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12147355" w14:textId="57CAC4BC" w:rsidR="00B12C26" w:rsidRPr="00805391" w:rsidRDefault="00B12C26" w:rsidP="00B12C26">
      <w:pPr>
        <w:rPr>
          <w:rFonts w:ascii="Arial" w:hAnsi="Arial" w:cs="Arial"/>
          <w:bCs/>
          <w:i/>
          <w:sz w:val="24"/>
          <w:szCs w:val="24"/>
        </w:rPr>
      </w:pPr>
      <w:r w:rsidRPr="00805391">
        <w:rPr>
          <w:rFonts w:ascii="Arial" w:hAnsi="Arial" w:cs="Arial"/>
          <w:bCs/>
          <w:sz w:val="24"/>
          <w:szCs w:val="24"/>
        </w:rPr>
        <w:t xml:space="preserve">Załącznik nr </w:t>
      </w:r>
      <w:r w:rsidR="002B2AFB">
        <w:rPr>
          <w:rFonts w:ascii="Arial" w:hAnsi="Arial" w:cs="Arial"/>
          <w:bCs/>
          <w:sz w:val="24"/>
          <w:szCs w:val="24"/>
        </w:rPr>
        <w:t>6</w:t>
      </w:r>
      <w:r w:rsidRPr="00805391">
        <w:rPr>
          <w:rFonts w:ascii="Arial" w:hAnsi="Arial" w:cs="Arial"/>
          <w:bCs/>
          <w:sz w:val="24"/>
          <w:szCs w:val="24"/>
        </w:rPr>
        <w:t xml:space="preserve"> do Regulaminu wyboru projektów -</w:t>
      </w:r>
      <w:r w:rsidRPr="00805391">
        <w:rPr>
          <w:rFonts w:ascii="Arial" w:hAnsi="Arial" w:cs="Arial"/>
          <w:bCs/>
          <w:i/>
          <w:sz w:val="24"/>
          <w:szCs w:val="24"/>
        </w:rPr>
        <w:t xml:space="preserve"> </w:t>
      </w:r>
      <w:r w:rsidRPr="00805391">
        <w:rPr>
          <w:rFonts w:ascii="Arial" w:hAnsi="Arial" w:cs="Arial"/>
          <w:bCs/>
          <w:iCs/>
          <w:sz w:val="24"/>
          <w:szCs w:val="24"/>
        </w:rPr>
        <w:t>Wzór umowy o dofinansowanie projektu w ramach  Programu Fundusze Europejskie dla Lubelskiego 2021-2027.</w:t>
      </w:r>
    </w:p>
    <w:p w14:paraId="19906970" w14:textId="095749CF" w:rsidR="00893279" w:rsidRPr="006E1692" w:rsidRDefault="00B12C26" w:rsidP="00E771A7">
      <w:pPr>
        <w:pStyle w:val="Podtytu"/>
        <w:spacing w:before="240" w:after="240"/>
        <w:rPr>
          <w:rFonts w:ascii="Arial" w:hAnsi="Arial" w:cs="Arial"/>
          <w:sz w:val="24"/>
        </w:rPr>
      </w:pPr>
      <w:r w:rsidRPr="004A1EE8">
        <w:rPr>
          <w:rFonts w:ascii="Arial" w:hAnsi="Arial" w:cs="Arial"/>
          <w:sz w:val="24"/>
        </w:rPr>
        <w:t xml:space="preserve">Umowa </w:t>
      </w:r>
      <w:r w:rsidR="00C76222" w:rsidRPr="006E1692">
        <w:rPr>
          <w:rFonts w:ascii="Arial" w:hAnsi="Arial" w:cs="Arial"/>
          <w:sz w:val="24"/>
        </w:rPr>
        <w:t>o</w:t>
      </w:r>
      <w:r w:rsidR="00F17972" w:rsidRPr="006E1692">
        <w:rPr>
          <w:rFonts w:ascii="Arial" w:hAnsi="Arial" w:cs="Arial"/>
          <w:sz w:val="24"/>
        </w:rPr>
        <w:t xml:space="preserve"> </w:t>
      </w:r>
      <w:r w:rsidR="002677DE" w:rsidRPr="006E1692">
        <w:rPr>
          <w:rFonts w:ascii="Arial" w:hAnsi="Arial" w:cs="Arial"/>
          <w:sz w:val="24"/>
        </w:rPr>
        <w:t>dofinansowanie Projektu</w:t>
      </w:r>
      <w:r w:rsidR="00C76222" w:rsidRPr="006E1692">
        <w:rPr>
          <w:rFonts w:ascii="Arial" w:hAnsi="Arial" w:cs="Arial"/>
          <w:sz w:val="24"/>
        </w:rPr>
        <w:t xml:space="preserve"> w</w:t>
      </w:r>
      <w:r w:rsidR="00F17972" w:rsidRPr="006E1692">
        <w:rPr>
          <w:rFonts w:ascii="Arial" w:hAnsi="Arial" w:cs="Arial"/>
          <w:sz w:val="24"/>
        </w:rPr>
        <w:t xml:space="preserve"> </w:t>
      </w:r>
      <w:r w:rsidR="002677DE" w:rsidRPr="006E1692">
        <w:rPr>
          <w:rFonts w:ascii="Arial" w:hAnsi="Arial" w:cs="Arial"/>
          <w:sz w:val="24"/>
        </w:rPr>
        <w:t xml:space="preserve">ramach </w:t>
      </w:r>
    </w:p>
    <w:p w14:paraId="2E3D510A" w14:textId="1852A853" w:rsidR="00F0624D" w:rsidRPr="006E1692" w:rsidRDefault="00F0624D" w:rsidP="00F0624D">
      <w:pPr>
        <w:pStyle w:val="Tekstpodstawowy"/>
        <w:spacing w:before="240" w:after="240"/>
        <w:jc w:val="center"/>
        <w:rPr>
          <w:rFonts w:ascii="Arial" w:hAnsi="Arial" w:cs="Arial"/>
        </w:rPr>
      </w:pPr>
      <w:r w:rsidRPr="006E1692">
        <w:rPr>
          <w:rFonts w:ascii="Arial" w:hAnsi="Arial" w:cs="Arial"/>
          <w:b/>
          <w:bCs/>
        </w:rPr>
        <w:t>Działania</w:t>
      </w:r>
      <w:r w:rsidR="00DD6CF2">
        <w:rPr>
          <w:rFonts w:ascii="Arial" w:hAnsi="Arial" w:cs="Arial"/>
          <w:b/>
          <w:bCs/>
        </w:rPr>
        <w:t>….</w:t>
      </w:r>
      <w:r w:rsidRPr="006E1692">
        <w:rPr>
          <w:rFonts w:ascii="Arial" w:hAnsi="Arial" w:cs="Arial"/>
          <w:b/>
          <w:bCs/>
        </w:rPr>
        <w:t xml:space="preserve"> [numer i nazwa działania właściwego dla Projektu]</w:t>
      </w:r>
    </w:p>
    <w:p w14:paraId="5429AD9A" w14:textId="72F111B7" w:rsidR="00893279" w:rsidRPr="006E1692" w:rsidRDefault="002677DE" w:rsidP="00E771A7">
      <w:pPr>
        <w:pStyle w:val="Tekstpodstawowy"/>
        <w:spacing w:before="240" w:after="240"/>
        <w:jc w:val="center"/>
        <w:rPr>
          <w:rFonts w:ascii="Arial" w:hAnsi="Arial" w:cs="Arial"/>
        </w:rPr>
      </w:pPr>
      <w:r w:rsidRPr="006E1692">
        <w:rPr>
          <w:rFonts w:ascii="Arial" w:hAnsi="Arial" w:cs="Arial"/>
          <w:b/>
          <w:bCs/>
        </w:rPr>
        <w:t>Priorytetu...[numer</w:t>
      </w:r>
      <w:r w:rsidR="00C76222" w:rsidRPr="006E1692">
        <w:rPr>
          <w:rFonts w:ascii="Arial" w:hAnsi="Arial" w:cs="Arial"/>
          <w:b/>
          <w:bCs/>
        </w:rPr>
        <w:t xml:space="preserve"> i </w:t>
      </w:r>
      <w:r w:rsidRPr="006E1692">
        <w:rPr>
          <w:rFonts w:ascii="Arial" w:hAnsi="Arial" w:cs="Arial"/>
          <w:b/>
          <w:bCs/>
        </w:rPr>
        <w:t>nazwa właściwego dla Projektu Priorytetu],</w:t>
      </w:r>
    </w:p>
    <w:p w14:paraId="387EC2B4" w14:textId="25DD5D0A" w:rsidR="00893279" w:rsidRPr="006E1692" w:rsidRDefault="002677DE" w:rsidP="00E771A7">
      <w:pPr>
        <w:pStyle w:val="Tekstpodstawowy"/>
        <w:spacing w:before="240" w:after="240"/>
        <w:jc w:val="center"/>
        <w:rPr>
          <w:rFonts w:ascii="Arial" w:hAnsi="Arial" w:cs="Arial"/>
        </w:rPr>
      </w:pPr>
      <w:r w:rsidRPr="006E1692">
        <w:rPr>
          <w:rFonts w:ascii="Arial" w:hAnsi="Arial" w:cs="Arial"/>
          <w:b/>
          <w:bCs/>
        </w:rPr>
        <w:t>Programu Fundusze Europejskie dla Lubelskiego 2021-2027</w:t>
      </w:r>
    </w:p>
    <w:p w14:paraId="72003314" w14:textId="26D6FE7D" w:rsidR="00893279" w:rsidRPr="00F467D9" w:rsidRDefault="00543AB4" w:rsidP="00E771A7">
      <w:pPr>
        <w:rPr>
          <w:rFonts w:ascii="Arial" w:hAnsi="Arial" w:cs="Arial"/>
          <w:b/>
        </w:rPr>
      </w:pPr>
      <w:r w:rsidRPr="00F467D9">
        <w:rPr>
          <w:rFonts w:ascii="Arial" w:hAnsi="Arial" w:cs="Arial"/>
          <w:b/>
        </w:rPr>
        <w:t>Umowa nr</w:t>
      </w:r>
      <w:r w:rsidR="002677DE" w:rsidRPr="00F467D9">
        <w:rPr>
          <w:rFonts w:ascii="Arial" w:hAnsi="Arial" w:cs="Arial"/>
          <w:b/>
        </w:rPr>
        <w:t>:...........................</w:t>
      </w:r>
    </w:p>
    <w:p w14:paraId="0CB46F3E" w14:textId="7793E736" w:rsidR="00893279" w:rsidRPr="00F467D9" w:rsidRDefault="002677DE" w:rsidP="00F467D9">
      <w:pPr>
        <w:jc w:val="both"/>
        <w:rPr>
          <w:rFonts w:ascii="Arial" w:hAnsi="Arial" w:cs="Arial"/>
        </w:rPr>
      </w:pPr>
      <w:r w:rsidRPr="00F467D9">
        <w:rPr>
          <w:rFonts w:ascii="Arial" w:hAnsi="Arial" w:cs="Arial"/>
        </w:rPr>
        <w:t xml:space="preserve">o dofinansowanie Projektu: </w:t>
      </w:r>
      <w:r w:rsidRPr="00F467D9">
        <w:rPr>
          <w:rFonts w:ascii="Arial" w:hAnsi="Arial" w:cs="Arial"/>
          <w:b/>
          <w:bCs/>
        </w:rPr>
        <w:t>…....</w:t>
      </w:r>
      <w:r w:rsidRPr="49BA872D">
        <w:rPr>
          <w:rFonts w:ascii="Arial" w:hAnsi="Arial" w:cs="Arial"/>
          <w:i/>
          <w:iCs/>
        </w:rPr>
        <w:t>[nazwa Projektu]</w:t>
      </w:r>
      <w:r w:rsidR="00F17972" w:rsidRPr="49BA872D">
        <w:rPr>
          <w:rFonts w:ascii="Arial" w:hAnsi="Arial" w:cs="Arial"/>
          <w:i/>
          <w:iCs/>
        </w:rPr>
        <w:t xml:space="preserve"> </w:t>
      </w:r>
      <w:r w:rsidR="00C76222" w:rsidRPr="00F467D9">
        <w:rPr>
          <w:rFonts w:ascii="Arial" w:hAnsi="Arial" w:cs="Arial"/>
        </w:rPr>
        <w:t>w</w:t>
      </w:r>
      <w:r w:rsidR="00C76222" w:rsidRPr="49BA872D">
        <w:rPr>
          <w:rFonts w:ascii="Arial" w:hAnsi="Arial" w:cs="Arial"/>
          <w:i/>
          <w:iCs/>
        </w:rPr>
        <w:t> </w:t>
      </w:r>
      <w:r w:rsidRPr="00F467D9">
        <w:rPr>
          <w:rFonts w:ascii="Arial" w:hAnsi="Arial" w:cs="Arial"/>
        </w:rPr>
        <w:t xml:space="preserve">ramach Programu Fundusze Europejskie dla Lubelskiego 2021-2027, </w:t>
      </w:r>
      <w:r w:rsidR="00C76222" w:rsidRPr="00F17972">
        <w:rPr>
          <w:rFonts w:ascii="Arial" w:hAnsi="Arial" w:cs="Arial"/>
        </w:rPr>
        <w:t>w</w:t>
      </w:r>
      <w:r w:rsidR="00C76222" w:rsidRPr="49BA872D">
        <w:rPr>
          <w:rFonts w:ascii="Arial" w:hAnsi="Arial" w:cs="Arial"/>
          <w:i/>
          <w:iCs/>
        </w:rPr>
        <w:t> </w:t>
      </w:r>
      <w:r w:rsidRPr="00F17972">
        <w:rPr>
          <w:rFonts w:ascii="Arial" w:hAnsi="Arial" w:cs="Arial"/>
        </w:rPr>
        <w:t>formie finansowania UE oraz współfinansowania krajowego</w:t>
      </w:r>
      <w:r w:rsidR="00C76222" w:rsidRPr="00F17972">
        <w:rPr>
          <w:rFonts w:ascii="Arial" w:hAnsi="Arial" w:cs="Arial"/>
        </w:rPr>
        <w:t xml:space="preserve"> z </w:t>
      </w:r>
      <w:r w:rsidRPr="00F17972">
        <w:rPr>
          <w:rFonts w:ascii="Arial" w:hAnsi="Arial" w:cs="Arial"/>
        </w:rPr>
        <w:t>budżetu państwa</w:t>
      </w:r>
      <w:r w:rsidRPr="00F17972">
        <w:rPr>
          <w:rStyle w:val="Zakotwiczenieprzypisudolnego"/>
          <w:rFonts w:ascii="Arial" w:hAnsi="Arial" w:cs="Arial"/>
        </w:rPr>
        <w:footnoteReference w:id="1"/>
      </w:r>
      <w:r w:rsidRPr="49BA872D">
        <w:rPr>
          <w:rFonts w:ascii="Arial" w:hAnsi="Arial" w:cs="Arial"/>
          <w:i/>
          <w:iCs/>
        </w:rPr>
        <w:t xml:space="preserve"> </w:t>
      </w:r>
      <w:r w:rsidRPr="00F17972">
        <w:rPr>
          <w:rFonts w:ascii="Arial" w:hAnsi="Arial" w:cs="Arial"/>
        </w:rPr>
        <w:t>zawarta</w:t>
      </w:r>
      <w:r w:rsidR="00F17972" w:rsidRPr="00F17972">
        <w:rPr>
          <w:rFonts w:ascii="Arial" w:hAnsi="Arial" w:cs="Arial"/>
        </w:rPr>
        <w:t xml:space="preserve"> </w:t>
      </w:r>
      <w:r w:rsidRPr="00F17972">
        <w:rPr>
          <w:rFonts w:ascii="Arial" w:hAnsi="Arial" w:cs="Arial"/>
        </w:rPr>
        <w:t>w Lublinie</w:t>
      </w:r>
      <w:r w:rsidR="00C76222" w:rsidRPr="00F17972">
        <w:rPr>
          <w:rFonts w:ascii="Arial" w:hAnsi="Arial" w:cs="Arial"/>
        </w:rPr>
        <w:t xml:space="preserve"> w</w:t>
      </w:r>
      <w:r w:rsidR="00F17972" w:rsidRPr="00F17972">
        <w:rPr>
          <w:rFonts w:ascii="Arial" w:hAnsi="Arial" w:cs="Arial"/>
        </w:rPr>
        <w:t> </w:t>
      </w:r>
      <w:r w:rsidRPr="00F17972">
        <w:rPr>
          <w:rFonts w:ascii="Arial" w:hAnsi="Arial" w:cs="Arial"/>
        </w:rPr>
        <w:t>dniu ..........</w:t>
      </w:r>
      <w:r w:rsidRPr="49BA872D">
        <w:rPr>
          <w:rFonts w:ascii="Arial" w:hAnsi="Arial" w:cs="Arial"/>
          <w:i/>
          <w:iCs/>
        </w:rPr>
        <w:t>[data zawarcia umowy]</w:t>
      </w:r>
      <w:r w:rsidRPr="00F467D9">
        <w:rPr>
          <w:rFonts w:ascii="Arial" w:hAnsi="Arial" w:cs="Arial"/>
        </w:rPr>
        <w:t xml:space="preserve"> r. pomiędzy:</w:t>
      </w:r>
    </w:p>
    <w:p w14:paraId="011C6370" w14:textId="3EBA74FA" w:rsidR="00893279" w:rsidRPr="00F467D9" w:rsidRDefault="002677DE" w:rsidP="00E771A7">
      <w:pPr>
        <w:pStyle w:val="Tekstprzypisudolnego"/>
        <w:spacing w:before="240" w:after="200"/>
        <w:rPr>
          <w:rFonts w:ascii="Arial" w:hAnsi="Arial" w:cs="Arial"/>
          <w:sz w:val="22"/>
          <w:szCs w:val="22"/>
        </w:rPr>
      </w:pPr>
      <w:r w:rsidRPr="00F467D9">
        <w:rPr>
          <w:rFonts w:ascii="Arial" w:hAnsi="Arial" w:cs="Arial"/>
          <w:sz w:val="22"/>
          <w:szCs w:val="22"/>
        </w:rPr>
        <w:t xml:space="preserve">Województwem Lubelskim, ul. Artura Grottgera 4, 20-029 Lublin, </w:t>
      </w:r>
      <w:r w:rsidR="00BA7C15">
        <w:rPr>
          <w:rFonts w:ascii="Arial" w:hAnsi="Arial" w:cs="Arial"/>
          <w:sz w:val="22"/>
          <w:szCs w:val="22"/>
        </w:rPr>
        <w:t xml:space="preserve">w imieniu którego działa </w:t>
      </w:r>
    </w:p>
    <w:p w14:paraId="391F5EDC" w14:textId="7693B0EA" w:rsidR="00893279" w:rsidRPr="00F467D9" w:rsidRDefault="002677DE" w:rsidP="00E771A7">
      <w:pPr>
        <w:pStyle w:val="Tekstprzypisudolnego"/>
        <w:spacing w:before="240" w:after="200"/>
        <w:rPr>
          <w:rFonts w:ascii="Arial" w:hAnsi="Arial" w:cs="Arial"/>
          <w:sz w:val="22"/>
          <w:szCs w:val="22"/>
        </w:rPr>
      </w:pPr>
      <w:r w:rsidRPr="00F467D9">
        <w:rPr>
          <w:rFonts w:ascii="Arial" w:hAnsi="Arial" w:cs="Arial"/>
          <w:sz w:val="22"/>
          <w:szCs w:val="22"/>
        </w:rPr>
        <w:t>Zarząd Województwa Lubelskiego</w:t>
      </w:r>
      <w:r w:rsidR="00BA7C15">
        <w:rPr>
          <w:rFonts w:ascii="Arial" w:hAnsi="Arial" w:cs="Arial"/>
          <w:sz w:val="22"/>
          <w:szCs w:val="22"/>
        </w:rPr>
        <w:t>,</w:t>
      </w:r>
      <w:r w:rsidR="00053E17">
        <w:rPr>
          <w:rFonts w:ascii="Arial" w:hAnsi="Arial" w:cs="Arial"/>
          <w:sz w:val="22"/>
          <w:szCs w:val="22"/>
        </w:rPr>
        <w:t xml:space="preserve"> zwanym dalej „Instytucj</w:t>
      </w:r>
      <w:r w:rsidR="00BA7C15">
        <w:rPr>
          <w:rFonts w:ascii="Arial" w:hAnsi="Arial" w:cs="Arial"/>
          <w:sz w:val="22"/>
          <w:szCs w:val="22"/>
        </w:rPr>
        <w:t>ą</w:t>
      </w:r>
      <w:r w:rsidR="00053E17">
        <w:rPr>
          <w:rFonts w:ascii="Arial" w:hAnsi="Arial" w:cs="Arial"/>
          <w:sz w:val="22"/>
          <w:szCs w:val="22"/>
        </w:rPr>
        <w:t xml:space="preserve"> Zarządzającą”</w:t>
      </w:r>
      <w:r w:rsidR="00F17972">
        <w:rPr>
          <w:rFonts w:ascii="Arial" w:hAnsi="Arial" w:cs="Arial"/>
          <w:sz w:val="22"/>
          <w:szCs w:val="22"/>
        </w:rPr>
        <w:t xml:space="preserve"> </w:t>
      </w:r>
      <w:r w:rsidR="00BA7C15" w:rsidRPr="00F467D9">
        <w:rPr>
          <w:rFonts w:ascii="Arial" w:hAnsi="Arial" w:cs="Arial"/>
          <w:sz w:val="22"/>
          <w:szCs w:val="22"/>
        </w:rPr>
        <w:t>reprezentowan</w:t>
      </w:r>
      <w:r w:rsidR="001621D0">
        <w:rPr>
          <w:rFonts w:ascii="Arial" w:hAnsi="Arial" w:cs="Arial"/>
          <w:sz w:val="22"/>
          <w:szCs w:val="22"/>
        </w:rPr>
        <w:t>ą</w:t>
      </w:r>
      <w:r w:rsidR="00BA7C15" w:rsidRPr="00F467D9">
        <w:rPr>
          <w:rFonts w:ascii="Arial" w:hAnsi="Arial" w:cs="Arial"/>
          <w:sz w:val="22"/>
          <w:szCs w:val="22"/>
        </w:rPr>
        <w:t xml:space="preserve"> przez</w:t>
      </w:r>
      <w:r w:rsidRPr="00F467D9">
        <w:rPr>
          <w:rFonts w:ascii="Arial" w:hAnsi="Arial" w:cs="Arial"/>
          <w:sz w:val="22"/>
          <w:szCs w:val="22"/>
        </w:rPr>
        <w:t>:</w:t>
      </w:r>
    </w:p>
    <w:p w14:paraId="0386E6FB" w14:textId="77777777" w:rsidR="00893279" w:rsidRPr="00F467D9" w:rsidRDefault="002677DE" w:rsidP="00E771A7">
      <w:pPr>
        <w:pStyle w:val="Tekstprzypisudolnego"/>
        <w:spacing w:before="120" w:after="120"/>
        <w:rPr>
          <w:rFonts w:ascii="Arial" w:hAnsi="Arial" w:cs="Arial"/>
          <w:sz w:val="22"/>
          <w:szCs w:val="22"/>
        </w:rPr>
      </w:pPr>
      <w:r w:rsidRPr="00F467D9">
        <w:rPr>
          <w:rFonts w:ascii="Arial" w:hAnsi="Arial" w:cs="Arial"/>
          <w:sz w:val="22"/>
          <w:szCs w:val="22"/>
        </w:rPr>
        <w:t>1................................... - …...........................;</w:t>
      </w:r>
    </w:p>
    <w:p w14:paraId="6957EDF1" w14:textId="77777777" w:rsidR="00893279" w:rsidRPr="00F467D9" w:rsidRDefault="002677DE" w:rsidP="00E771A7">
      <w:pPr>
        <w:pStyle w:val="Tekstprzypisudolnego"/>
        <w:spacing w:before="120" w:after="120"/>
        <w:rPr>
          <w:rFonts w:ascii="Arial" w:hAnsi="Arial" w:cs="Arial"/>
          <w:sz w:val="22"/>
          <w:szCs w:val="22"/>
        </w:rPr>
      </w:pPr>
      <w:r w:rsidRPr="00F467D9">
        <w:rPr>
          <w:rFonts w:ascii="Arial" w:hAnsi="Arial" w:cs="Arial"/>
          <w:sz w:val="22"/>
          <w:szCs w:val="22"/>
        </w:rPr>
        <w:t>2...................................-..............................;</w:t>
      </w:r>
    </w:p>
    <w:p w14:paraId="6D5030AE" w14:textId="77777777" w:rsidR="00893279" w:rsidRPr="00F467D9" w:rsidRDefault="002677DE" w:rsidP="00E771A7">
      <w:pPr>
        <w:rPr>
          <w:rFonts w:ascii="Arial" w:hAnsi="Arial" w:cs="Arial"/>
        </w:rPr>
      </w:pPr>
      <w:r w:rsidRPr="00F467D9">
        <w:rPr>
          <w:rFonts w:ascii="Arial" w:hAnsi="Arial" w:cs="Arial"/>
        </w:rPr>
        <w:t>a</w:t>
      </w:r>
    </w:p>
    <w:p w14:paraId="38688643" w14:textId="30EF4BAB" w:rsidR="00893279" w:rsidRPr="00F467D9" w:rsidRDefault="002677DE" w:rsidP="00E771A7">
      <w:pPr>
        <w:rPr>
          <w:rFonts w:ascii="Arial" w:hAnsi="Arial" w:cs="Arial"/>
        </w:rPr>
      </w:pPr>
      <w:r w:rsidRPr="00F467D9">
        <w:rPr>
          <w:rFonts w:ascii="Arial" w:hAnsi="Arial" w:cs="Arial"/>
        </w:rPr>
        <w:t>…......</w:t>
      </w:r>
      <w:r w:rsidRPr="00F467D9">
        <w:rPr>
          <w:rFonts w:ascii="Arial" w:hAnsi="Arial" w:cs="Arial"/>
          <w:i/>
          <w:iCs/>
        </w:rPr>
        <w:t>[nazwa Beneficjenta, adres Beneficjenta,</w:t>
      </w:r>
      <w:r w:rsidR="00F17972">
        <w:rPr>
          <w:rFonts w:ascii="Arial" w:hAnsi="Arial" w:cs="Arial"/>
          <w:i/>
          <w:iCs/>
        </w:rPr>
        <w:t xml:space="preserve"> </w:t>
      </w:r>
      <w:r w:rsidR="00C76222" w:rsidRPr="00F467D9">
        <w:rPr>
          <w:rFonts w:ascii="Arial" w:hAnsi="Arial" w:cs="Arial"/>
          <w:i/>
          <w:iCs/>
        </w:rPr>
        <w:t>a</w:t>
      </w:r>
      <w:r w:rsidR="00C76222">
        <w:rPr>
          <w:rFonts w:ascii="Arial" w:hAnsi="Arial" w:cs="Arial"/>
          <w:i/>
          <w:iCs/>
        </w:rPr>
        <w:t> </w:t>
      </w:r>
      <w:r w:rsidRPr="00F467D9">
        <w:rPr>
          <w:rFonts w:ascii="Arial" w:hAnsi="Arial" w:cs="Arial"/>
          <w:i/>
          <w:iCs/>
        </w:rPr>
        <w:t>gdy posiada, także nr NIP, nr REGON oraz nr KRS],</w:t>
      </w:r>
    </w:p>
    <w:p w14:paraId="1CF38658" w14:textId="77777777" w:rsidR="00893279" w:rsidRPr="00F467D9" w:rsidRDefault="002677DE" w:rsidP="00E771A7">
      <w:pPr>
        <w:rPr>
          <w:rFonts w:ascii="Arial" w:hAnsi="Arial" w:cs="Arial"/>
        </w:rPr>
      </w:pPr>
      <w:r w:rsidRPr="00F467D9">
        <w:rPr>
          <w:rFonts w:ascii="Arial" w:hAnsi="Arial" w:cs="Arial"/>
        </w:rPr>
        <w:t>zwaną/-</w:t>
      </w:r>
      <w:proofErr w:type="spellStart"/>
      <w:r w:rsidRPr="00F467D9">
        <w:rPr>
          <w:rFonts w:ascii="Arial" w:hAnsi="Arial" w:cs="Arial"/>
        </w:rPr>
        <w:t>nym</w:t>
      </w:r>
      <w:proofErr w:type="spellEnd"/>
      <w:r w:rsidRPr="00F467D9">
        <w:rPr>
          <w:rFonts w:ascii="Arial" w:hAnsi="Arial" w:cs="Arial"/>
        </w:rPr>
        <w:t xml:space="preserve"> dalej „Beneficjentem”,</w:t>
      </w:r>
    </w:p>
    <w:p w14:paraId="457594D1" w14:textId="77777777" w:rsidR="00893279" w:rsidRPr="00F467D9" w:rsidRDefault="002677DE" w:rsidP="00E771A7">
      <w:pPr>
        <w:rPr>
          <w:rFonts w:ascii="Arial" w:hAnsi="Arial" w:cs="Arial"/>
        </w:rPr>
      </w:pPr>
      <w:r w:rsidRPr="00F467D9">
        <w:rPr>
          <w:rFonts w:ascii="Arial" w:hAnsi="Arial" w:cs="Arial"/>
        </w:rPr>
        <w:t>reprezentowanym przez:</w:t>
      </w:r>
    </w:p>
    <w:p w14:paraId="4ADAEE44" w14:textId="77777777" w:rsidR="00893279" w:rsidRPr="00F467D9" w:rsidRDefault="002677DE" w:rsidP="00E771A7">
      <w:pPr>
        <w:widowControl w:val="0"/>
        <w:spacing w:after="100"/>
        <w:rPr>
          <w:rFonts w:ascii="Arial" w:hAnsi="Arial" w:cs="Arial"/>
        </w:rPr>
      </w:pPr>
      <w:r w:rsidRPr="00F467D9">
        <w:rPr>
          <w:rFonts w:ascii="Arial" w:hAnsi="Arial" w:cs="Arial"/>
        </w:rPr>
        <w:t>…........................ na podstawie pełnomocnictwa załączonego do niniejszej umowy</w:t>
      </w:r>
      <w:r w:rsidRPr="00F467D9">
        <w:rPr>
          <w:rStyle w:val="Zakotwiczenieprzypisudolnego"/>
          <w:rFonts w:ascii="Arial" w:hAnsi="Arial" w:cs="Arial"/>
        </w:rPr>
        <w:footnoteReference w:id="2"/>
      </w:r>
      <w:r w:rsidRPr="00F467D9">
        <w:rPr>
          <w:rFonts w:ascii="Arial" w:hAnsi="Arial" w:cs="Arial"/>
          <w:vertAlign w:val="superscript"/>
        </w:rPr>
        <w:t>)</w:t>
      </w:r>
      <w:r w:rsidRPr="00F467D9">
        <w:rPr>
          <w:rFonts w:ascii="Arial" w:hAnsi="Arial" w:cs="Arial"/>
        </w:rPr>
        <w:t xml:space="preserve">, </w:t>
      </w:r>
    </w:p>
    <w:p w14:paraId="4BF38676" w14:textId="377F9CC4" w:rsidR="00893279" w:rsidRPr="00F467D9" w:rsidRDefault="002677DE" w:rsidP="0003461E">
      <w:pPr>
        <w:spacing w:before="240" w:after="120"/>
        <w:rPr>
          <w:rFonts w:ascii="Arial" w:hAnsi="Arial" w:cs="Arial"/>
        </w:rPr>
      </w:pPr>
      <w:r w:rsidRPr="00F467D9">
        <w:rPr>
          <w:rFonts w:ascii="Arial" w:hAnsi="Arial" w:cs="Arial"/>
        </w:rPr>
        <w:t>Działając</w:t>
      </w:r>
      <w:r w:rsidR="00F17972">
        <w:rPr>
          <w:rFonts w:ascii="Arial" w:hAnsi="Arial" w:cs="Arial"/>
        </w:rPr>
        <w:t xml:space="preserve"> </w:t>
      </w:r>
      <w:r w:rsidR="00C76222" w:rsidRPr="00F467D9">
        <w:rPr>
          <w:rFonts w:ascii="Arial" w:hAnsi="Arial" w:cs="Arial"/>
        </w:rPr>
        <w:t>w</w:t>
      </w:r>
      <w:r w:rsidR="00C76222">
        <w:rPr>
          <w:rFonts w:ascii="Arial" w:hAnsi="Arial" w:cs="Arial"/>
        </w:rPr>
        <w:t> </w:t>
      </w:r>
      <w:r w:rsidRPr="00F467D9">
        <w:rPr>
          <w:rFonts w:ascii="Arial" w:hAnsi="Arial" w:cs="Arial"/>
        </w:rPr>
        <w:t xml:space="preserve">szczególności na podstawie: </w:t>
      </w:r>
    </w:p>
    <w:p w14:paraId="587A3BF3" w14:textId="1D8BEA00" w:rsidR="00893279" w:rsidRPr="0003461E" w:rsidRDefault="002677DE" w:rsidP="0003461E">
      <w:pPr>
        <w:pStyle w:val="Akapitzlist"/>
        <w:numPr>
          <w:ilvl w:val="0"/>
          <w:numId w:val="65"/>
        </w:numPr>
        <w:spacing w:after="120"/>
        <w:contextualSpacing w:val="0"/>
        <w:jc w:val="both"/>
        <w:rPr>
          <w:rFonts w:ascii="Arial" w:hAnsi="Arial" w:cs="Arial"/>
          <w:sz w:val="22"/>
          <w:szCs w:val="22"/>
        </w:rPr>
      </w:pPr>
      <w:r w:rsidRPr="0003461E">
        <w:rPr>
          <w:rFonts w:ascii="Arial" w:hAnsi="Arial" w:cs="Arial"/>
          <w:sz w:val="22"/>
          <w:szCs w:val="22"/>
        </w:rPr>
        <w:t>art. 72 Rozporządzenia Parlamentu Europejskiego</w:t>
      </w:r>
      <w:r w:rsidR="00F17972" w:rsidRPr="0003461E">
        <w:rPr>
          <w:rFonts w:ascii="Arial" w:hAnsi="Arial" w:cs="Arial"/>
          <w:sz w:val="22"/>
          <w:szCs w:val="22"/>
        </w:rPr>
        <w:t xml:space="preserve"> </w:t>
      </w:r>
      <w:r w:rsidR="00C76222" w:rsidRPr="0003461E">
        <w:rPr>
          <w:rFonts w:ascii="Arial" w:hAnsi="Arial" w:cs="Arial"/>
          <w:sz w:val="22"/>
          <w:szCs w:val="22"/>
        </w:rPr>
        <w:t>i </w:t>
      </w:r>
      <w:r w:rsidRPr="0003461E">
        <w:rPr>
          <w:rFonts w:ascii="Arial" w:hAnsi="Arial" w:cs="Arial"/>
          <w:sz w:val="22"/>
          <w:szCs w:val="22"/>
        </w:rPr>
        <w:t xml:space="preserve">Rady (UE) nr </w:t>
      </w:r>
      <w:r w:rsidRPr="0003461E">
        <w:rPr>
          <w:rFonts w:ascii="Arial" w:eastAsia="Arial" w:hAnsi="Arial" w:cs="Arial"/>
          <w:sz w:val="22"/>
          <w:szCs w:val="22"/>
        </w:rPr>
        <w:t>2021/1060</w:t>
      </w:r>
      <w:r w:rsidR="00F17972" w:rsidRPr="0003461E">
        <w:rPr>
          <w:rFonts w:ascii="Arial" w:hAnsi="Arial" w:cs="Arial"/>
          <w:sz w:val="22"/>
          <w:szCs w:val="22"/>
        </w:rPr>
        <w:t xml:space="preserve"> </w:t>
      </w:r>
      <w:r w:rsidR="00C76222" w:rsidRPr="0003461E">
        <w:rPr>
          <w:rFonts w:ascii="Arial" w:hAnsi="Arial" w:cs="Arial"/>
          <w:sz w:val="22"/>
          <w:szCs w:val="22"/>
        </w:rPr>
        <w:t>z </w:t>
      </w:r>
      <w:r w:rsidRPr="0003461E">
        <w:rPr>
          <w:rFonts w:ascii="Arial" w:hAnsi="Arial" w:cs="Arial"/>
          <w:sz w:val="22"/>
          <w:szCs w:val="22"/>
        </w:rPr>
        <w:t>dnia</w:t>
      </w:r>
      <w:r w:rsidR="00F17972" w:rsidRPr="0003461E">
        <w:rPr>
          <w:rFonts w:ascii="Arial" w:hAnsi="Arial" w:cs="Arial"/>
          <w:sz w:val="22"/>
          <w:szCs w:val="22"/>
        </w:rPr>
        <w:t xml:space="preserve"> </w:t>
      </w:r>
      <w:r w:rsidRPr="0003461E">
        <w:rPr>
          <w:rFonts w:ascii="Arial" w:eastAsia="Arial" w:hAnsi="Arial" w:cs="Arial"/>
          <w:sz w:val="22"/>
          <w:szCs w:val="22"/>
        </w:rPr>
        <w:t>24 czerwca 2021 r.</w:t>
      </w:r>
      <w:r w:rsidRPr="0003461E">
        <w:rPr>
          <w:rFonts w:ascii="Arial" w:hAnsi="Arial" w:cs="Arial"/>
          <w:sz w:val="22"/>
          <w:szCs w:val="22"/>
        </w:rPr>
        <w:t>,</w:t>
      </w:r>
      <w:r w:rsidR="00F17972" w:rsidRPr="0003461E">
        <w:rPr>
          <w:rFonts w:ascii="Arial" w:hAnsi="Arial" w:cs="Arial"/>
          <w:sz w:val="22"/>
          <w:szCs w:val="22"/>
        </w:rPr>
        <w:t xml:space="preserve"> </w:t>
      </w:r>
      <w:r w:rsidRPr="0003461E">
        <w:rPr>
          <w:rFonts w:ascii="Arial" w:eastAsia="Arial" w:hAnsi="Arial" w:cs="Arial"/>
          <w:sz w:val="22"/>
          <w:szCs w:val="22"/>
        </w:rPr>
        <w:t>ustanawiającego wspólne przepisy dotyczące Europejskiego Funduszu Rozwoju Regionalnego, Europejskiego Funduszu Społecznego Plus, Funduszu Spójności, Funduszu na rzecz Sprawiedliwej Transformacji</w:t>
      </w:r>
      <w:r w:rsidR="00F17972" w:rsidRPr="0003461E">
        <w:rPr>
          <w:rFonts w:ascii="Arial" w:eastAsia="Arial" w:hAnsi="Arial" w:cs="Arial"/>
          <w:sz w:val="22"/>
          <w:szCs w:val="22"/>
        </w:rPr>
        <w:t xml:space="preserve"> </w:t>
      </w:r>
      <w:r w:rsidR="00C76222" w:rsidRPr="0003461E">
        <w:rPr>
          <w:rFonts w:ascii="Arial" w:eastAsia="Arial" w:hAnsi="Arial" w:cs="Arial"/>
          <w:sz w:val="22"/>
          <w:szCs w:val="22"/>
        </w:rPr>
        <w:t>i </w:t>
      </w:r>
      <w:r w:rsidRPr="0003461E">
        <w:rPr>
          <w:rFonts w:ascii="Arial" w:eastAsia="Arial" w:hAnsi="Arial" w:cs="Arial"/>
          <w:sz w:val="22"/>
          <w:szCs w:val="22"/>
        </w:rPr>
        <w:t>Europejskiego Funduszu Morskiego, Rybackiego</w:t>
      </w:r>
      <w:r w:rsidR="00F17972" w:rsidRPr="0003461E">
        <w:rPr>
          <w:rFonts w:ascii="Arial" w:eastAsia="Arial" w:hAnsi="Arial" w:cs="Arial"/>
          <w:sz w:val="22"/>
          <w:szCs w:val="22"/>
        </w:rPr>
        <w:t xml:space="preserve"> </w:t>
      </w:r>
      <w:r w:rsidR="00C76222" w:rsidRPr="0003461E">
        <w:rPr>
          <w:rFonts w:ascii="Arial" w:eastAsia="Arial" w:hAnsi="Arial" w:cs="Arial"/>
          <w:sz w:val="22"/>
          <w:szCs w:val="22"/>
        </w:rPr>
        <w:t>i </w:t>
      </w:r>
      <w:r w:rsidRPr="0003461E">
        <w:rPr>
          <w:rFonts w:ascii="Arial" w:eastAsia="Arial" w:hAnsi="Arial" w:cs="Arial"/>
          <w:sz w:val="22"/>
          <w:szCs w:val="22"/>
        </w:rPr>
        <w:t>Akwakultury,</w:t>
      </w:r>
      <w:r w:rsidR="00F17972" w:rsidRPr="0003461E">
        <w:rPr>
          <w:rFonts w:ascii="Arial" w:eastAsia="Arial" w:hAnsi="Arial" w:cs="Arial"/>
          <w:sz w:val="22"/>
          <w:szCs w:val="22"/>
        </w:rPr>
        <w:t xml:space="preserve"> </w:t>
      </w:r>
      <w:r w:rsidR="00C76222" w:rsidRPr="0003461E">
        <w:rPr>
          <w:rFonts w:ascii="Arial" w:eastAsia="Arial" w:hAnsi="Arial" w:cs="Arial"/>
          <w:sz w:val="22"/>
          <w:szCs w:val="22"/>
        </w:rPr>
        <w:t>a </w:t>
      </w:r>
      <w:r w:rsidRPr="0003461E">
        <w:rPr>
          <w:rFonts w:ascii="Arial" w:eastAsia="Arial" w:hAnsi="Arial" w:cs="Arial"/>
          <w:sz w:val="22"/>
          <w:szCs w:val="22"/>
        </w:rPr>
        <w:t>także przepisy finansowe na potrzeby tych funduszy oraz na potrzeby Funduszu Azylu, Migracji</w:t>
      </w:r>
      <w:r w:rsidR="00F17972" w:rsidRPr="0003461E">
        <w:rPr>
          <w:rFonts w:ascii="Arial" w:eastAsia="Arial" w:hAnsi="Arial" w:cs="Arial"/>
          <w:sz w:val="22"/>
          <w:szCs w:val="22"/>
        </w:rPr>
        <w:t xml:space="preserve"> </w:t>
      </w:r>
      <w:r w:rsidR="00C76222" w:rsidRPr="0003461E">
        <w:rPr>
          <w:rFonts w:ascii="Arial" w:eastAsia="Arial" w:hAnsi="Arial" w:cs="Arial"/>
          <w:sz w:val="22"/>
          <w:szCs w:val="22"/>
        </w:rPr>
        <w:t>i </w:t>
      </w:r>
      <w:r w:rsidRPr="0003461E">
        <w:rPr>
          <w:rFonts w:ascii="Arial" w:eastAsia="Arial" w:hAnsi="Arial" w:cs="Arial"/>
          <w:sz w:val="22"/>
          <w:szCs w:val="22"/>
        </w:rPr>
        <w:t>Integracji, Funduszu Bezpieczeństwa Wewnętrznego</w:t>
      </w:r>
      <w:r w:rsidR="00F17972" w:rsidRPr="0003461E">
        <w:rPr>
          <w:rFonts w:ascii="Arial" w:eastAsia="Arial" w:hAnsi="Arial" w:cs="Arial"/>
          <w:sz w:val="22"/>
          <w:szCs w:val="22"/>
        </w:rPr>
        <w:t xml:space="preserve"> </w:t>
      </w:r>
      <w:r w:rsidR="00C76222" w:rsidRPr="0003461E">
        <w:rPr>
          <w:rFonts w:ascii="Arial" w:eastAsia="Arial" w:hAnsi="Arial" w:cs="Arial"/>
          <w:sz w:val="22"/>
          <w:szCs w:val="22"/>
        </w:rPr>
        <w:t>i </w:t>
      </w:r>
      <w:r w:rsidRPr="0003461E">
        <w:rPr>
          <w:rFonts w:ascii="Arial" w:eastAsia="Arial" w:hAnsi="Arial" w:cs="Arial"/>
          <w:sz w:val="22"/>
          <w:szCs w:val="22"/>
        </w:rPr>
        <w:t>Instrumentu Wsparcia Finansowego na rzecz Zarządzania Granicami</w:t>
      </w:r>
      <w:r w:rsidR="00F17972" w:rsidRPr="0003461E">
        <w:rPr>
          <w:rFonts w:ascii="Arial" w:eastAsia="Arial" w:hAnsi="Arial" w:cs="Arial"/>
          <w:sz w:val="22"/>
          <w:szCs w:val="22"/>
        </w:rPr>
        <w:t xml:space="preserve"> </w:t>
      </w:r>
      <w:r w:rsidR="00C76222" w:rsidRPr="0003461E">
        <w:rPr>
          <w:rFonts w:ascii="Arial" w:eastAsia="Arial" w:hAnsi="Arial" w:cs="Arial"/>
          <w:sz w:val="22"/>
          <w:szCs w:val="22"/>
        </w:rPr>
        <w:t>i </w:t>
      </w:r>
      <w:r w:rsidRPr="0003461E">
        <w:rPr>
          <w:rFonts w:ascii="Arial" w:eastAsia="Arial" w:hAnsi="Arial" w:cs="Arial"/>
          <w:sz w:val="22"/>
          <w:szCs w:val="22"/>
        </w:rPr>
        <w:t>Polityki Wizowej</w:t>
      </w:r>
      <w:r w:rsidRPr="0003461E">
        <w:rPr>
          <w:rFonts w:ascii="Arial" w:hAnsi="Arial" w:cs="Arial"/>
          <w:sz w:val="22"/>
          <w:szCs w:val="22"/>
        </w:rPr>
        <w:t xml:space="preserve"> (Dz. Urz. UE, Seria L, 2021 r., Nr 231, s. 159,</w:t>
      </w:r>
      <w:r w:rsidR="00F17972" w:rsidRPr="0003461E">
        <w:rPr>
          <w:rFonts w:ascii="Arial" w:hAnsi="Arial" w:cs="Arial"/>
          <w:sz w:val="22"/>
          <w:szCs w:val="22"/>
        </w:rPr>
        <w:t xml:space="preserve"> </w:t>
      </w:r>
      <w:r w:rsidR="00C76222" w:rsidRPr="0003461E">
        <w:rPr>
          <w:rFonts w:ascii="Arial" w:hAnsi="Arial" w:cs="Arial"/>
          <w:sz w:val="22"/>
          <w:szCs w:val="22"/>
        </w:rPr>
        <w:t>z </w:t>
      </w:r>
      <w:proofErr w:type="spellStart"/>
      <w:r w:rsidRPr="0003461E">
        <w:rPr>
          <w:rFonts w:ascii="Arial" w:hAnsi="Arial" w:cs="Arial"/>
          <w:sz w:val="22"/>
          <w:szCs w:val="22"/>
        </w:rPr>
        <w:t>późn</w:t>
      </w:r>
      <w:proofErr w:type="spellEnd"/>
      <w:r w:rsidRPr="0003461E">
        <w:rPr>
          <w:rFonts w:ascii="Arial" w:hAnsi="Arial" w:cs="Arial"/>
          <w:sz w:val="22"/>
          <w:szCs w:val="22"/>
        </w:rPr>
        <w:t>. zm.)</w:t>
      </w:r>
      <w:r w:rsidRPr="0003461E">
        <w:rPr>
          <w:rFonts w:ascii="Arial" w:hAnsi="Arial" w:cs="Arial"/>
          <w:b/>
          <w:bCs/>
          <w:color w:val="333333"/>
          <w:sz w:val="22"/>
          <w:szCs w:val="22"/>
        </w:rPr>
        <w:t xml:space="preserve"> </w:t>
      </w:r>
      <w:r w:rsidRPr="0003461E">
        <w:rPr>
          <w:rFonts w:ascii="Arial" w:hAnsi="Arial" w:cs="Arial"/>
          <w:sz w:val="22"/>
          <w:szCs w:val="22"/>
        </w:rPr>
        <w:t xml:space="preserve">; </w:t>
      </w:r>
    </w:p>
    <w:p w14:paraId="645AC65F" w14:textId="04325340" w:rsidR="00893279" w:rsidRPr="004D1B97" w:rsidRDefault="002677DE" w:rsidP="0003461E">
      <w:pPr>
        <w:numPr>
          <w:ilvl w:val="0"/>
          <w:numId w:val="65"/>
        </w:numPr>
        <w:spacing w:after="120"/>
        <w:jc w:val="both"/>
        <w:rPr>
          <w:rFonts w:ascii="Arial" w:hAnsi="Arial" w:cs="Arial"/>
        </w:rPr>
      </w:pPr>
      <w:r w:rsidRPr="004D1B97">
        <w:rPr>
          <w:rFonts w:ascii="Arial" w:hAnsi="Arial" w:cs="Arial"/>
        </w:rPr>
        <w:t>art. 8 ust. 2 pkt 3 ustawy</w:t>
      </w:r>
      <w:r w:rsidR="00F17972" w:rsidRPr="004D1B97">
        <w:rPr>
          <w:rFonts w:ascii="Arial" w:hAnsi="Arial" w:cs="Arial"/>
        </w:rPr>
        <w:t xml:space="preserve"> </w:t>
      </w:r>
      <w:r w:rsidR="00C76222" w:rsidRPr="004D1B97">
        <w:rPr>
          <w:rFonts w:ascii="Arial" w:hAnsi="Arial" w:cs="Arial"/>
        </w:rPr>
        <w:t>z </w:t>
      </w:r>
      <w:r w:rsidRPr="004D1B97">
        <w:rPr>
          <w:rFonts w:ascii="Arial" w:hAnsi="Arial" w:cs="Arial"/>
        </w:rPr>
        <w:t xml:space="preserve">dnia </w:t>
      </w:r>
      <w:r w:rsidRPr="004D1B97">
        <w:rPr>
          <w:rFonts w:ascii="Arial" w:eastAsia="Arial" w:hAnsi="Arial" w:cs="Arial"/>
        </w:rPr>
        <w:t>28 kwietnia 2022 r.</w:t>
      </w:r>
      <w:r w:rsidR="00C76222" w:rsidRPr="004D1B97">
        <w:rPr>
          <w:rFonts w:ascii="Arial" w:hAnsi="Arial" w:cs="Arial"/>
        </w:rPr>
        <w:t xml:space="preserve"> </w:t>
      </w:r>
      <w:r w:rsidR="00C76222" w:rsidRPr="004D1B97">
        <w:rPr>
          <w:rFonts w:ascii="Arial" w:eastAsia="Arial" w:hAnsi="Arial" w:cs="Arial"/>
        </w:rPr>
        <w:t>o </w:t>
      </w:r>
      <w:r w:rsidRPr="004D1B97">
        <w:rPr>
          <w:rFonts w:ascii="Arial" w:eastAsia="Arial" w:hAnsi="Arial" w:cs="Arial"/>
        </w:rPr>
        <w:t>zasadach realizacji zadań finansowanych ze środków europejskich</w:t>
      </w:r>
      <w:r w:rsidR="00F17972" w:rsidRPr="004D1B97">
        <w:rPr>
          <w:rFonts w:ascii="Arial" w:eastAsia="Arial" w:hAnsi="Arial" w:cs="Arial"/>
        </w:rPr>
        <w:t xml:space="preserve"> </w:t>
      </w:r>
      <w:r w:rsidR="00C76222" w:rsidRPr="004D1B97">
        <w:rPr>
          <w:rFonts w:ascii="Arial" w:eastAsia="Arial" w:hAnsi="Arial" w:cs="Arial"/>
        </w:rPr>
        <w:t>w </w:t>
      </w:r>
      <w:r w:rsidRPr="004D1B97">
        <w:rPr>
          <w:rFonts w:ascii="Arial" w:eastAsia="Arial" w:hAnsi="Arial" w:cs="Arial"/>
        </w:rPr>
        <w:t>perspektywie finansowej 2021–2027</w:t>
      </w:r>
      <w:r w:rsidR="000C0961" w:rsidRPr="004D1B97">
        <w:rPr>
          <w:rFonts w:ascii="Arial" w:hAnsi="Arial" w:cs="Arial"/>
        </w:rPr>
        <w:br/>
      </w:r>
      <w:r w:rsidRPr="004D1B97">
        <w:rPr>
          <w:rFonts w:ascii="Arial" w:hAnsi="Arial" w:cs="Arial"/>
        </w:rPr>
        <w:t>(Dz. U.</w:t>
      </w:r>
      <w:r w:rsidR="00F17972" w:rsidRPr="004D1B97">
        <w:rPr>
          <w:rFonts w:ascii="Arial" w:hAnsi="Arial" w:cs="Arial"/>
        </w:rPr>
        <w:t xml:space="preserve"> </w:t>
      </w:r>
      <w:r w:rsidR="00C76222" w:rsidRPr="004D1B97">
        <w:rPr>
          <w:rFonts w:ascii="Arial" w:hAnsi="Arial" w:cs="Arial"/>
        </w:rPr>
        <w:t>z </w:t>
      </w:r>
      <w:r w:rsidRPr="004D1B97">
        <w:rPr>
          <w:rFonts w:ascii="Arial" w:hAnsi="Arial" w:cs="Arial"/>
        </w:rPr>
        <w:t>2022 r. poz. 1079);</w:t>
      </w:r>
    </w:p>
    <w:p w14:paraId="09791656" w14:textId="13B94F67" w:rsidR="00893279" w:rsidRPr="004D1B97" w:rsidRDefault="002677DE" w:rsidP="0003461E">
      <w:pPr>
        <w:numPr>
          <w:ilvl w:val="0"/>
          <w:numId w:val="65"/>
        </w:numPr>
        <w:spacing w:after="120"/>
        <w:jc w:val="both"/>
        <w:rPr>
          <w:rFonts w:ascii="Arial" w:hAnsi="Arial" w:cs="Arial"/>
        </w:rPr>
      </w:pPr>
      <w:r w:rsidRPr="004D1B97">
        <w:rPr>
          <w:rFonts w:ascii="Arial" w:hAnsi="Arial" w:cs="Arial"/>
        </w:rPr>
        <w:t>art. 206 ustawy</w:t>
      </w:r>
      <w:r w:rsidR="00F17972" w:rsidRPr="004D1B97">
        <w:rPr>
          <w:rFonts w:ascii="Arial" w:hAnsi="Arial" w:cs="Arial"/>
        </w:rPr>
        <w:t xml:space="preserve"> </w:t>
      </w:r>
      <w:r w:rsidR="00C76222" w:rsidRPr="004D1B97">
        <w:rPr>
          <w:rFonts w:ascii="Arial" w:hAnsi="Arial" w:cs="Arial"/>
        </w:rPr>
        <w:t>z </w:t>
      </w:r>
      <w:r w:rsidRPr="004D1B97">
        <w:rPr>
          <w:rFonts w:ascii="Arial" w:hAnsi="Arial" w:cs="Arial"/>
        </w:rPr>
        <w:t>dnia 27 sierpnia 2009 r.</w:t>
      </w:r>
      <w:r w:rsidR="00F17972" w:rsidRPr="004D1B97">
        <w:rPr>
          <w:rFonts w:ascii="Arial" w:hAnsi="Arial" w:cs="Arial"/>
        </w:rPr>
        <w:t xml:space="preserve"> </w:t>
      </w:r>
      <w:r w:rsidR="00C76222" w:rsidRPr="004D1B97">
        <w:rPr>
          <w:rFonts w:ascii="Arial" w:hAnsi="Arial" w:cs="Arial"/>
        </w:rPr>
        <w:t>o </w:t>
      </w:r>
      <w:r w:rsidRPr="004D1B97">
        <w:rPr>
          <w:rFonts w:ascii="Arial" w:hAnsi="Arial" w:cs="Arial"/>
        </w:rPr>
        <w:t>finansach publicznych (</w:t>
      </w:r>
      <w:r w:rsidRPr="004D1B97">
        <w:rPr>
          <w:rStyle w:val="h1"/>
          <w:rFonts w:ascii="Arial" w:hAnsi="Arial" w:cs="Arial"/>
        </w:rPr>
        <w:t>Dz. U.</w:t>
      </w:r>
      <w:r w:rsidR="00F17972" w:rsidRPr="004D1B97">
        <w:rPr>
          <w:rStyle w:val="h1"/>
          <w:rFonts w:ascii="Arial" w:hAnsi="Arial" w:cs="Arial"/>
        </w:rPr>
        <w:t xml:space="preserve"> </w:t>
      </w:r>
      <w:r w:rsidR="00C76222" w:rsidRPr="004D1B97">
        <w:rPr>
          <w:rStyle w:val="h1"/>
          <w:rFonts w:ascii="Arial" w:hAnsi="Arial" w:cs="Arial"/>
        </w:rPr>
        <w:t>z </w:t>
      </w:r>
      <w:r w:rsidRPr="004D1B97">
        <w:rPr>
          <w:rStyle w:val="h1"/>
          <w:rFonts w:ascii="Arial" w:hAnsi="Arial" w:cs="Arial"/>
        </w:rPr>
        <w:t>2022 r. poz. 1634,</w:t>
      </w:r>
      <w:r w:rsidR="00F17972" w:rsidRPr="004D1B97">
        <w:rPr>
          <w:rStyle w:val="h1"/>
          <w:rFonts w:ascii="Arial" w:hAnsi="Arial" w:cs="Arial"/>
        </w:rPr>
        <w:t xml:space="preserve"> </w:t>
      </w:r>
      <w:r w:rsidR="00C76222" w:rsidRPr="004D1B97">
        <w:rPr>
          <w:rStyle w:val="h1"/>
          <w:rFonts w:ascii="Arial" w:hAnsi="Arial" w:cs="Arial"/>
        </w:rPr>
        <w:t>z </w:t>
      </w:r>
      <w:proofErr w:type="spellStart"/>
      <w:r w:rsidRPr="004D1B97">
        <w:rPr>
          <w:rStyle w:val="h1"/>
          <w:rFonts w:ascii="Arial" w:hAnsi="Arial" w:cs="Arial"/>
        </w:rPr>
        <w:t>późn</w:t>
      </w:r>
      <w:proofErr w:type="spellEnd"/>
      <w:r w:rsidRPr="004D1B97">
        <w:rPr>
          <w:rStyle w:val="h1"/>
          <w:rFonts w:ascii="Arial" w:hAnsi="Arial" w:cs="Arial"/>
        </w:rPr>
        <w:t>. zm.);</w:t>
      </w:r>
    </w:p>
    <w:p w14:paraId="055AA355" w14:textId="0FE09335" w:rsidR="00893279" w:rsidRPr="004D1B97" w:rsidRDefault="002677DE" w:rsidP="0003461E">
      <w:pPr>
        <w:numPr>
          <w:ilvl w:val="0"/>
          <w:numId w:val="65"/>
        </w:numPr>
        <w:spacing w:after="120"/>
        <w:jc w:val="both"/>
        <w:rPr>
          <w:rFonts w:ascii="Arial" w:hAnsi="Arial" w:cs="Arial"/>
        </w:rPr>
      </w:pPr>
      <w:r w:rsidRPr="004D1B97">
        <w:rPr>
          <w:rFonts w:ascii="Arial" w:hAnsi="Arial" w:cs="Arial"/>
        </w:rPr>
        <w:t>ustawy</w:t>
      </w:r>
      <w:r w:rsidR="00F17972" w:rsidRPr="004D1B97">
        <w:rPr>
          <w:rFonts w:ascii="Arial" w:hAnsi="Arial" w:cs="Arial"/>
        </w:rPr>
        <w:t xml:space="preserve"> </w:t>
      </w:r>
      <w:r w:rsidR="00C76222" w:rsidRPr="004D1B97">
        <w:rPr>
          <w:rFonts w:ascii="Arial" w:hAnsi="Arial" w:cs="Arial"/>
        </w:rPr>
        <w:t>z </w:t>
      </w:r>
      <w:r w:rsidRPr="004D1B97">
        <w:rPr>
          <w:rFonts w:ascii="Arial" w:hAnsi="Arial" w:cs="Arial"/>
        </w:rPr>
        <w:t>dnia 23 kwietnia 1964 r. – Kodeks cywilny (Dz. U.</w:t>
      </w:r>
      <w:r w:rsidR="00F17972" w:rsidRPr="004D1B97">
        <w:rPr>
          <w:rFonts w:ascii="Arial" w:hAnsi="Arial" w:cs="Arial"/>
        </w:rPr>
        <w:t xml:space="preserve"> </w:t>
      </w:r>
      <w:r w:rsidR="00C76222" w:rsidRPr="004D1B97">
        <w:rPr>
          <w:rFonts w:ascii="Arial" w:hAnsi="Arial" w:cs="Arial"/>
        </w:rPr>
        <w:t>z </w:t>
      </w:r>
      <w:r w:rsidRPr="004D1B97">
        <w:rPr>
          <w:rFonts w:ascii="Arial" w:hAnsi="Arial" w:cs="Arial"/>
        </w:rPr>
        <w:t>2022 r. poz. 1360,</w:t>
      </w:r>
      <w:r w:rsidR="00F17972" w:rsidRPr="004D1B97">
        <w:rPr>
          <w:rFonts w:ascii="Arial" w:hAnsi="Arial" w:cs="Arial"/>
        </w:rPr>
        <w:t xml:space="preserve"> </w:t>
      </w:r>
      <w:r w:rsidR="00C76222" w:rsidRPr="004D1B97">
        <w:rPr>
          <w:rFonts w:ascii="Arial" w:hAnsi="Arial" w:cs="Arial"/>
        </w:rPr>
        <w:t>z </w:t>
      </w:r>
      <w:proofErr w:type="spellStart"/>
      <w:r w:rsidRPr="004D1B97">
        <w:rPr>
          <w:rFonts w:ascii="Arial" w:hAnsi="Arial" w:cs="Arial"/>
        </w:rPr>
        <w:t>późn</w:t>
      </w:r>
      <w:proofErr w:type="spellEnd"/>
      <w:r w:rsidRPr="004D1B97">
        <w:rPr>
          <w:rFonts w:ascii="Arial" w:hAnsi="Arial" w:cs="Arial"/>
        </w:rPr>
        <w:t>. zm.),</w:t>
      </w:r>
    </w:p>
    <w:p w14:paraId="0138AF4D" w14:textId="77777777" w:rsidR="00893279" w:rsidRPr="00F467D9" w:rsidRDefault="00893279" w:rsidP="00E771A7">
      <w:pPr>
        <w:ind w:left="340"/>
        <w:rPr>
          <w:rFonts w:ascii="Arial" w:hAnsi="Arial" w:cs="Arial"/>
        </w:rPr>
      </w:pPr>
    </w:p>
    <w:p w14:paraId="76A9D205" w14:textId="77777777" w:rsidR="00893279" w:rsidRPr="00F467D9" w:rsidRDefault="002677DE" w:rsidP="00E771A7">
      <w:pPr>
        <w:rPr>
          <w:rFonts w:ascii="Arial" w:hAnsi="Arial" w:cs="Arial"/>
          <w:b/>
        </w:rPr>
      </w:pPr>
      <w:r w:rsidRPr="00F467D9">
        <w:rPr>
          <w:rFonts w:ascii="Arial" w:hAnsi="Arial" w:cs="Arial"/>
          <w:b/>
        </w:rPr>
        <w:t>Strony postanawiają, co następuje:</w:t>
      </w:r>
    </w:p>
    <w:p w14:paraId="6BEAFABB" w14:textId="77777777" w:rsidR="00893279" w:rsidRPr="00F467D9" w:rsidRDefault="002677DE" w:rsidP="00E771A7">
      <w:pPr>
        <w:widowControl w:val="0"/>
        <w:spacing w:before="240" w:after="240"/>
        <w:jc w:val="center"/>
        <w:rPr>
          <w:rFonts w:ascii="Arial" w:hAnsi="Arial" w:cs="Arial"/>
        </w:rPr>
      </w:pPr>
      <w:r w:rsidRPr="00F467D9">
        <w:rPr>
          <w:rFonts w:ascii="Arial" w:hAnsi="Arial" w:cs="Arial"/>
        </w:rPr>
        <w:t>§ 1.</w:t>
      </w:r>
    </w:p>
    <w:p w14:paraId="30A1D97C" w14:textId="66D08159" w:rsidR="00893279" w:rsidRPr="00F467D9" w:rsidRDefault="002677DE" w:rsidP="00E771A7">
      <w:pPr>
        <w:pStyle w:val="Tekstpodstawowy"/>
        <w:tabs>
          <w:tab w:val="left" w:pos="360"/>
        </w:tabs>
        <w:spacing w:before="120" w:after="200"/>
        <w:jc w:val="left"/>
        <w:rPr>
          <w:rFonts w:ascii="Arial" w:hAnsi="Arial" w:cs="Arial"/>
          <w:sz w:val="22"/>
          <w:szCs w:val="22"/>
        </w:rPr>
      </w:pPr>
      <w:r w:rsidRPr="00F467D9">
        <w:rPr>
          <w:rFonts w:ascii="Arial" w:hAnsi="Arial" w:cs="Arial"/>
          <w:sz w:val="22"/>
          <w:szCs w:val="22"/>
        </w:rPr>
        <w:t>Ilekroć</w:t>
      </w:r>
      <w:r w:rsidR="00F17972">
        <w:rPr>
          <w:rFonts w:ascii="Arial" w:hAnsi="Arial" w:cs="Arial"/>
          <w:sz w:val="22"/>
          <w:szCs w:val="22"/>
        </w:rPr>
        <w:t xml:space="preserve"> </w:t>
      </w:r>
      <w:r w:rsidR="00C76222" w:rsidRPr="00F467D9">
        <w:rPr>
          <w:rFonts w:ascii="Arial" w:hAnsi="Arial" w:cs="Arial"/>
          <w:sz w:val="22"/>
          <w:szCs w:val="22"/>
        </w:rPr>
        <w:t>w</w:t>
      </w:r>
      <w:r w:rsidR="00F17972">
        <w:rPr>
          <w:rFonts w:ascii="Arial" w:hAnsi="Arial" w:cs="Arial"/>
          <w:sz w:val="22"/>
          <w:szCs w:val="22"/>
        </w:rPr>
        <w:t xml:space="preserve"> </w:t>
      </w:r>
      <w:r w:rsidRPr="00F467D9">
        <w:rPr>
          <w:rFonts w:ascii="Arial" w:hAnsi="Arial" w:cs="Arial"/>
          <w:sz w:val="22"/>
          <w:szCs w:val="22"/>
        </w:rPr>
        <w:t>niniejszej umowie jest mowa o:</w:t>
      </w:r>
    </w:p>
    <w:p w14:paraId="4C214622" w14:textId="1AF6F513" w:rsidR="00893279" w:rsidRPr="00F467D9" w:rsidRDefault="002677DE">
      <w:pPr>
        <w:numPr>
          <w:ilvl w:val="0"/>
          <w:numId w:val="16"/>
        </w:numPr>
        <w:spacing w:before="60" w:after="60"/>
        <w:ind w:left="426" w:hanging="426"/>
        <w:jc w:val="both"/>
        <w:rPr>
          <w:rFonts w:ascii="Arial" w:hAnsi="Arial" w:cs="Arial"/>
        </w:rPr>
      </w:pPr>
      <w:r w:rsidRPr="00F467D9">
        <w:rPr>
          <w:rFonts w:ascii="Arial" w:hAnsi="Arial" w:cs="Arial"/>
        </w:rPr>
        <w:t>„Programie” –</w:t>
      </w:r>
      <w:r w:rsidR="00F17972">
        <w:rPr>
          <w:rFonts w:ascii="Arial" w:hAnsi="Arial" w:cs="Arial"/>
        </w:rPr>
        <w:t xml:space="preserve"> </w:t>
      </w:r>
      <w:r w:rsidRPr="00F467D9">
        <w:rPr>
          <w:rFonts w:ascii="Arial" w:hAnsi="Arial" w:cs="Arial"/>
        </w:rPr>
        <w:t xml:space="preserve">należy przez to rozumieć program Fundusze Europejskie dla Lubelskiego 2021-2027, </w:t>
      </w:r>
      <w:r w:rsidR="0028104B">
        <w:rPr>
          <w:rFonts w:ascii="Arial" w:hAnsi="Arial" w:cs="Arial"/>
        </w:rPr>
        <w:t>zatwierdzony</w:t>
      </w:r>
      <w:r w:rsidR="00902B62" w:rsidRPr="002B7A7F">
        <w:rPr>
          <w:rFonts w:ascii="Arial" w:hAnsi="Arial" w:cs="Arial"/>
        </w:rPr>
        <w:t xml:space="preserve"> przez Komisję Europejską Decyzją Wykonawczą nr C (2022) 8382 z dnia 24 listopada 2022 r</w:t>
      </w:r>
      <w:r w:rsidR="00902B62" w:rsidRPr="00F467D9">
        <w:rPr>
          <w:rFonts w:ascii="Arial" w:hAnsi="Arial" w:cs="Arial"/>
        </w:rPr>
        <w:t xml:space="preserve"> </w:t>
      </w:r>
      <w:r w:rsidRPr="00F467D9">
        <w:rPr>
          <w:rFonts w:ascii="Arial" w:hAnsi="Arial" w:cs="Arial"/>
        </w:rPr>
        <w:t>wraz</w:t>
      </w:r>
      <w:r w:rsidR="00F17972">
        <w:rPr>
          <w:rFonts w:ascii="Arial" w:hAnsi="Arial" w:cs="Arial"/>
        </w:rPr>
        <w:t xml:space="preserve"> </w:t>
      </w:r>
      <w:r w:rsidR="00C76222" w:rsidRPr="00F467D9">
        <w:rPr>
          <w:rFonts w:ascii="Arial" w:hAnsi="Arial" w:cs="Arial"/>
        </w:rPr>
        <w:t>z</w:t>
      </w:r>
      <w:r w:rsidR="00C76222">
        <w:rPr>
          <w:rFonts w:ascii="Arial" w:hAnsi="Arial" w:cs="Arial"/>
        </w:rPr>
        <w:t> </w:t>
      </w:r>
      <w:r w:rsidRPr="00F467D9">
        <w:rPr>
          <w:rFonts w:ascii="Arial" w:hAnsi="Arial" w:cs="Arial"/>
        </w:rPr>
        <w:t>jego ewentualnymi późniejszymi zmianami;</w:t>
      </w:r>
    </w:p>
    <w:p w14:paraId="338C6942" w14:textId="259B07D6" w:rsidR="00893279" w:rsidRPr="00F467D9" w:rsidRDefault="002677DE">
      <w:pPr>
        <w:widowControl w:val="0"/>
        <w:numPr>
          <w:ilvl w:val="0"/>
          <w:numId w:val="16"/>
        </w:numPr>
        <w:spacing w:before="60" w:after="60"/>
        <w:ind w:left="425" w:hanging="425"/>
        <w:jc w:val="both"/>
        <w:rPr>
          <w:rFonts w:ascii="Arial" w:hAnsi="Arial" w:cs="Arial"/>
        </w:rPr>
      </w:pPr>
      <w:r w:rsidRPr="00F467D9">
        <w:rPr>
          <w:rFonts w:ascii="Arial" w:hAnsi="Arial" w:cs="Arial"/>
        </w:rPr>
        <w:t xml:space="preserve"> </w:t>
      </w:r>
      <w:r w:rsidR="006B1021" w:rsidRPr="006B1021">
        <w:rPr>
          <w:rFonts w:ascii="Arial" w:hAnsi="Arial" w:cs="Arial"/>
        </w:rPr>
        <w:t xml:space="preserve">„Uszczegółowieniu Programu” </w:t>
      </w:r>
      <w:r w:rsidR="00D37C54">
        <w:rPr>
          <w:rFonts w:ascii="Arial" w:hAnsi="Arial" w:cs="Arial"/>
        </w:rPr>
        <w:t>SZOP</w:t>
      </w:r>
      <w:r w:rsidRPr="00F467D9">
        <w:rPr>
          <w:rFonts w:ascii="Arial" w:hAnsi="Arial" w:cs="Arial"/>
        </w:rPr>
        <w:t>– należy przez to rozumieć</w:t>
      </w:r>
      <w:r w:rsidR="00DC54E9">
        <w:rPr>
          <w:rFonts w:ascii="Arial" w:hAnsi="Arial" w:cs="Arial"/>
        </w:rPr>
        <w:t xml:space="preserve"> dokument pn.</w:t>
      </w:r>
      <w:r w:rsidRPr="00F467D9">
        <w:rPr>
          <w:rFonts w:ascii="Arial" w:hAnsi="Arial" w:cs="Arial"/>
        </w:rPr>
        <w:t xml:space="preserve"> Szczegółowy Opis Priorytetów </w:t>
      </w:r>
      <w:r w:rsidR="00DC54E9">
        <w:rPr>
          <w:rFonts w:ascii="Arial" w:hAnsi="Arial" w:cs="Arial"/>
        </w:rPr>
        <w:t>p</w:t>
      </w:r>
      <w:r w:rsidRPr="00F467D9">
        <w:rPr>
          <w:rFonts w:ascii="Arial" w:hAnsi="Arial" w:cs="Arial"/>
        </w:rPr>
        <w:t>rogramu</w:t>
      </w:r>
      <w:r w:rsidR="00DC54E9" w:rsidRPr="00DC54E9">
        <w:t xml:space="preserve"> </w:t>
      </w:r>
      <w:r w:rsidR="00DC54E9" w:rsidRPr="00DC54E9">
        <w:rPr>
          <w:rFonts w:ascii="Arial" w:hAnsi="Arial" w:cs="Arial"/>
        </w:rPr>
        <w:t>Fundusze Europejskie dla Lubelskiego 2021-2027</w:t>
      </w:r>
      <w:r w:rsidRPr="00F467D9">
        <w:rPr>
          <w:rFonts w:ascii="Arial" w:hAnsi="Arial" w:cs="Arial"/>
        </w:rPr>
        <w:t>, przyjęty uchwałą Zarządu Województwa Lubelskiego</w:t>
      </w:r>
      <w:r w:rsidR="00F17972">
        <w:rPr>
          <w:rFonts w:ascii="Arial" w:hAnsi="Arial" w:cs="Arial"/>
        </w:rPr>
        <w:t xml:space="preserve"> </w:t>
      </w:r>
      <w:r w:rsidR="00C76222" w:rsidRPr="00F467D9">
        <w:rPr>
          <w:rFonts w:ascii="Arial" w:hAnsi="Arial" w:cs="Arial"/>
        </w:rPr>
        <w:t>z</w:t>
      </w:r>
      <w:r w:rsidR="00C76222">
        <w:rPr>
          <w:rFonts w:ascii="Arial" w:hAnsi="Arial" w:cs="Arial"/>
        </w:rPr>
        <w:t> </w:t>
      </w:r>
      <w:r w:rsidRPr="00F467D9">
        <w:rPr>
          <w:rFonts w:ascii="Arial" w:hAnsi="Arial" w:cs="Arial"/>
        </w:rPr>
        <w:t>dnia</w:t>
      </w:r>
      <w:r w:rsidR="00103DD0">
        <w:rPr>
          <w:rFonts w:ascii="Arial" w:hAnsi="Arial" w:cs="Arial"/>
        </w:rPr>
        <w:t xml:space="preserve"> </w:t>
      </w:r>
      <w:r w:rsidR="007B0941">
        <w:rPr>
          <w:rFonts w:ascii="Arial" w:hAnsi="Arial" w:cs="Arial"/>
        </w:rPr>
        <w:t>1</w:t>
      </w:r>
      <w:r w:rsidR="000E253D">
        <w:rPr>
          <w:rFonts w:ascii="Arial" w:hAnsi="Arial" w:cs="Arial"/>
        </w:rPr>
        <w:t>3</w:t>
      </w:r>
      <w:r w:rsidR="007B0941">
        <w:rPr>
          <w:rFonts w:ascii="Arial" w:hAnsi="Arial" w:cs="Arial"/>
        </w:rPr>
        <w:t xml:space="preserve"> kwietnia</w:t>
      </w:r>
      <w:r w:rsidR="00103DD0">
        <w:rPr>
          <w:rFonts w:ascii="Arial" w:hAnsi="Arial" w:cs="Arial"/>
        </w:rPr>
        <w:t xml:space="preserve"> 2023 r. </w:t>
      </w:r>
      <w:r w:rsidRPr="00F467D9">
        <w:rPr>
          <w:rFonts w:ascii="Arial" w:hAnsi="Arial" w:cs="Arial"/>
        </w:rPr>
        <w:t>wraz</w:t>
      </w:r>
      <w:r w:rsidR="00795938" w:rsidRPr="00F467D9">
        <w:rPr>
          <w:rFonts w:ascii="Arial" w:hAnsi="Arial" w:cs="Arial"/>
        </w:rPr>
        <w:t xml:space="preserve"> </w:t>
      </w:r>
      <w:r w:rsidRPr="00F467D9">
        <w:rPr>
          <w:rFonts w:ascii="Arial" w:hAnsi="Arial" w:cs="Arial"/>
        </w:rPr>
        <w:t>z</w:t>
      </w:r>
      <w:r w:rsidR="00F17972">
        <w:rPr>
          <w:rFonts w:ascii="Arial" w:hAnsi="Arial" w:cs="Arial"/>
        </w:rPr>
        <w:t xml:space="preserve"> </w:t>
      </w:r>
      <w:r w:rsidRPr="00F467D9">
        <w:rPr>
          <w:rFonts w:ascii="Arial" w:hAnsi="Arial" w:cs="Arial"/>
        </w:rPr>
        <w:t xml:space="preserve">jego ewentualnymi późniejszymi zmianami; </w:t>
      </w:r>
    </w:p>
    <w:p w14:paraId="2CAED9D3" w14:textId="429C9FB5" w:rsidR="00893279" w:rsidRPr="00F467D9" w:rsidRDefault="00795938">
      <w:pPr>
        <w:numPr>
          <w:ilvl w:val="0"/>
          <w:numId w:val="16"/>
        </w:numPr>
        <w:spacing w:before="60" w:after="60"/>
        <w:ind w:left="425" w:hanging="425"/>
        <w:jc w:val="both"/>
        <w:rPr>
          <w:rFonts w:ascii="Arial" w:hAnsi="Arial" w:cs="Arial"/>
        </w:rPr>
      </w:pPr>
      <w:r w:rsidRPr="00F467D9">
        <w:rPr>
          <w:rFonts w:ascii="Arial" w:hAnsi="Arial" w:cs="Arial"/>
        </w:rPr>
        <w:t>„</w:t>
      </w:r>
      <w:r w:rsidR="002677DE" w:rsidRPr="00F467D9">
        <w:rPr>
          <w:rFonts w:ascii="Arial" w:hAnsi="Arial" w:cs="Arial"/>
        </w:rPr>
        <w:t>Priorytecie” – należy przez to rozumieć …....... [numer</w:t>
      </w:r>
      <w:r w:rsidR="00F17972">
        <w:rPr>
          <w:rFonts w:ascii="Arial" w:hAnsi="Arial" w:cs="Arial"/>
        </w:rPr>
        <w:t xml:space="preserve"> </w:t>
      </w:r>
      <w:r w:rsidR="00C76222" w:rsidRPr="00F467D9">
        <w:rPr>
          <w:rFonts w:ascii="Arial" w:hAnsi="Arial" w:cs="Arial"/>
        </w:rPr>
        <w:t>i</w:t>
      </w:r>
      <w:r w:rsidR="00C76222">
        <w:rPr>
          <w:rFonts w:ascii="Arial" w:hAnsi="Arial" w:cs="Arial"/>
        </w:rPr>
        <w:t> </w:t>
      </w:r>
      <w:r w:rsidR="002677DE" w:rsidRPr="00F467D9">
        <w:rPr>
          <w:rFonts w:ascii="Arial" w:hAnsi="Arial" w:cs="Arial"/>
        </w:rPr>
        <w:t>nazwa</w:t>
      </w:r>
      <w:r w:rsidR="00F17972">
        <w:rPr>
          <w:rFonts w:ascii="Arial" w:hAnsi="Arial" w:cs="Arial"/>
        </w:rPr>
        <w:t xml:space="preserve"> </w:t>
      </w:r>
      <w:r w:rsidR="002677DE" w:rsidRPr="00F467D9">
        <w:rPr>
          <w:rFonts w:ascii="Arial" w:hAnsi="Arial" w:cs="Arial"/>
        </w:rPr>
        <w:t>Priorytetu</w:t>
      </w:r>
      <w:r w:rsidR="000C0961" w:rsidRPr="00F467D9">
        <w:rPr>
          <w:rFonts w:ascii="Arial" w:hAnsi="Arial" w:cs="Arial"/>
        </w:rPr>
        <w:t xml:space="preserve"> </w:t>
      </w:r>
      <w:r w:rsidR="002677DE" w:rsidRPr="00F467D9">
        <w:rPr>
          <w:rFonts w:ascii="Arial" w:hAnsi="Arial" w:cs="Arial"/>
        </w:rPr>
        <w:t>właściwego dla Projektu]</w:t>
      </w:r>
      <w:r w:rsidR="000C0961" w:rsidRPr="00F467D9">
        <w:rPr>
          <w:rFonts w:ascii="Arial" w:hAnsi="Arial" w:cs="Arial"/>
        </w:rPr>
        <w:t>;</w:t>
      </w:r>
    </w:p>
    <w:p w14:paraId="4AE74D1E" w14:textId="72C99524" w:rsidR="00893279" w:rsidRDefault="002677DE">
      <w:pPr>
        <w:numPr>
          <w:ilvl w:val="0"/>
          <w:numId w:val="16"/>
        </w:numPr>
        <w:tabs>
          <w:tab w:val="left" w:pos="360"/>
        </w:tabs>
        <w:spacing w:before="60" w:after="60"/>
        <w:ind w:left="426" w:hanging="426"/>
        <w:jc w:val="both"/>
        <w:rPr>
          <w:rFonts w:ascii="Arial" w:hAnsi="Arial" w:cs="Arial"/>
        </w:rPr>
      </w:pPr>
      <w:r w:rsidRPr="00F467D9">
        <w:rPr>
          <w:rFonts w:ascii="Arial" w:hAnsi="Arial" w:cs="Arial"/>
        </w:rPr>
        <w:t>„Działaniu” – należy przez to rozumieć......... [numer</w:t>
      </w:r>
      <w:r w:rsidR="00F17972">
        <w:rPr>
          <w:rFonts w:ascii="Arial" w:hAnsi="Arial" w:cs="Arial"/>
        </w:rPr>
        <w:t xml:space="preserve"> </w:t>
      </w:r>
      <w:r w:rsidR="00C76222" w:rsidRPr="00F467D9">
        <w:rPr>
          <w:rFonts w:ascii="Arial" w:hAnsi="Arial" w:cs="Arial"/>
        </w:rPr>
        <w:t>i</w:t>
      </w:r>
      <w:r w:rsidR="00C76222">
        <w:rPr>
          <w:rFonts w:ascii="Arial" w:hAnsi="Arial" w:cs="Arial"/>
        </w:rPr>
        <w:t> </w:t>
      </w:r>
      <w:r w:rsidRPr="00F467D9">
        <w:rPr>
          <w:rFonts w:ascii="Arial" w:hAnsi="Arial" w:cs="Arial"/>
        </w:rPr>
        <w:t xml:space="preserve">nazwa </w:t>
      </w:r>
      <w:r w:rsidR="000C0961" w:rsidRPr="00F467D9">
        <w:rPr>
          <w:rFonts w:ascii="Arial" w:hAnsi="Arial" w:cs="Arial"/>
        </w:rPr>
        <w:t>D</w:t>
      </w:r>
      <w:r w:rsidRPr="00F467D9">
        <w:rPr>
          <w:rFonts w:ascii="Arial" w:hAnsi="Arial" w:cs="Arial"/>
        </w:rPr>
        <w:t>ziałania właściwego dla Projektu]</w:t>
      </w:r>
      <w:r w:rsidR="000C0961" w:rsidRPr="00F467D9">
        <w:rPr>
          <w:rFonts w:ascii="Arial" w:hAnsi="Arial" w:cs="Arial"/>
        </w:rPr>
        <w:t>;</w:t>
      </w:r>
    </w:p>
    <w:p w14:paraId="3A6B87B4" w14:textId="7A69DA74" w:rsidR="00582BE1" w:rsidRPr="00F53DAC" w:rsidRDefault="005E1872" w:rsidP="00E72F86">
      <w:pPr>
        <w:numPr>
          <w:ilvl w:val="0"/>
          <w:numId w:val="16"/>
        </w:numPr>
        <w:spacing w:before="60" w:after="60"/>
        <w:ind w:left="426" w:hanging="426"/>
        <w:jc w:val="both"/>
        <w:rPr>
          <w:rFonts w:ascii="Arial" w:hAnsi="Arial" w:cs="Arial"/>
        </w:rPr>
      </w:pPr>
      <w:r>
        <w:rPr>
          <w:rFonts w:ascii="Arial" w:hAnsi="Arial" w:cs="Arial"/>
        </w:rPr>
        <w:t>„</w:t>
      </w:r>
      <w:r w:rsidR="00582BE1" w:rsidRPr="60A351A8">
        <w:rPr>
          <w:rFonts w:ascii="Arial" w:hAnsi="Arial" w:cs="Arial"/>
        </w:rPr>
        <w:t>Baz</w:t>
      </w:r>
      <w:r w:rsidR="00827ABC">
        <w:rPr>
          <w:rFonts w:ascii="Arial" w:hAnsi="Arial" w:cs="Arial"/>
        </w:rPr>
        <w:t>ie</w:t>
      </w:r>
      <w:r w:rsidR="00582BE1" w:rsidRPr="60A351A8">
        <w:rPr>
          <w:rFonts w:ascii="Arial" w:hAnsi="Arial" w:cs="Arial"/>
        </w:rPr>
        <w:t xml:space="preserve"> Konkurencyjności (BK2021)</w:t>
      </w:r>
      <w:r>
        <w:rPr>
          <w:rFonts w:ascii="Arial" w:hAnsi="Arial" w:cs="Arial"/>
        </w:rPr>
        <w:t>”</w:t>
      </w:r>
      <w:r w:rsidR="00582BE1" w:rsidRPr="60A351A8">
        <w:rPr>
          <w:rFonts w:ascii="Arial" w:hAnsi="Arial" w:cs="Arial"/>
        </w:rPr>
        <w:t xml:space="preserve"> – </w:t>
      </w:r>
      <w:r w:rsidR="00827ABC">
        <w:rPr>
          <w:rFonts w:ascii="Arial" w:hAnsi="Arial" w:cs="Arial"/>
        </w:rPr>
        <w:t xml:space="preserve">należy przez to rozumieć </w:t>
      </w:r>
      <w:r w:rsidR="00582BE1" w:rsidRPr="60A351A8">
        <w:rPr>
          <w:rFonts w:ascii="Arial" w:hAnsi="Arial" w:cs="Arial"/>
        </w:rPr>
        <w:t>stron</w:t>
      </w:r>
      <w:r w:rsidR="00827ABC">
        <w:rPr>
          <w:rFonts w:ascii="Arial" w:hAnsi="Arial" w:cs="Arial"/>
        </w:rPr>
        <w:t>ę</w:t>
      </w:r>
      <w:r w:rsidR="00582BE1" w:rsidRPr="60A351A8">
        <w:rPr>
          <w:rFonts w:ascii="Arial" w:hAnsi="Arial" w:cs="Arial"/>
        </w:rPr>
        <w:t xml:space="preserve"> internetow</w:t>
      </w:r>
      <w:r w:rsidR="00827ABC">
        <w:rPr>
          <w:rFonts w:ascii="Arial" w:hAnsi="Arial" w:cs="Arial"/>
        </w:rPr>
        <w:t>ą prowadzoną</w:t>
      </w:r>
      <w:r w:rsidR="00582BE1" w:rsidRPr="60A351A8">
        <w:rPr>
          <w:rFonts w:ascii="Arial" w:hAnsi="Arial" w:cs="Arial"/>
        </w:rPr>
        <w:t xml:space="preserve"> przez ministra właściwego do spraw rozwoju regionalnego przeznaczona do zamieszczania zapytań ofertowych zgodnie z zasadą konkurencyjności;</w:t>
      </w:r>
    </w:p>
    <w:p w14:paraId="26864D18" w14:textId="150540C6" w:rsidR="00893279" w:rsidRPr="00F467D9" w:rsidRDefault="002677DE">
      <w:pPr>
        <w:numPr>
          <w:ilvl w:val="0"/>
          <w:numId w:val="16"/>
        </w:numPr>
        <w:spacing w:before="60" w:after="60"/>
        <w:ind w:left="425" w:hanging="425"/>
        <w:jc w:val="both"/>
        <w:rPr>
          <w:rFonts w:ascii="Arial" w:hAnsi="Arial" w:cs="Arial"/>
        </w:rPr>
      </w:pPr>
      <w:r w:rsidRPr="00F467D9">
        <w:rPr>
          <w:rFonts w:ascii="Arial" w:hAnsi="Arial" w:cs="Arial"/>
        </w:rPr>
        <w:t xml:space="preserve">„dofinansowaniu” – należy przez to rozumieć wsparcie przyznane Beneficjentowi </w:t>
      </w:r>
      <w:r w:rsidRPr="00F467D9">
        <w:rPr>
          <w:rFonts w:ascii="Arial" w:hAnsi="Arial" w:cs="Arial"/>
        </w:rPr>
        <w:br/>
        <w:t>ze środków publicznych na podstawie Umowy,</w:t>
      </w:r>
      <w:r w:rsidR="00F17972">
        <w:rPr>
          <w:rFonts w:ascii="Arial" w:hAnsi="Arial" w:cs="Arial"/>
        </w:rPr>
        <w:t xml:space="preserve"> </w:t>
      </w:r>
      <w:r w:rsidR="00C76222" w:rsidRPr="00F467D9">
        <w:rPr>
          <w:rFonts w:ascii="Arial" w:hAnsi="Arial" w:cs="Arial"/>
        </w:rPr>
        <w:t>w</w:t>
      </w:r>
      <w:r w:rsidR="00C76222">
        <w:rPr>
          <w:rFonts w:ascii="Arial" w:hAnsi="Arial" w:cs="Arial"/>
        </w:rPr>
        <w:t> </w:t>
      </w:r>
      <w:r w:rsidRPr="00F467D9">
        <w:rPr>
          <w:rFonts w:ascii="Arial" w:hAnsi="Arial" w:cs="Arial"/>
        </w:rPr>
        <w:t xml:space="preserve">formie finansowania UE oraz </w:t>
      </w:r>
      <w:r w:rsidRPr="00F467D9">
        <w:rPr>
          <w:rFonts w:ascii="Arial" w:hAnsi="Arial" w:cs="Arial"/>
        </w:rPr>
        <w:br/>
        <w:t>w formie współfinansowania krajowego</w:t>
      </w:r>
      <w:r w:rsidR="00F17972">
        <w:rPr>
          <w:rFonts w:ascii="Arial" w:hAnsi="Arial" w:cs="Arial"/>
        </w:rPr>
        <w:t xml:space="preserve"> </w:t>
      </w:r>
      <w:r w:rsidR="00C76222" w:rsidRPr="00F467D9">
        <w:rPr>
          <w:rFonts w:ascii="Arial" w:hAnsi="Arial" w:cs="Arial"/>
        </w:rPr>
        <w:t>z</w:t>
      </w:r>
      <w:r w:rsidR="00C76222">
        <w:rPr>
          <w:rFonts w:ascii="Arial" w:hAnsi="Arial" w:cs="Arial"/>
        </w:rPr>
        <w:t> </w:t>
      </w:r>
      <w:r w:rsidRPr="00F467D9">
        <w:rPr>
          <w:rFonts w:ascii="Arial" w:hAnsi="Arial" w:cs="Arial"/>
        </w:rPr>
        <w:t>budżetu państwa</w:t>
      </w:r>
      <w:r w:rsidRPr="00F467D9">
        <w:rPr>
          <w:rStyle w:val="Zakotwiczenieprzypisudolnego"/>
          <w:rFonts w:ascii="Arial" w:hAnsi="Arial" w:cs="Arial"/>
        </w:rPr>
        <w:footnoteReference w:id="3"/>
      </w:r>
      <w:r w:rsidRPr="00F467D9">
        <w:rPr>
          <w:rFonts w:ascii="Arial" w:hAnsi="Arial" w:cs="Arial"/>
        </w:rPr>
        <w:t>;</w:t>
      </w:r>
    </w:p>
    <w:p w14:paraId="37989E0C" w14:textId="1BF866FE" w:rsidR="00893279" w:rsidRPr="00F467D9" w:rsidRDefault="00C10F28">
      <w:pPr>
        <w:numPr>
          <w:ilvl w:val="0"/>
          <w:numId w:val="16"/>
        </w:numPr>
        <w:spacing w:before="60" w:after="60"/>
        <w:ind w:left="425" w:hanging="425"/>
        <w:jc w:val="both"/>
        <w:rPr>
          <w:rFonts w:ascii="Arial" w:hAnsi="Arial" w:cs="Arial"/>
        </w:rPr>
      </w:pPr>
      <w:r>
        <w:rPr>
          <w:rFonts w:ascii="Arial" w:hAnsi="Arial" w:cs="Arial"/>
        </w:rPr>
        <w:t>„</w:t>
      </w:r>
      <w:r w:rsidR="002677DE" w:rsidRPr="60A351A8">
        <w:rPr>
          <w:rFonts w:ascii="Arial" w:hAnsi="Arial" w:cs="Arial"/>
        </w:rPr>
        <w:t>współfinansowaniu krajowym</w:t>
      </w:r>
      <w:r w:rsidR="00F17972" w:rsidRPr="60A351A8">
        <w:rPr>
          <w:rFonts w:ascii="Arial" w:hAnsi="Arial" w:cs="Arial"/>
        </w:rPr>
        <w:t xml:space="preserve"> </w:t>
      </w:r>
      <w:r w:rsidR="00C76222" w:rsidRPr="60A351A8">
        <w:rPr>
          <w:rFonts w:ascii="Arial" w:hAnsi="Arial" w:cs="Arial"/>
        </w:rPr>
        <w:t>z </w:t>
      </w:r>
      <w:r w:rsidR="002677DE" w:rsidRPr="60A351A8">
        <w:rPr>
          <w:rFonts w:ascii="Arial" w:hAnsi="Arial" w:cs="Arial"/>
        </w:rPr>
        <w:t>budżetu państwa</w:t>
      </w:r>
      <w:r>
        <w:rPr>
          <w:rFonts w:ascii="Arial" w:hAnsi="Arial" w:cs="Arial"/>
        </w:rPr>
        <w:t>”</w:t>
      </w:r>
      <w:r w:rsidR="002677DE" w:rsidRPr="60A351A8">
        <w:rPr>
          <w:rFonts w:ascii="Arial" w:hAnsi="Arial" w:cs="Arial"/>
        </w:rPr>
        <w:t xml:space="preserve"> – należy przez to rozumieć część dofinansowania stanowiącą środki</w:t>
      </w:r>
      <w:r w:rsidR="00F17972" w:rsidRPr="60A351A8">
        <w:rPr>
          <w:rFonts w:ascii="Arial" w:hAnsi="Arial" w:cs="Arial"/>
        </w:rPr>
        <w:t xml:space="preserve"> </w:t>
      </w:r>
      <w:r w:rsidR="00C76222" w:rsidRPr="60A351A8">
        <w:rPr>
          <w:rFonts w:ascii="Arial" w:hAnsi="Arial" w:cs="Arial"/>
        </w:rPr>
        <w:t>z </w:t>
      </w:r>
      <w:r w:rsidR="002677DE" w:rsidRPr="60A351A8">
        <w:rPr>
          <w:rFonts w:ascii="Arial" w:hAnsi="Arial" w:cs="Arial"/>
        </w:rPr>
        <w:t>budżetu państwa, niepochodzące</w:t>
      </w:r>
      <w:r w:rsidR="00F17972" w:rsidRPr="60A351A8">
        <w:rPr>
          <w:rFonts w:ascii="Arial" w:hAnsi="Arial" w:cs="Arial"/>
        </w:rPr>
        <w:t xml:space="preserve"> </w:t>
      </w:r>
      <w:r w:rsidR="00C76222" w:rsidRPr="60A351A8">
        <w:rPr>
          <w:rFonts w:ascii="Arial" w:hAnsi="Arial" w:cs="Arial"/>
        </w:rPr>
        <w:t>z </w:t>
      </w:r>
      <w:r w:rsidR="002677DE" w:rsidRPr="60A351A8">
        <w:rPr>
          <w:rFonts w:ascii="Arial" w:hAnsi="Arial" w:cs="Arial"/>
        </w:rPr>
        <w:t>budżetu środków europejskich, przyznaną Beneficjentowi na podstawie Umowy</w:t>
      </w:r>
      <w:r w:rsidR="000C0961" w:rsidRPr="60A351A8">
        <w:rPr>
          <w:rFonts w:ascii="Arial" w:hAnsi="Arial" w:cs="Arial"/>
        </w:rPr>
        <w:t>;</w:t>
      </w:r>
    </w:p>
    <w:p w14:paraId="74F40FB8" w14:textId="22745910" w:rsidR="00893279" w:rsidRPr="00F467D9" w:rsidRDefault="002677DE">
      <w:pPr>
        <w:numPr>
          <w:ilvl w:val="0"/>
          <w:numId w:val="16"/>
        </w:numPr>
        <w:spacing w:before="60" w:after="60"/>
        <w:ind w:left="425" w:hanging="425"/>
        <w:jc w:val="both"/>
        <w:rPr>
          <w:rFonts w:ascii="Arial" w:hAnsi="Arial" w:cs="Arial"/>
        </w:rPr>
      </w:pPr>
      <w:r w:rsidRPr="60A351A8">
        <w:rPr>
          <w:rFonts w:ascii="Arial" w:hAnsi="Arial" w:cs="Arial"/>
        </w:rPr>
        <w:t>„finansowaniu UE” – należy przez to rozumieć część dofinansowania pochodzącą</w:t>
      </w:r>
      <w:r w:rsidR="00EE169A">
        <w:rPr>
          <w:rFonts w:ascii="Arial" w:hAnsi="Arial" w:cs="Arial"/>
        </w:rPr>
        <w:t xml:space="preserve"> </w:t>
      </w:r>
      <w:r w:rsidR="00EE169A">
        <w:rPr>
          <w:rFonts w:ascii="Arial" w:hAnsi="Arial" w:cs="Arial"/>
        </w:rPr>
        <w:br/>
      </w:r>
      <w:r w:rsidRPr="60A351A8">
        <w:rPr>
          <w:rFonts w:ascii="Arial" w:hAnsi="Arial" w:cs="Arial"/>
        </w:rPr>
        <w:t>z budżetu środków europejskich,</w:t>
      </w:r>
      <w:r w:rsidR="000C0961" w:rsidRPr="60A351A8">
        <w:rPr>
          <w:rFonts w:ascii="Arial" w:hAnsi="Arial" w:cs="Arial"/>
        </w:rPr>
        <w:t xml:space="preserve"> </w:t>
      </w:r>
      <w:r w:rsidRPr="60A351A8">
        <w:rPr>
          <w:rFonts w:ascii="Arial" w:hAnsi="Arial" w:cs="Arial"/>
        </w:rPr>
        <w:t>zasilaną</w:t>
      </w:r>
      <w:r w:rsidR="00F17972" w:rsidRPr="60A351A8">
        <w:rPr>
          <w:rFonts w:ascii="Arial" w:hAnsi="Arial" w:cs="Arial"/>
        </w:rPr>
        <w:t xml:space="preserve"> </w:t>
      </w:r>
      <w:r w:rsidR="00C76222" w:rsidRPr="60A351A8">
        <w:rPr>
          <w:rFonts w:ascii="Arial" w:hAnsi="Arial" w:cs="Arial"/>
        </w:rPr>
        <w:t>z </w:t>
      </w:r>
      <w:r w:rsidRPr="60A351A8">
        <w:rPr>
          <w:rFonts w:ascii="Arial" w:hAnsi="Arial" w:cs="Arial"/>
        </w:rPr>
        <w:t xml:space="preserve">Europejskiego Funduszu Rozwoju Regionalnego, przyznaną Beneficjentowi na podstawie Umowy; </w:t>
      </w:r>
    </w:p>
    <w:p w14:paraId="520BEC1F" w14:textId="20F9C4FA" w:rsidR="00893279" w:rsidRPr="00F467D9" w:rsidRDefault="00C10F28">
      <w:pPr>
        <w:numPr>
          <w:ilvl w:val="0"/>
          <w:numId w:val="16"/>
        </w:numPr>
        <w:spacing w:before="60" w:after="60"/>
        <w:ind w:left="425" w:hanging="425"/>
        <w:jc w:val="both"/>
        <w:rPr>
          <w:rFonts w:ascii="Arial" w:hAnsi="Arial" w:cs="Arial"/>
        </w:rPr>
      </w:pPr>
      <w:r>
        <w:rPr>
          <w:rFonts w:ascii="Arial" w:hAnsi="Arial" w:cs="Arial"/>
        </w:rPr>
        <w:t>„</w:t>
      </w:r>
      <w:r w:rsidR="002677DE" w:rsidRPr="60A351A8">
        <w:rPr>
          <w:rFonts w:ascii="Arial" w:hAnsi="Arial" w:cs="Arial"/>
        </w:rPr>
        <w:t>Instytucji Zarządzającej/IZ</w:t>
      </w:r>
      <w:r>
        <w:rPr>
          <w:rFonts w:ascii="Arial" w:hAnsi="Arial" w:cs="Arial"/>
        </w:rPr>
        <w:t>"</w:t>
      </w:r>
      <w:r w:rsidR="002677DE" w:rsidRPr="60A351A8">
        <w:rPr>
          <w:rFonts w:ascii="Arial" w:hAnsi="Arial" w:cs="Arial"/>
        </w:rPr>
        <w:t xml:space="preserve"> – należy przez to rozumieć Zarząd Województwa Lubelskiego;</w:t>
      </w:r>
    </w:p>
    <w:p w14:paraId="2E6E38DB" w14:textId="09868578" w:rsidR="00893279" w:rsidRPr="00F467D9" w:rsidRDefault="002677DE">
      <w:pPr>
        <w:numPr>
          <w:ilvl w:val="0"/>
          <w:numId w:val="16"/>
        </w:numPr>
        <w:spacing w:before="60" w:after="60"/>
        <w:ind w:left="425" w:hanging="425"/>
        <w:jc w:val="both"/>
        <w:rPr>
          <w:rFonts w:ascii="Arial" w:hAnsi="Arial" w:cs="Arial"/>
        </w:rPr>
      </w:pPr>
      <w:r w:rsidRPr="00F467D9">
        <w:rPr>
          <w:rFonts w:ascii="Arial" w:hAnsi="Arial" w:cs="Arial"/>
        </w:rPr>
        <w:t>„rachunku bankowym Beneficjenta</w:t>
      </w:r>
      <w:r w:rsidR="007101A1">
        <w:rPr>
          <w:rFonts w:ascii="Arial" w:hAnsi="Arial" w:cs="Arial"/>
        </w:rPr>
        <w:t>”</w:t>
      </w:r>
      <w:r w:rsidRPr="00F467D9">
        <w:rPr>
          <w:rFonts w:ascii="Arial" w:hAnsi="Arial" w:cs="Arial"/>
        </w:rPr>
        <w:t xml:space="preserve"> – należy przez to rozumieć odpowiednio rachunek bankowy nr …............., na który BGK/IZ </w:t>
      </w:r>
      <w:r w:rsidRPr="00F467D9">
        <w:rPr>
          <w:rStyle w:val="Zakotwiczenieprzypisudolnego"/>
          <w:rFonts w:ascii="Arial" w:hAnsi="Arial" w:cs="Arial"/>
        </w:rPr>
        <w:footnoteReference w:id="4"/>
      </w:r>
      <w:r w:rsidRPr="00F467D9">
        <w:rPr>
          <w:rFonts w:ascii="Arial" w:hAnsi="Arial" w:cs="Arial"/>
        </w:rPr>
        <w:t xml:space="preserve"> przekazuje dofinansowanie</w:t>
      </w:r>
      <w:r w:rsidR="00F17972">
        <w:rPr>
          <w:rFonts w:ascii="Arial" w:hAnsi="Arial" w:cs="Arial"/>
        </w:rPr>
        <w:t xml:space="preserve"> </w:t>
      </w:r>
      <w:r w:rsidR="00C76222" w:rsidRPr="00F467D9">
        <w:rPr>
          <w:rFonts w:ascii="Arial" w:hAnsi="Arial" w:cs="Arial"/>
        </w:rPr>
        <w:t>w</w:t>
      </w:r>
      <w:r w:rsidR="00C76222">
        <w:rPr>
          <w:rFonts w:ascii="Arial" w:hAnsi="Arial" w:cs="Arial"/>
        </w:rPr>
        <w:t> </w:t>
      </w:r>
      <w:r w:rsidRPr="00F467D9">
        <w:rPr>
          <w:rFonts w:ascii="Arial" w:hAnsi="Arial" w:cs="Arial"/>
        </w:rPr>
        <w:t>formie refundacji oraz –</w:t>
      </w:r>
      <w:r w:rsidR="00F17972">
        <w:rPr>
          <w:rFonts w:ascii="Arial" w:hAnsi="Arial" w:cs="Arial"/>
        </w:rPr>
        <w:t xml:space="preserve"> </w:t>
      </w:r>
      <w:r w:rsidRPr="00F467D9">
        <w:rPr>
          <w:rFonts w:ascii="Arial" w:hAnsi="Arial" w:cs="Arial"/>
        </w:rPr>
        <w:t>jeżeli Beneficjent zadeklarował zamiar korzystania</w:t>
      </w:r>
      <w:r w:rsidR="00F17972">
        <w:rPr>
          <w:rFonts w:ascii="Arial" w:hAnsi="Arial" w:cs="Arial"/>
        </w:rPr>
        <w:t xml:space="preserve"> </w:t>
      </w:r>
      <w:r w:rsidR="00C76222" w:rsidRPr="00F467D9">
        <w:rPr>
          <w:rFonts w:ascii="Arial" w:hAnsi="Arial" w:cs="Arial"/>
        </w:rPr>
        <w:t>z</w:t>
      </w:r>
      <w:r w:rsidR="00C76222">
        <w:rPr>
          <w:rFonts w:ascii="Arial" w:hAnsi="Arial" w:cs="Arial"/>
        </w:rPr>
        <w:t> </w:t>
      </w:r>
      <w:r w:rsidRPr="00F467D9">
        <w:rPr>
          <w:rFonts w:ascii="Arial" w:hAnsi="Arial" w:cs="Arial"/>
        </w:rPr>
        <w:t>systemu zaliczkowego – rachunek wyodrębniony dla Projektu, nr …...................., na który BGK przekazuje dofinansowanie</w:t>
      </w:r>
      <w:r w:rsidR="00F17972">
        <w:rPr>
          <w:rFonts w:ascii="Arial" w:hAnsi="Arial" w:cs="Arial"/>
        </w:rPr>
        <w:t xml:space="preserve"> </w:t>
      </w:r>
      <w:r w:rsidR="00C76222" w:rsidRPr="00F467D9">
        <w:rPr>
          <w:rFonts w:ascii="Arial" w:hAnsi="Arial" w:cs="Arial"/>
        </w:rPr>
        <w:t>w</w:t>
      </w:r>
      <w:r w:rsidR="00C76222">
        <w:rPr>
          <w:rFonts w:ascii="Arial" w:hAnsi="Arial" w:cs="Arial"/>
        </w:rPr>
        <w:t> </w:t>
      </w:r>
      <w:r w:rsidRPr="00F467D9">
        <w:rPr>
          <w:rFonts w:ascii="Arial" w:hAnsi="Arial" w:cs="Arial"/>
        </w:rPr>
        <w:t>formie zaliczki</w:t>
      </w:r>
      <w:r w:rsidR="000C0961" w:rsidRPr="00F467D9">
        <w:rPr>
          <w:rFonts w:ascii="Arial" w:hAnsi="Arial" w:cs="Arial"/>
        </w:rPr>
        <w:t>,</w:t>
      </w:r>
      <w:r w:rsidR="00F17972">
        <w:rPr>
          <w:rFonts w:ascii="Arial" w:hAnsi="Arial" w:cs="Arial"/>
        </w:rPr>
        <w:t xml:space="preserve"> </w:t>
      </w:r>
      <w:r w:rsidR="00C76222" w:rsidRPr="00F467D9">
        <w:rPr>
          <w:rFonts w:ascii="Arial" w:hAnsi="Arial" w:cs="Arial"/>
        </w:rPr>
        <w:t>i</w:t>
      </w:r>
      <w:r w:rsidR="00C76222">
        <w:rPr>
          <w:rFonts w:ascii="Arial" w:hAnsi="Arial" w:cs="Arial"/>
        </w:rPr>
        <w:t> </w:t>
      </w:r>
      <w:r w:rsidRPr="00F467D9">
        <w:rPr>
          <w:rFonts w:ascii="Arial" w:hAnsi="Arial" w:cs="Arial"/>
        </w:rPr>
        <w:t>z którego Beneficjent dokonuje płatności ze środków zaliczki;</w:t>
      </w:r>
    </w:p>
    <w:p w14:paraId="5587E9FF" w14:textId="3F9BA139" w:rsidR="00893279" w:rsidRPr="00F467D9" w:rsidRDefault="00BA4C2C">
      <w:pPr>
        <w:numPr>
          <w:ilvl w:val="0"/>
          <w:numId w:val="16"/>
        </w:numPr>
        <w:spacing w:before="60" w:after="60"/>
        <w:ind w:left="425" w:hanging="425"/>
        <w:jc w:val="both"/>
        <w:rPr>
          <w:rFonts w:ascii="Arial" w:hAnsi="Arial" w:cs="Arial"/>
        </w:rPr>
      </w:pPr>
      <w:r w:rsidRPr="00F467D9">
        <w:rPr>
          <w:rFonts w:ascii="Arial" w:hAnsi="Arial" w:cs="Arial"/>
        </w:rPr>
        <w:t>„</w:t>
      </w:r>
      <w:r w:rsidR="002677DE" w:rsidRPr="00F467D9">
        <w:rPr>
          <w:rFonts w:ascii="Arial" w:hAnsi="Arial" w:cs="Arial"/>
        </w:rPr>
        <w:t>rachunku bankowym Instytucji Zarządzającej</w:t>
      </w:r>
      <w:r w:rsidRPr="00F467D9">
        <w:rPr>
          <w:rFonts w:ascii="Arial" w:hAnsi="Arial" w:cs="Arial"/>
        </w:rPr>
        <w:t>”</w:t>
      </w:r>
      <w:r w:rsidR="002677DE" w:rsidRPr="00F467D9">
        <w:rPr>
          <w:rFonts w:ascii="Arial" w:hAnsi="Arial" w:cs="Arial"/>
        </w:rPr>
        <w:t xml:space="preserve"> – należy przez to rozumieć wyodrębniony rachunek nr …..........., prowadzony</w:t>
      </w:r>
      <w:r w:rsidR="00F17972">
        <w:rPr>
          <w:rFonts w:ascii="Arial" w:hAnsi="Arial" w:cs="Arial"/>
        </w:rPr>
        <w:t xml:space="preserve"> </w:t>
      </w:r>
      <w:r w:rsidR="00C76222" w:rsidRPr="00F467D9">
        <w:rPr>
          <w:rFonts w:ascii="Arial" w:hAnsi="Arial" w:cs="Arial"/>
        </w:rPr>
        <w:t>w</w:t>
      </w:r>
      <w:r w:rsidR="00C76222">
        <w:rPr>
          <w:rFonts w:ascii="Arial" w:hAnsi="Arial" w:cs="Arial"/>
        </w:rPr>
        <w:t> </w:t>
      </w:r>
      <w:r w:rsidR="002677DE" w:rsidRPr="00F467D9">
        <w:rPr>
          <w:rFonts w:ascii="Arial" w:hAnsi="Arial" w:cs="Arial"/>
        </w:rPr>
        <w:t>…..............., na którym są gromadzone środki stanowiące współfinansowanie krajowe</w:t>
      </w:r>
      <w:r w:rsidR="00F17972">
        <w:rPr>
          <w:rFonts w:ascii="Arial" w:hAnsi="Arial" w:cs="Arial"/>
        </w:rPr>
        <w:t xml:space="preserve"> </w:t>
      </w:r>
      <w:r w:rsidR="00C76222" w:rsidRPr="00F467D9">
        <w:rPr>
          <w:rFonts w:ascii="Arial" w:hAnsi="Arial" w:cs="Arial"/>
        </w:rPr>
        <w:t>z</w:t>
      </w:r>
      <w:r w:rsidR="00C76222">
        <w:rPr>
          <w:rFonts w:ascii="Arial" w:hAnsi="Arial" w:cs="Arial"/>
        </w:rPr>
        <w:t> </w:t>
      </w:r>
      <w:r w:rsidR="002677DE" w:rsidRPr="00F467D9">
        <w:rPr>
          <w:rFonts w:ascii="Arial" w:hAnsi="Arial" w:cs="Arial"/>
        </w:rPr>
        <w:t>budżetu państwa</w:t>
      </w:r>
      <w:r w:rsidR="002677DE" w:rsidRPr="00F467D9">
        <w:rPr>
          <w:rStyle w:val="Zakotwiczenieprzypisudolnego"/>
          <w:rFonts w:ascii="Arial" w:hAnsi="Arial" w:cs="Arial"/>
        </w:rPr>
        <w:footnoteReference w:id="5"/>
      </w:r>
      <w:r w:rsidR="002677DE" w:rsidRPr="00F467D9">
        <w:rPr>
          <w:rFonts w:ascii="Arial" w:hAnsi="Arial" w:cs="Arial"/>
        </w:rPr>
        <w:t>;</w:t>
      </w:r>
    </w:p>
    <w:p w14:paraId="5A28BD91" w14:textId="1E46A76D" w:rsidR="00893279" w:rsidRPr="00F467D9" w:rsidRDefault="002677DE">
      <w:pPr>
        <w:pStyle w:val="Akapitzlist"/>
        <w:numPr>
          <w:ilvl w:val="0"/>
          <w:numId w:val="16"/>
        </w:numPr>
        <w:spacing w:before="60" w:after="60"/>
        <w:ind w:left="425" w:hanging="425"/>
        <w:jc w:val="both"/>
        <w:rPr>
          <w:rFonts w:ascii="Arial" w:hAnsi="Arial" w:cs="Arial"/>
          <w:sz w:val="22"/>
          <w:szCs w:val="22"/>
        </w:rPr>
      </w:pPr>
      <w:r w:rsidRPr="60A351A8">
        <w:rPr>
          <w:rFonts w:ascii="Arial" w:eastAsia="Calibri" w:hAnsi="Arial" w:cs="Arial"/>
          <w:sz w:val="22"/>
          <w:szCs w:val="22"/>
        </w:rPr>
        <w:t>„</w:t>
      </w:r>
      <w:r w:rsidRPr="60A351A8">
        <w:rPr>
          <w:rFonts w:ascii="Arial" w:hAnsi="Arial" w:cs="Arial"/>
          <w:sz w:val="22"/>
          <w:szCs w:val="22"/>
        </w:rPr>
        <w:t>wydatkach kwalifikowalnych” – należy przez to rozumieć wydatki lub koszty spełniające wszystkie warunki, pozwalające uznać je za kwalifikowalne, określone</w:t>
      </w:r>
      <w:r w:rsidR="00F17972" w:rsidRPr="60A351A8">
        <w:rPr>
          <w:rFonts w:ascii="Arial" w:hAnsi="Arial" w:cs="Arial"/>
          <w:sz w:val="22"/>
          <w:szCs w:val="22"/>
        </w:rPr>
        <w:t xml:space="preserve"> </w:t>
      </w:r>
      <w:r w:rsidR="00C76222" w:rsidRPr="60A351A8">
        <w:rPr>
          <w:rFonts w:ascii="Arial" w:hAnsi="Arial" w:cs="Arial"/>
          <w:sz w:val="22"/>
          <w:szCs w:val="22"/>
        </w:rPr>
        <w:t>w </w:t>
      </w:r>
      <w:r w:rsidRPr="60A351A8">
        <w:rPr>
          <w:rFonts w:ascii="Arial" w:hAnsi="Arial" w:cs="Arial"/>
          <w:sz w:val="22"/>
          <w:szCs w:val="22"/>
        </w:rPr>
        <w:t xml:space="preserve">Programie, </w:t>
      </w:r>
      <w:r>
        <w:br/>
      </w:r>
      <w:r w:rsidRPr="60A351A8">
        <w:rPr>
          <w:rFonts w:ascii="Arial" w:hAnsi="Arial" w:cs="Arial"/>
          <w:sz w:val="22"/>
          <w:szCs w:val="22"/>
        </w:rPr>
        <w:t>w Uszczegółowieniu Programu,</w:t>
      </w:r>
      <w:r w:rsidR="00F17972" w:rsidRPr="60A351A8">
        <w:rPr>
          <w:rFonts w:ascii="Arial" w:hAnsi="Arial" w:cs="Arial"/>
          <w:sz w:val="22"/>
          <w:szCs w:val="22"/>
        </w:rPr>
        <w:t xml:space="preserve"> </w:t>
      </w:r>
      <w:r w:rsidR="00C76222" w:rsidRPr="60A351A8">
        <w:rPr>
          <w:rFonts w:ascii="Arial" w:hAnsi="Arial" w:cs="Arial"/>
          <w:sz w:val="22"/>
          <w:szCs w:val="22"/>
        </w:rPr>
        <w:t>w </w:t>
      </w:r>
      <w:r w:rsidRPr="60A351A8">
        <w:rPr>
          <w:rFonts w:ascii="Arial" w:hAnsi="Arial" w:cs="Arial"/>
          <w:sz w:val="22"/>
          <w:szCs w:val="22"/>
        </w:rPr>
        <w:t>Regulaminie wyboru projektów,</w:t>
      </w:r>
      <w:r w:rsidR="00F17972" w:rsidRPr="60A351A8">
        <w:rPr>
          <w:rFonts w:ascii="Arial" w:hAnsi="Arial" w:cs="Arial"/>
          <w:sz w:val="22"/>
          <w:szCs w:val="22"/>
        </w:rPr>
        <w:t xml:space="preserve"> </w:t>
      </w:r>
      <w:r w:rsidR="00C76222" w:rsidRPr="60A351A8">
        <w:rPr>
          <w:rFonts w:ascii="Arial" w:hAnsi="Arial" w:cs="Arial"/>
          <w:sz w:val="22"/>
          <w:szCs w:val="22"/>
        </w:rPr>
        <w:t>w </w:t>
      </w:r>
      <w:r w:rsidRPr="60A351A8">
        <w:rPr>
          <w:rFonts w:ascii="Arial" w:hAnsi="Arial" w:cs="Arial"/>
          <w:sz w:val="22"/>
          <w:szCs w:val="22"/>
        </w:rPr>
        <w:t xml:space="preserve">aktach prawa </w:t>
      </w:r>
      <w:r w:rsidRPr="60A351A8">
        <w:rPr>
          <w:rFonts w:ascii="Arial" w:hAnsi="Arial" w:cs="Arial"/>
          <w:sz w:val="22"/>
          <w:szCs w:val="22"/>
        </w:rPr>
        <w:lastRenderedPageBreak/>
        <w:t>powszechnie obowiązującego</w:t>
      </w:r>
      <w:r w:rsidR="000C0961" w:rsidRPr="60A351A8">
        <w:rPr>
          <w:rFonts w:ascii="Arial" w:hAnsi="Arial" w:cs="Arial"/>
          <w:sz w:val="22"/>
          <w:szCs w:val="22"/>
        </w:rPr>
        <w:t>,</w:t>
      </w:r>
      <w:r w:rsidRPr="60A351A8">
        <w:rPr>
          <w:rFonts w:ascii="Arial" w:hAnsi="Arial" w:cs="Arial"/>
          <w:sz w:val="22"/>
          <w:szCs w:val="22"/>
        </w:rPr>
        <w:t xml:space="preserve"> mających zastosowanie do Beneficjenta lub Projektu, jak również określone</w:t>
      </w:r>
      <w:r w:rsidR="00F17972" w:rsidRPr="60A351A8">
        <w:rPr>
          <w:rFonts w:ascii="Arial" w:hAnsi="Arial" w:cs="Arial"/>
          <w:sz w:val="22"/>
          <w:szCs w:val="22"/>
        </w:rPr>
        <w:t xml:space="preserve"> </w:t>
      </w:r>
      <w:r w:rsidR="00C76222" w:rsidRPr="60A351A8">
        <w:rPr>
          <w:rFonts w:ascii="Arial" w:hAnsi="Arial" w:cs="Arial"/>
          <w:sz w:val="22"/>
          <w:szCs w:val="22"/>
        </w:rPr>
        <w:t>w </w:t>
      </w:r>
      <w:r w:rsidRPr="60A351A8">
        <w:rPr>
          <w:rFonts w:ascii="Arial" w:hAnsi="Arial" w:cs="Arial"/>
          <w:sz w:val="22"/>
          <w:szCs w:val="22"/>
        </w:rPr>
        <w:t xml:space="preserve">Umowie oraz Wytycznych; </w:t>
      </w:r>
    </w:p>
    <w:p w14:paraId="67FD4D06" w14:textId="14FADAD4" w:rsidR="00893279" w:rsidRPr="00F467D9" w:rsidRDefault="002677DE">
      <w:pPr>
        <w:pStyle w:val="Akapitzlist"/>
        <w:numPr>
          <w:ilvl w:val="0"/>
          <w:numId w:val="16"/>
        </w:numPr>
        <w:spacing w:before="60" w:after="60"/>
        <w:ind w:left="425" w:hanging="425"/>
        <w:jc w:val="both"/>
        <w:rPr>
          <w:rFonts w:ascii="Arial" w:hAnsi="Arial" w:cs="Arial"/>
          <w:sz w:val="22"/>
          <w:szCs w:val="22"/>
        </w:rPr>
      </w:pPr>
      <w:r w:rsidRPr="60A351A8">
        <w:rPr>
          <w:rFonts w:ascii="Arial" w:eastAsia="Calibri" w:hAnsi="Arial" w:cs="Arial"/>
          <w:sz w:val="22"/>
          <w:szCs w:val="22"/>
        </w:rPr>
        <w:t>„</w:t>
      </w:r>
      <w:r w:rsidRPr="60A351A8">
        <w:rPr>
          <w:rFonts w:ascii="Arial" w:hAnsi="Arial" w:cs="Arial"/>
          <w:sz w:val="22"/>
          <w:szCs w:val="22"/>
        </w:rPr>
        <w:t>wydatkach niekwalifikowalnych” - należy przez to rozumieć wydatki lub koszty inne,</w:t>
      </w:r>
      <w:r>
        <w:br/>
      </w:r>
      <w:r w:rsidRPr="60A351A8">
        <w:rPr>
          <w:rFonts w:ascii="Arial" w:hAnsi="Arial" w:cs="Arial"/>
          <w:sz w:val="22"/>
          <w:szCs w:val="22"/>
        </w:rPr>
        <w:t>niż wydatki kwalifikowalne;</w:t>
      </w:r>
    </w:p>
    <w:p w14:paraId="7B80C7DA" w14:textId="08BE5AE4" w:rsidR="00893279" w:rsidRPr="00F467D9" w:rsidRDefault="002677DE">
      <w:pPr>
        <w:pStyle w:val="Akapitzlist"/>
        <w:numPr>
          <w:ilvl w:val="0"/>
          <w:numId w:val="16"/>
        </w:numPr>
        <w:spacing w:before="60" w:after="60"/>
        <w:ind w:left="425" w:hanging="425"/>
        <w:rPr>
          <w:rFonts w:ascii="Arial" w:hAnsi="Arial" w:cs="Arial"/>
          <w:sz w:val="22"/>
          <w:szCs w:val="22"/>
        </w:rPr>
      </w:pPr>
      <w:r w:rsidRPr="60A351A8">
        <w:rPr>
          <w:rFonts w:ascii="Arial" w:eastAsia="Calibri" w:hAnsi="Arial" w:cs="Arial"/>
          <w:sz w:val="22"/>
          <w:szCs w:val="22"/>
        </w:rPr>
        <w:t>„</w:t>
      </w:r>
      <w:r w:rsidRPr="60A351A8">
        <w:rPr>
          <w:rFonts w:ascii="Arial" w:hAnsi="Arial" w:cs="Arial"/>
          <w:sz w:val="22"/>
          <w:szCs w:val="22"/>
        </w:rPr>
        <w:t>Umowie” – należy przez to rozumieć niniejszą umowę wraz ze wszystkimi załącznikami,</w:t>
      </w:r>
      <w:r w:rsidR="00F17972" w:rsidRPr="60A351A8">
        <w:rPr>
          <w:rFonts w:ascii="Arial" w:hAnsi="Arial" w:cs="Arial"/>
          <w:sz w:val="22"/>
          <w:szCs w:val="22"/>
        </w:rPr>
        <w:t xml:space="preserve"> </w:t>
      </w:r>
      <w:r w:rsidR="00C76222" w:rsidRPr="60A351A8">
        <w:rPr>
          <w:rFonts w:ascii="Arial" w:hAnsi="Arial" w:cs="Arial"/>
          <w:sz w:val="22"/>
          <w:szCs w:val="22"/>
        </w:rPr>
        <w:t>w </w:t>
      </w:r>
      <w:r w:rsidRPr="60A351A8">
        <w:rPr>
          <w:rFonts w:ascii="Arial" w:hAnsi="Arial" w:cs="Arial"/>
          <w:sz w:val="22"/>
          <w:szCs w:val="22"/>
        </w:rPr>
        <w:t>tym załącznikami</w:t>
      </w:r>
      <w:r w:rsidR="00F17972" w:rsidRPr="60A351A8">
        <w:rPr>
          <w:rFonts w:ascii="Arial" w:hAnsi="Arial" w:cs="Arial"/>
          <w:sz w:val="22"/>
          <w:szCs w:val="22"/>
        </w:rPr>
        <w:t xml:space="preserve"> </w:t>
      </w:r>
      <w:r w:rsidR="00C76222" w:rsidRPr="60A351A8">
        <w:rPr>
          <w:rFonts w:ascii="Arial" w:hAnsi="Arial" w:cs="Arial"/>
          <w:sz w:val="22"/>
          <w:szCs w:val="22"/>
        </w:rPr>
        <w:t>w </w:t>
      </w:r>
      <w:r w:rsidRPr="60A351A8">
        <w:rPr>
          <w:rFonts w:ascii="Arial" w:hAnsi="Arial" w:cs="Arial"/>
          <w:sz w:val="22"/>
          <w:szCs w:val="22"/>
        </w:rPr>
        <w:t>postaci elektronicznej zamieszczonymi</w:t>
      </w:r>
      <w:r w:rsidR="00F17972" w:rsidRPr="60A351A8">
        <w:rPr>
          <w:rFonts w:ascii="Arial" w:hAnsi="Arial" w:cs="Arial"/>
          <w:sz w:val="22"/>
          <w:szCs w:val="22"/>
        </w:rPr>
        <w:t xml:space="preserve"> </w:t>
      </w:r>
      <w:r w:rsidR="00C76222" w:rsidRPr="60A351A8">
        <w:rPr>
          <w:rFonts w:ascii="Arial" w:hAnsi="Arial" w:cs="Arial"/>
          <w:sz w:val="22"/>
          <w:szCs w:val="22"/>
        </w:rPr>
        <w:t>w</w:t>
      </w:r>
      <w:r w:rsidR="00F17972" w:rsidRPr="60A351A8">
        <w:rPr>
          <w:rFonts w:ascii="Arial" w:hAnsi="Arial" w:cs="Arial"/>
          <w:sz w:val="22"/>
          <w:szCs w:val="22"/>
        </w:rPr>
        <w:t xml:space="preserve"> </w:t>
      </w:r>
      <w:r w:rsidRPr="60A351A8">
        <w:rPr>
          <w:rFonts w:ascii="Arial" w:hAnsi="Arial" w:cs="Arial"/>
          <w:sz w:val="22"/>
          <w:szCs w:val="22"/>
        </w:rPr>
        <w:t>CST2021, jak również wraz</w:t>
      </w:r>
      <w:r w:rsidR="00F17972" w:rsidRPr="60A351A8">
        <w:rPr>
          <w:rFonts w:ascii="Arial" w:hAnsi="Arial" w:cs="Arial"/>
          <w:sz w:val="22"/>
          <w:szCs w:val="22"/>
        </w:rPr>
        <w:t xml:space="preserve"> </w:t>
      </w:r>
      <w:r w:rsidR="00C76222" w:rsidRPr="60A351A8">
        <w:rPr>
          <w:rFonts w:ascii="Arial" w:hAnsi="Arial" w:cs="Arial"/>
          <w:sz w:val="22"/>
          <w:szCs w:val="22"/>
        </w:rPr>
        <w:t>z </w:t>
      </w:r>
      <w:r w:rsidRPr="60A351A8">
        <w:rPr>
          <w:rFonts w:ascii="Arial" w:hAnsi="Arial" w:cs="Arial"/>
          <w:sz w:val="22"/>
          <w:szCs w:val="22"/>
        </w:rPr>
        <w:t>jej ewentualnymi późniejszymi zmianami;</w:t>
      </w:r>
    </w:p>
    <w:p w14:paraId="167FECE2" w14:textId="09D8FA63" w:rsidR="00893279" w:rsidRPr="00F467D9" w:rsidRDefault="002677DE">
      <w:pPr>
        <w:numPr>
          <w:ilvl w:val="0"/>
          <w:numId w:val="16"/>
        </w:numPr>
        <w:spacing w:before="60" w:after="60"/>
        <w:ind w:left="425" w:hanging="425"/>
        <w:jc w:val="both"/>
        <w:rPr>
          <w:rFonts w:ascii="Arial" w:hAnsi="Arial" w:cs="Arial"/>
        </w:rPr>
      </w:pPr>
      <w:r w:rsidRPr="60A351A8">
        <w:rPr>
          <w:rFonts w:ascii="Arial" w:hAnsi="Arial" w:cs="Arial"/>
        </w:rPr>
        <w:t>„rozporządzeniu ogólnym”, „ustawie wdrożeniowej”, „ustawie</w:t>
      </w:r>
      <w:r w:rsidR="00F17972" w:rsidRPr="60A351A8">
        <w:rPr>
          <w:rFonts w:ascii="Arial" w:hAnsi="Arial" w:cs="Arial"/>
        </w:rPr>
        <w:t xml:space="preserve"> </w:t>
      </w:r>
      <w:r w:rsidR="00C76222" w:rsidRPr="60A351A8">
        <w:rPr>
          <w:rFonts w:ascii="Arial" w:hAnsi="Arial" w:cs="Arial"/>
        </w:rPr>
        <w:t>o </w:t>
      </w:r>
      <w:r w:rsidRPr="60A351A8">
        <w:rPr>
          <w:rFonts w:ascii="Arial" w:hAnsi="Arial" w:cs="Arial"/>
        </w:rPr>
        <w:t>finansach publicznych”– rozumie się przez to odpowiednio: Rozporządzenie Parlamentu Europejskiego</w:t>
      </w:r>
      <w:r w:rsidR="00F17972" w:rsidRPr="60A351A8">
        <w:rPr>
          <w:rFonts w:ascii="Arial" w:hAnsi="Arial" w:cs="Arial"/>
        </w:rPr>
        <w:t xml:space="preserve"> </w:t>
      </w:r>
      <w:r w:rsidR="00C76222" w:rsidRPr="60A351A8">
        <w:rPr>
          <w:rFonts w:ascii="Arial" w:hAnsi="Arial" w:cs="Arial"/>
        </w:rPr>
        <w:t>i </w:t>
      </w:r>
      <w:r w:rsidRPr="60A351A8">
        <w:rPr>
          <w:rFonts w:ascii="Arial" w:hAnsi="Arial" w:cs="Arial"/>
        </w:rPr>
        <w:t>Rady (UE) nr 2021/1060</w:t>
      </w:r>
      <w:r w:rsidR="00F17972" w:rsidRPr="60A351A8">
        <w:rPr>
          <w:rFonts w:ascii="Arial" w:hAnsi="Arial" w:cs="Arial"/>
        </w:rPr>
        <w:t xml:space="preserve"> </w:t>
      </w:r>
      <w:r w:rsidR="00C76222" w:rsidRPr="60A351A8">
        <w:rPr>
          <w:rFonts w:ascii="Arial" w:hAnsi="Arial" w:cs="Arial"/>
        </w:rPr>
        <w:t>z </w:t>
      </w:r>
      <w:r w:rsidRPr="60A351A8">
        <w:rPr>
          <w:rFonts w:ascii="Arial" w:hAnsi="Arial" w:cs="Arial"/>
        </w:rPr>
        <w:t>dnia</w:t>
      </w:r>
      <w:r w:rsidR="00F17972" w:rsidRPr="60A351A8">
        <w:rPr>
          <w:rFonts w:ascii="Arial" w:hAnsi="Arial" w:cs="Arial"/>
        </w:rPr>
        <w:t xml:space="preserve"> </w:t>
      </w:r>
      <w:r w:rsidRPr="60A351A8">
        <w:rPr>
          <w:rFonts w:ascii="Arial" w:hAnsi="Arial" w:cs="Arial"/>
        </w:rPr>
        <w:t>24 czerwca</w:t>
      </w:r>
      <w:r w:rsidRPr="60A351A8">
        <w:rPr>
          <w:rFonts w:ascii="Arial" w:eastAsia="Times New Roman" w:hAnsi="Arial" w:cs="Arial"/>
          <w:color w:val="333333"/>
        </w:rPr>
        <w:t xml:space="preserve"> 2021 r.</w:t>
      </w:r>
      <w:r w:rsidRPr="60A351A8">
        <w:rPr>
          <w:rFonts w:ascii="Arial" w:hAnsi="Arial" w:cs="Arial"/>
        </w:rPr>
        <w:t>, ustanawiające</w:t>
      </w:r>
      <w:r w:rsidR="00F17972" w:rsidRPr="60A351A8">
        <w:rPr>
          <w:rFonts w:ascii="Arial" w:hAnsi="Arial" w:cs="Arial"/>
        </w:rPr>
        <w:t xml:space="preserve"> </w:t>
      </w:r>
      <w:r w:rsidRPr="60A351A8">
        <w:rPr>
          <w:rFonts w:ascii="Arial" w:hAnsi="Arial" w:cs="Arial"/>
        </w:rPr>
        <w:t>wspólne przepisy dotyczące Europejskiego Funduszu Rozwoju Regionalnego, Europejskiego Funduszu Społecznego Plus,</w:t>
      </w:r>
      <w:r w:rsidR="00E771A7" w:rsidRPr="60A351A8">
        <w:rPr>
          <w:rFonts w:ascii="Arial" w:hAnsi="Arial" w:cs="Arial"/>
        </w:rPr>
        <w:t xml:space="preserve"> </w:t>
      </w:r>
      <w:r w:rsidRPr="60A351A8">
        <w:rPr>
          <w:rFonts w:ascii="Arial" w:hAnsi="Arial" w:cs="Arial"/>
        </w:rPr>
        <w:t>Funduszu Spójności, Funduszu na rzecz Sprawiedliwej Transformacji</w:t>
      </w:r>
      <w:r w:rsidR="00DE01D4" w:rsidRPr="60A351A8">
        <w:rPr>
          <w:rFonts w:ascii="Arial" w:hAnsi="Arial" w:cs="Arial"/>
        </w:rPr>
        <w:t xml:space="preserve"> </w:t>
      </w:r>
      <w:r>
        <w:br/>
      </w:r>
      <w:r w:rsidRPr="60A351A8">
        <w:rPr>
          <w:rFonts w:ascii="Arial" w:hAnsi="Arial" w:cs="Arial"/>
        </w:rPr>
        <w:t>i Europejskiego Funduszu Morskiego, Rybackiego</w:t>
      </w:r>
      <w:r w:rsidR="00F17972" w:rsidRPr="60A351A8">
        <w:rPr>
          <w:rFonts w:ascii="Arial" w:hAnsi="Arial" w:cs="Arial"/>
        </w:rPr>
        <w:t xml:space="preserve"> </w:t>
      </w:r>
      <w:r w:rsidR="00C76222" w:rsidRPr="60A351A8">
        <w:rPr>
          <w:rFonts w:ascii="Arial" w:hAnsi="Arial" w:cs="Arial"/>
        </w:rPr>
        <w:t>i </w:t>
      </w:r>
      <w:r w:rsidRPr="60A351A8">
        <w:rPr>
          <w:rFonts w:ascii="Arial" w:hAnsi="Arial" w:cs="Arial"/>
        </w:rPr>
        <w:t>Akwakultury,</w:t>
      </w:r>
      <w:r w:rsidR="00F17972" w:rsidRPr="60A351A8">
        <w:rPr>
          <w:rFonts w:ascii="Arial" w:hAnsi="Arial" w:cs="Arial"/>
        </w:rPr>
        <w:t xml:space="preserve"> </w:t>
      </w:r>
      <w:r w:rsidR="00C76222" w:rsidRPr="60A351A8">
        <w:rPr>
          <w:rFonts w:ascii="Arial" w:hAnsi="Arial" w:cs="Arial"/>
        </w:rPr>
        <w:t>a </w:t>
      </w:r>
      <w:r w:rsidRPr="60A351A8">
        <w:rPr>
          <w:rFonts w:ascii="Arial" w:hAnsi="Arial" w:cs="Arial"/>
        </w:rPr>
        <w:t>także przepisy finansowe na potrzeby tych funduszy oraz na potrzeby Funduszu Azylu, Migracji</w:t>
      </w:r>
      <w:r>
        <w:br/>
      </w:r>
      <w:r w:rsidRPr="60A351A8">
        <w:rPr>
          <w:rFonts w:ascii="Arial" w:hAnsi="Arial" w:cs="Arial"/>
        </w:rPr>
        <w:t>i Integracji, Funduszu Bezpieczeństwa Wewnętrznego</w:t>
      </w:r>
      <w:r w:rsidR="00F17972" w:rsidRPr="60A351A8">
        <w:rPr>
          <w:rFonts w:ascii="Arial" w:hAnsi="Arial" w:cs="Arial"/>
        </w:rPr>
        <w:t xml:space="preserve"> </w:t>
      </w:r>
      <w:r w:rsidR="00C76222" w:rsidRPr="60A351A8">
        <w:rPr>
          <w:rFonts w:ascii="Arial" w:hAnsi="Arial" w:cs="Arial"/>
        </w:rPr>
        <w:t>i </w:t>
      </w:r>
      <w:r w:rsidRPr="60A351A8">
        <w:rPr>
          <w:rFonts w:ascii="Arial" w:hAnsi="Arial" w:cs="Arial"/>
        </w:rPr>
        <w:t>Instrumentu Wsparcia Finansowego na rzecz Zarządzania Granicami</w:t>
      </w:r>
      <w:r w:rsidR="00F17972" w:rsidRPr="60A351A8">
        <w:rPr>
          <w:rFonts w:ascii="Arial" w:hAnsi="Arial" w:cs="Arial"/>
        </w:rPr>
        <w:t xml:space="preserve"> </w:t>
      </w:r>
      <w:r w:rsidR="00C76222" w:rsidRPr="60A351A8">
        <w:rPr>
          <w:rFonts w:ascii="Arial" w:hAnsi="Arial" w:cs="Arial"/>
        </w:rPr>
        <w:t>i </w:t>
      </w:r>
      <w:r w:rsidRPr="60A351A8">
        <w:rPr>
          <w:rFonts w:ascii="Arial" w:hAnsi="Arial" w:cs="Arial"/>
        </w:rPr>
        <w:t>Polityki Wizowej</w:t>
      </w:r>
      <w:r w:rsidR="00F17972" w:rsidRPr="60A351A8">
        <w:rPr>
          <w:rFonts w:ascii="Arial" w:hAnsi="Arial" w:cs="Arial"/>
        </w:rPr>
        <w:t xml:space="preserve"> </w:t>
      </w:r>
      <w:r w:rsidRPr="60A351A8">
        <w:rPr>
          <w:rFonts w:ascii="Arial" w:hAnsi="Arial" w:cs="Arial"/>
        </w:rPr>
        <w:t>(Dz. Urz. UE, Seria L, 2021 r. Nr 231, s. 159,</w:t>
      </w:r>
      <w:r w:rsidR="00F17972" w:rsidRPr="60A351A8">
        <w:rPr>
          <w:rFonts w:ascii="Arial" w:hAnsi="Arial" w:cs="Arial"/>
        </w:rPr>
        <w:t xml:space="preserve"> </w:t>
      </w:r>
      <w:r w:rsidR="00C76222" w:rsidRPr="60A351A8">
        <w:rPr>
          <w:rFonts w:ascii="Arial" w:hAnsi="Arial" w:cs="Arial"/>
        </w:rPr>
        <w:t>z </w:t>
      </w:r>
      <w:proofErr w:type="spellStart"/>
      <w:r w:rsidRPr="60A351A8">
        <w:rPr>
          <w:rFonts w:ascii="Arial" w:hAnsi="Arial" w:cs="Arial"/>
        </w:rPr>
        <w:t>późn</w:t>
      </w:r>
      <w:proofErr w:type="spellEnd"/>
      <w:r w:rsidRPr="60A351A8">
        <w:rPr>
          <w:rFonts w:ascii="Arial" w:hAnsi="Arial" w:cs="Arial"/>
        </w:rPr>
        <w:t>. zm.),</w:t>
      </w:r>
      <w:r w:rsidR="00F17972" w:rsidRPr="60A351A8">
        <w:rPr>
          <w:rFonts w:ascii="Arial" w:hAnsi="Arial" w:cs="Arial"/>
        </w:rPr>
        <w:t xml:space="preserve"> </w:t>
      </w:r>
      <w:r w:rsidRPr="60A351A8">
        <w:rPr>
          <w:rFonts w:ascii="Arial" w:hAnsi="Arial" w:cs="Arial"/>
        </w:rPr>
        <w:t>ustawę</w:t>
      </w:r>
      <w:r w:rsidR="00F17972" w:rsidRPr="60A351A8">
        <w:rPr>
          <w:rFonts w:ascii="Arial" w:hAnsi="Arial" w:cs="Arial"/>
        </w:rPr>
        <w:t xml:space="preserve"> </w:t>
      </w:r>
      <w:r w:rsidR="00C76222" w:rsidRPr="60A351A8">
        <w:rPr>
          <w:rFonts w:ascii="Arial" w:hAnsi="Arial" w:cs="Arial"/>
        </w:rPr>
        <w:t>z </w:t>
      </w:r>
      <w:r w:rsidRPr="60A351A8">
        <w:rPr>
          <w:rFonts w:ascii="Arial" w:hAnsi="Arial" w:cs="Arial"/>
        </w:rPr>
        <w:t>dnia</w:t>
      </w:r>
      <w:r w:rsidR="00F17972" w:rsidRPr="60A351A8">
        <w:rPr>
          <w:rFonts w:ascii="Arial" w:hAnsi="Arial" w:cs="Arial"/>
        </w:rPr>
        <w:t xml:space="preserve"> </w:t>
      </w:r>
      <w:r w:rsidRPr="60A351A8">
        <w:rPr>
          <w:rFonts w:ascii="Arial" w:eastAsia="Arial" w:hAnsi="Arial" w:cs="Arial"/>
        </w:rPr>
        <w:t>28 kwietnia 2022 r.</w:t>
      </w:r>
      <w:r w:rsidR="00C76222" w:rsidRPr="60A351A8">
        <w:rPr>
          <w:rFonts w:ascii="Arial" w:hAnsi="Arial" w:cs="Arial"/>
        </w:rPr>
        <w:t xml:space="preserve"> </w:t>
      </w:r>
      <w:r w:rsidR="00C76222" w:rsidRPr="60A351A8">
        <w:rPr>
          <w:rFonts w:ascii="Arial" w:eastAsia="Arial" w:hAnsi="Arial" w:cs="Arial"/>
        </w:rPr>
        <w:t>o </w:t>
      </w:r>
      <w:r w:rsidRPr="60A351A8">
        <w:rPr>
          <w:rFonts w:ascii="Arial" w:eastAsia="Arial" w:hAnsi="Arial" w:cs="Arial"/>
        </w:rPr>
        <w:t>zasadach realizacji zadań finansowanych ze środków europejskich</w:t>
      </w:r>
      <w:r w:rsidR="00F17972" w:rsidRPr="60A351A8">
        <w:rPr>
          <w:rFonts w:ascii="Arial" w:eastAsia="Arial" w:hAnsi="Arial" w:cs="Arial"/>
        </w:rPr>
        <w:t xml:space="preserve"> </w:t>
      </w:r>
      <w:r w:rsidR="00C76222" w:rsidRPr="60A351A8">
        <w:rPr>
          <w:rFonts w:ascii="Arial" w:eastAsia="Arial" w:hAnsi="Arial" w:cs="Arial"/>
        </w:rPr>
        <w:t>w </w:t>
      </w:r>
      <w:r w:rsidRPr="60A351A8">
        <w:rPr>
          <w:rFonts w:ascii="Arial" w:eastAsia="Arial" w:hAnsi="Arial" w:cs="Arial"/>
        </w:rPr>
        <w:t>perspektywie finansowej 2021–2027</w:t>
      </w:r>
      <w:r w:rsidRPr="60A351A8">
        <w:rPr>
          <w:rFonts w:ascii="Arial" w:hAnsi="Arial" w:cs="Arial"/>
        </w:rPr>
        <w:t xml:space="preserve"> (Dz. U.</w:t>
      </w:r>
      <w:r w:rsidR="00F17972" w:rsidRPr="60A351A8">
        <w:rPr>
          <w:rFonts w:ascii="Arial" w:hAnsi="Arial" w:cs="Arial"/>
        </w:rPr>
        <w:t xml:space="preserve"> </w:t>
      </w:r>
      <w:r w:rsidR="00C76222" w:rsidRPr="60A351A8">
        <w:rPr>
          <w:rFonts w:ascii="Arial" w:hAnsi="Arial" w:cs="Arial"/>
        </w:rPr>
        <w:t>z </w:t>
      </w:r>
      <w:r w:rsidRPr="60A351A8">
        <w:rPr>
          <w:rFonts w:ascii="Arial" w:hAnsi="Arial" w:cs="Arial"/>
        </w:rPr>
        <w:t>2022 r. poz. 1079) oraz</w:t>
      </w:r>
      <w:r w:rsidR="00F17972" w:rsidRPr="60A351A8">
        <w:rPr>
          <w:rFonts w:ascii="Arial" w:hAnsi="Arial" w:cs="Arial"/>
        </w:rPr>
        <w:t xml:space="preserve"> </w:t>
      </w:r>
      <w:r w:rsidRPr="60A351A8">
        <w:rPr>
          <w:rFonts w:ascii="Arial" w:hAnsi="Arial" w:cs="Arial"/>
        </w:rPr>
        <w:t>ustawę</w:t>
      </w:r>
      <w:r w:rsidR="00F17972" w:rsidRPr="60A351A8">
        <w:rPr>
          <w:rFonts w:ascii="Arial" w:hAnsi="Arial" w:cs="Arial"/>
        </w:rPr>
        <w:t xml:space="preserve"> </w:t>
      </w:r>
      <w:r w:rsidR="00C76222" w:rsidRPr="60A351A8">
        <w:rPr>
          <w:rFonts w:ascii="Arial" w:hAnsi="Arial" w:cs="Arial"/>
        </w:rPr>
        <w:t>z </w:t>
      </w:r>
      <w:r w:rsidRPr="60A351A8">
        <w:rPr>
          <w:rFonts w:ascii="Arial" w:hAnsi="Arial" w:cs="Arial"/>
        </w:rPr>
        <w:t>dnia 27 sierpnia 2009 r.</w:t>
      </w:r>
      <w:r w:rsidR="00F17972" w:rsidRPr="60A351A8">
        <w:rPr>
          <w:rFonts w:ascii="Arial" w:hAnsi="Arial" w:cs="Arial"/>
        </w:rPr>
        <w:t xml:space="preserve"> </w:t>
      </w:r>
      <w:r w:rsidR="00C76222" w:rsidRPr="60A351A8">
        <w:rPr>
          <w:rFonts w:ascii="Arial" w:hAnsi="Arial" w:cs="Arial"/>
        </w:rPr>
        <w:t>o </w:t>
      </w:r>
      <w:r w:rsidRPr="60A351A8">
        <w:rPr>
          <w:rFonts w:ascii="Arial" w:hAnsi="Arial" w:cs="Arial"/>
        </w:rPr>
        <w:t>finansach publicznych (</w:t>
      </w:r>
      <w:r w:rsidRPr="60A351A8">
        <w:rPr>
          <w:rStyle w:val="h1"/>
          <w:rFonts w:ascii="Arial" w:hAnsi="Arial" w:cs="Arial"/>
        </w:rPr>
        <w:t>Dz. U.</w:t>
      </w:r>
      <w:r w:rsidR="00F17972" w:rsidRPr="60A351A8">
        <w:rPr>
          <w:rStyle w:val="h1"/>
          <w:rFonts w:ascii="Arial" w:hAnsi="Arial" w:cs="Arial"/>
        </w:rPr>
        <w:t xml:space="preserve"> </w:t>
      </w:r>
      <w:r w:rsidR="00C76222" w:rsidRPr="60A351A8">
        <w:rPr>
          <w:rStyle w:val="h1"/>
          <w:rFonts w:ascii="Arial" w:hAnsi="Arial" w:cs="Arial"/>
        </w:rPr>
        <w:t>z </w:t>
      </w:r>
      <w:r w:rsidRPr="60A351A8">
        <w:rPr>
          <w:rStyle w:val="h1"/>
          <w:rFonts w:ascii="Arial" w:hAnsi="Arial" w:cs="Arial"/>
        </w:rPr>
        <w:t>2022 r. poz. 1634,</w:t>
      </w:r>
      <w:r w:rsidR="00F17972" w:rsidRPr="60A351A8">
        <w:rPr>
          <w:rStyle w:val="h1"/>
          <w:rFonts w:ascii="Arial" w:hAnsi="Arial" w:cs="Arial"/>
        </w:rPr>
        <w:t xml:space="preserve"> </w:t>
      </w:r>
      <w:r w:rsidR="00C76222" w:rsidRPr="60A351A8">
        <w:rPr>
          <w:rStyle w:val="h1"/>
          <w:rFonts w:ascii="Arial" w:hAnsi="Arial" w:cs="Arial"/>
        </w:rPr>
        <w:t>z </w:t>
      </w:r>
      <w:proofErr w:type="spellStart"/>
      <w:r w:rsidRPr="60A351A8">
        <w:rPr>
          <w:rStyle w:val="h1"/>
          <w:rFonts w:ascii="Arial" w:hAnsi="Arial" w:cs="Arial"/>
        </w:rPr>
        <w:t>późn</w:t>
      </w:r>
      <w:proofErr w:type="spellEnd"/>
      <w:r w:rsidRPr="60A351A8">
        <w:rPr>
          <w:rStyle w:val="h1"/>
          <w:rFonts w:ascii="Arial" w:hAnsi="Arial" w:cs="Arial"/>
        </w:rPr>
        <w:t>. zm.);</w:t>
      </w:r>
    </w:p>
    <w:p w14:paraId="44AF6927" w14:textId="3A24BEE2" w:rsidR="00893279" w:rsidRPr="00F467D9" w:rsidRDefault="002677DE">
      <w:pPr>
        <w:numPr>
          <w:ilvl w:val="0"/>
          <w:numId w:val="16"/>
        </w:numPr>
        <w:spacing w:before="60" w:after="60"/>
        <w:ind w:left="425" w:hanging="425"/>
        <w:jc w:val="both"/>
        <w:rPr>
          <w:rFonts w:ascii="Arial" w:hAnsi="Arial" w:cs="Arial"/>
        </w:rPr>
      </w:pPr>
      <w:r w:rsidRPr="60A351A8">
        <w:rPr>
          <w:rFonts w:ascii="Arial" w:hAnsi="Arial" w:cs="Arial"/>
        </w:rPr>
        <w:t>„sile wyższej” - należy przez to rozumieć zdarzenie bądź połączenie zdarzeń obiektywnie niezależnych od Beneficjenta lub Instytucji Zarządzającej, które zasadniczo</w:t>
      </w:r>
      <w:r w:rsidR="00F17972" w:rsidRPr="60A351A8">
        <w:rPr>
          <w:rFonts w:ascii="Arial" w:hAnsi="Arial" w:cs="Arial"/>
        </w:rPr>
        <w:t xml:space="preserve"> </w:t>
      </w:r>
      <w:r w:rsidR="00C76222" w:rsidRPr="60A351A8">
        <w:rPr>
          <w:rFonts w:ascii="Arial" w:hAnsi="Arial" w:cs="Arial"/>
        </w:rPr>
        <w:t>i </w:t>
      </w:r>
      <w:r w:rsidRPr="60A351A8">
        <w:rPr>
          <w:rFonts w:ascii="Arial" w:hAnsi="Arial" w:cs="Arial"/>
        </w:rPr>
        <w:t>istotnie utrudniają wykonywanie części lub całości zobowiązań wynikających</w:t>
      </w:r>
      <w:r w:rsidR="00F17972" w:rsidRPr="60A351A8">
        <w:rPr>
          <w:rFonts w:ascii="Arial" w:hAnsi="Arial" w:cs="Arial"/>
        </w:rPr>
        <w:t xml:space="preserve"> </w:t>
      </w:r>
      <w:r w:rsidR="00C76222" w:rsidRPr="60A351A8">
        <w:rPr>
          <w:rFonts w:ascii="Arial" w:hAnsi="Arial" w:cs="Arial"/>
        </w:rPr>
        <w:t>z </w:t>
      </w:r>
      <w:r w:rsidRPr="60A351A8">
        <w:rPr>
          <w:rFonts w:ascii="Arial" w:hAnsi="Arial" w:cs="Arial"/>
        </w:rPr>
        <w:t>Umowy,</w:t>
      </w:r>
      <w:r w:rsidR="00F17972" w:rsidRPr="60A351A8">
        <w:rPr>
          <w:rFonts w:ascii="Arial" w:hAnsi="Arial" w:cs="Arial"/>
        </w:rPr>
        <w:t xml:space="preserve"> </w:t>
      </w:r>
      <w:r w:rsidR="00C76222" w:rsidRPr="60A351A8">
        <w:rPr>
          <w:rFonts w:ascii="Arial" w:hAnsi="Arial" w:cs="Arial"/>
        </w:rPr>
        <w:t>a </w:t>
      </w:r>
      <w:r w:rsidRPr="60A351A8">
        <w:rPr>
          <w:rFonts w:ascii="Arial" w:hAnsi="Arial" w:cs="Arial"/>
        </w:rPr>
        <w:t>którym strony Umowy</w:t>
      </w:r>
      <w:r w:rsidR="00E771A7" w:rsidRPr="60A351A8">
        <w:rPr>
          <w:rFonts w:ascii="Arial" w:hAnsi="Arial" w:cs="Arial"/>
        </w:rPr>
        <w:t xml:space="preserve"> </w:t>
      </w:r>
      <w:r w:rsidRPr="60A351A8">
        <w:rPr>
          <w:rFonts w:ascii="Arial" w:hAnsi="Arial" w:cs="Arial"/>
        </w:rPr>
        <w:t>nie mogły zapobiec ani ich przezwyciężyć</w:t>
      </w:r>
      <w:r w:rsidR="00E771A7" w:rsidRPr="60A351A8">
        <w:rPr>
          <w:rFonts w:ascii="Arial" w:hAnsi="Arial" w:cs="Arial"/>
        </w:rPr>
        <w:t xml:space="preserve">, </w:t>
      </w:r>
      <w:r w:rsidRPr="60A351A8">
        <w:rPr>
          <w:rFonts w:ascii="Arial" w:hAnsi="Arial" w:cs="Arial"/>
        </w:rPr>
        <w:t>jak również, których skutków, działając</w:t>
      </w:r>
      <w:r w:rsidR="00F17972" w:rsidRPr="60A351A8">
        <w:rPr>
          <w:rFonts w:ascii="Arial" w:hAnsi="Arial" w:cs="Arial"/>
        </w:rPr>
        <w:t xml:space="preserve"> </w:t>
      </w:r>
      <w:r w:rsidR="00C76222" w:rsidRPr="60A351A8">
        <w:rPr>
          <w:rFonts w:ascii="Arial" w:hAnsi="Arial" w:cs="Arial"/>
        </w:rPr>
        <w:t>z </w:t>
      </w:r>
      <w:r w:rsidRPr="60A351A8">
        <w:rPr>
          <w:rFonts w:ascii="Arial" w:hAnsi="Arial" w:cs="Arial"/>
        </w:rPr>
        <w:t xml:space="preserve">należytą starannością, nie mogły racjonalnie przewidzieć; </w:t>
      </w:r>
    </w:p>
    <w:p w14:paraId="1861C8D9" w14:textId="28719F4C" w:rsidR="00893279" w:rsidRPr="00F467D9" w:rsidRDefault="002677DE">
      <w:pPr>
        <w:pStyle w:val="Akapitzlist"/>
        <w:numPr>
          <w:ilvl w:val="0"/>
          <w:numId w:val="16"/>
        </w:numPr>
        <w:spacing w:before="60" w:after="60"/>
        <w:ind w:left="425" w:hanging="425"/>
        <w:jc w:val="both"/>
        <w:rPr>
          <w:rFonts w:ascii="Arial" w:hAnsi="Arial" w:cs="Arial"/>
          <w:sz w:val="22"/>
          <w:szCs w:val="22"/>
        </w:rPr>
      </w:pPr>
      <w:r w:rsidRPr="60A351A8">
        <w:rPr>
          <w:rFonts w:ascii="Arial" w:eastAsia="Calibri" w:hAnsi="Arial" w:cs="Arial"/>
          <w:sz w:val="22"/>
          <w:szCs w:val="22"/>
        </w:rPr>
        <w:t>„</w:t>
      </w:r>
      <w:r w:rsidRPr="60A351A8">
        <w:rPr>
          <w:rFonts w:ascii="Arial" w:hAnsi="Arial" w:cs="Arial"/>
          <w:sz w:val="22"/>
          <w:szCs w:val="22"/>
        </w:rPr>
        <w:t>rozliczeniu zaliczki” – należy przez to rozumieć wykazanie przez Beneficjenta wydatków kwalifikowalnych we wniosku</w:t>
      </w:r>
      <w:r w:rsidR="00F17972" w:rsidRPr="60A351A8">
        <w:rPr>
          <w:rFonts w:ascii="Arial" w:hAnsi="Arial" w:cs="Arial"/>
          <w:sz w:val="22"/>
          <w:szCs w:val="22"/>
        </w:rPr>
        <w:t xml:space="preserve"> </w:t>
      </w:r>
      <w:r w:rsidR="00C76222" w:rsidRPr="60A351A8">
        <w:rPr>
          <w:rFonts w:ascii="Arial" w:hAnsi="Arial" w:cs="Arial"/>
          <w:sz w:val="22"/>
          <w:szCs w:val="22"/>
        </w:rPr>
        <w:t>o </w:t>
      </w:r>
      <w:r w:rsidRPr="60A351A8">
        <w:rPr>
          <w:rFonts w:ascii="Arial" w:hAnsi="Arial" w:cs="Arial"/>
          <w:sz w:val="22"/>
          <w:szCs w:val="22"/>
        </w:rPr>
        <w:t>płatność rozliczającym zaliczkę, złożonym do Instytucji Zarządzającej</w:t>
      </w:r>
      <w:r w:rsidR="00F17972" w:rsidRPr="60A351A8">
        <w:rPr>
          <w:rFonts w:ascii="Arial" w:hAnsi="Arial" w:cs="Arial"/>
          <w:sz w:val="22"/>
          <w:szCs w:val="22"/>
        </w:rPr>
        <w:t xml:space="preserve"> </w:t>
      </w:r>
      <w:r w:rsidR="00C76222" w:rsidRPr="60A351A8">
        <w:rPr>
          <w:rFonts w:ascii="Arial" w:hAnsi="Arial" w:cs="Arial"/>
          <w:sz w:val="22"/>
          <w:szCs w:val="22"/>
        </w:rPr>
        <w:t>w </w:t>
      </w:r>
      <w:r w:rsidRPr="60A351A8">
        <w:rPr>
          <w:rFonts w:ascii="Arial" w:hAnsi="Arial" w:cs="Arial"/>
          <w:sz w:val="22"/>
          <w:szCs w:val="22"/>
        </w:rPr>
        <w:t>terminie</w:t>
      </w:r>
      <w:r w:rsidR="00F17972" w:rsidRPr="60A351A8">
        <w:rPr>
          <w:rFonts w:ascii="Arial" w:hAnsi="Arial" w:cs="Arial"/>
          <w:sz w:val="22"/>
          <w:szCs w:val="22"/>
        </w:rPr>
        <w:t xml:space="preserve"> </w:t>
      </w:r>
      <w:r w:rsidR="00C76222" w:rsidRPr="60A351A8">
        <w:rPr>
          <w:rFonts w:ascii="Arial" w:hAnsi="Arial" w:cs="Arial"/>
          <w:sz w:val="22"/>
          <w:szCs w:val="22"/>
        </w:rPr>
        <w:t>i </w:t>
      </w:r>
      <w:r w:rsidRPr="60A351A8">
        <w:rPr>
          <w:rFonts w:ascii="Arial" w:hAnsi="Arial" w:cs="Arial"/>
          <w:sz w:val="22"/>
          <w:szCs w:val="22"/>
        </w:rPr>
        <w:t>na warunkach określonych</w:t>
      </w:r>
      <w:r w:rsidR="00F17972" w:rsidRPr="60A351A8">
        <w:rPr>
          <w:rFonts w:ascii="Arial" w:hAnsi="Arial" w:cs="Arial"/>
          <w:sz w:val="22"/>
          <w:szCs w:val="22"/>
        </w:rPr>
        <w:t xml:space="preserve"> </w:t>
      </w:r>
      <w:r w:rsidR="00C76222" w:rsidRPr="60A351A8">
        <w:rPr>
          <w:rFonts w:ascii="Arial" w:hAnsi="Arial" w:cs="Arial"/>
          <w:sz w:val="22"/>
          <w:szCs w:val="22"/>
        </w:rPr>
        <w:t>w </w:t>
      </w:r>
      <w:r w:rsidRPr="60A351A8">
        <w:rPr>
          <w:rFonts w:ascii="Arial" w:hAnsi="Arial" w:cs="Arial"/>
          <w:sz w:val="22"/>
          <w:szCs w:val="22"/>
        </w:rPr>
        <w:t xml:space="preserve">Umowie oraz zgodnie </w:t>
      </w:r>
      <w:r>
        <w:br/>
      </w:r>
      <w:r w:rsidRPr="60A351A8">
        <w:rPr>
          <w:rFonts w:ascii="Arial" w:hAnsi="Arial" w:cs="Arial"/>
          <w:sz w:val="22"/>
          <w:szCs w:val="22"/>
        </w:rPr>
        <w:t>z Wytycznymi lub zwrot zaliczki;</w:t>
      </w:r>
    </w:p>
    <w:p w14:paraId="7A62F1D6" w14:textId="1505D125" w:rsidR="00893279" w:rsidRPr="00F467D9" w:rsidRDefault="002677DE">
      <w:pPr>
        <w:pStyle w:val="Akapitzlist"/>
        <w:numPr>
          <w:ilvl w:val="0"/>
          <w:numId w:val="16"/>
        </w:numPr>
        <w:spacing w:before="60" w:after="60"/>
        <w:ind w:left="425" w:hanging="425"/>
        <w:jc w:val="both"/>
        <w:rPr>
          <w:rFonts w:ascii="Arial" w:hAnsi="Arial" w:cs="Arial"/>
          <w:sz w:val="22"/>
          <w:szCs w:val="22"/>
        </w:rPr>
      </w:pPr>
      <w:r w:rsidRPr="60A351A8">
        <w:rPr>
          <w:rFonts w:ascii="Arial" w:eastAsia="Calibri" w:hAnsi="Arial" w:cs="Arial"/>
          <w:sz w:val="22"/>
          <w:szCs w:val="22"/>
        </w:rPr>
        <w:t>„</w:t>
      </w:r>
      <w:r w:rsidRPr="60A351A8">
        <w:rPr>
          <w:rFonts w:ascii="Arial" w:hAnsi="Arial" w:cs="Arial"/>
          <w:sz w:val="22"/>
          <w:szCs w:val="22"/>
        </w:rPr>
        <w:t>Projekcie” - należy przez to rozumieć projekt pn</w:t>
      </w:r>
      <w:r w:rsidR="00F17972" w:rsidRPr="60A351A8">
        <w:rPr>
          <w:rFonts w:ascii="Arial" w:hAnsi="Arial" w:cs="Arial"/>
          <w:sz w:val="22"/>
          <w:szCs w:val="22"/>
        </w:rPr>
        <w:t>.</w:t>
      </w:r>
      <w:r w:rsidRPr="60A351A8">
        <w:rPr>
          <w:rFonts w:ascii="Arial" w:hAnsi="Arial" w:cs="Arial"/>
          <w:sz w:val="22"/>
          <w:szCs w:val="22"/>
        </w:rPr>
        <w:t>:...........</w:t>
      </w:r>
      <w:r w:rsidRPr="60A351A8">
        <w:rPr>
          <w:rFonts w:ascii="Arial" w:hAnsi="Arial" w:cs="Arial"/>
          <w:i/>
          <w:iCs/>
          <w:sz w:val="22"/>
          <w:szCs w:val="22"/>
        </w:rPr>
        <w:t>[nazwa Projektu],</w:t>
      </w:r>
      <w:r w:rsidRPr="60A351A8">
        <w:rPr>
          <w:rFonts w:ascii="Arial" w:hAnsi="Arial" w:cs="Arial"/>
          <w:sz w:val="22"/>
          <w:szCs w:val="22"/>
        </w:rPr>
        <w:t xml:space="preserve"> ujęty </w:t>
      </w:r>
      <w:r>
        <w:br/>
      </w:r>
      <w:r w:rsidRPr="60A351A8">
        <w:rPr>
          <w:rFonts w:ascii="Arial" w:hAnsi="Arial" w:cs="Arial"/>
          <w:sz w:val="22"/>
          <w:szCs w:val="22"/>
        </w:rPr>
        <w:t>we wniosku</w:t>
      </w:r>
      <w:r w:rsidR="00F17972" w:rsidRPr="60A351A8">
        <w:rPr>
          <w:rFonts w:ascii="Arial" w:hAnsi="Arial" w:cs="Arial"/>
          <w:sz w:val="22"/>
          <w:szCs w:val="22"/>
        </w:rPr>
        <w:t xml:space="preserve"> </w:t>
      </w:r>
      <w:r w:rsidR="00C76222" w:rsidRPr="60A351A8">
        <w:rPr>
          <w:rFonts w:ascii="Arial" w:hAnsi="Arial" w:cs="Arial"/>
          <w:sz w:val="22"/>
          <w:szCs w:val="22"/>
        </w:rPr>
        <w:t>o </w:t>
      </w:r>
      <w:r w:rsidRPr="60A351A8">
        <w:rPr>
          <w:rFonts w:ascii="Arial" w:hAnsi="Arial" w:cs="Arial"/>
          <w:sz w:val="22"/>
          <w:szCs w:val="22"/>
        </w:rPr>
        <w:t xml:space="preserve">dofinansowanie nr ….....................… </w:t>
      </w:r>
      <w:r w:rsidRPr="60A351A8">
        <w:rPr>
          <w:rFonts w:ascii="Arial" w:hAnsi="Arial" w:cs="Arial"/>
          <w:i/>
          <w:iCs/>
          <w:sz w:val="22"/>
          <w:szCs w:val="22"/>
        </w:rPr>
        <w:t xml:space="preserve">(suma kontrolna wniosku </w:t>
      </w:r>
      <w:r>
        <w:br/>
      </w:r>
      <w:r w:rsidRPr="60A351A8">
        <w:rPr>
          <w:rFonts w:ascii="Arial" w:hAnsi="Arial" w:cs="Arial"/>
          <w:i/>
          <w:iCs/>
          <w:sz w:val="22"/>
          <w:szCs w:val="22"/>
        </w:rPr>
        <w:t>o dofinansowanie Projektu)</w:t>
      </w:r>
      <w:r w:rsidR="00E771A7" w:rsidRPr="60A351A8">
        <w:rPr>
          <w:rFonts w:ascii="Arial" w:hAnsi="Arial" w:cs="Arial"/>
          <w:i/>
          <w:iCs/>
          <w:sz w:val="22"/>
          <w:szCs w:val="22"/>
        </w:rPr>
        <w:t>;</w:t>
      </w:r>
    </w:p>
    <w:p w14:paraId="74D988FD" w14:textId="6C635480" w:rsidR="00437377" w:rsidRDefault="00F04A34">
      <w:pPr>
        <w:pStyle w:val="Akapitzlist"/>
        <w:numPr>
          <w:ilvl w:val="0"/>
          <w:numId w:val="16"/>
        </w:numPr>
        <w:spacing w:before="60" w:after="60"/>
        <w:ind w:left="425" w:hanging="425"/>
        <w:jc w:val="both"/>
        <w:rPr>
          <w:rFonts w:ascii="Arial" w:hAnsi="Arial" w:cs="Arial"/>
          <w:sz w:val="22"/>
          <w:szCs w:val="22"/>
        </w:rPr>
      </w:pPr>
      <w:r>
        <w:rPr>
          <w:rFonts w:ascii="Arial" w:hAnsi="Arial" w:cs="Arial"/>
          <w:sz w:val="22"/>
          <w:szCs w:val="22"/>
        </w:rPr>
        <w:t>„</w:t>
      </w:r>
      <w:r w:rsidR="002677DE" w:rsidRPr="00F467D9">
        <w:rPr>
          <w:rFonts w:ascii="Arial" w:hAnsi="Arial" w:cs="Arial"/>
          <w:sz w:val="22"/>
          <w:szCs w:val="22"/>
        </w:rPr>
        <w:t>CST2021</w:t>
      </w:r>
      <w:r>
        <w:rPr>
          <w:rFonts w:ascii="Arial" w:hAnsi="Arial" w:cs="Arial"/>
          <w:sz w:val="22"/>
          <w:szCs w:val="22"/>
        </w:rPr>
        <w:t>”</w:t>
      </w:r>
      <w:r w:rsidR="002677DE" w:rsidRPr="00F467D9">
        <w:rPr>
          <w:rFonts w:ascii="Arial" w:hAnsi="Arial" w:cs="Arial"/>
          <w:sz w:val="22"/>
          <w:szCs w:val="22"/>
        </w:rPr>
        <w:t xml:space="preserve"> – należy przez to rozumieć system teleinformatyczny</w:t>
      </w:r>
      <w:r w:rsidR="00E771A7" w:rsidRPr="00F467D9">
        <w:rPr>
          <w:rFonts w:ascii="Arial" w:hAnsi="Arial" w:cs="Arial"/>
          <w:sz w:val="22"/>
          <w:szCs w:val="22"/>
        </w:rPr>
        <w:t>,</w:t>
      </w:r>
      <w:r w:rsidR="00F17972">
        <w:rPr>
          <w:rFonts w:ascii="Arial" w:hAnsi="Arial" w:cs="Arial"/>
          <w:sz w:val="22"/>
          <w:szCs w:val="22"/>
        </w:rPr>
        <w:t xml:space="preserve"> </w:t>
      </w:r>
      <w:r w:rsidR="00C76222" w:rsidRPr="00F467D9">
        <w:rPr>
          <w:rFonts w:ascii="Arial" w:hAnsi="Arial" w:cs="Arial"/>
          <w:sz w:val="22"/>
          <w:szCs w:val="22"/>
        </w:rPr>
        <w:t>o</w:t>
      </w:r>
      <w:r w:rsidR="00C76222">
        <w:rPr>
          <w:rFonts w:ascii="Arial" w:hAnsi="Arial" w:cs="Arial"/>
          <w:sz w:val="22"/>
          <w:szCs w:val="22"/>
        </w:rPr>
        <w:t> </w:t>
      </w:r>
      <w:r w:rsidR="002677DE" w:rsidRPr="00F467D9">
        <w:rPr>
          <w:rFonts w:ascii="Arial" w:hAnsi="Arial" w:cs="Arial"/>
          <w:sz w:val="22"/>
          <w:szCs w:val="22"/>
        </w:rPr>
        <w:t>którym mowa</w:t>
      </w:r>
      <w:r w:rsidR="00F17972">
        <w:rPr>
          <w:rFonts w:ascii="Arial" w:hAnsi="Arial" w:cs="Arial"/>
          <w:sz w:val="22"/>
          <w:szCs w:val="22"/>
        </w:rPr>
        <w:t xml:space="preserve"> </w:t>
      </w:r>
      <w:r w:rsidR="00C76222" w:rsidRPr="00F467D9">
        <w:rPr>
          <w:rFonts w:ascii="Arial" w:hAnsi="Arial" w:cs="Arial"/>
          <w:sz w:val="22"/>
          <w:szCs w:val="22"/>
        </w:rPr>
        <w:t>w</w:t>
      </w:r>
      <w:r w:rsidR="00C76222">
        <w:rPr>
          <w:rFonts w:ascii="Arial" w:hAnsi="Arial" w:cs="Arial"/>
          <w:sz w:val="22"/>
          <w:szCs w:val="22"/>
        </w:rPr>
        <w:t> </w:t>
      </w:r>
      <w:r w:rsidR="002677DE" w:rsidRPr="00F467D9">
        <w:rPr>
          <w:rFonts w:ascii="Arial" w:hAnsi="Arial" w:cs="Arial"/>
          <w:sz w:val="22"/>
          <w:szCs w:val="22"/>
        </w:rPr>
        <w:t>art. 2 pkt 29 ustawy wdrożeniowej;</w:t>
      </w:r>
    </w:p>
    <w:p w14:paraId="177A4137" w14:textId="31068B70" w:rsidR="00E771A7" w:rsidRPr="00B40B39" w:rsidRDefault="00F04A34" w:rsidP="00437377">
      <w:pPr>
        <w:pStyle w:val="Akapitzlist"/>
        <w:numPr>
          <w:ilvl w:val="0"/>
          <w:numId w:val="16"/>
        </w:numPr>
        <w:spacing w:before="60" w:after="60"/>
        <w:ind w:left="425" w:hanging="425"/>
        <w:jc w:val="both"/>
        <w:rPr>
          <w:rFonts w:ascii="Arial" w:hAnsi="Arial" w:cs="Arial"/>
          <w:sz w:val="22"/>
          <w:szCs w:val="22"/>
        </w:rPr>
      </w:pPr>
      <w:r>
        <w:rPr>
          <w:rFonts w:ascii="Arial" w:hAnsi="Arial" w:cs="Arial"/>
          <w:sz w:val="22"/>
          <w:szCs w:val="22"/>
        </w:rPr>
        <w:t>„</w:t>
      </w:r>
      <w:r w:rsidR="00437377" w:rsidRPr="60A351A8">
        <w:rPr>
          <w:rFonts w:ascii="Arial" w:hAnsi="Arial" w:cs="Arial"/>
          <w:sz w:val="22"/>
          <w:szCs w:val="22"/>
        </w:rPr>
        <w:t>SL20</w:t>
      </w:r>
      <w:r w:rsidR="00C20410" w:rsidRPr="60A351A8">
        <w:rPr>
          <w:rFonts w:ascii="Arial" w:hAnsi="Arial" w:cs="Arial"/>
          <w:sz w:val="22"/>
          <w:szCs w:val="22"/>
        </w:rPr>
        <w:t>21</w:t>
      </w:r>
      <w:r>
        <w:rPr>
          <w:rFonts w:ascii="Arial" w:hAnsi="Arial" w:cs="Arial"/>
          <w:sz w:val="22"/>
          <w:szCs w:val="22"/>
        </w:rPr>
        <w:t>”</w:t>
      </w:r>
      <w:r w:rsidR="00437377" w:rsidRPr="60A351A8">
        <w:rPr>
          <w:rFonts w:ascii="Arial" w:hAnsi="Arial" w:cs="Arial"/>
          <w:sz w:val="22"/>
          <w:szCs w:val="22"/>
        </w:rPr>
        <w:t xml:space="preserve"> - należy przez to rozumieć aplikację Centralnego </w:t>
      </w:r>
      <w:r w:rsidR="00242F7F">
        <w:rPr>
          <w:rFonts w:ascii="Arial" w:hAnsi="Arial" w:cs="Arial"/>
          <w:sz w:val="22"/>
          <w:szCs w:val="22"/>
        </w:rPr>
        <w:t>S</w:t>
      </w:r>
      <w:r w:rsidR="00437377" w:rsidRPr="60A351A8">
        <w:rPr>
          <w:rFonts w:ascii="Arial" w:hAnsi="Arial" w:cs="Arial"/>
          <w:sz w:val="22"/>
          <w:szCs w:val="22"/>
        </w:rPr>
        <w:t xml:space="preserve">ystemu </w:t>
      </w:r>
      <w:r w:rsidR="00242F7F">
        <w:rPr>
          <w:rFonts w:ascii="Arial" w:hAnsi="Arial" w:cs="Arial"/>
          <w:sz w:val="22"/>
          <w:szCs w:val="22"/>
        </w:rPr>
        <w:t>T</w:t>
      </w:r>
      <w:r w:rsidR="00437377" w:rsidRPr="60A351A8">
        <w:rPr>
          <w:rFonts w:ascii="Arial" w:hAnsi="Arial" w:cs="Arial"/>
          <w:sz w:val="22"/>
          <w:szCs w:val="22"/>
        </w:rPr>
        <w:t>eleinformatycznego CST2021, która służy m.in. do wspierania procesów związanych z obsługą Projektu od dnia zawarcia Umowy;</w:t>
      </w:r>
    </w:p>
    <w:p w14:paraId="7BB21489" w14:textId="6649570E" w:rsidR="00893279" w:rsidRPr="00F467D9" w:rsidRDefault="002677DE">
      <w:pPr>
        <w:pStyle w:val="Akapitzlist"/>
        <w:numPr>
          <w:ilvl w:val="0"/>
          <w:numId w:val="16"/>
        </w:numPr>
        <w:spacing w:before="60" w:after="60"/>
        <w:ind w:left="425" w:hanging="425"/>
        <w:jc w:val="both"/>
        <w:rPr>
          <w:rFonts w:ascii="Arial" w:hAnsi="Arial" w:cs="Arial"/>
          <w:sz w:val="22"/>
          <w:szCs w:val="22"/>
        </w:rPr>
      </w:pPr>
      <w:r w:rsidRPr="60A351A8">
        <w:rPr>
          <w:rFonts w:ascii="Arial" w:eastAsia="Calibri" w:hAnsi="Arial" w:cs="Arial"/>
          <w:sz w:val="22"/>
          <w:szCs w:val="22"/>
        </w:rPr>
        <w:t>„</w:t>
      </w:r>
      <w:r w:rsidRPr="60A351A8">
        <w:rPr>
          <w:rFonts w:ascii="Arial" w:hAnsi="Arial" w:cs="Arial"/>
          <w:sz w:val="22"/>
          <w:szCs w:val="22"/>
        </w:rPr>
        <w:t>Wytycznych” – należy przez to rozumieć wytyczne,</w:t>
      </w:r>
      <w:r w:rsidR="00F17972" w:rsidRPr="60A351A8">
        <w:rPr>
          <w:rFonts w:ascii="Arial" w:hAnsi="Arial" w:cs="Arial"/>
          <w:sz w:val="22"/>
          <w:szCs w:val="22"/>
        </w:rPr>
        <w:t xml:space="preserve"> </w:t>
      </w:r>
      <w:r w:rsidR="00C76222" w:rsidRPr="60A351A8">
        <w:rPr>
          <w:rFonts w:ascii="Arial" w:hAnsi="Arial" w:cs="Arial"/>
          <w:sz w:val="22"/>
          <w:szCs w:val="22"/>
        </w:rPr>
        <w:t>o </w:t>
      </w:r>
      <w:r w:rsidRPr="60A351A8">
        <w:rPr>
          <w:rFonts w:ascii="Arial" w:hAnsi="Arial" w:cs="Arial"/>
          <w:sz w:val="22"/>
          <w:szCs w:val="22"/>
        </w:rPr>
        <w:t>których mowa</w:t>
      </w:r>
      <w:r w:rsidR="00F17972" w:rsidRPr="60A351A8">
        <w:rPr>
          <w:rFonts w:ascii="Arial" w:hAnsi="Arial" w:cs="Arial"/>
          <w:sz w:val="22"/>
          <w:szCs w:val="22"/>
        </w:rPr>
        <w:t xml:space="preserve"> </w:t>
      </w:r>
      <w:r w:rsidR="00C76222" w:rsidRPr="60A351A8">
        <w:rPr>
          <w:rFonts w:ascii="Arial" w:hAnsi="Arial" w:cs="Arial"/>
          <w:sz w:val="22"/>
          <w:szCs w:val="22"/>
        </w:rPr>
        <w:t>w </w:t>
      </w:r>
      <w:r w:rsidRPr="60A351A8">
        <w:rPr>
          <w:rFonts w:ascii="Arial" w:hAnsi="Arial" w:cs="Arial"/>
          <w:sz w:val="22"/>
          <w:szCs w:val="22"/>
        </w:rPr>
        <w:t>art. 5 ustawy wdrożeniowej;</w:t>
      </w:r>
      <w:r w:rsidR="00F17972" w:rsidRPr="60A351A8">
        <w:rPr>
          <w:rFonts w:ascii="Arial" w:hAnsi="Arial" w:cs="Arial"/>
          <w:sz w:val="22"/>
          <w:szCs w:val="22"/>
        </w:rPr>
        <w:t xml:space="preserve"> </w:t>
      </w:r>
      <w:r w:rsidR="00C76222" w:rsidRPr="60A351A8">
        <w:rPr>
          <w:rFonts w:ascii="Arial" w:hAnsi="Arial" w:cs="Arial"/>
          <w:sz w:val="22"/>
          <w:szCs w:val="22"/>
        </w:rPr>
        <w:t>w </w:t>
      </w:r>
      <w:r w:rsidRPr="60A351A8">
        <w:rPr>
          <w:rFonts w:ascii="Arial" w:hAnsi="Arial" w:cs="Arial"/>
          <w:sz w:val="22"/>
          <w:szCs w:val="22"/>
        </w:rPr>
        <w:t>perspektywie finansowej 2021-2027</w:t>
      </w:r>
      <w:r w:rsidR="00E771A7" w:rsidRPr="60A351A8">
        <w:rPr>
          <w:rFonts w:ascii="Arial" w:hAnsi="Arial" w:cs="Arial"/>
          <w:sz w:val="22"/>
          <w:szCs w:val="22"/>
        </w:rPr>
        <w:t>.</w:t>
      </w:r>
      <w:r w:rsidRPr="60A351A8">
        <w:rPr>
          <w:rFonts w:ascii="Arial" w:hAnsi="Arial" w:cs="Arial"/>
          <w:sz w:val="22"/>
          <w:szCs w:val="22"/>
        </w:rPr>
        <w:t xml:space="preserve"> Wytyczne, do stosowania których zobowiązany jest Beneficjent, określono</w:t>
      </w:r>
      <w:r w:rsidR="00F17972" w:rsidRPr="60A351A8">
        <w:rPr>
          <w:rFonts w:ascii="Arial" w:hAnsi="Arial" w:cs="Arial"/>
          <w:sz w:val="22"/>
          <w:szCs w:val="22"/>
        </w:rPr>
        <w:t xml:space="preserve"> </w:t>
      </w:r>
      <w:r w:rsidR="00C76222" w:rsidRPr="60A351A8">
        <w:rPr>
          <w:rFonts w:ascii="Arial" w:hAnsi="Arial" w:cs="Arial"/>
          <w:sz w:val="22"/>
          <w:szCs w:val="22"/>
        </w:rPr>
        <w:t>w </w:t>
      </w:r>
      <w:r w:rsidRPr="60A351A8">
        <w:rPr>
          <w:rFonts w:ascii="Arial" w:hAnsi="Arial" w:cs="Arial"/>
          <w:sz w:val="22"/>
          <w:szCs w:val="22"/>
        </w:rPr>
        <w:t xml:space="preserve">§ 4 ust. 6 Umowy; </w:t>
      </w:r>
    </w:p>
    <w:p w14:paraId="73BDC41A" w14:textId="51828508" w:rsidR="00893279" w:rsidRPr="00F467D9" w:rsidRDefault="002677DE">
      <w:pPr>
        <w:pStyle w:val="Akapitzlist"/>
        <w:numPr>
          <w:ilvl w:val="0"/>
          <w:numId w:val="16"/>
        </w:numPr>
        <w:spacing w:before="60" w:after="60"/>
        <w:ind w:left="425" w:hanging="425"/>
        <w:jc w:val="both"/>
        <w:rPr>
          <w:rFonts w:ascii="Arial" w:hAnsi="Arial" w:cs="Arial"/>
          <w:sz w:val="22"/>
          <w:szCs w:val="22"/>
        </w:rPr>
      </w:pPr>
      <w:r w:rsidRPr="60A351A8">
        <w:rPr>
          <w:rFonts w:ascii="Arial" w:eastAsia="Calibri" w:hAnsi="Arial" w:cs="Arial"/>
          <w:sz w:val="22"/>
          <w:szCs w:val="22"/>
        </w:rPr>
        <w:t>„</w:t>
      </w:r>
      <w:r w:rsidRPr="60A351A8">
        <w:rPr>
          <w:rFonts w:ascii="Arial" w:hAnsi="Arial" w:cs="Arial"/>
          <w:sz w:val="22"/>
          <w:szCs w:val="22"/>
        </w:rPr>
        <w:t>zamówieniu” – należy przez to rozumieć umowę odpłatną, zawartą pomiędzy zamawiającym</w:t>
      </w:r>
      <w:r w:rsidR="00F17972" w:rsidRPr="60A351A8">
        <w:rPr>
          <w:rFonts w:ascii="Arial" w:hAnsi="Arial" w:cs="Arial"/>
          <w:sz w:val="22"/>
          <w:szCs w:val="22"/>
        </w:rPr>
        <w:t xml:space="preserve"> </w:t>
      </w:r>
      <w:r w:rsidR="00C76222" w:rsidRPr="60A351A8">
        <w:rPr>
          <w:rFonts w:ascii="Arial" w:hAnsi="Arial" w:cs="Arial"/>
          <w:sz w:val="22"/>
          <w:szCs w:val="22"/>
        </w:rPr>
        <w:t>a </w:t>
      </w:r>
      <w:r w:rsidRPr="60A351A8">
        <w:rPr>
          <w:rFonts w:ascii="Arial" w:hAnsi="Arial" w:cs="Arial"/>
          <w:sz w:val="22"/>
          <w:szCs w:val="22"/>
        </w:rPr>
        <w:t>wykonawcą, której przedmiotem są usługi, dostawy lub roboty budowlane przewidziane</w:t>
      </w:r>
      <w:r w:rsidR="00F17972" w:rsidRPr="60A351A8">
        <w:rPr>
          <w:rFonts w:ascii="Arial" w:hAnsi="Arial" w:cs="Arial"/>
          <w:sz w:val="22"/>
          <w:szCs w:val="22"/>
        </w:rPr>
        <w:t xml:space="preserve"> </w:t>
      </w:r>
      <w:r w:rsidR="00C76222" w:rsidRPr="60A351A8">
        <w:rPr>
          <w:rFonts w:ascii="Arial" w:hAnsi="Arial" w:cs="Arial"/>
          <w:sz w:val="22"/>
          <w:szCs w:val="22"/>
        </w:rPr>
        <w:t>w </w:t>
      </w:r>
      <w:r w:rsidRPr="60A351A8">
        <w:rPr>
          <w:rFonts w:ascii="Arial" w:hAnsi="Arial" w:cs="Arial"/>
          <w:sz w:val="22"/>
          <w:szCs w:val="22"/>
        </w:rPr>
        <w:t>Projekcie, przy czym pod pojęciem „zamówienia” należy rozumieć zarówno umowę zawartą zgodnie</w:t>
      </w:r>
      <w:r w:rsidR="00F17972" w:rsidRPr="60A351A8">
        <w:rPr>
          <w:rFonts w:ascii="Arial" w:hAnsi="Arial" w:cs="Arial"/>
          <w:sz w:val="22"/>
          <w:szCs w:val="22"/>
        </w:rPr>
        <w:t xml:space="preserve"> </w:t>
      </w:r>
      <w:r w:rsidR="00C76222" w:rsidRPr="60A351A8">
        <w:rPr>
          <w:rFonts w:ascii="Arial" w:hAnsi="Arial" w:cs="Arial"/>
          <w:sz w:val="22"/>
          <w:szCs w:val="22"/>
        </w:rPr>
        <w:t>z </w:t>
      </w:r>
      <w:r w:rsidRPr="60A351A8">
        <w:rPr>
          <w:rFonts w:ascii="Arial" w:hAnsi="Arial" w:cs="Arial"/>
          <w:sz w:val="22"/>
          <w:szCs w:val="22"/>
        </w:rPr>
        <w:t>mającymi do niej zastosowanie przepisami</w:t>
      </w:r>
      <w:r w:rsidR="00F17972" w:rsidRPr="60A351A8">
        <w:rPr>
          <w:rFonts w:ascii="Arial" w:hAnsi="Arial" w:cs="Arial"/>
          <w:sz w:val="22"/>
          <w:szCs w:val="22"/>
        </w:rPr>
        <w:t xml:space="preserve"> </w:t>
      </w:r>
      <w:r w:rsidR="00C76222" w:rsidRPr="60A351A8">
        <w:rPr>
          <w:rFonts w:ascii="Arial" w:hAnsi="Arial" w:cs="Arial"/>
          <w:sz w:val="22"/>
          <w:szCs w:val="22"/>
        </w:rPr>
        <w:t>o </w:t>
      </w:r>
      <w:r w:rsidRPr="60A351A8">
        <w:rPr>
          <w:rFonts w:ascii="Arial" w:hAnsi="Arial" w:cs="Arial"/>
          <w:sz w:val="22"/>
          <w:szCs w:val="22"/>
        </w:rPr>
        <w:t>zamówieniach publicznych (w szczególności</w:t>
      </w:r>
      <w:r w:rsidR="00F17972" w:rsidRPr="60A351A8">
        <w:rPr>
          <w:rFonts w:ascii="Arial" w:hAnsi="Arial" w:cs="Arial"/>
          <w:sz w:val="22"/>
          <w:szCs w:val="22"/>
        </w:rPr>
        <w:t xml:space="preserve"> </w:t>
      </w:r>
      <w:r w:rsidR="00C76222" w:rsidRPr="60A351A8">
        <w:rPr>
          <w:rFonts w:ascii="Arial" w:hAnsi="Arial" w:cs="Arial"/>
          <w:sz w:val="22"/>
          <w:szCs w:val="22"/>
        </w:rPr>
        <w:t>z </w:t>
      </w:r>
      <w:r w:rsidRPr="60A351A8">
        <w:rPr>
          <w:rFonts w:ascii="Arial" w:hAnsi="Arial" w:cs="Arial"/>
          <w:sz w:val="22"/>
          <w:szCs w:val="22"/>
        </w:rPr>
        <w:t>ustawą</w:t>
      </w:r>
      <w:r w:rsidR="00F17972" w:rsidRPr="60A351A8">
        <w:rPr>
          <w:rFonts w:ascii="Arial" w:hAnsi="Arial" w:cs="Arial"/>
          <w:sz w:val="22"/>
          <w:szCs w:val="22"/>
        </w:rPr>
        <w:t xml:space="preserve"> </w:t>
      </w:r>
      <w:r w:rsidR="00C76222" w:rsidRPr="60A351A8">
        <w:rPr>
          <w:rFonts w:ascii="Arial" w:hAnsi="Arial" w:cs="Arial"/>
          <w:sz w:val="22"/>
          <w:szCs w:val="22"/>
        </w:rPr>
        <w:t>z </w:t>
      </w:r>
      <w:r w:rsidRPr="60A351A8">
        <w:rPr>
          <w:rFonts w:ascii="Arial" w:hAnsi="Arial" w:cs="Arial"/>
          <w:sz w:val="22"/>
          <w:szCs w:val="22"/>
        </w:rPr>
        <w:t>dnia 11 września 2019 r. Prawo zamówień publicznych), jak</w:t>
      </w:r>
      <w:r w:rsidR="00F17972" w:rsidRPr="60A351A8">
        <w:rPr>
          <w:rFonts w:ascii="Arial" w:hAnsi="Arial" w:cs="Arial"/>
          <w:sz w:val="22"/>
          <w:szCs w:val="22"/>
        </w:rPr>
        <w:t xml:space="preserve"> </w:t>
      </w:r>
      <w:r w:rsidR="00C76222" w:rsidRPr="60A351A8">
        <w:rPr>
          <w:rFonts w:ascii="Arial" w:hAnsi="Arial" w:cs="Arial"/>
          <w:sz w:val="22"/>
          <w:szCs w:val="22"/>
        </w:rPr>
        <w:t>i </w:t>
      </w:r>
      <w:r w:rsidRPr="60A351A8">
        <w:rPr>
          <w:rFonts w:ascii="Arial" w:hAnsi="Arial" w:cs="Arial"/>
          <w:sz w:val="22"/>
          <w:szCs w:val="22"/>
        </w:rPr>
        <w:t>umowę zawartą zgodnie</w:t>
      </w:r>
      <w:r w:rsidR="00F17972" w:rsidRPr="60A351A8">
        <w:rPr>
          <w:rFonts w:ascii="Arial" w:hAnsi="Arial" w:cs="Arial"/>
          <w:sz w:val="22"/>
          <w:szCs w:val="22"/>
        </w:rPr>
        <w:t xml:space="preserve"> </w:t>
      </w:r>
      <w:r w:rsidR="00C76222" w:rsidRPr="60A351A8">
        <w:rPr>
          <w:rFonts w:ascii="Arial" w:hAnsi="Arial" w:cs="Arial"/>
          <w:sz w:val="22"/>
          <w:szCs w:val="22"/>
        </w:rPr>
        <w:t>z </w:t>
      </w:r>
      <w:r w:rsidRPr="60A351A8">
        <w:rPr>
          <w:rFonts w:ascii="Arial" w:hAnsi="Arial" w:cs="Arial"/>
          <w:sz w:val="22"/>
          <w:szCs w:val="22"/>
        </w:rPr>
        <w:t>zasadami określonymi</w:t>
      </w:r>
      <w:r w:rsidR="00F17972" w:rsidRPr="60A351A8">
        <w:rPr>
          <w:rFonts w:ascii="Arial" w:hAnsi="Arial" w:cs="Arial"/>
          <w:sz w:val="22"/>
          <w:szCs w:val="22"/>
        </w:rPr>
        <w:t xml:space="preserve"> </w:t>
      </w:r>
      <w:r w:rsidR="00C76222" w:rsidRPr="60A351A8">
        <w:rPr>
          <w:rFonts w:ascii="Arial" w:hAnsi="Arial" w:cs="Arial"/>
          <w:sz w:val="22"/>
          <w:szCs w:val="22"/>
        </w:rPr>
        <w:t>w </w:t>
      </w:r>
      <w:r w:rsidRPr="60A351A8">
        <w:rPr>
          <w:rFonts w:ascii="Arial" w:hAnsi="Arial" w:cs="Arial"/>
          <w:sz w:val="22"/>
          <w:szCs w:val="22"/>
        </w:rPr>
        <w:t>Umowie oraz</w:t>
      </w:r>
      <w:r w:rsidR="00F17972" w:rsidRPr="60A351A8">
        <w:rPr>
          <w:rFonts w:ascii="Arial" w:hAnsi="Arial" w:cs="Arial"/>
          <w:sz w:val="22"/>
          <w:szCs w:val="22"/>
        </w:rPr>
        <w:t xml:space="preserve"> </w:t>
      </w:r>
      <w:r w:rsidR="00C76222" w:rsidRPr="60A351A8">
        <w:rPr>
          <w:rFonts w:ascii="Arial" w:hAnsi="Arial" w:cs="Arial"/>
          <w:sz w:val="22"/>
          <w:szCs w:val="22"/>
        </w:rPr>
        <w:t>w </w:t>
      </w:r>
      <w:r w:rsidRPr="60A351A8">
        <w:rPr>
          <w:rFonts w:ascii="Arial" w:hAnsi="Arial" w:cs="Arial"/>
          <w:sz w:val="22"/>
          <w:szCs w:val="22"/>
        </w:rPr>
        <w:t xml:space="preserve">Wytycznych; </w:t>
      </w:r>
    </w:p>
    <w:p w14:paraId="24E06ABF" w14:textId="08D66D97" w:rsidR="00893279" w:rsidRPr="00F467D9" w:rsidRDefault="002677DE">
      <w:pPr>
        <w:pStyle w:val="Akapitzlist"/>
        <w:numPr>
          <w:ilvl w:val="0"/>
          <w:numId w:val="16"/>
        </w:numPr>
        <w:spacing w:before="60" w:after="60"/>
        <w:ind w:left="425" w:hanging="425"/>
        <w:jc w:val="both"/>
        <w:rPr>
          <w:rFonts w:ascii="Arial" w:hAnsi="Arial" w:cs="Arial"/>
          <w:sz w:val="22"/>
          <w:szCs w:val="22"/>
        </w:rPr>
      </w:pPr>
      <w:r w:rsidRPr="60A351A8">
        <w:rPr>
          <w:rFonts w:ascii="Arial" w:eastAsia="Calibri" w:hAnsi="Arial" w:cs="Arial"/>
          <w:sz w:val="22"/>
          <w:szCs w:val="22"/>
        </w:rPr>
        <w:t>„</w:t>
      </w:r>
      <w:r w:rsidR="00827ABC">
        <w:rPr>
          <w:rFonts w:ascii="Arial" w:hAnsi="Arial" w:cs="Arial"/>
          <w:sz w:val="22"/>
          <w:szCs w:val="22"/>
        </w:rPr>
        <w:t>najwyższej</w:t>
      </w:r>
      <w:r w:rsidRPr="60A351A8">
        <w:rPr>
          <w:rFonts w:ascii="Arial" w:hAnsi="Arial" w:cs="Arial"/>
          <w:sz w:val="22"/>
          <w:szCs w:val="22"/>
        </w:rPr>
        <w:t xml:space="preserve"> staranności” – należy przez to rozumieć </w:t>
      </w:r>
      <w:r w:rsidR="00827ABC">
        <w:rPr>
          <w:rFonts w:ascii="Arial" w:hAnsi="Arial" w:cs="Arial"/>
          <w:sz w:val="22"/>
          <w:szCs w:val="22"/>
        </w:rPr>
        <w:t xml:space="preserve">szczególną, podwyższoną miarę staranności </w:t>
      </w:r>
      <w:r w:rsidRPr="60A351A8">
        <w:rPr>
          <w:rFonts w:ascii="Arial" w:hAnsi="Arial" w:cs="Arial"/>
          <w:sz w:val="22"/>
          <w:szCs w:val="22"/>
        </w:rPr>
        <w:t>właściwą dla realizacji przedsięwzięć</w:t>
      </w:r>
      <w:r w:rsidR="00F17972" w:rsidRPr="60A351A8">
        <w:rPr>
          <w:rFonts w:ascii="Arial" w:hAnsi="Arial" w:cs="Arial"/>
          <w:sz w:val="22"/>
          <w:szCs w:val="22"/>
        </w:rPr>
        <w:t xml:space="preserve"> </w:t>
      </w:r>
      <w:r w:rsidR="00C76222" w:rsidRPr="60A351A8">
        <w:rPr>
          <w:rFonts w:ascii="Arial" w:hAnsi="Arial" w:cs="Arial"/>
          <w:sz w:val="22"/>
          <w:szCs w:val="22"/>
        </w:rPr>
        <w:t>o </w:t>
      </w:r>
      <w:r w:rsidR="00A939E5" w:rsidRPr="60A351A8">
        <w:rPr>
          <w:rFonts w:ascii="Arial" w:hAnsi="Arial" w:cs="Arial"/>
          <w:sz w:val="22"/>
          <w:szCs w:val="22"/>
        </w:rPr>
        <w:t>charakterze wiodącym</w:t>
      </w:r>
      <w:r w:rsidRPr="60A351A8">
        <w:rPr>
          <w:rFonts w:ascii="Arial" w:hAnsi="Arial" w:cs="Arial"/>
          <w:sz w:val="22"/>
          <w:szCs w:val="22"/>
        </w:rPr>
        <w:t xml:space="preserve">, obejmującą </w:t>
      </w:r>
      <w:r w:rsidR="00242F7F">
        <w:rPr>
          <w:rFonts w:ascii="Arial" w:hAnsi="Arial" w:cs="Arial"/>
          <w:sz w:val="22"/>
          <w:szCs w:val="22"/>
        </w:rPr>
        <w:t xml:space="preserve">w szczególności </w:t>
      </w:r>
      <w:r w:rsidRPr="60A351A8">
        <w:rPr>
          <w:rFonts w:ascii="Arial" w:hAnsi="Arial" w:cs="Arial"/>
          <w:sz w:val="22"/>
          <w:szCs w:val="22"/>
        </w:rPr>
        <w:t>podejmowanie we własnym zakresie wszelkich działań</w:t>
      </w:r>
      <w:r w:rsidR="00F17972" w:rsidRPr="60A351A8">
        <w:rPr>
          <w:rFonts w:ascii="Arial" w:hAnsi="Arial" w:cs="Arial"/>
          <w:sz w:val="22"/>
          <w:szCs w:val="22"/>
        </w:rPr>
        <w:t xml:space="preserve"> </w:t>
      </w:r>
      <w:r w:rsidR="00C76222" w:rsidRPr="60A351A8">
        <w:rPr>
          <w:rFonts w:ascii="Arial" w:hAnsi="Arial" w:cs="Arial"/>
          <w:sz w:val="22"/>
          <w:szCs w:val="22"/>
        </w:rPr>
        <w:t>w </w:t>
      </w:r>
      <w:r w:rsidRPr="60A351A8">
        <w:rPr>
          <w:rFonts w:ascii="Arial" w:hAnsi="Arial" w:cs="Arial"/>
          <w:sz w:val="22"/>
          <w:szCs w:val="22"/>
        </w:rPr>
        <w:t xml:space="preserve">celu wykonania </w:t>
      </w:r>
      <w:r w:rsidRPr="60A351A8">
        <w:rPr>
          <w:rFonts w:ascii="Arial" w:hAnsi="Arial" w:cs="Arial"/>
          <w:sz w:val="22"/>
          <w:szCs w:val="22"/>
        </w:rPr>
        <w:lastRenderedPageBreak/>
        <w:t>obowiązków wynikających</w:t>
      </w:r>
      <w:r w:rsidR="00F17972" w:rsidRPr="60A351A8">
        <w:rPr>
          <w:rFonts w:ascii="Arial" w:hAnsi="Arial" w:cs="Arial"/>
          <w:sz w:val="22"/>
          <w:szCs w:val="22"/>
        </w:rPr>
        <w:t xml:space="preserve"> </w:t>
      </w:r>
      <w:r w:rsidR="00C76222" w:rsidRPr="60A351A8">
        <w:rPr>
          <w:rFonts w:ascii="Arial" w:hAnsi="Arial" w:cs="Arial"/>
          <w:sz w:val="22"/>
          <w:szCs w:val="22"/>
        </w:rPr>
        <w:t>z </w:t>
      </w:r>
      <w:r w:rsidRPr="60A351A8">
        <w:rPr>
          <w:rFonts w:ascii="Arial" w:hAnsi="Arial" w:cs="Arial"/>
          <w:sz w:val="22"/>
          <w:szCs w:val="22"/>
        </w:rPr>
        <w:t>Umowy w pełnej zgodności</w:t>
      </w:r>
      <w:r w:rsidR="00F17972" w:rsidRPr="60A351A8">
        <w:rPr>
          <w:rFonts w:ascii="Arial" w:hAnsi="Arial" w:cs="Arial"/>
          <w:sz w:val="22"/>
          <w:szCs w:val="22"/>
        </w:rPr>
        <w:t xml:space="preserve"> </w:t>
      </w:r>
      <w:r w:rsidR="00C76222" w:rsidRPr="60A351A8">
        <w:rPr>
          <w:rFonts w:ascii="Arial" w:hAnsi="Arial" w:cs="Arial"/>
          <w:sz w:val="22"/>
          <w:szCs w:val="22"/>
        </w:rPr>
        <w:t>z </w:t>
      </w:r>
      <w:r w:rsidRPr="60A351A8">
        <w:rPr>
          <w:rFonts w:ascii="Arial" w:hAnsi="Arial" w:cs="Arial"/>
          <w:sz w:val="22"/>
          <w:szCs w:val="22"/>
        </w:rPr>
        <w:t>jej treścią</w:t>
      </w:r>
      <w:r w:rsidR="00F17972" w:rsidRPr="60A351A8">
        <w:rPr>
          <w:rFonts w:ascii="Arial" w:hAnsi="Arial" w:cs="Arial"/>
          <w:sz w:val="22"/>
          <w:szCs w:val="22"/>
        </w:rPr>
        <w:t xml:space="preserve"> </w:t>
      </w:r>
      <w:r w:rsidR="00C76222" w:rsidRPr="60A351A8">
        <w:rPr>
          <w:rFonts w:ascii="Arial" w:hAnsi="Arial" w:cs="Arial"/>
          <w:sz w:val="22"/>
          <w:szCs w:val="22"/>
        </w:rPr>
        <w:t>i </w:t>
      </w:r>
      <w:r w:rsidRPr="60A351A8">
        <w:rPr>
          <w:rFonts w:ascii="Arial" w:hAnsi="Arial" w:cs="Arial"/>
          <w:sz w:val="22"/>
          <w:szCs w:val="22"/>
        </w:rPr>
        <w:t>celem, Programem, Uszczegółowieniem Programu, Wytycznymi, Regulaminem wyboru projektów</w:t>
      </w:r>
      <w:r w:rsidR="003F3A82" w:rsidRPr="60A351A8">
        <w:rPr>
          <w:rFonts w:ascii="Arial" w:hAnsi="Arial" w:cs="Arial"/>
          <w:sz w:val="22"/>
          <w:szCs w:val="22"/>
        </w:rPr>
        <w:t xml:space="preserve"> </w:t>
      </w:r>
      <w:r w:rsidRPr="60A351A8">
        <w:rPr>
          <w:rFonts w:ascii="Arial" w:hAnsi="Arial" w:cs="Arial"/>
          <w:sz w:val="22"/>
          <w:szCs w:val="22"/>
        </w:rPr>
        <w:t>oraz przepisami prawa unijnego i krajowego</w:t>
      </w:r>
      <w:r w:rsidR="004967A7" w:rsidRPr="60A351A8">
        <w:rPr>
          <w:rFonts w:ascii="Arial" w:hAnsi="Arial" w:cs="Arial"/>
          <w:sz w:val="22"/>
          <w:szCs w:val="22"/>
        </w:rPr>
        <w:t xml:space="preserve"> </w:t>
      </w:r>
      <w:r w:rsidRPr="60A351A8">
        <w:rPr>
          <w:rFonts w:ascii="Arial" w:hAnsi="Arial" w:cs="Arial"/>
          <w:sz w:val="22"/>
          <w:szCs w:val="22"/>
        </w:rPr>
        <w:t>dotyczącymi Beneficjenta lub Projektu,</w:t>
      </w:r>
      <w:r w:rsidR="00F17972" w:rsidRPr="60A351A8">
        <w:rPr>
          <w:rFonts w:ascii="Arial" w:hAnsi="Arial" w:cs="Arial"/>
          <w:sz w:val="22"/>
          <w:szCs w:val="22"/>
        </w:rPr>
        <w:t xml:space="preserve"> </w:t>
      </w:r>
      <w:r w:rsidR="00C76222" w:rsidRPr="60A351A8">
        <w:rPr>
          <w:rFonts w:ascii="Arial" w:hAnsi="Arial" w:cs="Arial"/>
          <w:sz w:val="22"/>
          <w:szCs w:val="22"/>
        </w:rPr>
        <w:t>w </w:t>
      </w:r>
      <w:r w:rsidRPr="60A351A8">
        <w:rPr>
          <w:rFonts w:ascii="Arial" w:hAnsi="Arial" w:cs="Arial"/>
          <w:sz w:val="22"/>
          <w:szCs w:val="22"/>
        </w:rPr>
        <w:t>tym podejmowanie we własnym zakresie wszelkich działań zapobiegających powstawaniu nieprawidłowości;</w:t>
      </w:r>
    </w:p>
    <w:p w14:paraId="506BF442" w14:textId="59AE0620" w:rsidR="00893279" w:rsidRPr="00F467D9" w:rsidRDefault="00BA4C2C">
      <w:pPr>
        <w:pStyle w:val="Akapitzlist"/>
        <w:numPr>
          <w:ilvl w:val="0"/>
          <w:numId w:val="16"/>
        </w:numPr>
        <w:spacing w:before="60" w:after="60"/>
        <w:ind w:left="425" w:hanging="425"/>
        <w:rPr>
          <w:rFonts w:ascii="Arial" w:hAnsi="Arial" w:cs="Arial"/>
          <w:sz w:val="22"/>
          <w:szCs w:val="22"/>
        </w:rPr>
      </w:pPr>
      <w:r w:rsidRPr="60A351A8">
        <w:rPr>
          <w:rFonts w:ascii="Arial" w:eastAsia="Calibri" w:hAnsi="Arial" w:cs="Arial"/>
          <w:sz w:val="22"/>
          <w:szCs w:val="22"/>
        </w:rPr>
        <w:t>„</w:t>
      </w:r>
      <w:r w:rsidR="004376BC">
        <w:rPr>
          <w:rFonts w:ascii="Arial" w:eastAsia="Calibri" w:hAnsi="Arial" w:cs="Arial"/>
          <w:sz w:val="22"/>
          <w:szCs w:val="22"/>
        </w:rPr>
        <w:t>R</w:t>
      </w:r>
      <w:r w:rsidR="002677DE" w:rsidRPr="60A351A8">
        <w:rPr>
          <w:rFonts w:ascii="Arial" w:hAnsi="Arial" w:cs="Arial"/>
          <w:sz w:val="22"/>
          <w:szCs w:val="22"/>
        </w:rPr>
        <w:t>egulaminie wyboru projektów</w:t>
      </w:r>
      <w:r w:rsidRPr="60A351A8">
        <w:rPr>
          <w:rFonts w:ascii="Arial" w:hAnsi="Arial" w:cs="Arial"/>
          <w:sz w:val="22"/>
          <w:szCs w:val="22"/>
        </w:rPr>
        <w:t>”</w:t>
      </w:r>
      <w:r w:rsidR="00F17972" w:rsidRPr="60A351A8">
        <w:rPr>
          <w:rFonts w:ascii="Arial" w:hAnsi="Arial" w:cs="Arial"/>
          <w:sz w:val="22"/>
          <w:szCs w:val="22"/>
        </w:rPr>
        <w:t xml:space="preserve"> </w:t>
      </w:r>
      <w:r w:rsidR="002677DE" w:rsidRPr="60A351A8">
        <w:rPr>
          <w:rFonts w:ascii="Arial" w:hAnsi="Arial" w:cs="Arial"/>
          <w:sz w:val="22"/>
          <w:szCs w:val="22"/>
        </w:rPr>
        <w:t>– należy przez to rozumieć regulamin</w:t>
      </w:r>
      <w:r w:rsidR="00F17972" w:rsidRPr="60A351A8">
        <w:rPr>
          <w:rFonts w:ascii="Arial" w:hAnsi="Arial" w:cs="Arial"/>
          <w:sz w:val="22"/>
          <w:szCs w:val="22"/>
        </w:rPr>
        <w:t xml:space="preserve"> </w:t>
      </w:r>
      <w:r w:rsidR="002677DE" w:rsidRPr="60A351A8">
        <w:rPr>
          <w:rFonts w:ascii="Arial" w:hAnsi="Arial" w:cs="Arial"/>
          <w:sz w:val="22"/>
          <w:szCs w:val="22"/>
        </w:rPr>
        <w:t>naboru nr ………………………,</w:t>
      </w:r>
      <w:r w:rsidR="00F17972" w:rsidRPr="60A351A8">
        <w:rPr>
          <w:rFonts w:ascii="Arial" w:hAnsi="Arial" w:cs="Arial"/>
          <w:sz w:val="22"/>
          <w:szCs w:val="22"/>
        </w:rPr>
        <w:t xml:space="preserve"> </w:t>
      </w:r>
      <w:r w:rsidR="00C76222" w:rsidRPr="60A351A8">
        <w:rPr>
          <w:rFonts w:ascii="Arial" w:hAnsi="Arial" w:cs="Arial"/>
          <w:sz w:val="22"/>
          <w:szCs w:val="22"/>
        </w:rPr>
        <w:t>w </w:t>
      </w:r>
      <w:r w:rsidR="002677DE" w:rsidRPr="60A351A8">
        <w:rPr>
          <w:rFonts w:ascii="Arial" w:hAnsi="Arial" w:cs="Arial"/>
          <w:sz w:val="22"/>
          <w:szCs w:val="22"/>
        </w:rPr>
        <w:t>ramach którego Projekt został wybrany do dofinansowania</w:t>
      </w:r>
      <w:r w:rsidR="003F3A82" w:rsidRPr="60A351A8">
        <w:rPr>
          <w:rFonts w:ascii="Arial" w:hAnsi="Arial" w:cs="Arial"/>
          <w:sz w:val="22"/>
          <w:szCs w:val="22"/>
        </w:rPr>
        <w:t>;</w:t>
      </w:r>
    </w:p>
    <w:p w14:paraId="58865DC5" w14:textId="4750464D" w:rsidR="00893279" w:rsidRPr="00FB13D0" w:rsidRDefault="00B02A92">
      <w:pPr>
        <w:pStyle w:val="Akapitzlist"/>
        <w:numPr>
          <w:ilvl w:val="0"/>
          <w:numId w:val="16"/>
        </w:numPr>
        <w:spacing w:before="60" w:after="60"/>
        <w:ind w:left="425" w:hanging="425"/>
        <w:rPr>
          <w:rFonts w:ascii="Arial" w:hAnsi="Arial" w:cs="Arial"/>
          <w:sz w:val="22"/>
          <w:szCs w:val="22"/>
        </w:rPr>
      </w:pPr>
      <w:r>
        <w:rPr>
          <w:rFonts w:ascii="Arial" w:hAnsi="Arial" w:cs="Arial"/>
          <w:sz w:val="22"/>
          <w:szCs w:val="22"/>
        </w:rPr>
        <w:t>„</w:t>
      </w:r>
      <w:r w:rsidR="002677DE" w:rsidRPr="60A351A8">
        <w:rPr>
          <w:rFonts w:ascii="Arial" w:hAnsi="Arial" w:cs="Arial"/>
          <w:sz w:val="22"/>
          <w:szCs w:val="22"/>
        </w:rPr>
        <w:t>dniu roboczym</w:t>
      </w:r>
      <w:r>
        <w:rPr>
          <w:rFonts w:ascii="Arial" w:hAnsi="Arial" w:cs="Arial"/>
          <w:sz w:val="22"/>
          <w:szCs w:val="22"/>
        </w:rPr>
        <w:t>”</w:t>
      </w:r>
      <w:r w:rsidR="002677DE" w:rsidRPr="60A351A8">
        <w:rPr>
          <w:rFonts w:ascii="Arial" w:hAnsi="Arial" w:cs="Arial"/>
          <w:sz w:val="22"/>
          <w:szCs w:val="22"/>
        </w:rPr>
        <w:t xml:space="preserve"> – należy przez to rozumieć dni od poniedziałku do piątku,</w:t>
      </w:r>
      <w:r w:rsidR="00F17972" w:rsidRPr="60A351A8">
        <w:rPr>
          <w:rFonts w:ascii="Arial" w:hAnsi="Arial" w:cs="Arial"/>
          <w:sz w:val="22"/>
          <w:szCs w:val="22"/>
        </w:rPr>
        <w:t xml:space="preserve"> </w:t>
      </w:r>
      <w:r w:rsidR="00C76222" w:rsidRPr="60A351A8">
        <w:rPr>
          <w:rFonts w:ascii="Arial" w:hAnsi="Arial" w:cs="Arial"/>
          <w:sz w:val="22"/>
          <w:szCs w:val="22"/>
        </w:rPr>
        <w:t>z </w:t>
      </w:r>
      <w:r w:rsidR="002677DE" w:rsidRPr="60A351A8">
        <w:rPr>
          <w:rFonts w:ascii="Arial" w:hAnsi="Arial" w:cs="Arial"/>
          <w:sz w:val="22"/>
          <w:szCs w:val="22"/>
        </w:rPr>
        <w:t>wyjątkiem dni ustawowo wolnych od pracy;</w:t>
      </w:r>
    </w:p>
    <w:p w14:paraId="35C82795" w14:textId="47115447" w:rsidR="00893279" w:rsidRPr="00FB13D0" w:rsidRDefault="00BA4C2C" w:rsidP="00FB13D0">
      <w:pPr>
        <w:pStyle w:val="Akapitzlist"/>
        <w:numPr>
          <w:ilvl w:val="0"/>
          <w:numId w:val="16"/>
        </w:numPr>
        <w:spacing w:before="60" w:after="60"/>
        <w:ind w:left="425" w:hanging="425"/>
        <w:rPr>
          <w:rFonts w:ascii="Arial" w:hAnsi="Arial" w:cs="Arial"/>
          <w:sz w:val="22"/>
          <w:szCs w:val="22"/>
        </w:rPr>
      </w:pPr>
      <w:r w:rsidRPr="60A351A8">
        <w:rPr>
          <w:rFonts w:ascii="Arial" w:hAnsi="Arial" w:cs="Arial"/>
          <w:sz w:val="22"/>
          <w:szCs w:val="22"/>
        </w:rPr>
        <w:t>„</w:t>
      </w:r>
      <w:r w:rsidR="002677DE" w:rsidRPr="60A351A8">
        <w:rPr>
          <w:rFonts w:ascii="Arial" w:hAnsi="Arial" w:cs="Arial"/>
          <w:sz w:val="22"/>
          <w:szCs w:val="22"/>
        </w:rPr>
        <w:t>zasadzie n+3</w:t>
      </w:r>
      <w:r w:rsidRPr="60A351A8">
        <w:rPr>
          <w:rFonts w:ascii="Arial" w:hAnsi="Arial" w:cs="Arial"/>
          <w:sz w:val="22"/>
          <w:szCs w:val="22"/>
        </w:rPr>
        <w:t>”</w:t>
      </w:r>
      <w:r w:rsidR="002677DE" w:rsidRPr="60A351A8">
        <w:rPr>
          <w:rFonts w:ascii="Arial" w:hAnsi="Arial" w:cs="Arial"/>
          <w:sz w:val="22"/>
          <w:szCs w:val="22"/>
        </w:rPr>
        <w:t xml:space="preserve"> – należy przez to rozumieć zasadę, zgodnie</w:t>
      </w:r>
      <w:r w:rsidR="00F17972" w:rsidRPr="60A351A8">
        <w:rPr>
          <w:rFonts w:ascii="Arial" w:hAnsi="Arial" w:cs="Arial"/>
          <w:sz w:val="22"/>
          <w:szCs w:val="22"/>
        </w:rPr>
        <w:t xml:space="preserve"> </w:t>
      </w:r>
      <w:r w:rsidR="00C76222" w:rsidRPr="60A351A8">
        <w:rPr>
          <w:rFonts w:ascii="Arial" w:hAnsi="Arial" w:cs="Arial"/>
          <w:sz w:val="22"/>
          <w:szCs w:val="22"/>
        </w:rPr>
        <w:t>z </w:t>
      </w:r>
      <w:r w:rsidR="002677DE" w:rsidRPr="60A351A8">
        <w:rPr>
          <w:rFonts w:ascii="Arial" w:hAnsi="Arial" w:cs="Arial"/>
          <w:sz w:val="22"/>
          <w:szCs w:val="22"/>
        </w:rPr>
        <w:t>którą rzeczowa realizacja Projektu nie może zostać ustalona na okres dłuższy, niż do końca okresu 3-letniego, liczonego od zakończenia roku n, gdzie n rozumiane jest jako rok,</w:t>
      </w:r>
      <w:r w:rsidR="00F17972" w:rsidRPr="60A351A8">
        <w:rPr>
          <w:rFonts w:ascii="Arial" w:hAnsi="Arial" w:cs="Arial"/>
          <w:sz w:val="22"/>
          <w:szCs w:val="22"/>
        </w:rPr>
        <w:t xml:space="preserve"> </w:t>
      </w:r>
      <w:r w:rsidR="00C76222" w:rsidRPr="60A351A8">
        <w:rPr>
          <w:rFonts w:ascii="Arial" w:hAnsi="Arial" w:cs="Arial"/>
          <w:sz w:val="22"/>
          <w:szCs w:val="22"/>
        </w:rPr>
        <w:t>w </w:t>
      </w:r>
      <w:r w:rsidR="002677DE" w:rsidRPr="60A351A8">
        <w:rPr>
          <w:rFonts w:ascii="Arial" w:hAnsi="Arial" w:cs="Arial"/>
          <w:sz w:val="22"/>
          <w:szCs w:val="22"/>
        </w:rPr>
        <w:t>którym została zawarta Umowa. Zasadę n+3 stosuje się wówczas, gdy Umowa została zawarta przed końcem roku 2026; zobowiązań</w:t>
      </w:r>
      <w:r w:rsidR="003F3A82" w:rsidRPr="60A351A8">
        <w:rPr>
          <w:rFonts w:ascii="Arial" w:hAnsi="Arial" w:cs="Arial"/>
          <w:sz w:val="22"/>
          <w:szCs w:val="22"/>
        </w:rPr>
        <w:t>;</w:t>
      </w:r>
    </w:p>
    <w:p w14:paraId="4915E28B" w14:textId="67495A52" w:rsidR="00893279" w:rsidRDefault="00BA4C2C" w:rsidP="00FB13D0">
      <w:pPr>
        <w:pStyle w:val="Akapitzlist"/>
        <w:numPr>
          <w:ilvl w:val="0"/>
          <w:numId w:val="16"/>
        </w:numPr>
        <w:spacing w:before="60" w:after="60"/>
        <w:ind w:left="425" w:hanging="425"/>
        <w:rPr>
          <w:rFonts w:ascii="Arial" w:hAnsi="Arial" w:cs="Arial"/>
          <w:sz w:val="22"/>
          <w:szCs w:val="22"/>
        </w:rPr>
      </w:pPr>
      <w:r w:rsidRPr="60A351A8">
        <w:rPr>
          <w:rFonts w:ascii="Arial" w:hAnsi="Arial" w:cs="Arial"/>
          <w:sz w:val="22"/>
          <w:szCs w:val="22"/>
        </w:rPr>
        <w:t>„</w:t>
      </w:r>
      <w:r w:rsidR="002677DE" w:rsidRPr="60A351A8">
        <w:rPr>
          <w:rFonts w:ascii="Arial" w:hAnsi="Arial" w:cs="Arial"/>
          <w:sz w:val="22"/>
          <w:szCs w:val="22"/>
        </w:rPr>
        <w:t>zasadzie n+2</w:t>
      </w:r>
      <w:r w:rsidRPr="60A351A8">
        <w:rPr>
          <w:rFonts w:ascii="Arial" w:hAnsi="Arial" w:cs="Arial"/>
          <w:sz w:val="22"/>
          <w:szCs w:val="22"/>
        </w:rPr>
        <w:t>”</w:t>
      </w:r>
      <w:r w:rsidR="002677DE" w:rsidRPr="60A351A8">
        <w:rPr>
          <w:rFonts w:ascii="Arial" w:hAnsi="Arial" w:cs="Arial"/>
          <w:sz w:val="22"/>
          <w:szCs w:val="22"/>
        </w:rPr>
        <w:t xml:space="preserve"> - należy przez to rozumieć zasadę, zgodnie</w:t>
      </w:r>
      <w:r w:rsidR="00F17972" w:rsidRPr="60A351A8">
        <w:rPr>
          <w:rFonts w:ascii="Arial" w:hAnsi="Arial" w:cs="Arial"/>
          <w:sz w:val="22"/>
          <w:szCs w:val="22"/>
        </w:rPr>
        <w:t xml:space="preserve"> </w:t>
      </w:r>
      <w:r w:rsidR="00C76222" w:rsidRPr="60A351A8">
        <w:rPr>
          <w:rFonts w:ascii="Arial" w:hAnsi="Arial" w:cs="Arial"/>
          <w:sz w:val="22"/>
          <w:szCs w:val="22"/>
        </w:rPr>
        <w:t>z </w:t>
      </w:r>
      <w:r w:rsidR="002677DE" w:rsidRPr="60A351A8">
        <w:rPr>
          <w:rFonts w:ascii="Arial" w:hAnsi="Arial" w:cs="Arial"/>
          <w:sz w:val="22"/>
          <w:szCs w:val="22"/>
        </w:rPr>
        <w:t>którą rzeczowa realizacja Projektu nie może zostać ustalona na okres dłuższy, niż do końca okresu 2-letniego, liczonego od zakończenia roku n, gdzie n rozumiane jest jako rok,</w:t>
      </w:r>
      <w:r w:rsidR="00F17972" w:rsidRPr="60A351A8">
        <w:rPr>
          <w:rFonts w:ascii="Arial" w:hAnsi="Arial" w:cs="Arial"/>
          <w:sz w:val="22"/>
          <w:szCs w:val="22"/>
        </w:rPr>
        <w:t xml:space="preserve"> </w:t>
      </w:r>
      <w:r w:rsidR="00C76222" w:rsidRPr="60A351A8">
        <w:rPr>
          <w:rFonts w:ascii="Arial" w:hAnsi="Arial" w:cs="Arial"/>
          <w:sz w:val="22"/>
          <w:szCs w:val="22"/>
        </w:rPr>
        <w:t>w </w:t>
      </w:r>
      <w:r w:rsidR="002677DE" w:rsidRPr="60A351A8">
        <w:rPr>
          <w:rFonts w:ascii="Arial" w:hAnsi="Arial" w:cs="Arial"/>
          <w:sz w:val="22"/>
          <w:szCs w:val="22"/>
        </w:rPr>
        <w:t>którym została zawarta Umowa. Zasadę n+2 stosuje się wówczas, gdy Umowa została zawarta po zakończeniu roku 2026</w:t>
      </w:r>
      <w:r w:rsidR="003F3A82" w:rsidRPr="60A351A8">
        <w:rPr>
          <w:rFonts w:ascii="Arial" w:hAnsi="Arial" w:cs="Arial"/>
          <w:sz w:val="22"/>
          <w:szCs w:val="22"/>
        </w:rPr>
        <w:t>;</w:t>
      </w:r>
    </w:p>
    <w:p w14:paraId="79194D5D" w14:textId="77777777" w:rsidR="00437377" w:rsidRPr="00126AE6" w:rsidRDefault="002677DE" w:rsidP="00FB13D0">
      <w:pPr>
        <w:pStyle w:val="Akapitzlist"/>
        <w:numPr>
          <w:ilvl w:val="0"/>
          <w:numId w:val="16"/>
        </w:numPr>
        <w:spacing w:before="60" w:after="60"/>
        <w:ind w:left="425" w:hanging="425"/>
      </w:pPr>
      <w:r w:rsidRPr="00FB13D0">
        <w:rPr>
          <w:rFonts w:ascii="Arial" w:hAnsi="Arial" w:cs="Arial"/>
          <w:sz w:val="22"/>
          <w:szCs w:val="22"/>
        </w:rPr>
        <w:t>„BGK” – należy przez to rozumieć Bank Gospodarstwa Krajowego</w:t>
      </w:r>
      <w:r w:rsidR="00437377">
        <w:rPr>
          <w:rFonts w:ascii="Arial" w:hAnsi="Arial" w:cs="Arial"/>
          <w:sz w:val="22"/>
          <w:szCs w:val="22"/>
        </w:rPr>
        <w:t>;</w:t>
      </w:r>
    </w:p>
    <w:p w14:paraId="7E86EECF" w14:textId="77777777" w:rsidR="00437377" w:rsidRPr="00437377" w:rsidRDefault="00437377" w:rsidP="00437377">
      <w:pPr>
        <w:pStyle w:val="Akapitzlist"/>
        <w:numPr>
          <w:ilvl w:val="0"/>
          <w:numId w:val="16"/>
        </w:numPr>
        <w:spacing w:before="60" w:after="60"/>
        <w:rPr>
          <w:rFonts w:ascii="Arial" w:hAnsi="Arial" w:cs="Arial"/>
          <w:sz w:val="22"/>
          <w:szCs w:val="22"/>
        </w:rPr>
      </w:pPr>
      <w:r w:rsidRPr="00437377">
        <w:rPr>
          <w:rFonts w:ascii="Arial" w:hAnsi="Arial" w:cs="Arial"/>
          <w:sz w:val="22"/>
          <w:szCs w:val="22"/>
        </w:rPr>
        <w:t>„danych osobowych”- należy przez to rozumieć dane osobowe przetwarzane w Projekcie w rozumieniu Rozporządzenia Parlamentu Europejskiego i Rady (UE) 2016/679 z dnia 27 kwietnia 2016 r. w sprawie ochrony osób fizycznych w związku z przetwarzaniem danych osobowych i w sprawie swobodnego przepływu takich danych oraz uchylenia dyrektywy 95/46/WE (Dz.U. UE.L. 119/1 z 04.05.2016) zwanego dalej „RODO”;</w:t>
      </w:r>
    </w:p>
    <w:p w14:paraId="19846FDE" w14:textId="6CF0A1F4" w:rsidR="00437377" w:rsidRDefault="00437377" w:rsidP="00437377">
      <w:pPr>
        <w:pStyle w:val="Akapitzlist"/>
        <w:numPr>
          <w:ilvl w:val="0"/>
          <w:numId w:val="16"/>
        </w:numPr>
        <w:spacing w:before="60" w:after="60"/>
        <w:rPr>
          <w:rFonts w:ascii="Arial" w:hAnsi="Arial" w:cs="Arial"/>
          <w:sz w:val="22"/>
          <w:szCs w:val="22"/>
        </w:rPr>
      </w:pPr>
      <w:r w:rsidRPr="00437377">
        <w:rPr>
          <w:rFonts w:ascii="Arial" w:hAnsi="Arial" w:cs="Arial"/>
          <w:sz w:val="22"/>
          <w:szCs w:val="22"/>
        </w:rPr>
        <w:t>„przetwarzaniu danych osobowych” – oznacza to przetwarzanie w rozumieniu art. 4 pkt 2 RODO, tj. operację lub zestaw operacji wykonywanych na danych osobowych lub zestawach danych osobowych w sposób zautomatyzowany lub niezautomatyzowany, taką jak zbieranie, utrwalanie, organizowanie, porządkowanie, przechowywanie, adaptowanie lub modyfikowanie, pobieranie, przeglądanie, wykorzystywanie, ujawnianie poprzez przesłanie, rozpowszechnianie lub innego rodzaju udostępnianie, dopasowywanie lub łączenie, ograniczanie, usuwanie lub niszczenie</w:t>
      </w:r>
      <w:r>
        <w:rPr>
          <w:rFonts w:ascii="Arial" w:hAnsi="Arial" w:cs="Arial"/>
          <w:sz w:val="22"/>
          <w:szCs w:val="22"/>
        </w:rPr>
        <w:t>.</w:t>
      </w:r>
    </w:p>
    <w:p w14:paraId="6681FE8E" w14:textId="5C20287B" w:rsidR="00D672C0" w:rsidRPr="00437377" w:rsidRDefault="00D672C0" w:rsidP="00437377">
      <w:pPr>
        <w:pStyle w:val="Akapitzlist"/>
        <w:numPr>
          <w:ilvl w:val="0"/>
          <w:numId w:val="16"/>
        </w:numPr>
        <w:spacing w:before="60" w:after="60"/>
        <w:rPr>
          <w:rFonts w:ascii="Arial" w:hAnsi="Arial" w:cs="Arial"/>
          <w:sz w:val="22"/>
          <w:szCs w:val="22"/>
        </w:rPr>
      </w:pPr>
      <w:r w:rsidRPr="00D672C0">
        <w:rPr>
          <w:rFonts w:ascii="Arial" w:hAnsi="Arial" w:cs="Arial"/>
          <w:sz w:val="22"/>
          <w:szCs w:val="22"/>
        </w:rPr>
        <w:t>RODO - oznacza Rozporządzenia Parlamentu Europejskiego i Rady (UE) 2016/679 z dnia 27 kwietnia 2016 r. w sprawie ochrony osób fizycznych w związku z przetwarzaniem danych osobowych i w sprawie swobodnego przepływu takich danych oraz uchylenia dyrektywy 95/46/WE (Dz.U. UE.L. 119/1 z 04.05.2016).</w:t>
      </w:r>
    </w:p>
    <w:p w14:paraId="67A0DD50" w14:textId="25D4265B" w:rsidR="00893279" w:rsidRPr="00FB13D0" w:rsidRDefault="00893279" w:rsidP="00126AE6">
      <w:pPr>
        <w:pStyle w:val="Akapitzlist"/>
        <w:spacing w:before="60" w:after="60"/>
        <w:ind w:left="425"/>
      </w:pPr>
    </w:p>
    <w:p w14:paraId="51E9D9A8" w14:textId="77777777" w:rsidR="007234C7" w:rsidRPr="00F467D9" w:rsidRDefault="007234C7" w:rsidP="007234C7">
      <w:pPr>
        <w:pStyle w:val="Akapitzlist"/>
        <w:spacing w:before="60" w:after="60"/>
        <w:ind w:left="425"/>
        <w:rPr>
          <w:rFonts w:ascii="Arial" w:hAnsi="Arial" w:cs="Arial"/>
          <w:sz w:val="22"/>
          <w:szCs w:val="22"/>
        </w:rPr>
      </w:pPr>
    </w:p>
    <w:p w14:paraId="37836AEE" w14:textId="77777777" w:rsidR="007234C7" w:rsidRDefault="007234C7" w:rsidP="007234C7">
      <w:pPr>
        <w:tabs>
          <w:tab w:val="left" w:pos="360"/>
        </w:tabs>
        <w:jc w:val="center"/>
        <w:rPr>
          <w:rFonts w:ascii="Arial" w:hAnsi="Arial" w:cs="Arial"/>
          <w:b/>
          <w:bCs/>
        </w:rPr>
      </w:pPr>
      <w:r w:rsidRPr="007234C7">
        <w:rPr>
          <w:rFonts w:ascii="Arial" w:hAnsi="Arial" w:cs="Arial"/>
          <w:b/>
          <w:bCs/>
          <w:caps/>
        </w:rPr>
        <w:t>P</w:t>
      </w:r>
      <w:r w:rsidRPr="007234C7">
        <w:rPr>
          <w:rFonts w:ascii="Arial" w:hAnsi="Arial" w:cs="Arial"/>
          <w:b/>
          <w:bCs/>
        </w:rPr>
        <w:t>rzedmiot umowy</w:t>
      </w:r>
    </w:p>
    <w:p w14:paraId="215738B4" w14:textId="3387E65E" w:rsidR="00893279" w:rsidRDefault="002677DE" w:rsidP="007234C7">
      <w:pPr>
        <w:tabs>
          <w:tab w:val="left" w:pos="360"/>
        </w:tabs>
        <w:jc w:val="center"/>
        <w:rPr>
          <w:rFonts w:ascii="Arial" w:hAnsi="Arial" w:cs="Arial"/>
        </w:rPr>
      </w:pPr>
      <w:r w:rsidRPr="00F467D9">
        <w:rPr>
          <w:rFonts w:ascii="Arial" w:hAnsi="Arial" w:cs="Arial"/>
        </w:rPr>
        <w:t>§ 2</w:t>
      </w:r>
    </w:p>
    <w:p w14:paraId="7F9D6C00" w14:textId="77777777" w:rsidR="000370C3" w:rsidRPr="00F467D9" w:rsidRDefault="000370C3" w:rsidP="007234C7">
      <w:pPr>
        <w:tabs>
          <w:tab w:val="left" w:pos="360"/>
        </w:tabs>
        <w:jc w:val="center"/>
        <w:rPr>
          <w:rFonts w:ascii="Arial" w:hAnsi="Arial" w:cs="Arial"/>
        </w:rPr>
      </w:pPr>
    </w:p>
    <w:p w14:paraId="3B2E0E0E" w14:textId="1539BD34" w:rsidR="00893279" w:rsidRPr="00F467D9" w:rsidRDefault="002677DE">
      <w:pPr>
        <w:numPr>
          <w:ilvl w:val="0"/>
          <w:numId w:val="18"/>
        </w:numPr>
        <w:spacing w:before="60" w:after="60"/>
        <w:jc w:val="both"/>
        <w:rPr>
          <w:rFonts w:ascii="Arial" w:hAnsi="Arial" w:cs="Arial"/>
        </w:rPr>
      </w:pPr>
      <w:r w:rsidRPr="00F467D9">
        <w:rPr>
          <w:rFonts w:ascii="Arial" w:hAnsi="Arial" w:cs="Arial"/>
        </w:rPr>
        <w:t xml:space="preserve">Niniejsza Umowa określa warunki, na jakich przekazywane będzie dofinansowanie </w:t>
      </w:r>
      <w:r w:rsidRPr="00F467D9">
        <w:rPr>
          <w:rFonts w:ascii="Arial" w:hAnsi="Arial" w:cs="Arial"/>
        </w:rPr>
        <w:br/>
        <w:t>w formie finansowania UE/finansowania UE oraz współfinansowania krajowego</w:t>
      </w:r>
      <w:r w:rsidR="00F17972">
        <w:rPr>
          <w:rFonts w:ascii="Arial" w:hAnsi="Arial" w:cs="Arial"/>
        </w:rPr>
        <w:t xml:space="preserve"> </w:t>
      </w:r>
      <w:r w:rsidR="00C76222" w:rsidRPr="00F467D9">
        <w:rPr>
          <w:rFonts w:ascii="Arial" w:hAnsi="Arial" w:cs="Arial"/>
        </w:rPr>
        <w:t>z</w:t>
      </w:r>
      <w:r w:rsidR="00C76222">
        <w:rPr>
          <w:rFonts w:ascii="Arial" w:hAnsi="Arial" w:cs="Arial"/>
        </w:rPr>
        <w:t> </w:t>
      </w:r>
      <w:r w:rsidRPr="00F467D9">
        <w:rPr>
          <w:rFonts w:ascii="Arial" w:hAnsi="Arial" w:cs="Arial"/>
        </w:rPr>
        <w:t>budżetu państwa</w:t>
      </w:r>
      <w:r w:rsidRPr="00F467D9">
        <w:rPr>
          <w:rStyle w:val="Zakotwiczenieprzypisudolnego"/>
          <w:rFonts w:ascii="Arial" w:hAnsi="Arial" w:cs="Arial"/>
        </w:rPr>
        <w:footnoteReference w:id="6"/>
      </w:r>
      <w:r w:rsidRPr="00F467D9">
        <w:rPr>
          <w:rFonts w:ascii="Arial" w:hAnsi="Arial" w:cs="Arial"/>
        </w:rPr>
        <w:t xml:space="preserve"> przeznaczone na pokrycie</w:t>
      </w:r>
      <w:r w:rsidR="00F17972">
        <w:rPr>
          <w:rFonts w:ascii="Arial" w:hAnsi="Arial" w:cs="Arial"/>
        </w:rPr>
        <w:t xml:space="preserve"> </w:t>
      </w:r>
      <w:r w:rsidRPr="00F467D9">
        <w:rPr>
          <w:rFonts w:ascii="Arial" w:hAnsi="Arial" w:cs="Arial"/>
        </w:rPr>
        <w:t>części wydatków kwalifikowalnych poniesionych przez Beneficjenta na realizację Projektu określonego we wniosku</w:t>
      </w:r>
      <w:r w:rsidR="00F17972">
        <w:rPr>
          <w:rFonts w:ascii="Arial" w:hAnsi="Arial" w:cs="Arial"/>
        </w:rPr>
        <w:t xml:space="preserve"> </w:t>
      </w:r>
      <w:r w:rsidR="00C76222" w:rsidRPr="00F467D9">
        <w:rPr>
          <w:rFonts w:ascii="Arial" w:hAnsi="Arial" w:cs="Arial"/>
        </w:rPr>
        <w:t>o</w:t>
      </w:r>
      <w:r w:rsidR="00C76222">
        <w:rPr>
          <w:rFonts w:ascii="Arial" w:hAnsi="Arial" w:cs="Arial"/>
        </w:rPr>
        <w:t> </w:t>
      </w:r>
      <w:r w:rsidRPr="00F467D9">
        <w:rPr>
          <w:rFonts w:ascii="Arial" w:hAnsi="Arial" w:cs="Arial"/>
        </w:rPr>
        <w:t>dofinansowanie</w:t>
      </w:r>
      <w:r w:rsidR="00F17972">
        <w:rPr>
          <w:rFonts w:ascii="Arial" w:hAnsi="Arial" w:cs="Arial"/>
        </w:rPr>
        <w:t xml:space="preserve"> </w:t>
      </w:r>
      <w:r w:rsidRPr="00F467D9">
        <w:rPr>
          <w:rFonts w:ascii="Arial" w:hAnsi="Arial" w:cs="Arial"/>
        </w:rPr>
        <w:t xml:space="preserve">Projektu. </w:t>
      </w:r>
      <w:bookmarkStart w:id="0" w:name="_Hlk132190107"/>
      <w:r w:rsidRPr="00F467D9">
        <w:rPr>
          <w:rFonts w:ascii="Arial" w:hAnsi="Arial" w:cs="Arial"/>
        </w:rPr>
        <w:t>Wniosek</w:t>
      </w:r>
      <w:r w:rsidR="00F17972">
        <w:rPr>
          <w:rFonts w:ascii="Arial" w:hAnsi="Arial" w:cs="Arial"/>
        </w:rPr>
        <w:t xml:space="preserve"> </w:t>
      </w:r>
      <w:r w:rsidR="00C76222" w:rsidRPr="00F467D9">
        <w:rPr>
          <w:rFonts w:ascii="Arial" w:hAnsi="Arial" w:cs="Arial"/>
        </w:rPr>
        <w:t>o</w:t>
      </w:r>
      <w:r w:rsidR="00C76222">
        <w:rPr>
          <w:rFonts w:ascii="Arial" w:hAnsi="Arial" w:cs="Arial"/>
        </w:rPr>
        <w:t> </w:t>
      </w:r>
      <w:r w:rsidRPr="00F467D9">
        <w:rPr>
          <w:rFonts w:ascii="Arial" w:hAnsi="Arial" w:cs="Arial"/>
        </w:rPr>
        <w:t xml:space="preserve">dofinansowanie Projektu </w:t>
      </w:r>
      <w:bookmarkEnd w:id="0"/>
      <w:r w:rsidRPr="00F467D9">
        <w:rPr>
          <w:rFonts w:ascii="Arial" w:hAnsi="Arial" w:cs="Arial"/>
        </w:rPr>
        <w:t xml:space="preserve">jest integralną częścią Umowy, jako Załącznik nr 1 do Umowy. Przy wykonywaniu Umowy Beneficjent zobowiązuje się dołożyć najwyższej staranności. </w:t>
      </w:r>
    </w:p>
    <w:p w14:paraId="70DE063A" w14:textId="1096AB09" w:rsidR="00893279" w:rsidRPr="00F467D9" w:rsidRDefault="002677DE">
      <w:pPr>
        <w:numPr>
          <w:ilvl w:val="0"/>
          <w:numId w:val="18"/>
        </w:numPr>
        <w:spacing w:before="60" w:after="60"/>
        <w:jc w:val="both"/>
        <w:rPr>
          <w:rFonts w:ascii="Arial" w:hAnsi="Arial" w:cs="Arial"/>
        </w:rPr>
      </w:pPr>
      <w:r w:rsidRPr="00F467D9">
        <w:rPr>
          <w:rFonts w:ascii="Arial" w:hAnsi="Arial" w:cs="Arial"/>
        </w:rPr>
        <w:lastRenderedPageBreak/>
        <w:t>Beneficjent zobowiązuje się do realizacji Projektu</w:t>
      </w:r>
      <w:r w:rsidR="00F17972">
        <w:rPr>
          <w:rFonts w:ascii="Arial" w:hAnsi="Arial" w:cs="Arial"/>
        </w:rPr>
        <w:t xml:space="preserve"> </w:t>
      </w:r>
      <w:r w:rsidR="00C76222" w:rsidRPr="00F467D9">
        <w:rPr>
          <w:rFonts w:ascii="Arial" w:hAnsi="Arial" w:cs="Arial"/>
        </w:rPr>
        <w:t>w</w:t>
      </w:r>
      <w:r w:rsidR="00C76222">
        <w:rPr>
          <w:rFonts w:ascii="Arial" w:hAnsi="Arial" w:cs="Arial"/>
        </w:rPr>
        <w:t> </w:t>
      </w:r>
      <w:r w:rsidRPr="00F467D9">
        <w:rPr>
          <w:rFonts w:ascii="Arial" w:hAnsi="Arial" w:cs="Arial"/>
        </w:rPr>
        <w:t>oparciu</w:t>
      </w:r>
      <w:r w:rsidR="00F17972">
        <w:rPr>
          <w:rFonts w:ascii="Arial" w:hAnsi="Arial" w:cs="Arial"/>
        </w:rPr>
        <w:t xml:space="preserve"> </w:t>
      </w:r>
      <w:r w:rsidR="00C76222" w:rsidRPr="00F467D9">
        <w:rPr>
          <w:rFonts w:ascii="Arial" w:hAnsi="Arial" w:cs="Arial"/>
        </w:rPr>
        <w:t>o</w:t>
      </w:r>
      <w:r w:rsidR="00C76222">
        <w:rPr>
          <w:rFonts w:ascii="Arial" w:hAnsi="Arial" w:cs="Arial"/>
        </w:rPr>
        <w:t> </w:t>
      </w:r>
      <w:r w:rsidRPr="00F467D9">
        <w:rPr>
          <w:rFonts w:ascii="Arial" w:hAnsi="Arial" w:cs="Arial"/>
        </w:rPr>
        <w:t>wniosek,</w:t>
      </w:r>
      <w:r w:rsidR="00F17972">
        <w:rPr>
          <w:rFonts w:ascii="Arial" w:hAnsi="Arial" w:cs="Arial"/>
        </w:rPr>
        <w:t xml:space="preserve"> </w:t>
      </w:r>
      <w:r w:rsidR="00C76222" w:rsidRPr="00F467D9">
        <w:rPr>
          <w:rFonts w:ascii="Arial" w:hAnsi="Arial" w:cs="Arial"/>
        </w:rPr>
        <w:t>o</w:t>
      </w:r>
      <w:r w:rsidR="00C76222">
        <w:rPr>
          <w:rFonts w:ascii="Arial" w:hAnsi="Arial" w:cs="Arial"/>
        </w:rPr>
        <w:t> </w:t>
      </w:r>
      <w:r w:rsidRPr="00F467D9">
        <w:rPr>
          <w:rFonts w:ascii="Arial" w:hAnsi="Arial" w:cs="Arial"/>
        </w:rPr>
        <w:t xml:space="preserve">którym mowa </w:t>
      </w:r>
      <w:r w:rsidRPr="00F467D9">
        <w:rPr>
          <w:rFonts w:ascii="Arial" w:hAnsi="Arial" w:cs="Arial"/>
        </w:rPr>
        <w:br/>
        <w:t>w ust. 1,</w:t>
      </w:r>
      <w:r w:rsidR="00F17972">
        <w:rPr>
          <w:rFonts w:ascii="Arial" w:hAnsi="Arial" w:cs="Arial"/>
        </w:rPr>
        <w:t xml:space="preserve"> </w:t>
      </w:r>
      <w:r w:rsidR="00C76222" w:rsidRPr="00F467D9">
        <w:rPr>
          <w:rFonts w:ascii="Arial" w:hAnsi="Arial" w:cs="Arial"/>
        </w:rPr>
        <w:t>w</w:t>
      </w:r>
      <w:r w:rsidR="00C76222">
        <w:rPr>
          <w:rFonts w:ascii="Arial" w:hAnsi="Arial" w:cs="Arial"/>
        </w:rPr>
        <w:t> </w:t>
      </w:r>
      <w:r w:rsidRPr="00F467D9">
        <w:rPr>
          <w:rFonts w:ascii="Arial" w:hAnsi="Arial" w:cs="Arial"/>
        </w:rPr>
        <w:t>oparciu</w:t>
      </w:r>
      <w:r w:rsidR="00F17972">
        <w:rPr>
          <w:rFonts w:ascii="Arial" w:hAnsi="Arial" w:cs="Arial"/>
        </w:rPr>
        <w:t xml:space="preserve"> </w:t>
      </w:r>
      <w:r w:rsidR="00C76222" w:rsidRPr="00F467D9">
        <w:rPr>
          <w:rFonts w:ascii="Arial" w:hAnsi="Arial" w:cs="Arial"/>
        </w:rPr>
        <w:t>o</w:t>
      </w:r>
      <w:r w:rsidR="00C76222">
        <w:rPr>
          <w:rFonts w:ascii="Arial" w:hAnsi="Arial" w:cs="Arial"/>
        </w:rPr>
        <w:t> </w:t>
      </w:r>
      <w:r w:rsidRPr="00F467D9">
        <w:rPr>
          <w:rFonts w:ascii="Arial" w:hAnsi="Arial" w:cs="Arial"/>
        </w:rPr>
        <w:t>Studium wykonalności dla Projektu oraz</w:t>
      </w:r>
      <w:r w:rsidR="00F17972">
        <w:rPr>
          <w:rFonts w:ascii="Arial" w:hAnsi="Arial" w:cs="Arial"/>
        </w:rPr>
        <w:t xml:space="preserve"> </w:t>
      </w:r>
      <w:r w:rsidR="00C76222" w:rsidRPr="00F467D9">
        <w:rPr>
          <w:rFonts w:ascii="Arial" w:hAnsi="Arial" w:cs="Arial"/>
        </w:rPr>
        <w:t>w</w:t>
      </w:r>
      <w:r w:rsidR="00C76222">
        <w:rPr>
          <w:rFonts w:ascii="Arial" w:hAnsi="Arial" w:cs="Arial"/>
        </w:rPr>
        <w:t> </w:t>
      </w:r>
      <w:r w:rsidRPr="00F467D9">
        <w:rPr>
          <w:rFonts w:ascii="Arial" w:hAnsi="Arial" w:cs="Arial"/>
        </w:rPr>
        <w:t>oparciu</w:t>
      </w:r>
      <w:r w:rsidR="00F17972">
        <w:rPr>
          <w:rFonts w:ascii="Arial" w:hAnsi="Arial" w:cs="Arial"/>
        </w:rPr>
        <w:t xml:space="preserve"> </w:t>
      </w:r>
      <w:r w:rsidR="00C76222" w:rsidRPr="00F467D9">
        <w:rPr>
          <w:rFonts w:ascii="Arial" w:hAnsi="Arial" w:cs="Arial"/>
        </w:rPr>
        <w:t>o</w:t>
      </w:r>
      <w:r w:rsidR="00C76222">
        <w:rPr>
          <w:rFonts w:ascii="Arial" w:hAnsi="Arial" w:cs="Arial"/>
        </w:rPr>
        <w:t> </w:t>
      </w:r>
      <w:r w:rsidRPr="00F467D9">
        <w:rPr>
          <w:rFonts w:ascii="Arial" w:hAnsi="Arial" w:cs="Arial"/>
        </w:rPr>
        <w:t>harmonogram rzeczowo – finansowy. Studium wykonalności oraz harmonogram rzeczowo-finansowy stanowią integralną część Umowy, jako odpowiednio Załączniki nr 2</w:t>
      </w:r>
      <w:r w:rsidR="00F17972">
        <w:rPr>
          <w:rFonts w:ascii="Arial" w:hAnsi="Arial" w:cs="Arial"/>
        </w:rPr>
        <w:t xml:space="preserve"> </w:t>
      </w:r>
      <w:r w:rsidR="00C76222" w:rsidRPr="00F467D9">
        <w:rPr>
          <w:rFonts w:ascii="Arial" w:hAnsi="Arial" w:cs="Arial"/>
        </w:rPr>
        <w:t>i</w:t>
      </w:r>
      <w:r w:rsidR="00C76222">
        <w:rPr>
          <w:rFonts w:ascii="Arial" w:hAnsi="Arial" w:cs="Arial"/>
        </w:rPr>
        <w:t> </w:t>
      </w:r>
      <w:r w:rsidRPr="00F467D9">
        <w:rPr>
          <w:rFonts w:ascii="Arial" w:hAnsi="Arial" w:cs="Arial"/>
        </w:rPr>
        <w:t xml:space="preserve">3 do Umowy. </w:t>
      </w:r>
      <w:r w:rsidRPr="00F467D9">
        <w:rPr>
          <w:rFonts w:ascii="Arial" w:hAnsi="Arial" w:cs="Arial"/>
        </w:rPr>
        <w:br/>
        <w:t>W przypadku dokonania za zgodą Instytucji Zarządzającej zmian</w:t>
      </w:r>
      <w:r w:rsidR="00F17972">
        <w:rPr>
          <w:rFonts w:ascii="Arial" w:hAnsi="Arial" w:cs="Arial"/>
        </w:rPr>
        <w:t xml:space="preserve"> </w:t>
      </w:r>
      <w:r w:rsidR="00C76222" w:rsidRPr="00F467D9">
        <w:rPr>
          <w:rFonts w:ascii="Arial" w:hAnsi="Arial" w:cs="Arial"/>
        </w:rPr>
        <w:t>w</w:t>
      </w:r>
      <w:r w:rsidR="00C76222">
        <w:rPr>
          <w:rFonts w:ascii="Arial" w:hAnsi="Arial" w:cs="Arial"/>
        </w:rPr>
        <w:t> </w:t>
      </w:r>
      <w:r w:rsidRPr="00F467D9">
        <w:rPr>
          <w:rFonts w:ascii="Arial" w:hAnsi="Arial" w:cs="Arial"/>
        </w:rPr>
        <w:t>Projekcie</w:t>
      </w:r>
      <w:r w:rsidR="00F17972">
        <w:rPr>
          <w:rFonts w:ascii="Arial" w:hAnsi="Arial" w:cs="Arial"/>
        </w:rPr>
        <w:t xml:space="preserve"> </w:t>
      </w:r>
      <w:r w:rsidR="00C76222" w:rsidRPr="00F467D9">
        <w:rPr>
          <w:rFonts w:ascii="Arial" w:hAnsi="Arial" w:cs="Arial"/>
        </w:rPr>
        <w:t>w</w:t>
      </w:r>
      <w:r w:rsidR="00C76222">
        <w:rPr>
          <w:rFonts w:ascii="Arial" w:hAnsi="Arial" w:cs="Arial"/>
        </w:rPr>
        <w:t> </w:t>
      </w:r>
      <w:r w:rsidRPr="00F467D9">
        <w:rPr>
          <w:rFonts w:ascii="Arial" w:hAnsi="Arial" w:cs="Arial"/>
        </w:rPr>
        <w:t>trybie określonym</w:t>
      </w:r>
      <w:r w:rsidR="00F17972">
        <w:rPr>
          <w:rFonts w:ascii="Arial" w:hAnsi="Arial" w:cs="Arial"/>
        </w:rPr>
        <w:t xml:space="preserve"> </w:t>
      </w:r>
      <w:r w:rsidR="00C76222" w:rsidRPr="00F467D9">
        <w:rPr>
          <w:rFonts w:ascii="Arial" w:hAnsi="Arial" w:cs="Arial"/>
        </w:rPr>
        <w:t>w</w:t>
      </w:r>
      <w:r w:rsidR="00C76222">
        <w:rPr>
          <w:rFonts w:ascii="Arial" w:hAnsi="Arial" w:cs="Arial"/>
        </w:rPr>
        <w:t> </w:t>
      </w:r>
      <w:r w:rsidRPr="00F467D9">
        <w:rPr>
          <w:rFonts w:ascii="Arial" w:hAnsi="Arial" w:cs="Arial"/>
        </w:rPr>
        <w:t>Umowie, Beneficjent zobowiązuje się do realizacji Projektu, uwzględniając wprowadzone zmiany. Wniosek</w:t>
      </w:r>
      <w:r w:rsidR="00F17972">
        <w:rPr>
          <w:rFonts w:ascii="Arial" w:hAnsi="Arial" w:cs="Arial"/>
        </w:rPr>
        <w:t xml:space="preserve"> </w:t>
      </w:r>
      <w:r w:rsidR="00C76222" w:rsidRPr="00F467D9">
        <w:rPr>
          <w:rFonts w:ascii="Arial" w:hAnsi="Arial" w:cs="Arial"/>
        </w:rPr>
        <w:t>o</w:t>
      </w:r>
      <w:r w:rsidR="00C76222">
        <w:rPr>
          <w:rFonts w:ascii="Arial" w:hAnsi="Arial" w:cs="Arial"/>
        </w:rPr>
        <w:t> </w:t>
      </w:r>
      <w:r w:rsidRPr="00F467D9">
        <w:rPr>
          <w:rFonts w:ascii="Arial" w:hAnsi="Arial" w:cs="Arial"/>
        </w:rPr>
        <w:t>dofinansowanie Projektu, Studium wykonalności oraz harmonogram rzeczowo-finansowy, wymienione</w:t>
      </w:r>
      <w:r w:rsidR="00F17972">
        <w:rPr>
          <w:rFonts w:ascii="Arial" w:hAnsi="Arial" w:cs="Arial"/>
        </w:rPr>
        <w:t xml:space="preserve"> </w:t>
      </w:r>
      <w:r w:rsidR="00C76222" w:rsidRPr="00F467D9">
        <w:rPr>
          <w:rFonts w:ascii="Arial" w:hAnsi="Arial" w:cs="Arial"/>
        </w:rPr>
        <w:t>w</w:t>
      </w:r>
      <w:r w:rsidR="00C76222">
        <w:rPr>
          <w:rFonts w:ascii="Arial" w:hAnsi="Arial" w:cs="Arial"/>
        </w:rPr>
        <w:t> </w:t>
      </w:r>
      <w:r w:rsidRPr="00F467D9">
        <w:rPr>
          <w:rFonts w:ascii="Arial" w:hAnsi="Arial" w:cs="Arial"/>
        </w:rPr>
        <w:t>ust. 1</w:t>
      </w:r>
      <w:r w:rsidR="00F17972">
        <w:rPr>
          <w:rFonts w:ascii="Arial" w:hAnsi="Arial" w:cs="Arial"/>
        </w:rPr>
        <w:t xml:space="preserve"> </w:t>
      </w:r>
      <w:r w:rsidR="00C76222" w:rsidRPr="00F467D9">
        <w:rPr>
          <w:rFonts w:ascii="Arial" w:hAnsi="Arial" w:cs="Arial"/>
        </w:rPr>
        <w:t>i</w:t>
      </w:r>
      <w:r w:rsidR="00C76222">
        <w:rPr>
          <w:rFonts w:ascii="Arial" w:hAnsi="Arial" w:cs="Arial"/>
        </w:rPr>
        <w:t> </w:t>
      </w:r>
      <w:r w:rsidRPr="00F467D9">
        <w:rPr>
          <w:rFonts w:ascii="Arial" w:hAnsi="Arial" w:cs="Arial"/>
        </w:rPr>
        <w:t xml:space="preserve">2, mają postać elektroniczną </w:t>
      </w:r>
      <w:r w:rsidRPr="00F467D9">
        <w:rPr>
          <w:rFonts w:ascii="Arial" w:hAnsi="Arial" w:cs="Arial"/>
        </w:rPr>
        <w:br/>
        <w:t>i są zamieszczone</w:t>
      </w:r>
      <w:r w:rsidR="00F17972">
        <w:rPr>
          <w:rFonts w:ascii="Arial" w:hAnsi="Arial" w:cs="Arial"/>
        </w:rPr>
        <w:t xml:space="preserve"> </w:t>
      </w:r>
      <w:r w:rsidR="00C76222" w:rsidRPr="00F467D9">
        <w:rPr>
          <w:rFonts w:ascii="Arial" w:hAnsi="Arial" w:cs="Arial"/>
        </w:rPr>
        <w:t>w</w:t>
      </w:r>
      <w:r w:rsidR="00F17972">
        <w:rPr>
          <w:rFonts w:ascii="Arial" w:hAnsi="Arial" w:cs="Arial"/>
        </w:rPr>
        <w:t xml:space="preserve"> </w:t>
      </w:r>
      <w:r w:rsidRPr="00F467D9">
        <w:rPr>
          <w:rFonts w:ascii="Arial" w:hAnsi="Arial" w:cs="Arial"/>
        </w:rPr>
        <w:t xml:space="preserve">CST2021. </w:t>
      </w:r>
    </w:p>
    <w:p w14:paraId="10A1C26E" w14:textId="76F9A8D9" w:rsidR="00893279" w:rsidRPr="00F467D9" w:rsidRDefault="002677DE">
      <w:pPr>
        <w:numPr>
          <w:ilvl w:val="0"/>
          <w:numId w:val="18"/>
        </w:numPr>
        <w:spacing w:before="60" w:after="60"/>
        <w:jc w:val="both"/>
        <w:rPr>
          <w:rFonts w:ascii="Arial" w:hAnsi="Arial" w:cs="Arial"/>
        </w:rPr>
      </w:pPr>
      <w:r w:rsidRPr="00F467D9">
        <w:rPr>
          <w:rFonts w:ascii="Arial" w:hAnsi="Arial" w:cs="Arial"/>
        </w:rPr>
        <w:t xml:space="preserve">Całkowita wartość Projektu, obejmująca ogół wydatków </w:t>
      </w:r>
      <w:r w:rsidR="007F0421" w:rsidRPr="00F467D9">
        <w:rPr>
          <w:rFonts w:ascii="Arial" w:hAnsi="Arial" w:cs="Arial"/>
        </w:rPr>
        <w:t>kwalifikowalnych</w:t>
      </w:r>
      <w:r w:rsidR="007F0421" w:rsidRPr="00F467D9">
        <w:rPr>
          <w:rFonts w:ascii="Arial" w:hAnsi="Arial" w:cs="Arial"/>
        </w:rPr>
        <w:br/>
      </w:r>
      <w:r w:rsidRPr="00F467D9">
        <w:rPr>
          <w:rFonts w:ascii="Arial" w:hAnsi="Arial" w:cs="Arial"/>
        </w:rPr>
        <w:t>i niekwalifikowalnych Projektu, wynosi............. zł (słownie:............ zł ).</w:t>
      </w:r>
    </w:p>
    <w:p w14:paraId="28ACA40B" w14:textId="5B32A018" w:rsidR="00893279" w:rsidRPr="00F467D9" w:rsidRDefault="002677DE">
      <w:pPr>
        <w:numPr>
          <w:ilvl w:val="0"/>
          <w:numId w:val="18"/>
        </w:numPr>
        <w:spacing w:before="60" w:after="60"/>
        <w:rPr>
          <w:rFonts w:ascii="Arial" w:hAnsi="Arial" w:cs="Arial"/>
        </w:rPr>
      </w:pPr>
      <w:r w:rsidRPr="00F467D9">
        <w:rPr>
          <w:rFonts w:ascii="Arial" w:hAnsi="Arial" w:cs="Arial"/>
        </w:rPr>
        <w:t>Całkowite wydatki kwalifikowalne Projektu wynoszą: …............... zł</w:t>
      </w:r>
      <w:r w:rsidR="00F17972">
        <w:rPr>
          <w:rFonts w:ascii="Arial" w:hAnsi="Arial" w:cs="Arial"/>
        </w:rPr>
        <w:t xml:space="preserve"> </w:t>
      </w:r>
      <w:r w:rsidRPr="00F467D9">
        <w:rPr>
          <w:rFonts w:ascii="Arial" w:hAnsi="Arial" w:cs="Arial"/>
        </w:rPr>
        <w:t xml:space="preserve">(słownie:........................zł). </w:t>
      </w:r>
    </w:p>
    <w:p w14:paraId="021E08AD" w14:textId="369398A4" w:rsidR="00893279" w:rsidRPr="00A862DA" w:rsidRDefault="002677DE">
      <w:pPr>
        <w:numPr>
          <w:ilvl w:val="0"/>
          <w:numId w:val="18"/>
        </w:numPr>
        <w:spacing w:before="60" w:after="60"/>
        <w:jc w:val="both"/>
        <w:rPr>
          <w:rFonts w:ascii="Arial" w:hAnsi="Arial" w:cs="Arial"/>
        </w:rPr>
      </w:pPr>
      <w:r w:rsidRPr="00F467D9">
        <w:rPr>
          <w:rFonts w:ascii="Arial" w:hAnsi="Arial" w:cs="Arial"/>
        </w:rPr>
        <w:t>Instytucja Zarządzająca przyznaje Beneficjentowi dofinansowanie</w:t>
      </w:r>
      <w:r w:rsidR="00F17972">
        <w:rPr>
          <w:rFonts w:ascii="Arial" w:hAnsi="Arial" w:cs="Arial"/>
        </w:rPr>
        <w:t xml:space="preserve"> </w:t>
      </w:r>
      <w:r w:rsidR="00C76222" w:rsidRPr="00F467D9">
        <w:rPr>
          <w:rFonts w:ascii="Arial" w:hAnsi="Arial" w:cs="Arial"/>
        </w:rPr>
        <w:t>w</w:t>
      </w:r>
      <w:r w:rsidR="00C76222">
        <w:rPr>
          <w:rFonts w:ascii="Arial" w:hAnsi="Arial" w:cs="Arial"/>
        </w:rPr>
        <w:t> </w:t>
      </w:r>
      <w:r w:rsidRPr="00F467D9">
        <w:rPr>
          <w:rFonts w:ascii="Arial" w:hAnsi="Arial" w:cs="Arial"/>
        </w:rPr>
        <w:t>formach</w:t>
      </w:r>
      <w:r w:rsidR="00F17972">
        <w:rPr>
          <w:rFonts w:ascii="Arial" w:hAnsi="Arial" w:cs="Arial"/>
        </w:rPr>
        <w:t xml:space="preserve"> </w:t>
      </w:r>
      <w:r w:rsidR="00C76222" w:rsidRPr="00F467D9">
        <w:rPr>
          <w:rFonts w:ascii="Arial" w:hAnsi="Arial" w:cs="Arial"/>
        </w:rPr>
        <w:t>i</w:t>
      </w:r>
      <w:r w:rsidR="00C76222">
        <w:rPr>
          <w:rFonts w:ascii="Arial" w:hAnsi="Arial" w:cs="Arial"/>
        </w:rPr>
        <w:t> </w:t>
      </w:r>
      <w:r w:rsidRPr="00F467D9">
        <w:rPr>
          <w:rFonts w:ascii="Arial" w:hAnsi="Arial" w:cs="Arial"/>
        </w:rPr>
        <w:t>w zakresie,</w:t>
      </w:r>
      <w:r w:rsidR="00F17972">
        <w:rPr>
          <w:rFonts w:ascii="Arial" w:hAnsi="Arial" w:cs="Arial"/>
        </w:rPr>
        <w:t xml:space="preserve"> </w:t>
      </w:r>
      <w:r w:rsidR="00C76222" w:rsidRPr="00A862DA">
        <w:rPr>
          <w:rFonts w:ascii="Arial" w:hAnsi="Arial" w:cs="Arial"/>
        </w:rPr>
        <w:t>o </w:t>
      </w:r>
      <w:r w:rsidRPr="00A862DA">
        <w:rPr>
          <w:rFonts w:ascii="Arial" w:hAnsi="Arial" w:cs="Arial"/>
        </w:rPr>
        <w:t>których mowa</w:t>
      </w:r>
      <w:r w:rsidR="00F17972" w:rsidRPr="00A862DA">
        <w:rPr>
          <w:rFonts w:ascii="Arial" w:hAnsi="Arial" w:cs="Arial"/>
        </w:rPr>
        <w:t xml:space="preserve"> </w:t>
      </w:r>
      <w:r w:rsidR="00C76222" w:rsidRPr="00A862DA">
        <w:rPr>
          <w:rFonts w:ascii="Arial" w:hAnsi="Arial" w:cs="Arial"/>
        </w:rPr>
        <w:t>w </w:t>
      </w:r>
      <w:r w:rsidRPr="00A862DA">
        <w:rPr>
          <w:rFonts w:ascii="Arial" w:hAnsi="Arial" w:cs="Arial"/>
        </w:rPr>
        <w:t>ust. 6 albo 7, wyłącznie</w:t>
      </w:r>
      <w:r w:rsidR="00F17972" w:rsidRPr="00A862DA">
        <w:rPr>
          <w:rFonts w:ascii="Arial" w:hAnsi="Arial" w:cs="Arial"/>
        </w:rPr>
        <w:t xml:space="preserve"> </w:t>
      </w:r>
      <w:r w:rsidR="00C76222" w:rsidRPr="00A862DA">
        <w:rPr>
          <w:rFonts w:ascii="Arial" w:hAnsi="Arial" w:cs="Arial"/>
        </w:rPr>
        <w:t>w </w:t>
      </w:r>
      <w:r w:rsidRPr="00A862DA">
        <w:rPr>
          <w:rFonts w:ascii="Arial" w:hAnsi="Arial" w:cs="Arial"/>
        </w:rPr>
        <w:t>celu pokrycia wydatków kwalifikowalnych Projektu.</w:t>
      </w:r>
    </w:p>
    <w:p w14:paraId="553F7DAF" w14:textId="3BEFBE7D" w:rsidR="00893279" w:rsidRPr="00A862DA" w:rsidRDefault="002677DE">
      <w:pPr>
        <w:numPr>
          <w:ilvl w:val="0"/>
          <w:numId w:val="18"/>
        </w:numPr>
        <w:spacing w:before="60" w:after="60"/>
        <w:rPr>
          <w:rFonts w:ascii="Arial" w:hAnsi="Arial" w:cs="Arial"/>
        </w:rPr>
      </w:pPr>
      <w:r w:rsidRPr="00A862DA">
        <w:rPr>
          <w:rFonts w:ascii="Arial" w:hAnsi="Arial" w:cs="Arial"/>
        </w:rPr>
        <w:t>Instytucja Zarządzająca przyznaje Beneficjentowi dofinansowanie</w:t>
      </w:r>
      <w:r w:rsidR="00F17972" w:rsidRPr="00A862DA">
        <w:rPr>
          <w:rFonts w:ascii="Arial" w:hAnsi="Arial" w:cs="Arial"/>
        </w:rPr>
        <w:t xml:space="preserve"> </w:t>
      </w:r>
      <w:r w:rsidR="00C76222" w:rsidRPr="00A862DA">
        <w:rPr>
          <w:rFonts w:ascii="Arial" w:hAnsi="Arial" w:cs="Arial"/>
        </w:rPr>
        <w:t>w </w:t>
      </w:r>
      <w:r w:rsidRPr="00A862DA">
        <w:rPr>
          <w:rFonts w:ascii="Arial" w:hAnsi="Arial" w:cs="Arial"/>
        </w:rPr>
        <w:t>następujących formach</w:t>
      </w:r>
      <w:r w:rsidR="00F17972" w:rsidRPr="00A862DA">
        <w:rPr>
          <w:rFonts w:ascii="Arial" w:hAnsi="Arial" w:cs="Arial"/>
        </w:rPr>
        <w:t xml:space="preserve"> </w:t>
      </w:r>
      <w:r w:rsidR="00C76222" w:rsidRPr="00A862DA">
        <w:rPr>
          <w:rFonts w:ascii="Arial" w:hAnsi="Arial" w:cs="Arial"/>
        </w:rPr>
        <w:t>i </w:t>
      </w:r>
      <w:r w:rsidRPr="00A862DA">
        <w:rPr>
          <w:rFonts w:ascii="Arial" w:hAnsi="Arial" w:cs="Arial"/>
        </w:rPr>
        <w:t>zakresie</w:t>
      </w:r>
      <w:r w:rsidRPr="00A862DA">
        <w:rPr>
          <w:rStyle w:val="Zakotwiczenieprzypisudolnego"/>
          <w:rFonts w:ascii="Arial" w:hAnsi="Arial" w:cs="Arial"/>
        </w:rPr>
        <w:footnoteReference w:id="7"/>
      </w:r>
      <w:r w:rsidRPr="00A862DA">
        <w:rPr>
          <w:rFonts w:ascii="Arial" w:hAnsi="Arial" w:cs="Arial"/>
        </w:rPr>
        <w:t>:</w:t>
      </w:r>
    </w:p>
    <w:p w14:paraId="7FC57C30" w14:textId="4F4F4742" w:rsidR="00893279" w:rsidRPr="0003461E" w:rsidRDefault="002677DE" w:rsidP="0003461E">
      <w:pPr>
        <w:pStyle w:val="Akapitzlist"/>
        <w:numPr>
          <w:ilvl w:val="0"/>
          <w:numId w:val="17"/>
        </w:numPr>
        <w:spacing w:before="60" w:after="60"/>
        <w:jc w:val="both"/>
        <w:rPr>
          <w:rFonts w:ascii="Arial" w:hAnsi="Arial" w:cs="Arial"/>
          <w:sz w:val="22"/>
          <w:szCs w:val="22"/>
        </w:rPr>
      </w:pPr>
      <w:r w:rsidRPr="0003461E">
        <w:rPr>
          <w:rFonts w:ascii="Arial" w:hAnsi="Arial" w:cs="Arial"/>
          <w:sz w:val="22"/>
          <w:szCs w:val="22"/>
        </w:rPr>
        <w:t>w formie finansowania UE (ze środków Europejskiego Funduszu Rozwoju Regionalnego),</w:t>
      </w:r>
      <w:r w:rsidR="00F17972" w:rsidRPr="0003461E">
        <w:rPr>
          <w:rFonts w:ascii="Arial" w:hAnsi="Arial" w:cs="Arial"/>
          <w:sz w:val="22"/>
          <w:szCs w:val="22"/>
        </w:rPr>
        <w:t xml:space="preserve"> </w:t>
      </w:r>
      <w:r w:rsidR="00C76222" w:rsidRPr="0003461E">
        <w:rPr>
          <w:rFonts w:ascii="Arial" w:hAnsi="Arial" w:cs="Arial"/>
          <w:sz w:val="22"/>
          <w:szCs w:val="22"/>
        </w:rPr>
        <w:t>w </w:t>
      </w:r>
      <w:r w:rsidRPr="0003461E">
        <w:rPr>
          <w:rFonts w:ascii="Arial" w:hAnsi="Arial" w:cs="Arial"/>
          <w:sz w:val="22"/>
          <w:szCs w:val="22"/>
        </w:rPr>
        <w:t>kwocie nieprzekraczającej …................... zł (słownie:................. zł), przy czym dofinansowanie</w:t>
      </w:r>
      <w:r w:rsidR="00F17972" w:rsidRPr="0003461E">
        <w:rPr>
          <w:rFonts w:ascii="Arial" w:hAnsi="Arial" w:cs="Arial"/>
          <w:sz w:val="22"/>
          <w:szCs w:val="22"/>
        </w:rPr>
        <w:t xml:space="preserve"> </w:t>
      </w:r>
      <w:r w:rsidR="00C76222" w:rsidRPr="0003461E">
        <w:rPr>
          <w:rFonts w:ascii="Arial" w:hAnsi="Arial" w:cs="Arial"/>
          <w:sz w:val="22"/>
          <w:szCs w:val="22"/>
        </w:rPr>
        <w:t>w </w:t>
      </w:r>
      <w:r w:rsidRPr="0003461E">
        <w:rPr>
          <w:rFonts w:ascii="Arial" w:hAnsi="Arial" w:cs="Arial"/>
          <w:sz w:val="22"/>
          <w:szCs w:val="22"/>
        </w:rPr>
        <w:t>formie finansowania UE nie może stanowić więcej, niż.... % kwoty całkowitych wydatków kwalifikowalnych Projektu</w:t>
      </w:r>
      <w:r w:rsidR="00BB5889" w:rsidRPr="0003461E">
        <w:rPr>
          <w:rFonts w:ascii="Arial" w:hAnsi="Arial" w:cs="Arial"/>
          <w:sz w:val="22"/>
          <w:szCs w:val="22"/>
        </w:rPr>
        <w:t>;</w:t>
      </w:r>
    </w:p>
    <w:p w14:paraId="563A3792" w14:textId="0D89AC24" w:rsidR="00893279" w:rsidRPr="00A862DA" w:rsidRDefault="002677DE" w:rsidP="0003461E">
      <w:pPr>
        <w:numPr>
          <w:ilvl w:val="0"/>
          <w:numId w:val="17"/>
        </w:numPr>
        <w:spacing w:before="60" w:after="60"/>
        <w:jc w:val="both"/>
        <w:rPr>
          <w:rFonts w:ascii="Arial" w:hAnsi="Arial" w:cs="Arial"/>
        </w:rPr>
      </w:pPr>
      <w:r w:rsidRPr="00A862DA">
        <w:rPr>
          <w:rFonts w:ascii="Arial" w:hAnsi="Arial" w:cs="Arial"/>
        </w:rPr>
        <w:t>w formie współfinansowania krajowego</w:t>
      </w:r>
      <w:r w:rsidR="00F17972" w:rsidRPr="00A862DA">
        <w:rPr>
          <w:rFonts w:ascii="Arial" w:hAnsi="Arial" w:cs="Arial"/>
        </w:rPr>
        <w:t xml:space="preserve"> </w:t>
      </w:r>
      <w:r w:rsidR="00C76222" w:rsidRPr="00A862DA">
        <w:rPr>
          <w:rFonts w:ascii="Arial" w:hAnsi="Arial" w:cs="Arial"/>
        </w:rPr>
        <w:t>z </w:t>
      </w:r>
      <w:r w:rsidRPr="00A862DA">
        <w:rPr>
          <w:rFonts w:ascii="Arial" w:hAnsi="Arial" w:cs="Arial"/>
        </w:rPr>
        <w:t>budżetu państwa,</w:t>
      </w:r>
      <w:r w:rsidR="00F17972" w:rsidRPr="00A862DA">
        <w:rPr>
          <w:rFonts w:ascii="Arial" w:hAnsi="Arial" w:cs="Arial"/>
        </w:rPr>
        <w:t xml:space="preserve"> </w:t>
      </w:r>
      <w:r w:rsidR="00C76222" w:rsidRPr="00A862DA">
        <w:rPr>
          <w:rFonts w:ascii="Arial" w:hAnsi="Arial" w:cs="Arial"/>
        </w:rPr>
        <w:t>w </w:t>
      </w:r>
      <w:r w:rsidRPr="00A862DA">
        <w:rPr>
          <w:rFonts w:ascii="Arial" w:hAnsi="Arial" w:cs="Arial"/>
        </w:rPr>
        <w:t>kwocie nieprzekraczającej …................... zł (słownie:................. zł), przy czym dofinansowanie</w:t>
      </w:r>
      <w:r w:rsidR="00F17972" w:rsidRPr="00A862DA">
        <w:rPr>
          <w:rFonts w:ascii="Arial" w:hAnsi="Arial" w:cs="Arial"/>
        </w:rPr>
        <w:t xml:space="preserve"> </w:t>
      </w:r>
      <w:r w:rsidR="00C76222" w:rsidRPr="00A862DA">
        <w:rPr>
          <w:rFonts w:ascii="Arial" w:hAnsi="Arial" w:cs="Arial"/>
        </w:rPr>
        <w:t>w </w:t>
      </w:r>
      <w:r w:rsidRPr="00A862DA">
        <w:rPr>
          <w:rFonts w:ascii="Arial" w:hAnsi="Arial" w:cs="Arial"/>
        </w:rPr>
        <w:t>formie współfinansowania krajowego</w:t>
      </w:r>
      <w:r w:rsidR="00F17972" w:rsidRPr="00A862DA">
        <w:rPr>
          <w:rFonts w:ascii="Arial" w:hAnsi="Arial" w:cs="Arial"/>
        </w:rPr>
        <w:t xml:space="preserve"> </w:t>
      </w:r>
      <w:r w:rsidR="00C76222" w:rsidRPr="00A862DA">
        <w:rPr>
          <w:rFonts w:ascii="Arial" w:hAnsi="Arial" w:cs="Arial"/>
        </w:rPr>
        <w:t>z </w:t>
      </w:r>
      <w:r w:rsidRPr="00A862DA">
        <w:rPr>
          <w:rFonts w:ascii="Arial" w:hAnsi="Arial" w:cs="Arial"/>
        </w:rPr>
        <w:t>budżetu państwa nie może stanowić więcej, niż.... % kwoty całkowitych wydatków kwalifikowalnych Projektu</w:t>
      </w:r>
      <w:r w:rsidRPr="00A862DA">
        <w:rPr>
          <w:rStyle w:val="Zakotwiczenieprzypisudolnego"/>
          <w:rFonts w:ascii="Arial" w:hAnsi="Arial" w:cs="Arial"/>
        </w:rPr>
        <w:footnoteReference w:id="8"/>
      </w:r>
      <w:r w:rsidRPr="00A862DA">
        <w:rPr>
          <w:rStyle w:val="Odwoanieprzypisudolnego1"/>
          <w:rFonts w:ascii="Arial" w:hAnsi="Arial" w:cs="Arial"/>
          <w:vertAlign w:val="baseline"/>
        </w:rPr>
        <w:t>.</w:t>
      </w:r>
    </w:p>
    <w:p w14:paraId="1272B8E1" w14:textId="5279C0E6" w:rsidR="00893279" w:rsidRPr="00F467D9" w:rsidRDefault="002677DE">
      <w:pPr>
        <w:numPr>
          <w:ilvl w:val="0"/>
          <w:numId w:val="18"/>
        </w:numPr>
        <w:spacing w:before="60" w:after="60"/>
        <w:rPr>
          <w:rFonts w:ascii="Arial" w:hAnsi="Arial" w:cs="Arial"/>
        </w:rPr>
      </w:pPr>
      <w:r w:rsidRPr="00F467D9">
        <w:rPr>
          <w:rFonts w:ascii="Arial" w:hAnsi="Arial" w:cs="Arial"/>
        </w:rPr>
        <w:t>Instytucja Zarządzająca przyznaje Beneficjentowi dofinansowanie</w:t>
      </w:r>
      <w:r w:rsidR="00F17972">
        <w:rPr>
          <w:rFonts w:ascii="Arial" w:hAnsi="Arial" w:cs="Arial"/>
        </w:rPr>
        <w:t xml:space="preserve"> </w:t>
      </w:r>
      <w:r w:rsidR="00C76222" w:rsidRPr="00F467D9">
        <w:rPr>
          <w:rFonts w:ascii="Arial" w:hAnsi="Arial" w:cs="Arial"/>
        </w:rPr>
        <w:t>w</w:t>
      </w:r>
      <w:r w:rsidR="00C76222">
        <w:rPr>
          <w:rFonts w:ascii="Arial" w:hAnsi="Arial" w:cs="Arial"/>
        </w:rPr>
        <w:t> </w:t>
      </w:r>
      <w:r w:rsidRPr="00F467D9">
        <w:rPr>
          <w:rFonts w:ascii="Arial" w:hAnsi="Arial" w:cs="Arial"/>
        </w:rPr>
        <w:t>następujących formach</w:t>
      </w:r>
      <w:r w:rsidR="00F17972">
        <w:rPr>
          <w:rFonts w:ascii="Arial" w:hAnsi="Arial" w:cs="Arial"/>
        </w:rPr>
        <w:t xml:space="preserve"> </w:t>
      </w:r>
      <w:r w:rsidR="00C76222" w:rsidRPr="00F467D9">
        <w:rPr>
          <w:rFonts w:ascii="Arial" w:hAnsi="Arial" w:cs="Arial"/>
        </w:rPr>
        <w:t>i</w:t>
      </w:r>
      <w:r w:rsidR="00C76222">
        <w:rPr>
          <w:rFonts w:ascii="Arial" w:hAnsi="Arial" w:cs="Arial"/>
        </w:rPr>
        <w:t> </w:t>
      </w:r>
      <w:r w:rsidRPr="00F467D9">
        <w:rPr>
          <w:rFonts w:ascii="Arial" w:hAnsi="Arial" w:cs="Arial"/>
        </w:rPr>
        <w:t>zakresie</w:t>
      </w:r>
      <w:r w:rsidRPr="00F467D9">
        <w:rPr>
          <w:rStyle w:val="Zakotwiczenieprzypisudolnego"/>
          <w:rFonts w:ascii="Arial" w:hAnsi="Arial" w:cs="Arial"/>
        </w:rPr>
        <w:footnoteReference w:id="9"/>
      </w:r>
      <w:r w:rsidRPr="00F467D9">
        <w:rPr>
          <w:rFonts w:ascii="Arial" w:hAnsi="Arial" w:cs="Arial"/>
        </w:rPr>
        <w:t>:</w:t>
      </w:r>
    </w:p>
    <w:p w14:paraId="562B453C" w14:textId="1AD4A1D5" w:rsidR="00893279" w:rsidRPr="0003461E" w:rsidRDefault="002677DE" w:rsidP="0003461E">
      <w:pPr>
        <w:pStyle w:val="Akapitzlist"/>
        <w:numPr>
          <w:ilvl w:val="0"/>
          <w:numId w:val="88"/>
        </w:numPr>
        <w:spacing w:before="60" w:after="60"/>
        <w:jc w:val="both"/>
        <w:rPr>
          <w:rFonts w:ascii="Arial" w:hAnsi="Arial" w:cs="Arial"/>
          <w:sz w:val="22"/>
          <w:szCs w:val="22"/>
        </w:rPr>
      </w:pPr>
      <w:r w:rsidRPr="0003461E">
        <w:rPr>
          <w:rFonts w:ascii="Arial" w:hAnsi="Arial" w:cs="Arial"/>
          <w:sz w:val="22"/>
          <w:szCs w:val="22"/>
        </w:rPr>
        <w:t>w formie finansowania UE (ze środków Europejskiego Funduszu Rozwoju Regionalnego) –</w:t>
      </w:r>
      <w:r w:rsidR="00F17972" w:rsidRPr="0003461E">
        <w:rPr>
          <w:rFonts w:ascii="Arial" w:hAnsi="Arial" w:cs="Arial"/>
          <w:sz w:val="22"/>
          <w:szCs w:val="22"/>
        </w:rPr>
        <w:t xml:space="preserve"> </w:t>
      </w:r>
      <w:r w:rsidR="00C76222" w:rsidRPr="0003461E">
        <w:rPr>
          <w:rFonts w:ascii="Arial" w:hAnsi="Arial" w:cs="Arial"/>
          <w:sz w:val="22"/>
          <w:szCs w:val="22"/>
        </w:rPr>
        <w:t>w </w:t>
      </w:r>
      <w:r w:rsidRPr="0003461E">
        <w:rPr>
          <w:rFonts w:ascii="Arial" w:hAnsi="Arial" w:cs="Arial"/>
          <w:sz w:val="22"/>
          <w:szCs w:val="22"/>
        </w:rPr>
        <w:t>odniesieniu do wydatków nie objętych regułami pomocy publicznej –</w:t>
      </w:r>
      <w:r w:rsidR="00F17972" w:rsidRPr="0003461E">
        <w:rPr>
          <w:rFonts w:ascii="Arial" w:hAnsi="Arial" w:cs="Arial"/>
          <w:sz w:val="22"/>
          <w:szCs w:val="22"/>
        </w:rPr>
        <w:t xml:space="preserve"> </w:t>
      </w:r>
      <w:r w:rsidR="00C76222" w:rsidRPr="0003461E">
        <w:rPr>
          <w:rFonts w:ascii="Arial" w:hAnsi="Arial" w:cs="Arial"/>
          <w:sz w:val="22"/>
          <w:szCs w:val="22"/>
        </w:rPr>
        <w:t>w </w:t>
      </w:r>
      <w:r w:rsidRPr="0003461E">
        <w:rPr>
          <w:rFonts w:ascii="Arial" w:hAnsi="Arial" w:cs="Arial"/>
          <w:sz w:val="22"/>
          <w:szCs w:val="22"/>
        </w:rPr>
        <w:t>kwocie nieprzekraczającej …................... zł</w:t>
      </w:r>
      <w:r w:rsidR="00F17972" w:rsidRPr="0003461E">
        <w:rPr>
          <w:rFonts w:ascii="Arial" w:hAnsi="Arial" w:cs="Arial"/>
          <w:sz w:val="22"/>
          <w:szCs w:val="22"/>
        </w:rPr>
        <w:t xml:space="preserve"> </w:t>
      </w:r>
      <w:r w:rsidRPr="0003461E">
        <w:rPr>
          <w:rFonts w:ascii="Arial" w:hAnsi="Arial" w:cs="Arial"/>
          <w:sz w:val="22"/>
          <w:szCs w:val="22"/>
        </w:rPr>
        <w:t>(słownie:................. zł), przy czym dofinansowanie</w:t>
      </w:r>
      <w:r w:rsidR="00F17972" w:rsidRPr="0003461E">
        <w:rPr>
          <w:rFonts w:ascii="Arial" w:hAnsi="Arial" w:cs="Arial"/>
          <w:sz w:val="22"/>
          <w:szCs w:val="22"/>
        </w:rPr>
        <w:t xml:space="preserve"> </w:t>
      </w:r>
      <w:r w:rsidR="00C76222" w:rsidRPr="0003461E">
        <w:rPr>
          <w:rFonts w:ascii="Arial" w:hAnsi="Arial" w:cs="Arial"/>
          <w:sz w:val="22"/>
          <w:szCs w:val="22"/>
        </w:rPr>
        <w:t>w </w:t>
      </w:r>
      <w:r w:rsidRPr="0003461E">
        <w:rPr>
          <w:rFonts w:ascii="Arial" w:hAnsi="Arial" w:cs="Arial"/>
          <w:sz w:val="22"/>
          <w:szCs w:val="22"/>
        </w:rPr>
        <w:t>formie finansowania UE nie może stanowić więcej, niż.... % kwoty całkowitych wydatków kwalifikowalnych Projektu, nieobjętych regułami</w:t>
      </w:r>
      <w:r w:rsidR="004F12C0" w:rsidRPr="0003461E">
        <w:rPr>
          <w:rFonts w:ascii="Arial" w:hAnsi="Arial" w:cs="Arial"/>
          <w:sz w:val="22"/>
          <w:szCs w:val="22"/>
        </w:rPr>
        <w:t xml:space="preserve"> </w:t>
      </w:r>
      <w:r w:rsidRPr="0003461E">
        <w:rPr>
          <w:rFonts w:ascii="Arial" w:hAnsi="Arial" w:cs="Arial"/>
          <w:sz w:val="22"/>
          <w:szCs w:val="22"/>
        </w:rPr>
        <w:t>pomocy publicznej</w:t>
      </w:r>
      <w:r w:rsidRPr="0003461E">
        <w:rPr>
          <w:rStyle w:val="Zakotwiczenieprzypisudolnego"/>
          <w:rFonts w:ascii="Arial" w:hAnsi="Arial" w:cs="Arial"/>
          <w:sz w:val="22"/>
          <w:szCs w:val="22"/>
        </w:rPr>
        <w:footnoteReference w:id="10"/>
      </w:r>
      <w:r w:rsidRPr="0003461E">
        <w:rPr>
          <w:rFonts w:ascii="Arial" w:hAnsi="Arial" w:cs="Arial"/>
          <w:sz w:val="22"/>
          <w:szCs w:val="22"/>
        </w:rPr>
        <w:t>;</w:t>
      </w:r>
    </w:p>
    <w:p w14:paraId="550C0329" w14:textId="1299780D" w:rsidR="00893279" w:rsidRPr="000C494F" w:rsidRDefault="002677DE" w:rsidP="0003461E">
      <w:pPr>
        <w:numPr>
          <w:ilvl w:val="0"/>
          <w:numId w:val="88"/>
        </w:numPr>
        <w:spacing w:before="60" w:after="60"/>
        <w:jc w:val="both"/>
        <w:rPr>
          <w:rFonts w:ascii="Arial" w:hAnsi="Arial" w:cs="Arial"/>
        </w:rPr>
      </w:pPr>
      <w:r w:rsidRPr="000C494F">
        <w:rPr>
          <w:rFonts w:ascii="Arial" w:hAnsi="Arial" w:cs="Arial"/>
        </w:rPr>
        <w:t>w formie finansowania UE</w:t>
      </w:r>
      <w:r w:rsidR="00F17972" w:rsidRPr="000C494F">
        <w:rPr>
          <w:rFonts w:ascii="Arial" w:hAnsi="Arial" w:cs="Arial"/>
        </w:rPr>
        <w:t xml:space="preserve"> </w:t>
      </w:r>
      <w:r w:rsidRPr="000C494F">
        <w:rPr>
          <w:rFonts w:ascii="Arial" w:hAnsi="Arial" w:cs="Arial"/>
        </w:rPr>
        <w:t>(ze środków Europejskiego Funduszu Rozwoju Regionalnego) –</w:t>
      </w:r>
      <w:r w:rsidR="00F17972" w:rsidRPr="000C494F">
        <w:rPr>
          <w:rFonts w:ascii="Arial" w:hAnsi="Arial" w:cs="Arial"/>
        </w:rPr>
        <w:t xml:space="preserve"> </w:t>
      </w:r>
      <w:r w:rsidR="00C76222" w:rsidRPr="000C494F">
        <w:rPr>
          <w:rFonts w:ascii="Arial" w:hAnsi="Arial" w:cs="Arial"/>
        </w:rPr>
        <w:t>w </w:t>
      </w:r>
      <w:r w:rsidRPr="000C494F">
        <w:rPr>
          <w:rFonts w:ascii="Arial" w:hAnsi="Arial" w:cs="Arial"/>
        </w:rPr>
        <w:t>odniesieniu do wydatków objętych regułami pomocy publicznej –</w:t>
      </w:r>
      <w:r w:rsidR="004F12C0" w:rsidRPr="000C494F">
        <w:rPr>
          <w:rFonts w:ascii="Arial" w:hAnsi="Arial" w:cs="Arial"/>
        </w:rPr>
        <w:br/>
      </w:r>
      <w:r w:rsidRPr="000C494F">
        <w:rPr>
          <w:rFonts w:ascii="Arial" w:hAnsi="Arial" w:cs="Arial"/>
        </w:rPr>
        <w:t>w kwocie nieprzekraczającej …................... zł</w:t>
      </w:r>
      <w:r w:rsidR="00F17972" w:rsidRPr="000C494F">
        <w:rPr>
          <w:rFonts w:ascii="Arial" w:hAnsi="Arial" w:cs="Arial"/>
        </w:rPr>
        <w:t xml:space="preserve"> </w:t>
      </w:r>
      <w:r w:rsidRPr="000C494F">
        <w:rPr>
          <w:rFonts w:ascii="Arial" w:hAnsi="Arial" w:cs="Arial"/>
        </w:rPr>
        <w:t>(słownie:................… zł); intensywność wsparcia</w:t>
      </w:r>
      <w:r w:rsidR="00F17972" w:rsidRPr="000C494F">
        <w:rPr>
          <w:rFonts w:ascii="Arial" w:hAnsi="Arial" w:cs="Arial"/>
        </w:rPr>
        <w:t xml:space="preserve"> </w:t>
      </w:r>
      <w:r w:rsidR="00C76222" w:rsidRPr="000C494F">
        <w:rPr>
          <w:rFonts w:ascii="Arial" w:hAnsi="Arial" w:cs="Arial"/>
        </w:rPr>
        <w:t>w </w:t>
      </w:r>
      <w:r w:rsidRPr="000C494F">
        <w:rPr>
          <w:rFonts w:ascii="Arial" w:hAnsi="Arial" w:cs="Arial"/>
        </w:rPr>
        <w:t>odniesieniu do poszczególnych kategorii wydatków objętych regułami pomocy publicznej określa wniosek</w:t>
      </w:r>
      <w:r w:rsidR="00F17972" w:rsidRPr="000C494F">
        <w:rPr>
          <w:rFonts w:ascii="Arial" w:hAnsi="Arial" w:cs="Arial"/>
        </w:rPr>
        <w:t xml:space="preserve"> </w:t>
      </w:r>
      <w:r w:rsidR="00C76222" w:rsidRPr="000C494F">
        <w:rPr>
          <w:rFonts w:ascii="Arial" w:hAnsi="Arial" w:cs="Arial"/>
        </w:rPr>
        <w:t>o </w:t>
      </w:r>
      <w:r w:rsidRPr="000C494F">
        <w:rPr>
          <w:rFonts w:ascii="Arial" w:hAnsi="Arial" w:cs="Arial"/>
        </w:rPr>
        <w:t>dofinansowanie</w:t>
      </w:r>
      <w:r w:rsidR="00F17972" w:rsidRPr="000C494F">
        <w:rPr>
          <w:rFonts w:ascii="Arial" w:hAnsi="Arial" w:cs="Arial"/>
        </w:rPr>
        <w:t xml:space="preserve"> </w:t>
      </w:r>
      <w:r w:rsidRPr="000C494F">
        <w:rPr>
          <w:rFonts w:ascii="Arial" w:hAnsi="Arial" w:cs="Arial"/>
        </w:rPr>
        <w:t>Projektu;</w:t>
      </w:r>
    </w:p>
    <w:p w14:paraId="48E2191B" w14:textId="362FB7AC" w:rsidR="00893279" w:rsidRPr="000C494F" w:rsidRDefault="002677DE" w:rsidP="0003461E">
      <w:pPr>
        <w:numPr>
          <w:ilvl w:val="0"/>
          <w:numId w:val="88"/>
        </w:numPr>
        <w:spacing w:before="60" w:after="60"/>
        <w:jc w:val="both"/>
        <w:rPr>
          <w:rFonts w:ascii="Arial" w:hAnsi="Arial" w:cs="Arial"/>
        </w:rPr>
      </w:pPr>
      <w:r w:rsidRPr="000C494F">
        <w:rPr>
          <w:rFonts w:ascii="Arial" w:hAnsi="Arial" w:cs="Arial"/>
        </w:rPr>
        <w:t>w formie finansowania UE</w:t>
      </w:r>
      <w:r w:rsidR="00F17972" w:rsidRPr="000C494F">
        <w:rPr>
          <w:rFonts w:ascii="Arial" w:hAnsi="Arial" w:cs="Arial"/>
        </w:rPr>
        <w:t xml:space="preserve"> </w:t>
      </w:r>
      <w:r w:rsidRPr="000C494F">
        <w:rPr>
          <w:rFonts w:ascii="Arial" w:hAnsi="Arial" w:cs="Arial"/>
        </w:rPr>
        <w:t xml:space="preserve">(ze środków Europejskiego Funduszu Rozwoju Regionalnego), jako pomoc de </w:t>
      </w:r>
      <w:proofErr w:type="spellStart"/>
      <w:r w:rsidRPr="000C494F">
        <w:rPr>
          <w:rFonts w:ascii="Arial" w:hAnsi="Arial" w:cs="Arial"/>
        </w:rPr>
        <w:t>minimis</w:t>
      </w:r>
      <w:proofErr w:type="spellEnd"/>
      <w:r w:rsidRPr="000C494F">
        <w:rPr>
          <w:rFonts w:ascii="Arial" w:hAnsi="Arial" w:cs="Arial"/>
        </w:rPr>
        <w:t>,</w:t>
      </w:r>
      <w:r w:rsidR="00F17972" w:rsidRPr="000C494F">
        <w:rPr>
          <w:rFonts w:ascii="Arial" w:hAnsi="Arial" w:cs="Arial"/>
        </w:rPr>
        <w:t xml:space="preserve"> </w:t>
      </w:r>
      <w:r w:rsidR="00C76222" w:rsidRPr="000C494F">
        <w:rPr>
          <w:rFonts w:ascii="Arial" w:hAnsi="Arial" w:cs="Arial"/>
        </w:rPr>
        <w:t>w </w:t>
      </w:r>
      <w:r w:rsidRPr="000C494F">
        <w:rPr>
          <w:rFonts w:ascii="Arial" w:hAnsi="Arial" w:cs="Arial"/>
        </w:rPr>
        <w:t>kwocie nieprzekraczającej ............zł (słownie:............zł )</w:t>
      </w:r>
      <w:r w:rsidRPr="000C494F">
        <w:rPr>
          <w:rStyle w:val="Zakotwiczenieprzypisudolnego"/>
          <w:rFonts w:ascii="Arial" w:hAnsi="Arial" w:cs="Arial"/>
        </w:rPr>
        <w:footnoteReference w:id="11"/>
      </w:r>
      <w:r w:rsidRPr="000C494F">
        <w:rPr>
          <w:rFonts w:ascii="Arial" w:hAnsi="Arial" w:cs="Arial"/>
        </w:rPr>
        <w:t>,</w:t>
      </w:r>
      <w:r w:rsidR="004F12C0" w:rsidRPr="000C494F">
        <w:rPr>
          <w:rFonts w:ascii="Arial" w:hAnsi="Arial" w:cs="Arial"/>
        </w:rPr>
        <w:t xml:space="preserve"> </w:t>
      </w:r>
      <w:r w:rsidRPr="000C494F">
        <w:rPr>
          <w:rFonts w:ascii="Arial" w:hAnsi="Arial" w:cs="Arial"/>
        </w:rPr>
        <w:t>przy czym dofinansowanie</w:t>
      </w:r>
      <w:r w:rsidR="00C76222" w:rsidRPr="000C494F">
        <w:rPr>
          <w:rFonts w:ascii="Arial" w:hAnsi="Arial" w:cs="Arial"/>
        </w:rPr>
        <w:t xml:space="preserve"> w </w:t>
      </w:r>
      <w:r w:rsidRPr="000C494F">
        <w:rPr>
          <w:rFonts w:ascii="Arial" w:hAnsi="Arial" w:cs="Arial"/>
        </w:rPr>
        <w:t>formie finansowania UE</w:t>
      </w:r>
      <w:r w:rsidR="00F17972" w:rsidRPr="000C494F">
        <w:rPr>
          <w:rFonts w:ascii="Arial" w:hAnsi="Arial" w:cs="Arial"/>
        </w:rPr>
        <w:t xml:space="preserve"> </w:t>
      </w:r>
      <w:r w:rsidRPr="000C494F">
        <w:rPr>
          <w:rFonts w:ascii="Arial" w:hAnsi="Arial" w:cs="Arial"/>
        </w:rPr>
        <w:t xml:space="preserve">nie może </w:t>
      </w:r>
      <w:r w:rsidRPr="000C494F">
        <w:rPr>
          <w:rFonts w:ascii="Arial" w:hAnsi="Arial" w:cs="Arial"/>
        </w:rPr>
        <w:lastRenderedPageBreak/>
        <w:t>stanowić więcej, niż.... % kwoty całkowitych wydatków kwalifikowalnych Projektu, objętych regułami pomocy</w:t>
      </w:r>
      <w:r w:rsidR="00F17972" w:rsidRPr="000C494F">
        <w:rPr>
          <w:rFonts w:ascii="Arial" w:hAnsi="Arial" w:cs="Arial"/>
        </w:rPr>
        <w:t xml:space="preserve"> </w:t>
      </w:r>
      <w:r w:rsidRPr="000C494F">
        <w:rPr>
          <w:rFonts w:ascii="Arial" w:hAnsi="Arial" w:cs="Arial"/>
        </w:rPr>
        <w:t xml:space="preserve">de </w:t>
      </w:r>
      <w:proofErr w:type="spellStart"/>
      <w:r w:rsidRPr="000C494F">
        <w:rPr>
          <w:rFonts w:ascii="Arial" w:hAnsi="Arial" w:cs="Arial"/>
        </w:rPr>
        <w:t>minimis</w:t>
      </w:r>
      <w:proofErr w:type="spellEnd"/>
      <w:r w:rsidRPr="000C494F">
        <w:rPr>
          <w:rFonts w:ascii="Arial" w:hAnsi="Arial" w:cs="Arial"/>
        </w:rPr>
        <w:t xml:space="preserve">. </w:t>
      </w:r>
    </w:p>
    <w:p w14:paraId="24E9F927" w14:textId="58B08468" w:rsidR="00893279" w:rsidRPr="00F467D9" w:rsidRDefault="002677DE">
      <w:pPr>
        <w:pStyle w:val="Pisma"/>
        <w:numPr>
          <w:ilvl w:val="0"/>
          <w:numId w:val="18"/>
        </w:numPr>
        <w:spacing w:before="60" w:after="60"/>
        <w:ind w:left="426" w:hanging="426"/>
        <w:rPr>
          <w:rFonts w:ascii="Arial" w:hAnsi="Arial" w:cs="Arial"/>
          <w:sz w:val="22"/>
          <w:szCs w:val="22"/>
        </w:rPr>
      </w:pPr>
      <w:r w:rsidRPr="00F467D9">
        <w:rPr>
          <w:rFonts w:ascii="Arial" w:hAnsi="Arial" w:cs="Arial"/>
          <w:sz w:val="22"/>
          <w:szCs w:val="22"/>
        </w:rPr>
        <w:t>Beneficjent zobowiązuje się zapewnić wkład własny</w:t>
      </w:r>
      <w:r w:rsidR="00F17972">
        <w:rPr>
          <w:rFonts w:ascii="Arial" w:hAnsi="Arial" w:cs="Arial"/>
          <w:sz w:val="22"/>
          <w:szCs w:val="22"/>
        </w:rPr>
        <w:t xml:space="preserve"> </w:t>
      </w:r>
      <w:r w:rsidR="00C76222" w:rsidRPr="00F467D9">
        <w:rPr>
          <w:rFonts w:ascii="Arial" w:hAnsi="Arial" w:cs="Arial"/>
          <w:sz w:val="22"/>
          <w:szCs w:val="22"/>
        </w:rPr>
        <w:t>w</w:t>
      </w:r>
      <w:r w:rsidR="00C76222">
        <w:rPr>
          <w:rFonts w:ascii="Arial" w:hAnsi="Arial" w:cs="Arial"/>
          <w:sz w:val="22"/>
          <w:szCs w:val="22"/>
        </w:rPr>
        <w:t> </w:t>
      </w:r>
      <w:r w:rsidRPr="00F467D9">
        <w:rPr>
          <w:rFonts w:ascii="Arial" w:hAnsi="Arial" w:cs="Arial"/>
          <w:sz w:val="22"/>
          <w:szCs w:val="22"/>
        </w:rPr>
        <w:t>wysokości nie mniejszej, niż …............ zł (słownie:............</w:t>
      </w:r>
      <w:r w:rsidRPr="00F467D9">
        <w:rPr>
          <w:rFonts w:ascii="Arial" w:eastAsia="Calibri" w:hAnsi="Arial" w:cs="Arial"/>
          <w:sz w:val="22"/>
          <w:szCs w:val="22"/>
        </w:rPr>
        <w:t xml:space="preserve"> </w:t>
      </w:r>
      <w:r w:rsidRPr="00F467D9">
        <w:rPr>
          <w:rFonts w:ascii="Arial" w:hAnsi="Arial" w:cs="Arial"/>
          <w:sz w:val="22"/>
          <w:szCs w:val="22"/>
        </w:rPr>
        <w:t>zł</w:t>
      </w:r>
      <w:r w:rsidR="0058588A">
        <w:rPr>
          <w:rFonts w:ascii="Arial" w:hAnsi="Arial" w:cs="Arial"/>
          <w:sz w:val="22"/>
          <w:szCs w:val="22"/>
        </w:rPr>
        <w:t>).</w:t>
      </w:r>
      <w:r w:rsidR="00F42444">
        <w:rPr>
          <w:rFonts w:ascii="Arial" w:hAnsi="Arial" w:cs="Arial"/>
          <w:sz w:val="22"/>
          <w:szCs w:val="22"/>
        </w:rPr>
        <w:t xml:space="preserve"> </w:t>
      </w:r>
      <w:r w:rsidRPr="00F467D9">
        <w:rPr>
          <w:rFonts w:ascii="Arial" w:hAnsi="Arial" w:cs="Arial"/>
          <w:sz w:val="22"/>
          <w:szCs w:val="22"/>
        </w:rPr>
        <w:t xml:space="preserve">Ponadto Beneficjent zobowiązuje się pokryć </w:t>
      </w:r>
      <w:r w:rsidRPr="00F467D9">
        <w:rPr>
          <w:rFonts w:ascii="Arial" w:hAnsi="Arial" w:cs="Arial"/>
          <w:sz w:val="22"/>
          <w:szCs w:val="22"/>
        </w:rPr>
        <w:br/>
        <w:t>ze środków własnych wszelkie wydatki niekwalifikowalne</w:t>
      </w:r>
      <w:r w:rsidR="00F17972">
        <w:rPr>
          <w:rFonts w:ascii="Arial" w:hAnsi="Arial" w:cs="Arial"/>
          <w:sz w:val="22"/>
          <w:szCs w:val="22"/>
        </w:rPr>
        <w:t xml:space="preserve"> </w:t>
      </w:r>
      <w:r w:rsidR="00C76222" w:rsidRPr="00F467D9">
        <w:rPr>
          <w:rFonts w:ascii="Arial" w:hAnsi="Arial" w:cs="Arial"/>
          <w:sz w:val="22"/>
          <w:szCs w:val="22"/>
        </w:rPr>
        <w:t>w</w:t>
      </w:r>
      <w:r w:rsidR="00C76222">
        <w:rPr>
          <w:rFonts w:ascii="Arial" w:hAnsi="Arial" w:cs="Arial"/>
          <w:sz w:val="22"/>
          <w:szCs w:val="22"/>
        </w:rPr>
        <w:t> </w:t>
      </w:r>
      <w:r w:rsidRPr="00F467D9">
        <w:rPr>
          <w:rFonts w:ascii="Arial" w:hAnsi="Arial" w:cs="Arial"/>
          <w:sz w:val="22"/>
          <w:szCs w:val="22"/>
        </w:rPr>
        <w:t xml:space="preserve">ramach Projektu, </w:t>
      </w:r>
      <w:r w:rsidRPr="00F467D9">
        <w:rPr>
          <w:rFonts w:ascii="Arial" w:hAnsi="Arial" w:cs="Arial"/>
          <w:sz w:val="22"/>
          <w:szCs w:val="22"/>
        </w:rPr>
        <w:br/>
        <w:t>w szczególności wydatki objęte nieprawidłowościami oraz objęte korektami finansowymi</w:t>
      </w:r>
      <w:r w:rsidR="004F12C0" w:rsidRPr="00F467D9">
        <w:rPr>
          <w:rFonts w:ascii="Arial" w:hAnsi="Arial" w:cs="Arial"/>
          <w:sz w:val="22"/>
          <w:szCs w:val="22"/>
        </w:rPr>
        <w:br/>
      </w:r>
      <w:r w:rsidRPr="00F467D9">
        <w:rPr>
          <w:rFonts w:ascii="Arial" w:hAnsi="Arial" w:cs="Arial"/>
          <w:sz w:val="22"/>
          <w:szCs w:val="22"/>
        </w:rPr>
        <w:t>i pomniejszeniami wydatków,</w:t>
      </w:r>
      <w:r w:rsidR="00F17972">
        <w:rPr>
          <w:rFonts w:ascii="Arial" w:hAnsi="Arial" w:cs="Arial"/>
          <w:sz w:val="22"/>
          <w:szCs w:val="22"/>
        </w:rPr>
        <w:t xml:space="preserve"> </w:t>
      </w:r>
      <w:r w:rsidR="00C76222" w:rsidRPr="00F467D9">
        <w:rPr>
          <w:rFonts w:ascii="Arial" w:hAnsi="Arial" w:cs="Arial"/>
          <w:sz w:val="22"/>
          <w:szCs w:val="22"/>
        </w:rPr>
        <w:t>o</w:t>
      </w:r>
      <w:r w:rsidR="00C76222">
        <w:rPr>
          <w:rFonts w:ascii="Arial" w:hAnsi="Arial" w:cs="Arial"/>
          <w:sz w:val="22"/>
          <w:szCs w:val="22"/>
        </w:rPr>
        <w:t> </w:t>
      </w:r>
      <w:r w:rsidRPr="00F467D9">
        <w:rPr>
          <w:rFonts w:ascii="Arial" w:hAnsi="Arial" w:cs="Arial"/>
          <w:sz w:val="22"/>
          <w:szCs w:val="22"/>
        </w:rPr>
        <w:t>których mowa</w:t>
      </w:r>
      <w:r w:rsidR="00F17972">
        <w:rPr>
          <w:rFonts w:ascii="Arial" w:hAnsi="Arial" w:cs="Arial"/>
          <w:sz w:val="22"/>
          <w:szCs w:val="22"/>
        </w:rPr>
        <w:t xml:space="preserve"> </w:t>
      </w:r>
      <w:r w:rsidR="00C76222" w:rsidRPr="00F467D9">
        <w:rPr>
          <w:rFonts w:ascii="Arial" w:hAnsi="Arial" w:cs="Arial"/>
          <w:sz w:val="22"/>
          <w:szCs w:val="22"/>
        </w:rPr>
        <w:t>w</w:t>
      </w:r>
      <w:r w:rsidR="00C76222">
        <w:rPr>
          <w:rFonts w:ascii="Arial" w:hAnsi="Arial" w:cs="Arial"/>
          <w:sz w:val="22"/>
          <w:szCs w:val="22"/>
        </w:rPr>
        <w:t> </w:t>
      </w:r>
      <w:r w:rsidRPr="00F467D9">
        <w:rPr>
          <w:rFonts w:ascii="Arial" w:hAnsi="Arial" w:cs="Arial"/>
          <w:sz w:val="22"/>
          <w:szCs w:val="22"/>
        </w:rPr>
        <w:t xml:space="preserve">art. 26 ustawy wdrożeniowej. </w:t>
      </w:r>
    </w:p>
    <w:p w14:paraId="3F080690" w14:textId="7647726B" w:rsidR="00893279" w:rsidRPr="00F467D9" w:rsidRDefault="002677DE">
      <w:pPr>
        <w:pStyle w:val="Pisma"/>
        <w:numPr>
          <w:ilvl w:val="0"/>
          <w:numId w:val="18"/>
        </w:numPr>
        <w:spacing w:before="60" w:after="60"/>
        <w:ind w:left="426" w:hanging="426"/>
        <w:rPr>
          <w:rFonts w:ascii="Arial" w:hAnsi="Arial" w:cs="Arial"/>
          <w:sz w:val="22"/>
          <w:szCs w:val="22"/>
        </w:rPr>
      </w:pPr>
      <w:r w:rsidRPr="00F467D9">
        <w:rPr>
          <w:rFonts w:ascii="Arial" w:hAnsi="Arial" w:cs="Arial"/>
          <w:sz w:val="22"/>
          <w:szCs w:val="22"/>
        </w:rPr>
        <w:t>Dla Projektu,</w:t>
      </w:r>
      <w:r w:rsidR="00F17972">
        <w:rPr>
          <w:rFonts w:ascii="Arial" w:hAnsi="Arial" w:cs="Arial"/>
          <w:sz w:val="22"/>
          <w:szCs w:val="22"/>
        </w:rPr>
        <w:t xml:space="preserve"> </w:t>
      </w:r>
      <w:r w:rsidR="00C76222" w:rsidRPr="00F467D9">
        <w:rPr>
          <w:rFonts w:ascii="Arial" w:hAnsi="Arial" w:cs="Arial"/>
          <w:sz w:val="22"/>
          <w:szCs w:val="22"/>
        </w:rPr>
        <w:t>w</w:t>
      </w:r>
      <w:r w:rsidR="00C76222">
        <w:rPr>
          <w:rFonts w:ascii="Arial" w:hAnsi="Arial" w:cs="Arial"/>
          <w:sz w:val="22"/>
          <w:szCs w:val="22"/>
        </w:rPr>
        <w:t> </w:t>
      </w:r>
      <w:r w:rsidRPr="00F467D9">
        <w:rPr>
          <w:rFonts w:ascii="Arial" w:hAnsi="Arial" w:cs="Arial"/>
          <w:sz w:val="22"/>
          <w:szCs w:val="22"/>
        </w:rPr>
        <w:t xml:space="preserve">ramach którego uwzględnione zostały wydatki objęte regułami (schematami) pomocy publicznej lub pomocy de </w:t>
      </w:r>
      <w:proofErr w:type="spellStart"/>
      <w:r w:rsidRPr="00F467D9">
        <w:rPr>
          <w:rFonts w:ascii="Arial" w:hAnsi="Arial" w:cs="Arial"/>
          <w:sz w:val="22"/>
          <w:szCs w:val="22"/>
        </w:rPr>
        <w:t>minimis</w:t>
      </w:r>
      <w:proofErr w:type="spellEnd"/>
      <w:r w:rsidRPr="00F467D9">
        <w:rPr>
          <w:rStyle w:val="Znakiprzypiswdolnych"/>
          <w:rFonts w:ascii="Arial" w:hAnsi="Arial" w:cs="Arial"/>
          <w:sz w:val="22"/>
          <w:szCs w:val="22"/>
        </w:rPr>
        <w:t xml:space="preserve"> </w:t>
      </w:r>
      <w:r w:rsidRPr="00F467D9">
        <w:rPr>
          <w:rFonts w:ascii="Arial" w:hAnsi="Arial" w:cs="Arial"/>
          <w:sz w:val="22"/>
          <w:szCs w:val="22"/>
        </w:rPr>
        <w:t>dofinansowanie przekazywane jest zgodnie</w:t>
      </w:r>
      <w:r w:rsidR="00F17972">
        <w:rPr>
          <w:rFonts w:ascii="Arial" w:hAnsi="Arial" w:cs="Arial"/>
          <w:sz w:val="22"/>
          <w:szCs w:val="22"/>
        </w:rPr>
        <w:t xml:space="preserve"> </w:t>
      </w:r>
      <w:r w:rsidR="00C76222" w:rsidRPr="00F467D9">
        <w:rPr>
          <w:rFonts w:ascii="Arial" w:hAnsi="Arial" w:cs="Arial"/>
          <w:sz w:val="22"/>
          <w:szCs w:val="22"/>
        </w:rPr>
        <w:t>z</w:t>
      </w:r>
      <w:r w:rsidR="00C76222">
        <w:rPr>
          <w:rFonts w:ascii="Arial" w:hAnsi="Arial" w:cs="Arial"/>
          <w:sz w:val="22"/>
          <w:szCs w:val="22"/>
        </w:rPr>
        <w:t> </w:t>
      </w:r>
      <w:r w:rsidRPr="00F467D9">
        <w:rPr>
          <w:rFonts w:ascii="Arial" w:hAnsi="Arial" w:cs="Arial"/>
          <w:sz w:val="22"/>
          <w:szCs w:val="22"/>
        </w:rPr>
        <w:t>zasadami Programu, Uszczegółowienia Programu, zgodnie</w:t>
      </w:r>
      <w:r w:rsidR="00F17972">
        <w:rPr>
          <w:rFonts w:ascii="Arial" w:hAnsi="Arial" w:cs="Arial"/>
          <w:sz w:val="22"/>
          <w:szCs w:val="22"/>
        </w:rPr>
        <w:t xml:space="preserve"> </w:t>
      </w:r>
      <w:r w:rsidR="00C76222" w:rsidRPr="00F467D9">
        <w:rPr>
          <w:rFonts w:ascii="Arial" w:hAnsi="Arial" w:cs="Arial"/>
          <w:sz w:val="22"/>
          <w:szCs w:val="22"/>
        </w:rPr>
        <w:t>z</w:t>
      </w:r>
      <w:r w:rsidR="00C76222">
        <w:rPr>
          <w:rFonts w:ascii="Arial" w:hAnsi="Arial" w:cs="Arial"/>
          <w:sz w:val="22"/>
          <w:szCs w:val="22"/>
        </w:rPr>
        <w:t> </w:t>
      </w:r>
      <w:r w:rsidRPr="00F467D9">
        <w:rPr>
          <w:rFonts w:ascii="Arial" w:hAnsi="Arial" w:cs="Arial"/>
          <w:sz w:val="22"/>
          <w:szCs w:val="22"/>
        </w:rPr>
        <w:t>zasadami Regulaminu wyboru projektów, Wytycznych oraz znajdującymi zastosowanie przepisami prawa powszechnie obowiązującego,</w:t>
      </w:r>
      <w:r w:rsidR="00F17972">
        <w:rPr>
          <w:rFonts w:ascii="Arial" w:hAnsi="Arial" w:cs="Arial"/>
          <w:sz w:val="22"/>
          <w:szCs w:val="22"/>
        </w:rPr>
        <w:t xml:space="preserve"> </w:t>
      </w:r>
      <w:r w:rsidR="00C76222" w:rsidRPr="00F467D9">
        <w:rPr>
          <w:rFonts w:ascii="Arial" w:hAnsi="Arial" w:cs="Arial"/>
          <w:sz w:val="22"/>
          <w:szCs w:val="22"/>
        </w:rPr>
        <w:t>w</w:t>
      </w:r>
      <w:r w:rsidR="00C76222">
        <w:rPr>
          <w:rFonts w:ascii="Arial" w:hAnsi="Arial" w:cs="Arial"/>
          <w:sz w:val="22"/>
          <w:szCs w:val="22"/>
        </w:rPr>
        <w:t> </w:t>
      </w:r>
      <w:r w:rsidRPr="00F467D9">
        <w:rPr>
          <w:rFonts w:ascii="Arial" w:hAnsi="Arial" w:cs="Arial"/>
          <w:sz w:val="22"/>
          <w:szCs w:val="22"/>
        </w:rPr>
        <w:t>szczególności Rozporządzenia Komisji (UE) nr 651/14</w:t>
      </w:r>
      <w:r w:rsidR="00F17972">
        <w:rPr>
          <w:rFonts w:ascii="Arial" w:hAnsi="Arial" w:cs="Arial"/>
          <w:sz w:val="22"/>
          <w:szCs w:val="22"/>
        </w:rPr>
        <w:t xml:space="preserve"> </w:t>
      </w:r>
      <w:r w:rsidR="00C76222" w:rsidRPr="00F467D9">
        <w:rPr>
          <w:rFonts w:ascii="Arial" w:hAnsi="Arial" w:cs="Arial"/>
          <w:sz w:val="22"/>
          <w:szCs w:val="22"/>
        </w:rPr>
        <w:t>z</w:t>
      </w:r>
      <w:r w:rsidR="00C76222">
        <w:rPr>
          <w:rFonts w:ascii="Arial" w:hAnsi="Arial" w:cs="Arial"/>
          <w:sz w:val="22"/>
          <w:szCs w:val="22"/>
        </w:rPr>
        <w:t> </w:t>
      </w:r>
      <w:r w:rsidRPr="00F467D9">
        <w:rPr>
          <w:rFonts w:ascii="Arial" w:hAnsi="Arial" w:cs="Arial"/>
          <w:sz w:val="22"/>
          <w:szCs w:val="22"/>
        </w:rPr>
        <w:t>dnia 17 czerwca 2014 r.</w:t>
      </w:r>
      <w:r w:rsidR="004F12C0" w:rsidRPr="00F467D9">
        <w:rPr>
          <w:rFonts w:ascii="Arial" w:hAnsi="Arial" w:cs="Arial"/>
          <w:sz w:val="22"/>
          <w:szCs w:val="22"/>
        </w:rPr>
        <w:t xml:space="preserve"> </w:t>
      </w:r>
      <w:r w:rsidRPr="00F467D9">
        <w:rPr>
          <w:rFonts w:ascii="Arial" w:hAnsi="Arial" w:cs="Arial"/>
          <w:sz w:val="22"/>
          <w:szCs w:val="22"/>
        </w:rPr>
        <w:t>uznającego niektóre rodzaje pomocy za zgodne</w:t>
      </w:r>
      <w:r w:rsidR="004F12C0" w:rsidRPr="00F467D9">
        <w:rPr>
          <w:rFonts w:ascii="Arial" w:hAnsi="Arial" w:cs="Arial"/>
          <w:sz w:val="22"/>
          <w:szCs w:val="22"/>
        </w:rPr>
        <w:br/>
      </w:r>
      <w:r w:rsidRPr="00F467D9">
        <w:rPr>
          <w:rFonts w:ascii="Arial" w:hAnsi="Arial" w:cs="Arial"/>
          <w:sz w:val="22"/>
          <w:szCs w:val="22"/>
        </w:rPr>
        <w:t>z rynkiem wewnętrznym</w:t>
      </w:r>
      <w:r w:rsidR="00F17972">
        <w:rPr>
          <w:rFonts w:ascii="Arial" w:hAnsi="Arial" w:cs="Arial"/>
          <w:sz w:val="22"/>
          <w:szCs w:val="22"/>
        </w:rPr>
        <w:t xml:space="preserve"> </w:t>
      </w:r>
      <w:r w:rsidR="00C76222" w:rsidRPr="00F467D9">
        <w:rPr>
          <w:rFonts w:ascii="Arial" w:hAnsi="Arial" w:cs="Arial"/>
          <w:sz w:val="22"/>
          <w:szCs w:val="22"/>
        </w:rPr>
        <w:t>w</w:t>
      </w:r>
      <w:r w:rsidR="00C76222">
        <w:rPr>
          <w:rFonts w:ascii="Arial" w:hAnsi="Arial" w:cs="Arial"/>
          <w:sz w:val="22"/>
          <w:szCs w:val="22"/>
        </w:rPr>
        <w:t> </w:t>
      </w:r>
      <w:r w:rsidRPr="00F467D9">
        <w:rPr>
          <w:rFonts w:ascii="Arial" w:hAnsi="Arial" w:cs="Arial"/>
          <w:sz w:val="22"/>
          <w:szCs w:val="22"/>
        </w:rPr>
        <w:t>zastosowaniu art. 107</w:t>
      </w:r>
      <w:r w:rsidR="00F17972">
        <w:rPr>
          <w:rFonts w:ascii="Arial" w:hAnsi="Arial" w:cs="Arial"/>
          <w:sz w:val="22"/>
          <w:szCs w:val="22"/>
        </w:rPr>
        <w:t xml:space="preserve"> </w:t>
      </w:r>
      <w:r w:rsidR="00C76222" w:rsidRPr="00F467D9">
        <w:rPr>
          <w:rFonts w:ascii="Arial" w:hAnsi="Arial" w:cs="Arial"/>
          <w:sz w:val="22"/>
          <w:szCs w:val="22"/>
        </w:rPr>
        <w:t>i</w:t>
      </w:r>
      <w:r w:rsidR="00C76222">
        <w:rPr>
          <w:rFonts w:ascii="Arial" w:hAnsi="Arial" w:cs="Arial"/>
          <w:sz w:val="22"/>
          <w:szCs w:val="22"/>
        </w:rPr>
        <w:t> </w:t>
      </w:r>
      <w:r w:rsidRPr="00F467D9">
        <w:rPr>
          <w:rFonts w:ascii="Arial" w:hAnsi="Arial" w:cs="Arial"/>
          <w:sz w:val="22"/>
          <w:szCs w:val="22"/>
        </w:rPr>
        <w:t>108 Traktatu (Dz. Urz. UE, Seria L, 2014 r. Nr 187, s. 1,</w:t>
      </w:r>
      <w:r w:rsidR="00F17972">
        <w:rPr>
          <w:rFonts w:ascii="Arial" w:hAnsi="Arial" w:cs="Arial"/>
          <w:sz w:val="22"/>
          <w:szCs w:val="22"/>
        </w:rPr>
        <w:t xml:space="preserve"> </w:t>
      </w:r>
      <w:r w:rsidR="00C76222" w:rsidRPr="00F467D9">
        <w:rPr>
          <w:rFonts w:ascii="Arial" w:hAnsi="Arial" w:cs="Arial"/>
          <w:sz w:val="22"/>
          <w:szCs w:val="22"/>
        </w:rPr>
        <w:t>z</w:t>
      </w:r>
      <w:r w:rsidR="00C76222">
        <w:rPr>
          <w:rFonts w:ascii="Arial" w:hAnsi="Arial" w:cs="Arial"/>
          <w:sz w:val="22"/>
          <w:szCs w:val="22"/>
        </w:rPr>
        <w:t> </w:t>
      </w:r>
      <w:proofErr w:type="spellStart"/>
      <w:r w:rsidRPr="00F467D9">
        <w:rPr>
          <w:rFonts w:ascii="Arial" w:hAnsi="Arial" w:cs="Arial"/>
          <w:sz w:val="22"/>
          <w:szCs w:val="22"/>
        </w:rPr>
        <w:t>późn</w:t>
      </w:r>
      <w:proofErr w:type="spellEnd"/>
      <w:r w:rsidRPr="00F467D9">
        <w:rPr>
          <w:rFonts w:ascii="Arial" w:hAnsi="Arial" w:cs="Arial"/>
          <w:sz w:val="22"/>
          <w:szCs w:val="22"/>
        </w:rPr>
        <w:t>. zm.), Rozporządzenia Komisji (UE) nr 1407/2013</w:t>
      </w:r>
      <w:r w:rsidR="00F17972">
        <w:rPr>
          <w:rFonts w:ascii="Arial" w:hAnsi="Arial" w:cs="Arial"/>
          <w:sz w:val="22"/>
          <w:szCs w:val="22"/>
        </w:rPr>
        <w:t xml:space="preserve"> </w:t>
      </w:r>
      <w:r w:rsidR="00C76222" w:rsidRPr="00F467D9">
        <w:rPr>
          <w:rFonts w:ascii="Arial" w:hAnsi="Arial" w:cs="Arial"/>
          <w:sz w:val="22"/>
          <w:szCs w:val="22"/>
        </w:rPr>
        <w:t>z</w:t>
      </w:r>
      <w:r w:rsidR="00C76222">
        <w:rPr>
          <w:rFonts w:ascii="Arial" w:hAnsi="Arial" w:cs="Arial"/>
          <w:sz w:val="22"/>
          <w:szCs w:val="22"/>
        </w:rPr>
        <w:t> </w:t>
      </w:r>
      <w:r w:rsidRPr="00F467D9">
        <w:rPr>
          <w:rFonts w:ascii="Arial" w:hAnsi="Arial" w:cs="Arial"/>
          <w:sz w:val="22"/>
          <w:szCs w:val="22"/>
        </w:rPr>
        <w:t>dnia 18 grudnia 2013 r.</w:t>
      </w:r>
      <w:r w:rsidR="00F17972">
        <w:rPr>
          <w:rFonts w:ascii="Arial" w:hAnsi="Arial" w:cs="Arial"/>
          <w:sz w:val="22"/>
          <w:szCs w:val="22"/>
        </w:rPr>
        <w:t xml:space="preserve"> </w:t>
      </w:r>
      <w:r w:rsidR="00C76222" w:rsidRPr="00F467D9">
        <w:rPr>
          <w:rFonts w:ascii="Arial" w:hAnsi="Arial" w:cs="Arial"/>
          <w:sz w:val="22"/>
          <w:szCs w:val="22"/>
        </w:rPr>
        <w:t>w</w:t>
      </w:r>
      <w:r w:rsidR="00C76222">
        <w:rPr>
          <w:rFonts w:ascii="Arial" w:hAnsi="Arial" w:cs="Arial"/>
          <w:sz w:val="22"/>
          <w:szCs w:val="22"/>
        </w:rPr>
        <w:t> </w:t>
      </w:r>
      <w:r w:rsidRPr="00F467D9">
        <w:rPr>
          <w:rFonts w:ascii="Arial" w:hAnsi="Arial" w:cs="Arial"/>
          <w:sz w:val="22"/>
          <w:szCs w:val="22"/>
        </w:rPr>
        <w:t>sprawie stosowania art. 107</w:t>
      </w:r>
      <w:r w:rsidR="00F17972">
        <w:rPr>
          <w:rFonts w:ascii="Arial" w:hAnsi="Arial" w:cs="Arial"/>
          <w:sz w:val="22"/>
          <w:szCs w:val="22"/>
        </w:rPr>
        <w:t xml:space="preserve"> </w:t>
      </w:r>
      <w:r w:rsidR="00C76222" w:rsidRPr="00F467D9">
        <w:rPr>
          <w:rFonts w:ascii="Arial" w:hAnsi="Arial" w:cs="Arial"/>
          <w:sz w:val="22"/>
          <w:szCs w:val="22"/>
        </w:rPr>
        <w:t>i</w:t>
      </w:r>
      <w:r w:rsidR="00C76222">
        <w:rPr>
          <w:rFonts w:ascii="Arial" w:hAnsi="Arial" w:cs="Arial"/>
          <w:sz w:val="22"/>
          <w:szCs w:val="22"/>
        </w:rPr>
        <w:t> </w:t>
      </w:r>
      <w:r w:rsidRPr="00F467D9">
        <w:rPr>
          <w:rFonts w:ascii="Arial" w:hAnsi="Arial" w:cs="Arial"/>
          <w:sz w:val="22"/>
          <w:szCs w:val="22"/>
        </w:rPr>
        <w:t>108 Traktatu</w:t>
      </w:r>
      <w:r w:rsidR="00C76222">
        <w:rPr>
          <w:rFonts w:ascii="Arial" w:hAnsi="Arial" w:cs="Arial"/>
          <w:sz w:val="22"/>
          <w:szCs w:val="22"/>
        </w:rPr>
        <w:t xml:space="preserve"> </w:t>
      </w:r>
      <w:r w:rsidR="00C76222" w:rsidRPr="00F467D9">
        <w:rPr>
          <w:rFonts w:ascii="Arial" w:hAnsi="Arial" w:cs="Arial"/>
          <w:sz w:val="22"/>
          <w:szCs w:val="22"/>
        </w:rPr>
        <w:t>o</w:t>
      </w:r>
      <w:r w:rsidR="00C76222">
        <w:rPr>
          <w:rFonts w:ascii="Arial" w:hAnsi="Arial" w:cs="Arial"/>
          <w:sz w:val="22"/>
          <w:szCs w:val="22"/>
        </w:rPr>
        <w:t> </w:t>
      </w:r>
      <w:r w:rsidRPr="00F467D9">
        <w:rPr>
          <w:rFonts w:ascii="Arial" w:hAnsi="Arial" w:cs="Arial"/>
          <w:sz w:val="22"/>
          <w:szCs w:val="22"/>
        </w:rPr>
        <w:t xml:space="preserve">funkcjonowaniu Unii Europejskiej do pomocy de </w:t>
      </w:r>
      <w:proofErr w:type="spellStart"/>
      <w:r w:rsidRPr="00F467D9">
        <w:rPr>
          <w:rFonts w:ascii="Arial" w:hAnsi="Arial" w:cs="Arial"/>
          <w:sz w:val="22"/>
          <w:szCs w:val="22"/>
        </w:rPr>
        <w:t>minimis</w:t>
      </w:r>
      <w:proofErr w:type="spellEnd"/>
      <w:r w:rsidRPr="00F467D9">
        <w:rPr>
          <w:rFonts w:ascii="Arial" w:hAnsi="Arial" w:cs="Arial"/>
          <w:sz w:val="22"/>
          <w:szCs w:val="22"/>
        </w:rPr>
        <w:t xml:space="preserve"> (Dz. Urz. UE, Seria L, 2013 r. Nr 352, str. 1), Zawiadomienia Komisji</w:t>
      </w:r>
      <w:r w:rsidR="00F17972">
        <w:rPr>
          <w:rFonts w:ascii="Arial" w:hAnsi="Arial" w:cs="Arial"/>
          <w:sz w:val="22"/>
          <w:szCs w:val="22"/>
        </w:rPr>
        <w:t xml:space="preserve"> </w:t>
      </w:r>
      <w:r w:rsidR="00C76222" w:rsidRPr="00F467D9">
        <w:rPr>
          <w:rFonts w:ascii="Arial" w:hAnsi="Arial" w:cs="Arial"/>
          <w:sz w:val="22"/>
          <w:szCs w:val="22"/>
        </w:rPr>
        <w:t>w</w:t>
      </w:r>
      <w:r w:rsidR="00C76222">
        <w:rPr>
          <w:rFonts w:ascii="Arial" w:hAnsi="Arial" w:cs="Arial"/>
          <w:sz w:val="22"/>
          <w:szCs w:val="22"/>
        </w:rPr>
        <w:t> </w:t>
      </w:r>
      <w:r w:rsidRPr="00F467D9">
        <w:rPr>
          <w:rFonts w:ascii="Arial" w:hAnsi="Arial" w:cs="Arial"/>
          <w:sz w:val="22"/>
          <w:szCs w:val="22"/>
        </w:rPr>
        <w:t>prawie pojęcia pomocy państwa</w:t>
      </w:r>
      <w:r w:rsidR="00F17972">
        <w:rPr>
          <w:rFonts w:ascii="Arial" w:hAnsi="Arial" w:cs="Arial"/>
          <w:sz w:val="22"/>
          <w:szCs w:val="22"/>
        </w:rPr>
        <w:t xml:space="preserve"> </w:t>
      </w:r>
      <w:r w:rsidR="00C76222" w:rsidRPr="00F467D9">
        <w:rPr>
          <w:rFonts w:ascii="Arial" w:hAnsi="Arial" w:cs="Arial"/>
          <w:sz w:val="22"/>
          <w:szCs w:val="22"/>
        </w:rPr>
        <w:t>w</w:t>
      </w:r>
      <w:r w:rsidR="00C76222">
        <w:rPr>
          <w:rFonts w:ascii="Arial" w:hAnsi="Arial" w:cs="Arial"/>
          <w:sz w:val="22"/>
          <w:szCs w:val="22"/>
        </w:rPr>
        <w:t> </w:t>
      </w:r>
      <w:r w:rsidRPr="00F467D9">
        <w:rPr>
          <w:rFonts w:ascii="Arial" w:hAnsi="Arial" w:cs="Arial"/>
          <w:sz w:val="22"/>
          <w:szCs w:val="22"/>
        </w:rPr>
        <w:t>rozumieniu art.107 ust. 1 Traktatu</w:t>
      </w:r>
      <w:r w:rsidR="00F17972">
        <w:rPr>
          <w:rFonts w:ascii="Arial" w:hAnsi="Arial" w:cs="Arial"/>
          <w:sz w:val="22"/>
          <w:szCs w:val="22"/>
        </w:rPr>
        <w:t xml:space="preserve"> </w:t>
      </w:r>
      <w:r w:rsidR="00C76222" w:rsidRPr="00F467D9">
        <w:rPr>
          <w:rFonts w:ascii="Arial" w:hAnsi="Arial" w:cs="Arial"/>
          <w:sz w:val="22"/>
          <w:szCs w:val="22"/>
        </w:rPr>
        <w:t>o</w:t>
      </w:r>
      <w:r w:rsidR="00C76222">
        <w:rPr>
          <w:rFonts w:ascii="Arial" w:hAnsi="Arial" w:cs="Arial"/>
          <w:sz w:val="22"/>
          <w:szCs w:val="22"/>
        </w:rPr>
        <w:t> </w:t>
      </w:r>
      <w:r w:rsidRPr="00F467D9">
        <w:rPr>
          <w:rFonts w:ascii="Arial" w:hAnsi="Arial" w:cs="Arial"/>
          <w:sz w:val="22"/>
          <w:szCs w:val="22"/>
        </w:rPr>
        <w:t>funkcjonowaniu Unii Europejskiej</w:t>
      </w:r>
      <w:r w:rsidR="004F12C0" w:rsidRPr="00F467D9">
        <w:rPr>
          <w:rFonts w:ascii="Arial" w:hAnsi="Arial" w:cs="Arial"/>
          <w:sz w:val="22"/>
          <w:szCs w:val="22"/>
        </w:rPr>
        <w:t xml:space="preserve"> </w:t>
      </w:r>
      <w:r w:rsidRPr="00F467D9">
        <w:rPr>
          <w:rFonts w:ascii="Arial" w:hAnsi="Arial" w:cs="Arial"/>
          <w:sz w:val="22"/>
          <w:szCs w:val="22"/>
        </w:rPr>
        <w:t>oraz odpowiedniego rozporządzenia ministra właściwego do spraw rozwoju regionalnego</w:t>
      </w:r>
      <w:r w:rsidR="00F17972">
        <w:rPr>
          <w:rFonts w:ascii="Arial" w:hAnsi="Arial" w:cs="Arial"/>
          <w:sz w:val="22"/>
          <w:szCs w:val="22"/>
        </w:rPr>
        <w:t xml:space="preserve"> </w:t>
      </w:r>
      <w:r w:rsidR="00C76222" w:rsidRPr="00F467D9">
        <w:rPr>
          <w:rFonts w:ascii="Arial" w:hAnsi="Arial" w:cs="Arial"/>
          <w:sz w:val="22"/>
          <w:szCs w:val="22"/>
        </w:rPr>
        <w:t>w</w:t>
      </w:r>
      <w:r w:rsidR="00C76222">
        <w:rPr>
          <w:rFonts w:ascii="Arial" w:hAnsi="Arial" w:cs="Arial"/>
          <w:sz w:val="22"/>
          <w:szCs w:val="22"/>
        </w:rPr>
        <w:t> </w:t>
      </w:r>
      <w:r w:rsidRPr="00F467D9">
        <w:rPr>
          <w:rFonts w:ascii="Arial" w:hAnsi="Arial" w:cs="Arial"/>
          <w:sz w:val="22"/>
          <w:szCs w:val="22"/>
        </w:rPr>
        <w:t>sprawie udzielania pomocy, wydanego na podstawie art. 30 ust. 4 ustawy wdrożeniowej, jak również na warunkach określonych</w:t>
      </w:r>
      <w:r w:rsidR="004F12C0" w:rsidRPr="00F467D9">
        <w:rPr>
          <w:rFonts w:ascii="Arial" w:hAnsi="Arial" w:cs="Arial"/>
          <w:sz w:val="22"/>
          <w:szCs w:val="22"/>
        </w:rPr>
        <w:br/>
      </w:r>
      <w:r w:rsidRPr="00F467D9">
        <w:rPr>
          <w:rFonts w:ascii="Arial" w:hAnsi="Arial" w:cs="Arial"/>
          <w:sz w:val="22"/>
          <w:szCs w:val="22"/>
        </w:rPr>
        <w:t>w niniejszej Umowie.</w:t>
      </w:r>
    </w:p>
    <w:p w14:paraId="31F0A166" w14:textId="67DB0E20" w:rsidR="00893279" w:rsidRPr="006D70F1" w:rsidRDefault="002677DE">
      <w:pPr>
        <w:pStyle w:val="Pisma"/>
        <w:numPr>
          <w:ilvl w:val="0"/>
          <w:numId w:val="18"/>
        </w:numPr>
        <w:spacing w:before="60" w:after="60"/>
        <w:ind w:left="426" w:hanging="426"/>
        <w:rPr>
          <w:rFonts w:ascii="Arial" w:hAnsi="Arial" w:cs="Arial"/>
          <w:sz w:val="22"/>
          <w:szCs w:val="22"/>
        </w:rPr>
      </w:pPr>
      <w:r w:rsidRPr="00F467D9">
        <w:rPr>
          <w:rFonts w:ascii="Arial" w:hAnsi="Arial" w:cs="Arial"/>
          <w:sz w:val="22"/>
          <w:szCs w:val="22"/>
        </w:rPr>
        <w:t>Za wydatki kwalifikowalne mogą być uznane jedynie wydatki</w:t>
      </w:r>
      <w:r w:rsidR="00F17972">
        <w:rPr>
          <w:rFonts w:ascii="Arial" w:hAnsi="Arial" w:cs="Arial"/>
          <w:sz w:val="22"/>
          <w:szCs w:val="22"/>
        </w:rPr>
        <w:t xml:space="preserve"> </w:t>
      </w:r>
      <w:r w:rsidRPr="00F467D9">
        <w:rPr>
          <w:rFonts w:ascii="Arial" w:hAnsi="Arial" w:cs="Arial"/>
          <w:sz w:val="22"/>
          <w:szCs w:val="22"/>
        </w:rPr>
        <w:t>poniesione przez Beneficjenta nie wcześniej, niż</w:t>
      </w:r>
      <w:r w:rsidR="00F17972">
        <w:rPr>
          <w:rFonts w:ascii="Arial" w:hAnsi="Arial" w:cs="Arial"/>
          <w:sz w:val="22"/>
          <w:szCs w:val="22"/>
        </w:rPr>
        <w:t xml:space="preserve"> </w:t>
      </w:r>
      <w:r w:rsidR="00C76222" w:rsidRPr="00F467D9">
        <w:rPr>
          <w:rFonts w:ascii="Arial" w:hAnsi="Arial" w:cs="Arial"/>
          <w:sz w:val="22"/>
          <w:szCs w:val="22"/>
        </w:rPr>
        <w:t>w</w:t>
      </w:r>
      <w:r w:rsidR="00C76222">
        <w:rPr>
          <w:rFonts w:ascii="Arial" w:hAnsi="Arial" w:cs="Arial"/>
          <w:sz w:val="22"/>
          <w:szCs w:val="22"/>
        </w:rPr>
        <w:t> </w:t>
      </w:r>
      <w:r w:rsidRPr="00F467D9">
        <w:rPr>
          <w:rFonts w:ascii="Arial" w:hAnsi="Arial" w:cs="Arial"/>
          <w:sz w:val="22"/>
          <w:szCs w:val="22"/>
        </w:rPr>
        <w:t>dniu rozpoczęcia realizacji Projektu,</w:t>
      </w:r>
      <w:r w:rsidR="00F17972">
        <w:rPr>
          <w:rFonts w:ascii="Arial" w:hAnsi="Arial" w:cs="Arial"/>
          <w:sz w:val="22"/>
          <w:szCs w:val="22"/>
        </w:rPr>
        <w:t xml:space="preserve"> </w:t>
      </w:r>
      <w:r w:rsidR="00C76222" w:rsidRPr="00F467D9">
        <w:rPr>
          <w:rFonts w:ascii="Arial" w:hAnsi="Arial" w:cs="Arial"/>
          <w:sz w:val="22"/>
          <w:szCs w:val="22"/>
        </w:rPr>
        <w:t>o</w:t>
      </w:r>
      <w:r w:rsidR="00C76222">
        <w:rPr>
          <w:rFonts w:ascii="Arial" w:hAnsi="Arial" w:cs="Arial"/>
          <w:sz w:val="22"/>
          <w:szCs w:val="22"/>
        </w:rPr>
        <w:t> </w:t>
      </w:r>
      <w:r w:rsidRPr="00F467D9">
        <w:rPr>
          <w:rFonts w:ascii="Arial" w:hAnsi="Arial" w:cs="Arial"/>
          <w:sz w:val="22"/>
          <w:szCs w:val="22"/>
        </w:rPr>
        <w:t xml:space="preserve">którym mowa </w:t>
      </w:r>
      <w:r w:rsidRPr="00F467D9">
        <w:rPr>
          <w:rFonts w:ascii="Arial" w:hAnsi="Arial" w:cs="Arial"/>
          <w:sz w:val="22"/>
          <w:szCs w:val="22"/>
        </w:rPr>
        <w:br/>
        <w:t>w § 3 ust. 1 pkt 1 Umowy</w:t>
      </w:r>
      <w:r w:rsidRPr="00F467D9">
        <w:rPr>
          <w:rStyle w:val="Zakotwiczenieprzypisudolnego"/>
          <w:rFonts w:ascii="Arial" w:hAnsi="Arial" w:cs="Arial"/>
          <w:sz w:val="22"/>
          <w:szCs w:val="22"/>
        </w:rPr>
        <w:footnoteReference w:id="12"/>
      </w:r>
      <w:r w:rsidR="00F17972">
        <w:rPr>
          <w:rFonts w:ascii="Arial" w:hAnsi="Arial" w:cs="Arial"/>
          <w:sz w:val="22"/>
          <w:szCs w:val="22"/>
        </w:rPr>
        <w:t xml:space="preserve"> </w:t>
      </w:r>
      <w:r w:rsidR="00C76222" w:rsidRPr="00F467D9">
        <w:rPr>
          <w:rFonts w:ascii="Arial" w:hAnsi="Arial" w:cs="Arial"/>
          <w:sz w:val="22"/>
          <w:szCs w:val="22"/>
        </w:rPr>
        <w:t>i</w:t>
      </w:r>
      <w:r w:rsidR="00C76222">
        <w:rPr>
          <w:rFonts w:ascii="Arial" w:hAnsi="Arial" w:cs="Arial"/>
          <w:sz w:val="22"/>
          <w:szCs w:val="22"/>
        </w:rPr>
        <w:t> </w:t>
      </w:r>
      <w:r w:rsidRPr="00F467D9">
        <w:rPr>
          <w:rFonts w:ascii="Arial" w:hAnsi="Arial" w:cs="Arial"/>
          <w:sz w:val="22"/>
          <w:szCs w:val="22"/>
        </w:rPr>
        <w:t>nie później, niż</w:t>
      </w:r>
      <w:r w:rsidR="00F17972">
        <w:rPr>
          <w:rFonts w:ascii="Arial" w:hAnsi="Arial" w:cs="Arial"/>
          <w:sz w:val="22"/>
          <w:szCs w:val="22"/>
        </w:rPr>
        <w:t xml:space="preserve"> </w:t>
      </w:r>
      <w:r w:rsidR="00C76222" w:rsidRPr="00F467D9">
        <w:rPr>
          <w:rFonts w:ascii="Arial" w:hAnsi="Arial" w:cs="Arial"/>
          <w:sz w:val="22"/>
          <w:szCs w:val="22"/>
        </w:rPr>
        <w:t>w</w:t>
      </w:r>
      <w:r w:rsidR="00C76222">
        <w:rPr>
          <w:rFonts w:ascii="Arial" w:hAnsi="Arial" w:cs="Arial"/>
          <w:sz w:val="22"/>
          <w:szCs w:val="22"/>
        </w:rPr>
        <w:t> </w:t>
      </w:r>
      <w:r w:rsidRPr="00F467D9">
        <w:rPr>
          <w:rFonts w:ascii="Arial" w:hAnsi="Arial" w:cs="Arial"/>
          <w:sz w:val="22"/>
          <w:szCs w:val="22"/>
        </w:rPr>
        <w:t xml:space="preserve">dniu zakończenia finansowego realizacji </w:t>
      </w:r>
      <w:r w:rsidRPr="006D70F1">
        <w:rPr>
          <w:rFonts w:ascii="Arial" w:hAnsi="Arial" w:cs="Arial"/>
          <w:sz w:val="22"/>
          <w:szCs w:val="22"/>
        </w:rPr>
        <w:t>Projektu, ustalonym</w:t>
      </w:r>
      <w:r w:rsidR="00F17972" w:rsidRPr="006D70F1">
        <w:rPr>
          <w:rFonts w:ascii="Arial" w:hAnsi="Arial" w:cs="Arial"/>
          <w:sz w:val="22"/>
          <w:szCs w:val="22"/>
        </w:rPr>
        <w:t xml:space="preserve"> </w:t>
      </w:r>
      <w:r w:rsidR="00C76222" w:rsidRPr="006D70F1">
        <w:rPr>
          <w:rFonts w:ascii="Arial" w:hAnsi="Arial" w:cs="Arial"/>
          <w:sz w:val="22"/>
          <w:szCs w:val="22"/>
        </w:rPr>
        <w:t>w </w:t>
      </w:r>
      <w:r w:rsidRPr="006D70F1">
        <w:rPr>
          <w:rFonts w:ascii="Arial" w:hAnsi="Arial" w:cs="Arial"/>
          <w:sz w:val="22"/>
          <w:szCs w:val="22"/>
        </w:rPr>
        <w:t>§ 3 ust.1 pkt 3 Umowy</w:t>
      </w:r>
      <w:r w:rsidRPr="006D70F1">
        <w:rPr>
          <w:rStyle w:val="Zakotwiczenieprzypisudolnego"/>
          <w:rFonts w:ascii="Arial" w:hAnsi="Arial" w:cs="Arial"/>
          <w:sz w:val="22"/>
          <w:szCs w:val="22"/>
        </w:rPr>
        <w:footnoteReference w:id="13"/>
      </w:r>
      <w:r w:rsidRPr="006D70F1">
        <w:rPr>
          <w:rFonts w:ascii="Arial" w:hAnsi="Arial" w:cs="Arial"/>
          <w:sz w:val="22"/>
          <w:szCs w:val="22"/>
        </w:rPr>
        <w:t>,</w:t>
      </w:r>
      <w:r w:rsidR="00F17972" w:rsidRPr="006D70F1">
        <w:rPr>
          <w:rFonts w:ascii="Arial" w:hAnsi="Arial" w:cs="Arial"/>
          <w:sz w:val="22"/>
          <w:szCs w:val="22"/>
        </w:rPr>
        <w:t xml:space="preserve"> </w:t>
      </w:r>
      <w:r w:rsidR="00C76222" w:rsidRPr="006D70F1">
        <w:rPr>
          <w:rFonts w:ascii="Arial" w:hAnsi="Arial" w:cs="Arial"/>
          <w:sz w:val="22"/>
          <w:szCs w:val="22"/>
        </w:rPr>
        <w:t>z </w:t>
      </w:r>
      <w:r w:rsidRPr="006D70F1">
        <w:rPr>
          <w:rFonts w:ascii="Arial" w:hAnsi="Arial" w:cs="Arial"/>
          <w:sz w:val="22"/>
          <w:szCs w:val="22"/>
        </w:rPr>
        <w:t xml:space="preserve">zastrzeżeniem odmiennych zasad, które mogą dotyczyć projektów objętych pomocą publiczną lub pomocą de </w:t>
      </w:r>
      <w:proofErr w:type="spellStart"/>
      <w:r w:rsidRPr="006D70F1">
        <w:rPr>
          <w:rFonts w:ascii="Arial" w:hAnsi="Arial" w:cs="Arial"/>
          <w:sz w:val="22"/>
          <w:szCs w:val="22"/>
        </w:rPr>
        <w:t>minimis</w:t>
      </w:r>
      <w:proofErr w:type="spellEnd"/>
      <w:r w:rsidRPr="006D70F1">
        <w:rPr>
          <w:rFonts w:ascii="Arial" w:hAnsi="Arial" w:cs="Arial"/>
          <w:sz w:val="22"/>
          <w:szCs w:val="22"/>
        </w:rPr>
        <w:t xml:space="preserve">. </w:t>
      </w:r>
      <w:r w:rsidRPr="006D70F1">
        <w:rPr>
          <w:rFonts w:ascii="Arial" w:hAnsi="Arial" w:cs="Arial"/>
          <w:sz w:val="22"/>
          <w:szCs w:val="22"/>
        </w:rPr>
        <w:br/>
        <w:t xml:space="preserve">W przypadku, gdy Beneficjent jest zobowiązany do stosowania przepisów </w:t>
      </w:r>
      <w:r w:rsidRPr="006D70F1">
        <w:rPr>
          <w:rFonts w:ascii="Arial" w:hAnsi="Arial" w:cs="Arial"/>
          <w:sz w:val="22"/>
          <w:szCs w:val="22"/>
        </w:rPr>
        <w:br/>
        <w:t>o zamówieniach publicznych lub reguł udzielania zamówień opisanych</w:t>
      </w:r>
      <w:r w:rsidR="00F17972" w:rsidRPr="006D70F1">
        <w:rPr>
          <w:rFonts w:ascii="Arial" w:hAnsi="Arial" w:cs="Arial"/>
          <w:sz w:val="22"/>
          <w:szCs w:val="22"/>
        </w:rPr>
        <w:t xml:space="preserve"> </w:t>
      </w:r>
      <w:r w:rsidR="00C76222" w:rsidRPr="006D70F1">
        <w:rPr>
          <w:rFonts w:ascii="Arial" w:hAnsi="Arial" w:cs="Arial"/>
          <w:sz w:val="22"/>
          <w:szCs w:val="22"/>
        </w:rPr>
        <w:t>w </w:t>
      </w:r>
      <w:r w:rsidRPr="006D70F1">
        <w:rPr>
          <w:rFonts w:ascii="Arial" w:hAnsi="Arial" w:cs="Arial"/>
          <w:sz w:val="22"/>
          <w:szCs w:val="22"/>
        </w:rPr>
        <w:t xml:space="preserve">Umowie </w:t>
      </w:r>
      <w:r w:rsidRPr="006D70F1">
        <w:rPr>
          <w:rFonts w:ascii="Arial" w:hAnsi="Arial" w:cs="Arial"/>
          <w:sz w:val="22"/>
          <w:szCs w:val="22"/>
        </w:rPr>
        <w:br/>
        <w:t>i</w:t>
      </w:r>
      <w:r w:rsidR="00F17972" w:rsidRPr="006D70F1">
        <w:rPr>
          <w:rFonts w:ascii="Arial" w:hAnsi="Arial" w:cs="Arial"/>
          <w:sz w:val="22"/>
          <w:szCs w:val="22"/>
        </w:rPr>
        <w:t xml:space="preserve"> </w:t>
      </w:r>
      <w:r w:rsidRPr="006D70F1">
        <w:rPr>
          <w:rFonts w:ascii="Arial" w:hAnsi="Arial" w:cs="Arial"/>
          <w:sz w:val="22"/>
          <w:szCs w:val="22"/>
        </w:rPr>
        <w:t>Wytycznych, wydatki są kwalifikowalne wyłącznie wówczas, jeżeli zostały poniesione zgodnie</w:t>
      </w:r>
      <w:r w:rsidR="00F17972" w:rsidRPr="006D70F1">
        <w:rPr>
          <w:rFonts w:ascii="Arial" w:hAnsi="Arial" w:cs="Arial"/>
          <w:sz w:val="22"/>
          <w:szCs w:val="22"/>
        </w:rPr>
        <w:t xml:space="preserve"> </w:t>
      </w:r>
      <w:r w:rsidR="00C76222" w:rsidRPr="006D70F1">
        <w:rPr>
          <w:rFonts w:ascii="Arial" w:hAnsi="Arial" w:cs="Arial"/>
          <w:sz w:val="22"/>
          <w:szCs w:val="22"/>
        </w:rPr>
        <w:t>z </w:t>
      </w:r>
      <w:r w:rsidRPr="006D70F1">
        <w:rPr>
          <w:rFonts w:ascii="Arial" w:hAnsi="Arial" w:cs="Arial"/>
          <w:sz w:val="22"/>
          <w:szCs w:val="22"/>
        </w:rPr>
        <w:t>tymi przepisami oraz regułami.</w:t>
      </w:r>
    </w:p>
    <w:p w14:paraId="776C8CC9" w14:textId="6E989C64" w:rsidR="00893279" w:rsidRPr="006D70F1" w:rsidRDefault="002677DE">
      <w:pPr>
        <w:pStyle w:val="Pisma"/>
        <w:numPr>
          <w:ilvl w:val="0"/>
          <w:numId w:val="18"/>
        </w:numPr>
        <w:spacing w:before="60" w:after="60"/>
        <w:ind w:left="426" w:hanging="426"/>
        <w:rPr>
          <w:rFonts w:ascii="Arial" w:hAnsi="Arial" w:cs="Arial"/>
          <w:sz w:val="22"/>
          <w:szCs w:val="22"/>
        </w:rPr>
      </w:pPr>
      <w:r w:rsidRPr="006D70F1">
        <w:rPr>
          <w:rFonts w:ascii="Arial" w:hAnsi="Arial" w:cs="Arial"/>
          <w:sz w:val="22"/>
          <w:szCs w:val="22"/>
        </w:rPr>
        <w:t>Do oceny kwalifikowalności poniesionych wydatków,</w:t>
      </w:r>
      <w:r w:rsidR="00F17972" w:rsidRPr="006D70F1">
        <w:rPr>
          <w:rFonts w:ascii="Arial" w:hAnsi="Arial" w:cs="Arial"/>
          <w:sz w:val="22"/>
          <w:szCs w:val="22"/>
        </w:rPr>
        <w:t xml:space="preserve"> </w:t>
      </w:r>
      <w:r w:rsidR="00C76222" w:rsidRPr="006D70F1">
        <w:rPr>
          <w:rFonts w:ascii="Arial" w:hAnsi="Arial" w:cs="Arial"/>
          <w:sz w:val="22"/>
          <w:szCs w:val="22"/>
        </w:rPr>
        <w:t>o </w:t>
      </w:r>
      <w:r w:rsidRPr="006D70F1">
        <w:rPr>
          <w:rFonts w:ascii="Arial" w:hAnsi="Arial" w:cs="Arial"/>
          <w:sz w:val="22"/>
          <w:szCs w:val="22"/>
        </w:rPr>
        <w:t>ile przepisy prawa nie stanowią inaczej, stosuje się wersję Wytycznych, obowiązującą</w:t>
      </w:r>
      <w:r w:rsidR="00F17972" w:rsidRPr="006D70F1">
        <w:rPr>
          <w:rFonts w:ascii="Arial" w:hAnsi="Arial" w:cs="Arial"/>
          <w:sz w:val="22"/>
          <w:szCs w:val="22"/>
        </w:rPr>
        <w:t xml:space="preserve"> </w:t>
      </w:r>
      <w:r w:rsidR="00C76222" w:rsidRPr="006D70F1">
        <w:rPr>
          <w:rFonts w:ascii="Arial" w:hAnsi="Arial" w:cs="Arial"/>
          <w:sz w:val="22"/>
          <w:szCs w:val="22"/>
        </w:rPr>
        <w:t>w </w:t>
      </w:r>
      <w:r w:rsidRPr="006D70F1">
        <w:rPr>
          <w:rFonts w:ascii="Arial" w:hAnsi="Arial" w:cs="Arial"/>
          <w:sz w:val="22"/>
          <w:szCs w:val="22"/>
        </w:rPr>
        <w:t>dniu poniesienia wydatku,</w:t>
      </w:r>
      <w:r w:rsidR="00C76222" w:rsidRPr="006D70F1">
        <w:rPr>
          <w:rFonts w:ascii="Arial" w:hAnsi="Arial" w:cs="Arial"/>
          <w:sz w:val="22"/>
          <w:szCs w:val="22"/>
        </w:rPr>
        <w:t xml:space="preserve"> z </w:t>
      </w:r>
      <w:r w:rsidRPr="006D70F1">
        <w:rPr>
          <w:rFonts w:ascii="Arial" w:hAnsi="Arial" w:cs="Arial"/>
          <w:sz w:val="22"/>
          <w:szCs w:val="22"/>
        </w:rPr>
        <w:t>tym zastrzeżeniem, że do oceny prawidłowości przeprowadzonego postępowania</w:t>
      </w:r>
      <w:r w:rsidR="00F17972" w:rsidRPr="006D70F1">
        <w:rPr>
          <w:rFonts w:ascii="Arial" w:hAnsi="Arial" w:cs="Arial"/>
          <w:sz w:val="22"/>
          <w:szCs w:val="22"/>
        </w:rPr>
        <w:t xml:space="preserve"> </w:t>
      </w:r>
      <w:r w:rsidR="00C76222" w:rsidRPr="006D70F1">
        <w:rPr>
          <w:rFonts w:ascii="Arial" w:hAnsi="Arial" w:cs="Arial"/>
          <w:sz w:val="22"/>
          <w:szCs w:val="22"/>
        </w:rPr>
        <w:t>o </w:t>
      </w:r>
      <w:r w:rsidRPr="006D70F1">
        <w:rPr>
          <w:rFonts w:ascii="Arial" w:hAnsi="Arial" w:cs="Arial"/>
          <w:sz w:val="22"/>
          <w:szCs w:val="22"/>
        </w:rPr>
        <w:t>udzielenie zamówienia oraz zawartej</w:t>
      </w:r>
      <w:r w:rsidR="00F17972" w:rsidRPr="006D70F1">
        <w:rPr>
          <w:rFonts w:ascii="Arial" w:hAnsi="Arial" w:cs="Arial"/>
          <w:sz w:val="22"/>
          <w:szCs w:val="22"/>
        </w:rPr>
        <w:t xml:space="preserve"> </w:t>
      </w:r>
      <w:r w:rsidR="00C76222" w:rsidRPr="006D70F1">
        <w:rPr>
          <w:rFonts w:ascii="Arial" w:hAnsi="Arial" w:cs="Arial"/>
          <w:sz w:val="22"/>
          <w:szCs w:val="22"/>
        </w:rPr>
        <w:t>w </w:t>
      </w:r>
      <w:r w:rsidRPr="006D70F1">
        <w:rPr>
          <w:rFonts w:ascii="Arial" w:hAnsi="Arial" w:cs="Arial"/>
          <w:sz w:val="22"/>
          <w:szCs w:val="22"/>
        </w:rPr>
        <w:t>ramach Projektu umowy</w:t>
      </w:r>
      <w:r w:rsidR="00F17972" w:rsidRPr="006D70F1">
        <w:rPr>
          <w:rFonts w:ascii="Arial" w:hAnsi="Arial" w:cs="Arial"/>
          <w:sz w:val="22"/>
          <w:szCs w:val="22"/>
        </w:rPr>
        <w:t xml:space="preserve"> </w:t>
      </w:r>
      <w:r w:rsidR="00C76222" w:rsidRPr="006D70F1">
        <w:rPr>
          <w:rFonts w:ascii="Arial" w:hAnsi="Arial" w:cs="Arial"/>
          <w:sz w:val="22"/>
          <w:szCs w:val="22"/>
        </w:rPr>
        <w:t>w </w:t>
      </w:r>
      <w:r w:rsidRPr="006D70F1">
        <w:rPr>
          <w:rFonts w:ascii="Arial" w:hAnsi="Arial" w:cs="Arial"/>
          <w:sz w:val="22"/>
          <w:szCs w:val="22"/>
        </w:rPr>
        <w:t>sprawie zamówienia</w:t>
      </w:r>
      <w:r w:rsidR="00F17972" w:rsidRPr="006D70F1">
        <w:rPr>
          <w:rFonts w:ascii="Arial" w:hAnsi="Arial" w:cs="Arial"/>
          <w:sz w:val="22"/>
          <w:szCs w:val="22"/>
        </w:rPr>
        <w:t xml:space="preserve"> </w:t>
      </w:r>
      <w:r w:rsidRPr="006D70F1">
        <w:rPr>
          <w:rFonts w:ascii="Arial" w:hAnsi="Arial" w:cs="Arial"/>
          <w:sz w:val="22"/>
          <w:szCs w:val="22"/>
        </w:rPr>
        <w:t>znajduje zastosowanie wersja Wytycznych obowiązująca</w:t>
      </w:r>
      <w:r w:rsidR="00F17972" w:rsidRPr="006D70F1">
        <w:rPr>
          <w:rFonts w:ascii="Arial" w:hAnsi="Arial" w:cs="Arial"/>
          <w:sz w:val="22"/>
          <w:szCs w:val="22"/>
        </w:rPr>
        <w:t xml:space="preserve"> </w:t>
      </w:r>
      <w:r w:rsidR="00C76222" w:rsidRPr="006D70F1">
        <w:rPr>
          <w:rFonts w:ascii="Arial" w:hAnsi="Arial" w:cs="Arial"/>
          <w:sz w:val="22"/>
          <w:szCs w:val="22"/>
        </w:rPr>
        <w:t>w </w:t>
      </w:r>
      <w:r w:rsidRPr="006D70F1">
        <w:rPr>
          <w:rFonts w:ascii="Arial" w:hAnsi="Arial" w:cs="Arial"/>
          <w:sz w:val="22"/>
          <w:szCs w:val="22"/>
        </w:rPr>
        <w:t>dniu wszczęcia postępowania, które zakończyło się zawarciem umowy.</w:t>
      </w:r>
      <w:r w:rsidR="003B03BB" w:rsidRPr="006D70F1">
        <w:rPr>
          <w:rFonts w:ascii="Arial" w:hAnsi="Arial" w:cs="Arial"/>
          <w:sz w:val="22"/>
          <w:szCs w:val="22"/>
        </w:rPr>
        <w:t xml:space="preserve"> </w:t>
      </w:r>
      <w:r w:rsidRPr="006D70F1">
        <w:rPr>
          <w:rFonts w:ascii="Arial" w:hAnsi="Arial" w:cs="Arial"/>
          <w:sz w:val="22"/>
          <w:szCs w:val="22"/>
        </w:rPr>
        <w:t>Niniejsze postanowienie nie uchyla obowiązku Beneficjenta przestrzegania przepisów prawa powszechnie obowiązującego</w:t>
      </w:r>
      <w:r w:rsidR="00F17972" w:rsidRPr="006D70F1">
        <w:rPr>
          <w:rFonts w:ascii="Arial" w:hAnsi="Arial" w:cs="Arial"/>
          <w:sz w:val="22"/>
          <w:szCs w:val="22"/>
        </w:rPr>
        <w:t xml:space="preserve"> </w:t>
      </w:r>
      <w:r w:rsidR="00C76222" w:rsidRPr="006D70F1">
        <w:rPr>
          <w:rFonts w:ascii="Arial" w:hAnsi="Arial" w:cs="Arial"/>
          <w:sz w:val="22"/>
          <w:szCs w:val="22"/>
        </w:rPr>
        <w:t>w </w:t>
      </w:r>
      <w:r w:rsidRPr="006D70F1">
        <w:rPr>
          <w:rFonts w:ascii="Arial" w:hAnsi="Arial" w:cs="Arial"/>
          <w:sz w:val="22"/>
          <w:szCs w:val="22"/>
        </w:rPr>
        <w:t>okresie poprzedzającym dostosowanie Wytycznych do treści tych przepisów oraz nie pozbawia Instytucji Zarządzającej możliwości uznania za niekwalifikowalny wydatku poniesionego sprzecznie</w:t>
      </w:r>
      <w:r w:rsidR="00F17972" w:rsidRPr="006D70F1">
        <w:rPr>
          <w:rFonts w:ascii="Arial" w:hAnsi="Arial" w:cs="Arial"/>
          <w:sz w:val="22"/>
          <w:szCs w:val="22"/>
        </w:rPr>
        <w:t xml:space="preserve"> </w:t>
      </w:r>
      <w:r w:rsidR="00C76222" w:rsidRPr="006D70F1">
        <w:rPr>
          <w:rFonts w:ascii="Arial" w:hAnsi="Arial" w:cs="Arial"/>
          <w:sz w:val="22"/>
          <w:szCs w:val="22"/>
        </w:rPr>
        <w:t>z </w:t>
      </w:r>
      <w:r w:rsidRPr="006D70F1">
        <w:rPr>
          <w:rFonts w:ascii="Arial" w:hAnsi="Arial" w:cs="Arial"/>
          <w:sz w:val="22"/>
          <w:szCs w:val="22"/>
        </w:rPr>
        <w:t xml:space="preserve">przepisami prawa powszechnie obowiązującego. </w:t>
      </w:r>
    </w:p>
    <w:p w14:paraId="0EB32C46" w14:textId="74E78DDB" w:rsidR="00A04E87" w:rsidRPr="006D70F1" w:rsidRDefault="00A04E87" w:rsidP="00A04E87">
      <w:pPr>
        <w:pStyle w:val="Pisma"/>
        <w:numPr>
          <w:ilvl w:val="0"/>
          <w:numId w:val="18"/>
        </w:numPr>
        <w:spacing w:before="60" w:after="60"/>
        <w:ind w:left="426" w:hanging="426"/>
        <w:rPr>
          <w:rFonts w:ascii="Arial" w:hAnsi="Arial" w:cs="Arial"/>
          <w:sz w:val="22"/>
          <w:szCs w:val="22"/>
        </w:rPr>
      </w:pPr>
      <w:r w:rsidRPr="006D70F1">
        <w:rPr>
          <w:rFonts w:ascii="Arial" w:hAnsi="Arial" w:cs="Arial"/>
          <w:sz w:val="22"/>
          <w:szCs w:val="22"/>
        </w:rPr>
        <w:lastRenderedPageBreak/>
        <w:t>W przypadku zmiany Wytycznych o możliwości stosowania zmiany do wydatków poniesionych przed dniem rozpoczęcia stosowania zmienionych Wytycznych rozstrzyga treść tych Wytycznych. Jeżeli treść Wytycznych nie reguluje tego zagadnienia, zastosowanie zmienionych Wytycznych do wydatków, o którym mowa w zdaniu poprzedzającym</w:t>
      </w:r>
      <w:r w:rsidR="00980D2C" w:rsidRPr="006D70F1">
        <w:rPr>
          <w:rFonts w:ascii="Arial" w:hAnsi="Arial" w:cs="Arial"/>
          <w:sz w:val="22"/>
          <w:szCs w:val="22"/>
        </w:rPr>
        <w:t>, jest możliwe wyłącznie w razie zawarcia stosownego aneksu do Umowy.</w:t>
      </w:r>
    </w:p>
    <w:p w14:paraId="38E1AEA2" w14:textId="0C63311A" w:rsidR="00893279" w:rsidRPr="006D70F1" w:rsidRDefault="002677DE">
      <w:pPr>
        <w:pStyle w:val="Pisma"/>
        <w:numPr>
          <w:ilvl w:val="0"/>
          <w:numId w:val="18"/>
        </w:numPr>
        <w:spacing w:before="60" w:after="60"/>
        <w:ind w:left="426" w:hanging="426"/>
        <w:rPr>
          <w:rFonts w:ascii="Arial" w:hAnsi="Arial" w:cs="Arial"/>
          <w:sz w:val="22"/>
          <w:szCs w:val="22"/>
        </w:rPr>
      </w:pPr>
      <w:r w:rsidRPr="006D70F1">
        <w:rPr>
          <w:rFonts w:ascii="Arial" w:hAnsi="Arial" w:cs="Arial"/>
          <w:sz w:val="22"/>
          <w:szCs w:val="22"/>
        </w:rPr>
        <w:t>Jeżeli Beneficjent</w:t>
      </w:r>
      <w:r w:rsidR="00F17972" w:rsidRPr="006D70F1">
        <w:rPr>
          <w:rFonts w:ascii="Arial" w:hAnsi="Arial" w:cs="Arial"/>
          <w:sz w:val="22"/>
          <w:szCs w:val="22"/>
        </w:rPr>
        <w:t xml:space="preserve"> </w:t>
      </w:r>
      <w:r w:rsidR="00C76222" w:rsidRPr="006D70F1">
        <w:rPr>
          <w:rFonts w:ascii="Arial" w:hAnsi="Arial" w:cs="Arial"/>
          <w:sz w:val="22"/>
          <w:szCs w:val="22"/>
        </w:rPr>
        <w:t>w </w:t>
      </w:r>
      <w:r w:rsidRPr="006D70F1">
        <w:rPr>
          <w:rFonts w:ascii="Arial" w:hAnsi="Arial" w:cs="Arial"/>
          <w:sz w:val="22"/>
          <w:szCs w:val="22"/>
        </w:rPr>
        <w:t xml:space="preserve">ramach realizacji Projektu udziela pomocy publicznej lub pomocy de </w:t>
      </w:r>
      <w:proofErr w:type="spellStart"/>
      <w:r w:rsidRPr="006D70F1">
        <w:rPr>
          <w:rFonts w:ascii="Arial" w:hAnsi="Arial" w:cs="Arial"/>
          <w:sz w:val="22"/>
          <w:szCs w:val="22"/>
        </w:rPr>
        <w:t>minimis</w:t>
      </w:r>
      <w:proofErr w:type="spellEnd"/>
      <w:r w:rsidRPr="006D70F1">
        <w:rPr>
          <w:rFonts w:ascii="Arial" w:hAnsi="Arial" w:cs="Arial"/>
          <w:sz w:val="22"/>
          <w:szCs w:val="22"/>
        </w:rPr>
        <w:t>, ma obowiązek udzielić wsparcia zgodnie</w:t>
      </w:r>
      <w:r w:rsidR="00F17972" w:rsidRPr="006D70F1">
        <w:rPr>
          <w:rFonts w:ascii="Arial" w:hAnsi="Arial" w:cs="Arial"/>
          <w:sz w:val="22"/>
          <w:szCs w:val="22"/>
        </w:rPr>
        <w:t xml:space="preserve"> </w:t>
      </w:r>
      <w:r w:rsidR="00C76222" w:rsidRPr="006D70F1">
        <w:rPr>
          <w:rFonts w:ascii="Arial" w:hAnsi="Arial" w:cs="Arial"/>
          <w:sz w:val="22"/>
          <w:szCs w:val="22"/>
        </w:rPr>
        <w:t>z </w:t>
      </w:r>
      <w:r w:rsidRPr="006D70F1">
        <w:rPr>
          <w:rFonts w:ascii="Arial" w:hAnsi="Arial" w:cs="Arial"/>
          <w:sz w:val="22"/>
          <w:szCs w:val="22"/>
        </w:rPr>
        <w:t>zasadami Programu, Uszczegółowienia Programu, Regulaminu wyboru projektów , Wytycznych, oraz znajdującymi zastosowanie przepisami prawa powszechnie obowiązującego,</w:t>
      </w:r>
      <w:r w:rsidRPr="0003461E">
        <w:rPr>
          <w:rFonts w:ascii="Arial" w:hAnsi="Arial" w:cs="Arial"/>
          <w:sz w:val="22"/>
          <w:szCs w:val="22"/>
        </w:rPr>
        <w:br/>
      </w:r>
      <w:r w:rsidRPr="006D70F1">
        <w:rPr>
          <w:rFonts w:ascii="Arial" w:hAnsi="Arial" w:cs="Arial"/>
          <w:sz w:val="22"/>
          <w:szCs w:val="22"/>
        </w:rPr>
        <w:t>w szczególności Rozporządzenia Komisji (UE) nr 651/14</w:t>
      </w:r>
      <w:r w:rsidR="00F17972" w:rsidRPr="006D70F1">
        <w:rPr>
          <w:rFonts w:ascii="Arial" w:hAnsi="Arial" w:cs="Arial"/>
          <w:sz w:val="22"/>
          <w:szCs w:val="22"/>
        </w:rPr>
        <w:t xml:space="preserve"> </w:t>
      </w:r>
      <w:r w:rsidR="00C76222" w:rsidRPr="006D70F1">
        <w:rPr>
          <w:rFonts w:ascii="Arial" w:hAnsi="Arial" w:cs="Arial"/>
          <w:sz w:val="22"/>
          <w:szCs w:val="22"/>
        </w:rPr>
        <w:t>z </w:t>
      </w:r>
      <w:r w:rsidRPr="006D70F1">
        <w:rPr>
          <w:rFonts w:ascii="Arial" w:hAnsi="Arial" w:cs="Arial"/>
          <w:sz w:val="22"/>
          <w:szCs w:val="22"/>
        </w:rPr>
        <w:t>dnia 17 czerwca 2014 r. uznającego niektóre rodzaje pomocy za zgodne</w:t>
      </w:r>
      <w:r w:rsidR="00F17972" w:rsidRPr="006D70F1">
        <w:rPr>
          <w:rFonts w:ascii="Arial" w:hAnsi="Arial" w:cs="Arial"/>
          <w:sz w:val="22"/>
          <w:szCs w:val="22"/>
        </w:rPr>
        <w:t xml:space="preserve"> </w:t>
      </w:r>
      <w:r w:rsidR="00C76222" w:rsidRPr="006D70F1">
        <w:rPr>
          <w:rFonts w:ascii="Arial" w:hAnsi="Arial" w:cs="Arial"/>
          <w:sz w:val="22"/>
          <w:szCs w:val="22"/>
        </w:rPr>
        <w:t>z </w:t>
      </w:r>
      <w:r w:rsidRPr="006D70F1">
        <w:rPr>
          <w:rFonts w:ascii="Arial" w:hAnsi="Arial" w:cs="Arial"/>
          <w:sz w:val="22"/>
          <w:szCs w:val="22"/>
        </w:rPr>
        <w:t>rynkiem wewnętrznym</w:t>
      </w:r>
      <w:r w:rsidR="00F17972" w:rsidRPr="006D70F1">
        <w:rPr>
          <w:rFonts w:ascii="Arial" w:hAnsi="Arial" w:cs="Arial"/>
          <w:sz w:val="22"/>
          <w:szCs w:val="22"/>
        </w:rPr>
        <w:t xml:space="preserve"> </w:t>
      </w:r>
      <w:r w:rsidR="00C76222" w:rsidRPr="006D70F1">
        <w:rPr>
          <w:rFonts w:ascii="Arial" w:hAnsi="Arial" w:cs="Arial"/>
          <w:sz w:val="22"/>
          <w:szCs w:val="22"/>
        </w:rPr>
        <w:t>w </w:t>
      </w:r>
      <w:r w:rsidRPr="006D70F1">
        <w:rPr>
          <w:rFonts w:ascii="Arial" w:hAnsi="Arial" w:cs="Arial"/>
          <w:sz w:val="22"/>
          <w:szCs w:val="22"/>
        </w:rPr>
        <w:t>zastosowaniu art. 107</w:t>
      </w:r>
      <w:r w:rsidR="00F17972" w:rsidRPr="006D70F1">
        <w:rPr>
          <w:rFonts w:ascii="Arial" w:hAnsi="Arial" w:cs="Arial"/>
          <w:sz w:val="22"/>
          <w:szCs w:val="22"/>
        </w:rPr>
        <w:t xml:space="preserve"> </w:t>
      </w:r>
      <w:r w:rsidR="00C76222" w:rsidRPr="006D70F1">
        <w:rPr>
          <w:rFonts w:ascii="Arial" w:hAnsi="Arial" w:cs="Arial"/>
          <w:sz w:val="22"/>
          <w:szCs w:val="22"/>
        </w:rPr>
        <w:t>i </w:t>
      </w:r>
      <w:r w:rsidRPr="006D70F1">
        <w:rPr>
          <w:rFonts w:ascii="Arial" w:hAnsi="Arial" w:cs="Arial"/>
          <w:sz w:val="22"/>
          <w:szCs w:val="22"/>
        </w:rPr>
        <w:t>108 Traktatu (Dz. Urz. UE, Seria L, 2014 r., Nr 187, s. 1,</w:t>
      </w:r>
      <w:r w:rsidR="00C76222" w:rsidRPr="006D70F1">
        <w:rPr>
          <w:rFonts w:ascii="Arial" w:hAnsi="Arial" w:cs="Arial"/>
          <w:sz w:val="22"/>
          <w:szCs w:val="22"/>
        </w:rPr>
        <w:t xml:space="preserve"> z </w:t>
      </w:r>
      <w:proofErr w:type="spellStart"/>
      <w:r w:rsidRPr="006D70F1">
        <w:rPr>
          <w:rFonts w:ascii="Arial" w:hAnsi="Arial" w:cs="Arial"/>
          <w:sz w:val="22"/>
          <w:szCs w:val="22"/>
        </w:rPr>
        <w:t>późn</w:t>
      </w:r>
      <w:proofErr w:type="spellEnd"/>
      <w:r w:rsidRPr="006D70F1">
        <w:rPr>
          <w:rFonts w:ascii="Arial" w:hAnsi="Arial" w:cs="Arial"/>
          <w:sz w:val="22"/>
          <w:szCs w:val="22"/>
        </w:rPr>
        <w:t>. zm.), Rozporządzenia Komisji (UE) nr 1407/2013</w:t>
      </w:r>
      <w:r w:rsidR="00F17972" w:rsidRPr="006D70F1">
        <w:rPr>
          <w:rFonts w:ascii="Arial" w:hAnsi="Arial" w:cs="Arial"/>
          <w:sz w:val="22"/>
          <w:szCs w:val="22"/>
        </w:rPr>
        <w:t xml:space="preserve"> </w:t>
      </w:r>
      <w:r w:rsidR="00C76222" w:rsidRPr="006D70F1">
        <w:rPr>
          <w:rFonts w:ascii="Arial" w:hAnsi="Arial" w:cs="Arial"/>
          <w:sz w:val="22"/>
          <w:szCs w:val="22"/>
        </w:rPr>
        <w:t>z </w:t>
      </w:r>
      <w:r w:rsidRPr="006D70F1">
        <w:rPr>
          <w:rFonts w:ascii="Arial" w:hAnsi="Arial" w:cs="Arial"/>
          <w:sz w:val="22"/>
          <w:szCs w:val="22"/>
        </w:rPr>
        <w:t>dnia 18 grudnia 2013 r.</w:t>
      </w:r>
      <w:r w:rsidR="00F17972" w:rsidRPr="006D70F1">
        <w:rPr>
          <w:rFonts w:ascii="Arial" w:hAnsi="Arial" w:cs="Arial"/>
          <w:sz w:val="22"/>
          <w:szCs w:val="22"/>
        </w:rPr>
        <w:t xml:space="preserve"> </w:t>
      </w:r>
      <w:r w:rsidR="00C76222" w:rsidRPr="006D70F1">
        <w:rPr>
          <w:rFonts w:ascii="Arial" w:hAnsi="Arial" w:cs="Arial"/>
          <w:sz w:val="22"/>
          <w:szCs w:val="22"/>
        </w:rPr>
        <w:t>w </w:t>
      </w:r>
      <w:r w:rsidRPr="006D70F1">
        <w:rPr>
          <w:rFonts w:ascii="Arial" w:hAnsi="Arial" w:cs="Arial"/>
          <w:sz w:val="22"/>
          <w:szCs w:val="22"/>
        </w:rPr>
        <w:t>sprawie stosowania art. 107</w:t>
      </w:r>
      <w:r w:rsidR="00F17972" w:rsidRPr="006D70F1">
        <w:rPr>
          <w:rFonts w:ascii="Arial" w:hAnsi="Arial" w:cs="Arial"/>
          <w:sz w:val="22"/>
          <w:szCs w:val="22"/>
        </w:rPr>
        <w:t xml:space="preserve"> </w:t>
      </w:r>
      <w:r w:rsidR="00C76222" w:rsidRPr="006D70F1">
        <w:rPr>
          <w:rFonts w:ascii="Arial" w:hAnsi="Arial" w:cs="Arial"/>
          <w:sz w:val="22"/>
          <w:szCs w:val="22"/>
        </w:rPr>
        <w:t>i </w:t>
      </w:r>
      <w:r w:rsidRPr="006D70F1">
        <w:rPr>
          <w:rFonts w:ascii="Arial" w:hAnsi="Arial" w:cs="Arial"/>
          <w:sz w:val="22"/>
          <w:szCs w:val="22"/>
        </w:rPr>
        <w:t>108 Traktatu</w:t>
      </w:r>
      <w:r w:rsidR="00C76222" w:rsidRPr="006D70F1">
        <w:rPr>
          <w:rFonts w:ascii="Arial" w:hAnsi="Arial" w:cs="Arial"/>
          <w:sz w:val="22"/>
          <w:szCs w:val="22"/>
        </w:rPr>
        <w:t xml:space="preserve"> o </w:t>
      </w:r>
      <w:r w:rsidRPr="006D70F1">
        <w:rPr>
          <w:rFonts w:ascii="Arial" w:hAnsi="Arial" w:cs="Arial"/>
          <w:sz w:val="22"/>
          <w:szCs w:val="22"/>
        </w:rPr>
        <w:t xml:space="preserve">funkcjonowaniu Unii Europejskiej do pomocy de </w:t>
      </w:r>
      <w:proofErr w:type="spellStart"/>
      <w:r w:rsidRPr="006D70F1">
        <w:rPr>
          <w:rFonts w:ascii="Arial" w:hAnsi="Arial" w:cs="Arial"/>
          <w:sz w:val="22"/>
          <w:szCs w:val="22"/>
        </w:rPr>
        <w:t>minimis</w:t>
      </w:r>
      <w:proofErr w:type="spellEnd"/>
      <w:r w:rsidRPr="006D70F1">
        <w:rPr>
          <w:rFonts w:ascii="Arial" w:hAnsi="Arial" w:cs="Arial"/>
          <w:sz w:val="22"/>
          <w:szCs w:val="22"/>
        </w:rPr>
        <w:t xml:space="preserve"> (Dz. Urz. UE, Seria L, 2013 r., Nr 352, str. 1) oraz odpowiedniego rozporządzenia ministra właściwego do spraw rozwoju regionalnego</w:t>
      </w:r>
      <w:r w:rsidR="00F17972" w:rsidRPr="006D70F1">
        <w:rPr>
          <w:rFonts w:ascii="Arial" w:hAnsi="Arial" w:cs="Arial"/>
          <w:sz w:val="22"/>
          <w:szCs w:val="22"/>
        </w:rPr>
        <w:t xml:space="preserve"> </w:t>
      </w:r>
      <w:r w:rsidR="00C76222" w:rsidRPr="006D70F1">
        <w:rPr>
          <w:rFonts w:ascii="Arial" w:hAnsi="Arial" w:cs="Arial"/>
          <w:sz w:val="22"/>
          <w:szCs w:val="22"/>
        </w:rPr>
        <w:t>w </w:t>
      </w:r>
      <w:r w:rsidRPr="006D70F1">
        <w:rPr>
          <w:rFonts w:ascii="Arial" w:hAnsi="Arial" w:cs="Arial"/>
          <w:sz w:val="22"/>
          <w:szCs w:val="22"/>
        </w:rPr>
        <w:t>sprawie udzielania pomocy, wydanego na podstawie art. 30 § 4 ustawy wdrożeniowej, jak również na warunkach określonych</w:t>
      </w:r>
      <w:r w:rsidR="00F17972" w:rsidRPr="006D70F1">
        <w:rPr>
          <w:rFonts w:ascii="Arial" w:hAnsi="Arial" w:cs="Arial"/>
          <w:sz w:val="22"/>
          <w:szCs w:val="22"/>
        </w:rPr>
        <w:t xml:space="preserve"> </w:t>
      </w:r>
      <w:r w:rsidR="00C76222" w:rsidRPr="006D70F1">
        <w:rPr>
          <w:rFonts w:ascii="Arial" w:hAnsi="Arial" w:cs="Arial"/>
          <w:sz w:val="22"/>
          <w:szCs w:val="22"/>
        </w:rPr>
        <w:t>w </w:t>
      </w:r>
      <w:r w:rsidRPr="006D70F1">
        <w:rPr>
          <w:rFonts w:ascii="Arial" w:hAnsi="Arial" w:cs="Arial"/>
          <w:sz w:val="22"/>
          <w:szCs w:val="22"/>
        </w:rPr>
        <w:t>Umowie.</w:t>
      </w:r>
    </w:p>
    <w:p w14:paraId="44F53F3D" w14:textId="6CC6D223" w:rsidR="00893279" w:rsidRPr="006D70F1" w:rsidRDefault="002677DE">
      <w:pPr>
        <w:pStyle w:val="Pisma"/>
        <w:numPr>
          <w:ilvl w:val="0"/>
          <w:numId w:val="18"/>
        </w:numPr>
        <w:spacing w:before="60" w:after="60"/>
        <w:ind w:left="426" w:hanging="426"/>
        <w:rPr>
          <w:rFonts w:ascii="Arial" w:hAnsi="Arial" w:cs="Arial"/>
          <w:sz w:val="22"/>
          <w:szCs w:val="22"/>
        </w:rPr>
      </w:pPr>
      <w:r w:rsidRPr="006D70F1">
        <w:rPr>
          <w:rFonts w:ascii="Arial" w:hAnsi="Arial" w:cs="Arial"/>
          <w:sz w:val="22"/>
          <w:szCs w:val="22"/>
        </w:rPr>
        <w:t>Wydatek</w:t>
      </w:r>
      <w:r w:rsidR="003B03BB" w:rsidRPr="006D70F1">
        <w:rPr>
          <w:rFonts w:ascii="Arial" w:hAnsi="Arial" w:cs="Arial"/>
          <w:sz w:val="22"/>
          <w:szCs w:val="22"/>
        </w:rPr>
        <w:t xml:space="preserve"> </w:t>
      </w:r>
      <w:r w:rsidRPr="006D70F1">
        <w:rPr>
          <w:rFonts w:ascii="Arial" w:hAnsi="Arial" w:cs="Arial"/>
          <w:sz w:val="22"/>
          <w:szCs w:val="22"/>
        </w:rPr>
        <w:t>Beneficjenta,</w:t>
      </w:r>
      <w:r w:rsidR="00F17972" w:rsidRPr="006D70F1">
        <w:rPr>
          <w:rFonts w:ascii="Arial" w:hAnsi="Arial" w:cs="Arial"/>
          <w:sz w:val="22"/>
          <w:szCs w:val="22"/>
        </w:rPr>
        <w:t xml:space="preserve"> </w:t>
      </w:r>
      <w:r w:rsidR="00C76222" w:rsidRPr="006D70F1">
        <w:rPr>
          <w:rFonts w:ascii="Arial" w:hAnsi="Arial" w:cs="Arial"/>
          <w:sz w:val="22"/>
          <w:szCs w:val="22"/>
        </w:rPr>
        <w:t>w </w:t>
      </w:r>
      <w:r w:rsidRPr="006D70F1">
        <w:rPr>
          <w:rFonts w:ascii="Arial" w:hAnsi="Arial" w:cs="Arial"/>
          <w:sz w:val="22"/>
          <w:szCs w:val="22"/>
        </w:rPr>
        <w:t>tym wydatek poniesiony przed podpisaniem Umowy, jest wydatkiem kwalifikowalnym wyłącznie wówczas, gdy łącznie spełnia wszystkie warunki, pozwalające uznać dany wydatek za kwalifikowalny, określone</w:t>
      </w:r>
      <w:r w:rsidR="00F17972" w:rsidRPr="006D70F1">
        <w:rPr>
          <w:rFonts w:ascii="Arial" w:hAnsi="Arial" w:cs="Arial"/>
          <w:sz w:val="22"/>
          <w:szCs w:val="22"/>
        </w:rPr>
        <w:t xml:space="preserve"> </w:t>
      </w:r>
      <w:r w:rsidR="00C76222" w:rsidRPr="006D70F1">
        <w:rPr>
          <w:rFonts w:ascii="Arial" w:hAnsi="Arial" w:cs="Arial"/>
          <w:sz w:val="22"/>
          <w:szCs w:val="22"/>
        </w:rPr>
        <w:t>w </w:t>
      </w:r>
      <w:r w:rsidRPr="006D70F1">
        <w:rPr>
          <w:rFonts w:ascii="Arial" w:hAnsi="Arial" w:cs="Arial"/>
          <w:sz w:val="22"/>
          <w:szCs w:val="22"/>
        </w:rPr>
        <w:t>Programie,</w:t>
      </w:r>
      <w:r w:rsidRPr="0003461E">
        <w:rPr>
          <w:rFonts w:ascii="Arial" w:hAnsi="Arial" w:cs="Arial"/>
          <w:sz w:val="22"/>
          <w:szCs w:val="22"/>
        </w:rPr>
        <w:br/>
      </w:r>
      <w:r w:rsidRPr="006D70F1">
        <w:rPr>
          <w:rFonts w:ascii="Arial" w:hAnsi="Arial" w:cs="Arial"/>
          <w:sz w:val="22"/>
          <w:szCs w:val="22"/>
        </w:rPr>
        <w:t>w Uszczegółowieniu Programu,</w:t>
      </w:r>
      <w:r w:rsidR="00F17972" w:rsidRPr="006D70F1">
        <w:rPr>
          <w:rFonts w:ascii="Arial" w:hAnsi="Arial" w:cs="Arial"/>
          <w:sz w:val="22"/>
          <w:szCs w:val="22"/>
        </w:rPr>
        <w:t xml:space="preserve"> </w:t>
      </w:r>
      <w:r w:rsidR="00C76222" w:rsidRPr="006D70F1">
        <w:rPr>
          <w:rFonts w:ascii="Arial" w:hAnsi="Arial" w:cs="Arial"/>
          <w:sz w:val="22"/>
          <w:szCs w:val="22"/>
        </w:rPr>
        <w:t>w </w:t>
      </w:r>
      <w:r w:rsidRPr="006D70F1">
        <w:rPr>
          <w:rFonts w:ascii="Arial" w:hAnsi="Arial" w:cs="Arial"/>
          <w:sz w:val="22"/>
          <w:szCs w:val="22"/>
        </w:rPr>
        <w:t>Regulaminie wyboru projektów,</w:t>
      </w:r>
      <w:r w:rsidR="00F17972" w:rsidRPr="006D70F1">
        <w:rPr>
          <w:rFonts w:ascii="Arial" w:hAnsi="Arial" w:cs="Arial"/>
          <w:sz w:val="22"/>
          <w:szCs w:val="22"/>
        </w:rPr>
        <w:t xml:space="preserve"> </w:t>
      </w:r>
      <w:r w:rsidR="00C76222" w:rsidRPr="006D70F1">
        <w:rPr>
          <w:rFonts w:ascii="Arial" w:hAnsi="Arial" w:cs="Arial"/>
          <w:sz w:val="22"/>
          <w:szCs w:val="22"/>
        </w:rPr>
        <w:t>w </w:t>
      </w:r>
      <w:r w:rsidRPr="006D70F1">
        <w:rPr>
          <w:rFonts w:ascii="Arial" w:hAnsi="Arial" w:cs="Arial"/>
          <w:sz w:val="22"/>
          <w:szCs w:val="22"/>
        </w:rPr>
        <w:t>aktach prawa powszechnie obowiązującego mających zastosowanie do Beneficjenta lub Projektu, jak również</w:t>
      </w:r>
      <w:r w:rsidR="00F17972" w:rsidRPr="006D70F1">
        <w:rPr>
          <w:rFonts w:ascii="Arial" w:hAnsi="Arial" w:cs="Arial"/>
          <w:sz w:val="22"/>
          <w:szCs w:val="22"/>
        </w:rPr>
        <w:t xml:space="preserve"> </w:t>
      </w:r>
      <w:r w:rsidRPr="006D70F1">
        <w:rPr>
          <w:rFonts w:ascii="Arial" w:hAnsi="Arial" w:cs="Arial"/>
          <w:sz w:val="22"/>
          <w:szCs w:val="22"/>
        </w:rPr>
        <w:t>określone</w:t>
      </w:r>
      <w:r w:rsidR="00F17972" w:rsidRPr="006D70F1">
        <w:rPr>
          <w:rFonts w:ascii="Arial" w:hAnsi="Arial" w:cs="Arial"/>
          <w:sz w:val="22"/>
          <w:szCs w:val="22"/>
        </w:rPr>
        <w:t xml:space="preserve"> </w:t>
      </w:r>
      <w:r w:rsidR="00C76222" w:rsidRPr="006D70F1">
        <w:rPr>
          <w:rFonts w:ascii="Arial" w:hAnsi="Arial" w:cs="Arial"/>
          <w:sz w:val="22"/>
          <w:szCs w:val="22"/>
        </w:rPr>
        <w:t>w </w:t>
      </w:r>
      <w:r w:rsidRPr="006D70F1">
        <w:rPr>
          <w:rFonts w:ascii="Arial" w:hAnsi="Arial" w:cs="Arial"/>
          <w:sz w:val="22"/>
          <w:szCs w:val="22"/>
        </w:rPr>
        <w:t>Umowie oraz Wytycznych,</w:t>
      </w:r>
      <w:r w:rsidR="00F17972" w:rsidRPr="006D70F1">
        <w:rPr>
          <w:rFonts w:ascii="Arial" w:hAnsi="Arial" w:cs="Arial"/>
          <w:sz w:val="22"/>
          <w:szCs w:val="22"/>
        </w:rPr>
        <w:t xml:space="preserve"> </w:t>
      </w:r>
      <w:r w:rsidR="00C76222" w:rsidRPr="006D70F1">
        <w:rPr>
          <w:rFonts w:ascii="Arial" w:hAnsi="Arial" w:cs="Arial"/>
          <w:sz w:val="22"/>
          <w:szCs w:val="22"/>
        </w:rPr>
        <w:t>w </w:t>
      </w:r>
      <w:r w:rsidRPr="006D70F1">
        <w:rPr>
          <w:rFonts w:ascii="Arial" w:hAnsi="Arial" w:cs="Arial"/>
          <w:sz w:val="22"/>
          <w:szCs w:val="22"/>
        </w:rPr>
        <w:t xml:space="preserve">tym: </w:t>
      </w:r>
    </w:p>
    <w:p w14:paraId="0F87DE74" w14:textId="03F576EB" w:rsidR="00893279" w:rsidRPr="006D70F1" w:rsidRDefault="002677DE" w:rsidP="0003461E">
      <w:pPr>
        <w:pStyle w:val="Pisma"/>
        <w:numPr>
          <w:ilvl w:val="0"/>
          <w:numId w:val="20"/>
        </w:numPr>
        <w:tabs>
          <w:tab w:val="clear" w:pos="0"/>
        </w:tabs>
        <w:spacing w:before="60" w:after="60"/>
        <w:ind w:left="851" w:hanging="425"/>
        <w:rPr>
          <w:rFonts w:ascii="Arial" w:hAnsi="Arial" w:cs="Arial"/>
          <w:sz w:val="22"/>
          <w:szCs w:val="22"/>
        </w:rPr>
      </w:pPr>
      <w:r w:rsidRPr="006D70F1">
        <w:rPr>
          <w:rFonts w:ascii="Arial" w:hAnsi="Arial" w:cs="Arial"/>
          <w:sz w:val="22"/>
          <w:szCs w:val="22"/>
        </w:rPr>
        <w:t>został poniesiony</w:t>
      </w:r>
      <w:r w:rsidR="00F17972" w:rsidRPr="006D70F1">
        <w:rPr>
          <w:rFonts w:ascii="Arial" w:hAnsi="Arial" w:cs="Arial"/>
          <w:sz w:val="22"/>
          <w:szCs w:val="22"/>
        </w:rPr>
        <w:t xml:space="preserve"> </w:t>
      </w:r>
      <w:r w:rsidR="00C76222" w:rsidRPr="006D70F1">
        <w:rPr>
          <w:rFonts w:ascii="Arial" w:hAnsi="Arial" w:cs="Arial"/>
          <w:sz w:val="22"/>
          <w:szCs w:val="22"/>
        </w:rPr>
        <w:t>w </w:t>
      </w:r>
      <w:r w:rsidRPr="006D70F1">
        <w:rPr>
          <w:rFonts w:ascii="Arial" w:hAnsi="Arial" w:cs="Arial"/>
          <w:sz w:val="22"/>
          <w:szCs w:val="22"/>
        </w:rPr>
        <w:t>ramach Projektu, który zarówno</w:t>
      </w:r>
      <w:r w:rsidR="00F17972" w:rsidRPr="006D70F1">
        <w:rPr>
          <w:rFonts w:ascii="Arial" w:hAnsi="Arial" w:cs="Arial"/>
          <w:sz w:val="22"/>
          <w:szCs w:val="22"/>
        </w:rPr>
        <w:t xml:space="preserve"> </w:t>
      </w:r>
      <w:r w:rsidR="00C76222" w:rsidRPr="006D70F1">
        <w:rPr>
          <w:rFonts w:ascii="Arial" w:hAnsi="Arial" w:cs="Arial"/>
          <w:sz w:val="22"/>
          <w:szCs w:val="22"/>
        </w:rPr>
        <w:t>w </w:t>
      </w:r>
      <w:r w:rsidRPr="006D70F1">
        <w:rPr>
          <w:rFonts w:ascii="Arial" w:hAnsi="Arial" w:cs="Arial"/>
          <w:sz w:val="22"/>
          <w:szCs w:val="22"/>
        </w:rPr>
        <w:t>toku procedury oceny</w:t>
      </w:r>
      <w:r w:rsidR="00F17972" w:rsidRPr="006D70F1">
        <w:rPr>
          <w:rFonts w:ascii="Arial" w:hAnsi="Arial" w:cs="Arial"/>
          <w:sz w:val="22"/>
          <w:szCs w:val="22"/>
        </w:rPr>
        <w:t xml:space="preserve"> </w:t>
      </w:r>
      <w:r w:rsidR="00C76222" w:rsidRPr="006D70F1">
        <w:rPr>
          <w:rFonts w:ascii="Arial" w:hAnsi="Arial" w:cs="Arial"/>
          <w:sz w:val="22"/>
          <w:szCs w:val="22"/>
        </w:rPr>
        <w:t>i </w:t>
      </w:r>
      <w:r w:rsidRPr="006D70F1">
        <w:rPr>
          <w:rFonts w:ascii="Arial" w:hAnsi="Arial" w:cs="Arial"/>
          <w:sz w:val="22"/>
          <w:szCs w:val="22"/>
        </w:rPr>
        <w:t>wyboru projektów, jak</w:t>
      </w:r>
      <w:r w:rsidR="00F17972" w:rsidRPr="006D70F1">
        <w:rPr>
          <w:rFonts w:ascii="Arial" w:hAnsi="Arial" w:cs="Arial"/>
          <w:sz w:val="22"/>
          <w:szCs w:val="22"/>
        </w:rPr>
        <w:t xml:space="preserve"> </w:t>
      </w:r>
      <w:r w:rsidR="00C76222" w:rsidRPr="006D70F1">
        <w:rPr>
          <w:rFonts w:ascii="Arial" w:hAnsi="Arial" w:cs="Arial"/>
          <w:sz w:val="22"/>
          <w:szCs w:val="22"/>
        </w:rPr>
        <w:t>i </w:t>
      </w:r>
      <w:r w:rsidRPr="006D70F1">
        <w:rPr>
          <w:rFonts w:ascii="Arial" w:hAnsi="Arial" w:cs="Arial"/>
          <w:sz w:val="22"/>
          <w:szCs w:val="22"/>
        </w:rPr>
        <w:t>w dacie podpisania Umowy spełniał wszystkie kryteria wyboru projektów,</w:t>
      </w:r>
      <w:r w:rsidR="00F17972" w:rsidRPr="006D70F1">
        <w:rPr>
          <w:rFonts w:ascii="Arial" w:hAnsi="Arial" w:cs="Arial"/>
          <w:sz w:val="22"/>
          <w:szCs w:val="22"/>
        </w:rPr>
        <w:t xml:space="preserve"> </w:t>
      </w:r>
      <w:r w:rsidR="00C76222" w:rsidRPr="006D70F1">
        <w:rPr>
          <w:rFonts w:ascii="Arial" w:hAnsi="Arial" w:cs="Arial"/>
          <w:sz w:val="22"/>
          <w:szCs w:val="22"/>
        </w:rPr>
        <w:t>w </w:t>
      </w:r>
      <w:r w:rsidRPr="006D70F1">
        <w:rPr>
          <w:rFonts w:ascii="Arial" w:hAnsi="Arial" w:cs="Arial"/>
          <w:sz w:val="22"/>
          <w:szCs w:val="22"/>
        </w:rPr>
        <w:t>oparciu</w:t>
      </w:r>
      <w:r w:rsidR="00F17972" w:rsidRPr="006D70F1">
        <w:rPr>
          <w:rFonts w:ascii="Arial" w:hAnsi="Arial" w:cs="Arial"/>
          <w:sz w:val="22"/>
          <w:szCs w:val="22"/>
        </w:rPr>
        <w:t xml:space="preserve"> </w:t>
      </w:r>
      <w:r w:rsidR="00C76222" w:rsidRPr="006D70F1">
        <w:rPr>
          <w:rFonts w:ascii="Arial" w:hAnsi="Arial" w:cs="Arial"/>
          <w:sz w:val="22"/>
          <w:szCs w:val="22"/>
        </w:rPr>
        <w:t>o </w:t>
      </w:r>
      <w:r w:rsidRPr="006D70F1">
        <w:rPr>
          <w:rFonts w:ascii="Arial" w:hAnsi="Arial" w:cs="Arial"/>
          <w:sz w:val="22"/>
          <w:szCs w:val="22"/>
        </w:rPr>
        <w:t>które dokonano oceny Projektu, tj. spełniał wszystkie kryteria obligatoryjne (takie, których spełnienie było niezbędne do przyznania dofinansowania), jak również spełniał kryteria fakultatywne (stanowiące podstawę przyznania punktów)</w:t>
      </w:r>
      <w:r w:rsidR="00F17972" w:rsidRPr="006D70F1">
        <w:rPr>
          <w:rFonts w:ascii="Arial" w:hAnsi="Arial" w:cs="Arial"/>
          <w:sz w:val="22"/>
          <w:szCs w:val="22"/>
        </w:rPr>
        <w:t xml:space="preserve"> </w:t>
      </w:r>
      <w:r w:rsidR="00C76222" w:rsidRPr="006D70F1">
        <w:rPr>
          <w:rFonts w:ascii="Arial" w:hAnsi="Arial" w:cs="Arial"/>
          <w:sz w:val="22"/>
          <w:szCs w:val="22"/>
        </w:rPr>
        <w:t>w </w:t>
      </w:r>
      <w:r w:rsidRPr="006D70F1">
        <w:rPr>
          <w:rFonts w:ascii="Arial" w:hAnsi="Arial" w:cs="Arial"/>
          <w:sz w:val="22"/>
          <w:szCs w:val="22"/>
        </w:rPr>
        <w:t>zakresie niezbędnym do uzyskania dofinansowania, biorąc pod uwagę zasady określone</w:t>
      </w:r>
      <w:r w:rsidR="00F17972" w:rsidRPr="006D70F1">
        <w:rPr>
          <w:rFonts w:ascii="Arial" w:hAnsi="Arial" w:cs="Arial"/>
          <w:sz w:val="22"/>
          <w:szCs w:val="22"/>
        </w:rPr>
        <w:t xml:space="preserve"> </w:t>
      </w:r>
      <w:r w:rsidR="00C76222" w:rsidRPr="006D70F1">
        <w:rPr>
          <w:rFonts w:ascii="Arial" w:hAnsi="Arial" w:cs="Arial"/>
          <w:sz w:val="22"/>
          <w:szCs w:val="22"/>
        </w:rPr>
        <w:t>w </w:t>
      </w:r>
      <w:r w:rsidRPr="006D70F1">
        <w:rPr>
          <w:rFonts w:ascii="Arial" w:hAnsi="Arial" w:cs="Arial"/>
          <w:sz w:val="22"/>
          <w:szCs w:val="22"/>
        </w:rPr>
        <w:t>Regulaminie wyboru projektów;</w:t>
      </w:r>
    </w:p>
    <w:p w14:paraId="6A6DD311" w14:textId="29BEBB05" w:rsidR="00893279" w:rsidRPr="006D70F1" w:rsidRDefault="002677DE" w:rsidP="0003461E">
      <w:pPr>
        <w:pStyle w:val="Pisma"/>
        <w:numPr>
          <w:ilvl w:val="0"/>
          <w:numId w:val="20"/>
        </w:numPr>
        <w:spacing w:before="60" w:after="60"/>
        <w:ind w:left="851" w:hanging="425"/>
        <w:rPr>
          <w:rFonts w:ascii="Arial" w:hAnsi="Arial" w:cs="Arial"/>
          <w:sz w:val="22"/>
          <w:szCs w:val="22"/>
        </w:rPr>
      </w:pPr>
      <w:r w:rsidRPr="006D70F1">
        <w:rPr>
          <w:rFonts w:ascii="Arial" w:hAnsi="Arial" w:cs="Arial"/>
          <w:sz w:val="22"/>
          <w:szCs w:val="22"/>
        </w:rPr>
        <w:t>spełnia warunki określone</w:t>
      </w:r>
      <w:r w:rsidR="00F17972" w:rsidRPr="006D70F1">
        <w:rPr>
          <w:rFonts w:ascii="Arial" w:hAnsi="Arial" w:cs="Arial"/>
          <w:sz w:val="22"/>
          <w:szCs w:val="22"/>
        </w:rPr>
        <w:t xml:space="preserve"> </w:t>
      </w:r>
      <w:r w:rsidR="00C76222" w:rsidRPr="006D70F1">
        <w:rPr>
          <w:rFonts w:ascii="Arial" w:hAnsi="Arial" w:cs="Arial"/>
          <w:sz w:val="22"/>
          <w:szCs w:val="22"/>
        </w:rPr>
        <w:t>w </w:t>
      </w:r>
      <w:r w:rsidRPr="006D70F1">
        <w:rPr>
          <w:rFonts w:ascii="Arial" w:hAnsi="Arial" w:cs="Arial"/>
          <w:sz w:val="22"/>
          <w:szCs w:val="22"/>
        </w:rPr>
        <w:t>Programie, Uszczegółowieniu Programu</w:t>
      </w:r>
      <w:r w:rsidR="003B03BB" w:rsidRPr="006D70F1">
        <w:rPr>
          <w:rFonts w:ascii="Arial" w:hAnsi="Arial" w:cs="Arial"/>
          <w:sz w:val="22"/>
          <w:szCs w:val="22"/>
        </w:rPr>
        <w:t xml:space="preserve"> </w:t>
      </w:r>
      <w:r w:rsidRPr="006D70F1">
        <w:rPr>
          <w:rFonts w:ascii="Arial" w:hAnsi="Arial" w:cs="Arial"/>
          <w:sz w:val="22"/>
          <w:szCs w:val="22"/>
        </w:rPr>
        <w:t>oraz Regulaminie wyboru projektów;</w:t>
      </w:r>
    </w:p>
    <w:p w14:paraId="12472598" w14:textId="4F75E12B" w:rsidR="00893279" w:rsidRPr="006D70F1" w:rsidRDefault="002677DE" w:rsidP="0003461E">
      <w:pPr>
        <w:pStyle w:val="Pisma"/>
        <w:numPr>
          <w:ilvl w:val="0"/>
          <w:numId w:val="20"/>
        </w:numPr>
        <w:spacing w:before="60" w:after="60"/>
        <w:ind w:left="851" w:hanging="425"/>
        <w:jc w:val="left"/>
        <w:rPr>
          <w:rFonts w:ascii="Arial" w:hAnsi="Arial" w:cs="Arial"/>
          <w:sz w:val="22"/>
          <w:szCs w:val="22"/>
        </w:rPr>
      </w:pPr>
      <w:r w:rsidRPr="006D70F1">
        <w:rPr>
          <w:rFonts w:ascii="Arial" w:hAnsi="Arial" w:cs="Arial"/>
          <w:sz w:val="22"/>
          <w:szCs w:val="22"/>
        </w:rPr>
        <w:t>jest zgodny</w:t>
      </w:r>
      <w:r w:rsidR="00C76222" w:rsidRPr="006D70F1">
        <w:rPr>
          <w:rFonts w:ascii="Arial" w:hAnsi="Arial" w:cs="Arial"/>
          <w:sz w:val="22"/>
          <w:szCs w:val="22"/>
        </w:rPr>
        <w:t xml:space="preserve"> z </w:t>
      </w:r>
      <w:r w:rsidRPr="006D70F1">
        <w:rPr>
          <w:rFonts w:ascii="Arial" w:hAnsi="Arial" w:cs="Arial"/>
          <w:sz w:val="22"/>
          <w:szCs w:val="22"/>
        </w:rPr>
        <w:t>postanowieniami Umowy oraz</w:t>
      </w:r>
      <w:r w:rsidR="00F17972" w:rsidRPr="006D70F1">
        <w:rPr>
          <w:rFonts w:ascii="Arial" w:hAnsi="Arial" w:cs="Arial"/>
          <w:sz w:val="22"/>
          <w:szCs w:val="22"/>
        </w:rPr>
        <w:t xml:space="preserve"> </w:t>
      </w:r>
      <w:r w:rsidR="00C76222" w:rsidRPr="006D70F1">
        <w:rPr>
          <w:rFonts w:ascii="Arial" w:hAnsi="Arial" w:cs="Arial"/>
          <w:sz w:val="22"/>
          <w:szCs w:val="22"/>
        </w:rPr>
        <w:t>z </w:t>
      </w:r>
      <w:r w:rsidRPr="006D70F1">
        <w:rPr>
          <w:rFonts w:ascii="Arial" w:hAnsi="Arial" w:cs="Arial"/>
          <w:sz w:val="22"/>
          <w:szCs w:val="22"/>
        </w:rPr>
        <w:t>Wytycznymi oraz innymi procedurami, do stosowania których Beneficjent zobowiązał się</w:t>
      </w:r>
      <w:r w:rsidR="00F17972" w:rsidRPr="006D70F1">
        <w:rPr>
          <w:rFonts w:ascii="Arial" w:hAnsi="Arial" w:cs="Arial"/>
          <w:sz w:val="22"/>
          <w:szCs w:val="22"/>
        </w:rPr>
        <w:t xml:space="preserve"> </w:t>
      </w:r>
      <w:r w:rsidR="00C76222" w:rsidRPr="006D70F1">
        <w:rPr>
          <w:rFonts w:ascii="Arial" w:hAnsi="Arial" w:cs="Arial"/>
          <w:sz w:val="22"/>
          <w:szCs w:val="22"/>
        </w:rPr>
        <w:t>w </w:t>
      </w:r>
      <w:r w:rsidRPr="006D70F1">
        <w:rPr>
          <w:rFonts w:ascii="Arial" w:hAnsi="Arial" w:cs="Arial"/>
          <w:sz w:val="22"/>
          <w:szCs w:val="22"/>
        </w:rPr>
        <w:t xml:space="preserve">Umowie; </w:t>
      </w:r>
    </w:p>
    <w:p w14:paraId="4E79F9B5" w14:textId="28D0977E" w:rsidR="00893279" w:rsidRPr="006D70F1" w:rsidRDefault="002677DE" w:rsidP="0003461E">
      <w:pPr>
        <w:pStyle w:val="Pisma"/>
        <w:numPr>
          <w:ilvl w:val="0"/>
          <w:numId w:val="20"/>
        </w:numPr>
        <w:spacing w:before="60" w:after="60"/>
        <w:ind w:left="851" w:hanging="425"/>
        <w:rPr>
          <w:rFonts w:ascii="Arial" w:hAnsi="Arial" w:cs="Arial"/>
          <w:sz w:val="22"/>
          <w:szCs w:val="22"/>
        </w:rPr>
      </w:pPr>
      <w:r w:rsidRPr="006D70F1">
        <w:rPr>
          <w:rFonts w:ascii="Arial" w:hAnsi="Arial" w:cs="Arial"/>
          <w:sz w:val="22"/>
          <w:szCs w:val="22"/>
        </w:rPr>
        <w:t>jest zgodny</w:t>
      </w:r>
      <w:r w:rsidR="00F17972" w:rsidRPr="006D70F1">
        <w:rPr>
          <w:rFonts w:ascii="Arial" w:hAnsi="Arial" w:cs="Arial"/>
          <w:sz w:val="22"/>
          <w:szCs w:val="22"/>
        </w:rPr>
        <w:t xml:space="preserve"> </w:t>
      </w:r>
      <w:r w:rsidR="00C76222" w:rsidRPr="006D70F1">
        <w:rPr>
          <w:rFonts w:ascii="Arial" w:hAnsi="Arial" w:cs="Arial"/>
          <w:sz w:val="22"/>
          <w:szCs w:val="22"/>
        </w:rPr>
        <w:t>z </w:t>
      </w:r>
      <w:r w:rsidRPr="006D70F1">
        <w:rPr>
          <w:rFonts w:ascii="Arial" w:hAnsi="Arial" w:cs="Arial"/>
          <w:sz w:val="22"/>
          <w:szCs w:val="22"/>
        </w:rPr>
        <w:t>przepisami prawa unijnego oraz prawa krajowego,</w:t>
      </w:r>
      <w:r w:rsidR="00F17972" w:rsidRPr="006D70F1">
        <w:rPr>
          <w:rFonts w:ascii="Arial" w:hAnsi="Arial" w:cs="Arial"/>
          <w:sz w:val="22"/>
          <w:szCs w:val="22"/>
        </w:rPr>
        <w:t xml:space="preserve"> </w:t>
      </w:r>
      <w:r w:rsidR="00C76222" w:rsidRPr="006D70F1">
        <w:rPr>
          <w:rFonts w:ascii="Arial" w:hAnsi="Arial" w:cs="Arial"/>
          <w:sz w:val="22"/>
          <w:szCs w:val="22"/>
        </w:rPr>
        <w:t>w </w:t>
      </w:r>
      <w:r w:rsidRPr="006D70F1">
        <w:rPr>
          <w:rFonts w:ascii="Arial" w:hAnsi="Arial" w:cs="Arial"/>
          <w:sz w:val="22"/>
          <w:szCs w:val="22"/>
        </w:rPr>
        <w:t xml:space="preserve">tym przepisami regulującymi udzielanie pomocy publicznej lub pomocy de </w:t>
      </w:r>
      <w:proofErr w:type="spellStart"/>
      <w:r w:rsidRPr="006D70F1">
        <w:rPr>
          <w:rFonts w:ascii="Arial" w:hAnsi="Arial" w:cs="Arial"/>
          <w:sz w:val="22"/>
          <w:szCs w:val="22"/>
        </w:rPr>
        <w:t>minimis</w:t>
      </w:r>
      <w:proofErr w:type="spellEnd"/>
      <w:r w:rsidRPr="006D70F1">
        <w:rPr>
          <w:rFonts w:ascii="Arial" w:hAnsi="Arial" w:cs="Arial"/>
          <w:sz w:val="22"/>
          <w:szCs w:val="22"/>
        </w:rPr>
        <w:t>, jeżeli mają zastosowanie;</w:t>
      </w:r>
    </w:p>
    <w:p w14:paraId="386D6527" w14:textId="7239F51B" w:rsidR="00893279" w:rsidRPr="00606095" w:rsidRDefault="002677DE" w:rsidP="0003461E">
      <w:pPr>
        <w:pStyle w:val="Pisma"/>
        <w:numPr>
          <w:ilvl w:val="0"/>
          <w:numId w:val="20"/>
        </w:numPr>
        <w:spacing w:before="60" w:after="60"/>
        <w:ind w:left="851" w:hanging="425"/>
        <w:rPr>
          <w:rFonts w:ascii="Arial" w:hAnsi="Arial" w:cs="Arial"/>
          <w:sz w:val="22"/>
          <w:szCs w:val="22"/>
        </w:rPr>
      </w:pPr>
      <w:r w:rsidRPr="00606095">
        <w:rPr>
          <w:rFonts w:ascii="Arial" w:hAnsi="Arial" w:cs="Arial"/>
          <w:sz w:val="22"/>
          <w:szCs w:val="22"/>
        </w:rPr>
        <w:t>został uwzględniony</w:t>
      </w:r>
      <w:r w:rsidR="00F17972" w:rsidRPr="00606095">
        <w:rPr>
          <w:rFonts w:ascii="Arial" w:hAnsi="Arial" w:cs="Arial"/>
          <w:sz w:val="22"/>
          <w:szCs w:val="22"/>
        </w:rPr>
        <w:t xml:space="preserve"> </w:t>
      </w:r>
      <w:r w:rsidR="00C76222" w:rsidRPr="00606095">
        <w:rPr>
          <w:rFonts w:ascii="Arial" w:hAnsi="Arial" w:cs="Arial"/>
          <w:sz w:val="22"/>
          <w:szCs w:val="22"/>
        </w:rPr>
        <w:t>w </w:t>
      </w:r>
      <w:r w:rsidRPr="00606095">
        <w:rPr>
          <w:rFonts w:ascii="Arial" w:hAnsi="Arial" w:cs="Arial"/>
          <w:sz w:val="22"/>
          <w:szCs w:val="22"/>
        </w:rPr>
        <w:t>zakresie rzeczowym Projektu, zawartym we wniosku</w:t>
      </w:r>
      <w:r w:rsidR="00606095" w:rsidRPr="00606095">
        <w:rPr>
          <w:rFonts w:ascii="Arial" w:hAnsi="Arial" w:cs="Arial"/>
          <w:sz w:val="22"/>
          <w:szCs w:val="22"/>
        </w:rPr>
        <w:t xml:space="preserve"> </w:t>
      </w:r>
      <w:r w:rsidR="00606095">
        <w:rPr>
          <w:rFonts w:ascii="Arial" w:hAnsi="Arial" w:cs="Arial"/>
          <w:sz w:val="22"/>
          <w:szCs w:val="22"/>
        </w:rPr>
        <w:br/>
      </w:r>
      <w:r w:rsidRPr="00606095">
        <w:rPr>
          <w:rFonts w:ascii="Arial" w:hAnsi="Arial" w:cs="Arial"/>
          <w:sz w:val="22"/>
          <w:szCs w:val="22"/>
        </w:rPr>
        <w:t>o dofinansowanie</w:t>
      </w:r>
      <w:r w:rsidR="00F17972" w:rsidRPr="00606095">
        <w:rPr>
          <w:rFonts w:ascii="Arial" w:hAnsi="Arial" w:cs="Arial"/>
          <w:sz w:val="22"/>
          <w:szCs w:val="22"/>
        </w:rPr>
        <w:t xml:space="preserve"> </w:t>
      </w:r>
      <w:r w:rsidRPr="00606095">
        <w:rPr>
          <w:rFonts w:ascii="Arial" w:hAnsi="Arial" w:cs="Arial"/>
          <w:sz w:val="22"/>
          <w:szCs w:val="22"/>
        </w:rPr>
        <w:t>Projektu,</w:t>
      </w:r>
      <w:r w:rsidR="00F17972" w:rsidRPr="00606095">
        <w:rPr>
          <w:rFonts w:ascii="Arial" w:hAnsi="Arial" w:cs="Arial"/>
          <w:sz w:val="22"/>
          <w:szCs w:val="22"/>
        </w:rPr>
        <w:t xml:space="preserve"> </w:t>
      </w:r>
      <w:r w:rsidR="00C76222" w:rsidRPr="00606095">
        <w:rPr>
          <w:rFonts w:ascii="Arial" w:hAnsi="Arial" w:cs="Arial"/>
          <w:sz w:val="22"/>
          <w:szCs w:val="22"/>
        </w:rPr>
        <w:t>w </w:t>
      </w:r>
      <w:r w:rsidRPr="00606095">
        <w:rPr>
          <w:rFonts w:ascii="Arial" w:hAnsi="Arial" w:cs="Arial"/>
          <w:sz w:val="22"/>
          <w:szCs w:val="22"/>
        </w:rPr>
        <w:t>kategorii wydatków kwalifikowalnych;</w:t>
      </w:r>
    </w:p>
    <w:p w14:paraId="57CE5F2F" w14:textId="12E585A5" w:rsidR="00893279" w:rsidRPr="006D70F1" w:rsidRDefault="002677DE" w:rsidP="0003461E">
      <w:pPr>
        <w:pStyle w:val="Pisma"/>
        <w:numPr>
          <w:ilvl w:val="0"/>
          <w:numId w:val="20"/>
        </w:numPr>
        <w:spacing w:before="60" w:after="60"/>
        <w:ind w:left="851" w:hanging="425"/>
        <w:rPr>
          <w:rFonts w:ascii="Arial" w:hAnsi="Arial" w:cs="Arial"/>
          <w:sz w:val="22"/>
          <w:szCs w:val="22"/>
        </w:rPr>
      </w:pPr>
      <w:r w:rsidRPr="006D70F1">
        <w:rPr>
          <w:rFonts w:ascii="Arial" w:hAnsi="Arial" w:cs="Arial"/>
          <w:sz w:val="22"/>
          <w:szCs w:val="22"/>
        </w:rPr>
        <w:t>jest niezbędny do realizacji celów Projektu</w:t>
      </w:r>
      <w:r w:rsidR="00F17972" w:rsidRPr="006D70F1">
        <w:rPr>
          <w:rFonts w:ascii="Arial" w:hAnsi="Arial" w:cs="Arial"/>
          <w:sz w:val="22"/>
          <w:szCs w:val="22"/>
        </w:rPr>
        <w:t xml:space="preserve"> </w:t>
      </w:r>
      <w:r w:rsidR="00C76222" w:rsidRPr="006D70F1">
        <w:rPr>
          <w:rFonts w:ascii="Arial" w:hAnsi="Arial" w:cs="Arial"/>
          <w:sz w:val="22"/>
          <w:szCs w:val="22"/>
        </w:rPr>
        <w:t>i </w:t>
      </w:r>
      <w:r w:rsidRPr="006D70F1">
        <w:rPr>
          <w:rFonts w:ascii="Arial" w:hAnsi="Arial" w:cs="Arial"/>
          <w:sz w:val="22"/>
          <w:szCs w:val="22"/>
        </w:rPr>
        <w:t>został poniesiony</w:t>
      </w:r>
      <w:r w:rsidR="00F17972" w:rsidRPr="006D70F1">
        <w:rPr>
          <w:rFonts w:ascii="Arial" w:hAnsi="Arial" w:cs="Arial"/>
          <w:sz w:val="22"/>
          <w:szCs w:val="22"/>
        </w:rPr>
        <w:t xml:space="preserve"> </w:t>
      </w:r>
      <w:r w:rsidR="00C76222" w:rsidRPr="006D70F1">
        <w:rPr>
          <w:rFonts w:ascii="Arial" w:hAnsi="Arial" w:cs="Arial"/>
          <w:sz w:val="22"/>
          <w:szCs w:val="22"/>
        </w:rPr>
        <w:t>w </w:t>
      </w:r>
      <w:r w:rsidRPr="006D70F1">
        <w:rPr>
          <w:rFonts w:ascii="Arial" w:hAnsi="Arial" w:cs="Arial"/>
          <w:sz w:val="22"/>
          <w:szCs w:val="22"/>
        </w:rPr>
        <w:t>związku</w:t>
      </w:r>
      <w:r w:rsidR="00F17972" w:rsidRPr="006D70F1">
        <w:rPr>
          <w:rFonts w:ascii="Arial" w:hAnsi="Arial" w:cs="Arial"/>
          <w:sz w:val="22"/>
          <w:szCs w:val="22"/>
        </w:rPr>
        <w:t xml:space="preserve"> </w:t>
      </w:r>
      <w:r w:rsidR="00C76222" w:rsidRPr="006D70F1">
        <w:rPr>
          <w:rFonts w:ascii="Arial" w:hAnsi="Arial" w:cs="Arial"/>
          <w:sz w:val="22"/>
          <w:szCs w:val="22"/>
        </w:rPr>
        <w:t>z </w:t>
      </w:r>
      <w:r w:rsidRPr="006D70F1">
        <w:rPr>
          <w:rFonts w:ascii="Arial" w:hAnsi="Arial" w:cs="Arial"/>
          <w:sz w:val="22"/>
          <w:szCs w:val="22"/>
        </w:rPr>
        <w:t>realizacją Projektu (lub jego przygotowaniem,</w:t>
      </w:r>
      <w:r w:rsidR="00F17972" w:rsidRPr="006D70F1">
        <w:rPr>
          <w:rFonts w:ascii="Arial" w:hAnsi="Arial" w:cs="Arial"/>
          <w:sz w:val="22"/>
          <w:szCs w:val="22"/>
        </w:rPr>
        <w:t xml:space="preserve"> </w:t>
      </w:r>
      <w:r w:rsidR="00C76222" w:rsidRPr="006D70F1">
        <w:rPr>
          <w:rFonts w:ascii="Arial" w:hAnsi="Arial" w:cs="Arial"/>
          <w:sz w:val="22"/>
          <w:szCs w:val="22"/>
        </w:rPr>
        <w:t>o </w:t>
      </w:r>
      <w:r w:rsidRPr="006D70F1">
        <w:rPr>
          <w:rFonts w:ascii="Arial" w:hAnsi="Arial" w:cs="Arial"/>
          <w:sz w:val="22"/>
          <w:szCs w:val="22"/>
        </w:rPr>
        <w:t>ile Uszczegółowienie Programu lub Regulamin wyboru projektów dopuszcza kwalifikowalność wydatków związanych</w:t>
      </w:r>
      <w:r w:rsidR="00FB13D0" w:rsidRPr="006D70F1">
        <w:rPr>
          <w:rFonts w:ascii="Arial" w:hAnsi="Arial" w:cs="Arial"/>
          <w:sz w:val="22"/>
          <w:szCs w:val="22"/>
        </w:rPr>
        <w:t xml:space="preserve"> </w:t>
      </w:r>
      <w:r w:rsidRPr="006D70F1">
        <w:rPr>
          <w:rFonts w:ascii="Arial" w:hAnsi="Arial" w:cs="Arial"/>
          <w:sz w:val="22"/>
          <w:szCs w:val="22"/>
        </w:rPr>
        <w:t>z</w:t>
      </w:r>
      <w:r w:rsidR="00FB13D0" w:rsidRPr="006D70F1">
        <w:rPr>
          <w:rFonts w:ascii="Arial" w:hAnsi="Arial" w:cs="Arial"/>
          <w:sz w:val="22"/>
          <w:szCs w:val="22"/>
        </w:rPr>
        <w:t> </w:t>
      </w:r>
      <w:r w:rsidRPr="006D70F1">
        <w:rPr>
          <w:rFonts w:ascii="Arial" w:hAnsi="Arial" w:cs="Arial"/>
          <w:sz w:val="22"/>
          <w:szCs w:val="22"/>
        </w:rPr>
        <w:t>przygotowaniem Projektu), zrealizowanego rzeczowo</w:t>
      </w:r>
      <w:r w:rsidR="00F17972" w:rsidRPr="006D70F1">
        <w:rPr>
          <w:rFonts w:ascii="Arial" w:hAnsi="Arial" w:cs="Arial"/>
          <w:sz w:val="22"/>
          <w:szCs w:val="22"/>
        </w:rPr>
        <w:t xml:space="preserve"> </w:t>
      </w:r>
      <w:r w:rsidR="00C76222" w:rsidRPr="006D70F1">
        <w:rPr>
          <w:rFonts w:ascii="Arial" w:hAnsi="Arial" w:cs="Arial"/>
          <w:sz w:val="22"/>
          <w:szCs w:val="22"/>
        </w:rPr>
        <w:t>w </w:t>
      </w:r>
      <w:r w:rsidRPr="006D70F1">
        <w:rPr>
          <w:rFonts w:ascii="Arial" w:hAnsi="Arial" w:cs="Arial"/>
          <w:sz w:val="22"/>
          <w:szCs w:val="22"/>
        </w:rPr>
        <w:t>terminie,</w:t>
      </w:r>
      <w:r w:rsidR="00F17972" w:rsidRPr="006D70F1">
        <w:rPr>
          <w:rFonts w:ascii="Arial" w:hAnsi="Arial" w:cs="Arial"/>
          <w:sz w:val="22"/>
          <w:szCs w:val="22"/>
        </w:rPr>
        <w:t xml:space="preserve"> </w:t>
      </w:r>
      <w:r w:rsidR="00C76222" w:rsidRPr="006D70F1">
        <w:rPr>
          <w:rFonts w:ascii="Arial" w:hAnsi="Arial" w:cs="Arial"/>
          <w:sz w:val="22"/>
          <w:szCs w:val="22"/>
        </w:rPr>
        <w:t>o </w:t>
      </w:r>
      <w:r w:rsidRPr="006D70F1">
        <w:rPr>
          <w:rFonts w:ascii="Arial" w:hAnsi="Arial" w:cs="Arial"/>
          <w:sz w:val="22"/>
          <w:szCs w:val="22"/>
        </w:rPr>
        <w:t>którym mowa</w:t>
      </w:r>
      <w:r w:rsidR="003B03BB" w:rsidRPr="006D70F1">
        <w:rPr>
          <w:rFonts w:ascii="Arial" w:hAnsi="Arial" w:cs="Arial"/>
          <w:sz w:val="22"/>
          <w:szCs w:val="22"/>
        </w:rPr>
        <w:br/>
      </w:r>
      <w:r w:rsidRPr="006D70F1">
        <w:rPr>
          <w:rFonts w:ascii="Arial" w:hAnsi="Arial" w:cs="Arial"/>
          <w:sz w:val="22"/>
          <w:szCs w:val="22"/>
        </w:rPr>
        <w:t xml:space="preserve">w § 3 ust. 1 pkt 2 Umowy; </w:t>
      </w:r>
    </w:p>
    <w:p w14:paraId="23267BFF" w14:textId="14981D7E" w:rsidR="00893279" w:rsidRPr="006D70F1" w:rsidRDefault="002677DE" w:rsidP="0003461E">
      <w:pPr>
        <w:pStyle w:val="Pisma"/>
        <w:numPr>
          <w:ilvl w:val="0"/>
          <w:numId w:val="20"/>
        </w:numPr>
        <w:spacing w:before="60" w:after="60"/>
        <w:ind w:left="851" w:hanging="425"/>
        <w:rPr>
          <w:rFonts w:ascii="Arial" w:hAnsi="Arial" w:cs="Arial"/>
          <w:sz w:val="22"/>
          <w:szCs w:val="22"/>
        </w:rPr>
      </w:pPr>
      <w:r w:rsidRPr="006D70F1">
        <w:rPr>
          <w:rFonts w:ascii="Arial" w:hAnsi="Arial" w:cs="Arial"/>
          <w:sz w:val="22"/>
          <w:szCs w:val="22"/>
        </w:rPr>
        <w:t>został dokonany</w:t>
      </w:r>
      <w:r w:rsidR="00F17972" w:rsidRPr="006D70F1">
        <w:rPr>
          <w:rFonts w:ascii="Arial" w:hAnsi="Arial" w:cs="Arial"/>
          <w:sz w:val="22"/>
          <w:szCs w:val="22"/>
        </w:rPr>
        <w:t xml:space="preserve"> </w:t>
      </w:r>
      <w:r w:rsidR="00C76222" w:rsidRPr="006D70F1">
        <w:rPr>
          <w:rFonts w:ascii="Arial" w:hAnsi="Arial" w:cs="Arial"/>
          <w:sz w:val="22"/>
          <w:szCs w:val="22"/>
        </w:rPr>
        <w:t>w </w:t>
      </w:r>
      <w:r w:rsidRPr="006D70F1">
        <w:rPr>
          <w:rFonts w:ascii="Arial" w:hAnsi="Arial" w:cs="Arial"/>
          <w:sz w:val="22"/>
          <w:szCs w:val="22"/>
        </w:rPr>
        <w:t>sposób przejrzysty, racjonalny</w:t>
      </w:r>
      <w:r w:rsidR="00F17972" w:rsidRPr="006D70F1">
        <w:rPr>
          <w:rFonts w:ascii="Arial" w:hAnsi="Arial" w:cs="Arial"/>
          <w:sz w:val="22"/>
          <w:szCs w:val="22"/>
        </w:rPr>
        <w:t xml:space="preserve"> </w:t>
      </w:r>
      <w:r w:rsidR="00C76222" w:rsidRPr="006D70F1">
        <w:rPr>
          <w:rFonts w:ascii="Arial" w:hAnsi="Arial" w:cs="Arial"/>
          <w:sz w:val="22"/>
          <w:szCs w:val="22"/>
        </w:rPr>
        <w:t>i </w:t>
      </w:r>
      <w:r w:rsidRPr="006D70F1">
        <w:rPr>
          <w:rFonts w:ascii="Arial" w:hAnsi="Arial" w:cs="Arial"/>
          <w:sz w:val="22"/>
          <w:szCs w:val="22"/>
        </w:rPr>
        <w:t>efektywny,</w:t>
      </w:r>
      <w:r w:rsidR="00F17972" w:rsidRPr="006D70F1">
        <w:rPr>
          <w:rFonts w:ascii="Arial" w:hAnsi="Arial" w:cs="Arial"/>
          <w:sz w:val="22"/>
          <w:szCs w:val="22"/>
        </w:rPr>
        <w:t xml:space="preserve"> </w:t>
      </w:r>
      <w:r w:rsidR="00C76222" w:rsidRPr="006D70F1">
        <w:rPr>
          <w:rFonts w:ascii="Arial" w:hAnsi="Arial" w:cs="Arial"/>
          <w:sz w:val="22"/>
          <w:szCs w:val="22"/>
        </w:rPr>
        <w:t>z </w:t>
      </w:r>
      <w:r w:rsidRPr="006D70F1">
        <w:rPr>
          <w:rFonts w:ascii="Arial" w:hAnsi="Arial" w:cs="Arial"/>
          <w:sz w:val="22"/>
          <w:szCs w:val="22"/>
        </w:rPr>
        <w:t>zachowaniem zasad uzyskiwania najlepszych efektów</w:t>
      </w:r>
      <w:r w:rsidR="00F17972" w:rsidRPr="006D70F1">
        <w:rPr>
          <w:rFonts w:ascii="Arial" w:hAnsi="Arial" w:cs="Arial"/>
          <w:sz w:val="22"/>
          <w:szCs w:val="22"/>
        </w:rPr>
        <w:t xml:space="preserve"> </w:t>
      </w:r>
      <w:r w:rsidR="00C76222" w:rsidRPr="006D70F1">
        <w:rPr>
          <w:rFonts w:ascii="Arial" w:hAnsi="Arial" w:cs="Arial"/>
          <w:sz w:val="22"/>
          <w:szCs w:val="22"/>
        </w:rPr>
        <w:t>z </w:t>
      </w:r>
      <w:r w:rsidRPr="006D70F1">
        <w:rPr>
          <w:rFonts w:ascii="Arial" w:hAnsi="Arial" w:cs="Arial"/>
          <w:sz w:val="22"/>
          <w:szCs w:val="22"/>
        </w:rPr>
        <w:t>danych nakładów;</w:t>
      </w:r>
    </w:p>
    <w:p w14:paraId="166FAB06" w14:textId="298BA3F1" w:rsidR="00893279" w:rsidRPr="006D70F1" w:rsidRDefault="002677DE" w:rsidP="0003461E">
      <w:pPr>
        <w:pStyle w:val="Pisma"/>
        <w:numPr>
          <w:ilvl w:val="0"/>
          <w:numId w:val="20"/>
        </w:numPr>
        <w:spacing w:before="60" w:after="60"/>
        <w:ind w:left="851" w:hanging="425"/>
        <w:rPr>
          <w:rFonts w:ascii="Arial" w:hAnsi="Arial" w:cs="Arial"/>
          <w:sz w:val="22"/>
          <w:szCs w:val="22"/>
        </w:rPr>
      </w:pPr>
      <w:r w:rsidRPr="006D70F1">
        <w:rPr>
          <w:rFonts w:ascii="Arial" w:hAnsi="Arial" w:cs="Arial"/>
          <w:sz w:val="22"/>
          <w:szCs w:val="22"/>
        </w:rPr>
        <w:lastRenderedPageBreak/>
        <w:t>został należycie udokumentowany,</w:t>
      </w:r>
      <w:r w:rsidR="00F17972" w:rsidRPr="006D70F1">
        <w:rPr>
          <w:rFonts w:ascii="Arial" w:hAnsi="Arial" w:cs="Arial"/>
          <w:sz w:val="22"/>
          <w:szCs w:val="22"/>
        </w:rPr>
        <w:t xml:space="preserve"> </w:t>
      </w:r>
      <w:r w:rsidR="00C76222" w:rsidRPr="006D70F1">
        <w:rPr>
          <w:rFonts w:ascii="Arial" w:hAnsi="Arial" w:cs="Arial"/>
          <w:sz w:val="22"/>
          <w:szCs w:val="22"/>
        </w:rPr>
        <w:t>w </w:t>
      </w:r>
      <w:r w:rsidRPr="006D70F1">
        <w:rPr>
          <w:rFonts w:ascii="Arial" w:hAnsi="Arial" w:cs="Arial"/>
          <w:sz w:val="22"/>
          <w:szCs w:val="22"/>
        </w:rPr>
        <w:t>tym</w:t>
      </w:r>
      <w:r w:rsidR="00F17972" w:rsidRPr="006D70F1">
        <w:rPr>
          <w:rFonts w:ascii="Arial" w:hAnsi="Arial" w:cs="Arial"/>
          <w:sz w:val="22"/>
          <w:szCs w:val="22"/>
        </w:rPr>
        <w:t xml:space="preserve"> </w:t>
      </w:r>
      <w:r w:rsidR="00C76222" w:rsidRPr="006D70F1">
        <w:rPr>
          <w:rFonts w:ascii="Arial" w:hAnsi="Arial" w:cs="Arial"/>
          <w:sz w:val="22"/>
          <w:szCs w:val="22"/>
        </w:rPr>
        <w:t>w </w:t>
      </w:r>
      <w:r w:rsidRPr="006D70F1">
        <w:rPr>
          <w:rFonts w:ascii="Arial" w:hAnsi="Arial" w:cs="Arial"/>
          <w:sz w:val="22"/>
          <w:szCs w:val="22"/>
        </w:rPr>
        <w:t>szczególności udokumentowany zgodnie</w:t>
      </w:r>
      <w:r w:rsidR="00F17972" w:rsidRPr="006D70F1">
        <w:rPr>
          <w:rFonts w:ascii="Arial" w:hAnsi="Arial" w:cs="Arial"/>
          <w:sz w:val="22"/>
          <w:szCs w:val="22"/>
        </w:rPr>
        <w:t xml:space="preserve"> </w:t>
      </w:r>
      <w:r w:rsidR="00C76222" w:rsidRPr="006D70F1">
        <w:rPr>
          <w:rFonts w:ascii="Arial" w:hAnsi="Arial" w:cs="Arial"/>
          <w:sz w:val="22"/>
          <w:szCs w:val="22"/>
        </w:rPr>
        <w:t>z </w:t>
      </w:r>
      <w:r w:rsidRPr="006D70F1">
        <w:rPr>
          <w:rFonts w:ascii="Arial" w:hAnsi="Arial" w:cs="Arial"/>
          <w:sz w:val="22"/>
          <w:szCs w:val="22"/>
        </w:rPr>
        <w:t>przepisami prawa powszechnie obowiązującego, Umową oraz Wytycznymi;</w:t>
      </w:r>
    </w:p>
    <w:p w14:paraId="5500C04C" w14:textId="4C3B9D23" w:rsidR="00893279" w:rsidRPr="006D70F1" w:rsidRDefault="002677DE" w:rsidP="0003461E">
      <w:pPr>
        <w:pStyle w:val="Pisma"/>
        <w:numPr>
          <w:ilvl w:val="0"/>
          <w:numId w:val="20"/>
        </w:numPr>
        <w:spacing w:before="60" w:after="60"/>
        <w:ind w:left="851" w:hanging="425"/>
        <w:rPr>
          <w:rFonts w:ascii="Arial" w:hAnsi="Arial" w:cs="Arial"/>
          <w:sz w:val="22"/>
          <w:szCs w:val="22"/>
        </w:rPr>
      </w:pPr>
      <w:r w:rsidRPr="006D70F1">
        <w:rPr>
          <w:rFonts w:ascii="Arial" w:hAnsi="Arial" w:cs="Arial"/>
          <w:sz w:val="22"/>
          <w:szCs w:val="22"/>
        </w:rPr>
        <w:t>został wykazany</w:t>
      </w:r>
      <w:r w:rsidR="00F17972" w:rsidRPr="006D70F1">
        <w:rPr>
          <w:rFonts w:ascii="Arial" w:hAnsi="Arial" w:cs="Arial"/>
          <w:sz w:val="22"/>
          <w:szCs w:val="22"/>
        </w:rPr>
        <w:t xml:space="preserve"> </w:t>
      </w:r>
      <w:r w:rsidR="00C76222" w:rsidRPr="006D70F1">
        <w:rPr>
          <w:rFonts w:ascii="Arial" w:hAnsi="Arial" w:cs="Arial"/>
          <w:sz w:val="22"/>
          <w:szCs w:val="22"/>
        </w:rPr>
        <w:t>i </w:t>
      </w:r>
      <w:r w:rsidRPr="006D70F1">
        <w:rPr>
          <w:rFonts w:ascii="Arial" w:hAnsi="Arial" w:cs="Arial"/>
          <w:sz w:val="22"/>
          <w:szCs w:val="22"/>
        </w:rPr>
        <w:t>rozliczony we wniosku</w:t>
      </w:r>
      <w:r w:rsidR="00F17972" w:rsidRPr="006D70F1">
        <w:rPr>
          <w:rFonts w:ascii="Arial" w:hAnsi="Arial" w:cs="Arial"/>
          <w:sz w:val="22"/>
          <w:szCs w:val="22"/>
        </w:rPr>
        <w:t xml:space="preserve"> </w:t>
      </w:r>
      <w:r w:rsidR="00C76222" w:rsidRPr="006D70F1">
        <w:rPr>
          <w:rFonts w:ascii="Arial" w:hAnsi="Arial" w:cs="Arial"/>
          <w:sz w:val="22"/>
          <w:szCs w:val="22"/>
        </w:rPr>
        <w:t>o </w:t>
      </w:r>
      <w:r w:rsidRPr="006D70F1">
        <w:rPr>
          <w:rFonts w:ascii="Arial" w:hAnsi="Arial" w:cs="Arial"/>
          <w:sz w:val="22"/>
          <w:szCs w:val="22"/>
        </w:rPr>
        <w:t>płatność, zgodnie</w:t>
      </w:r>
      <w:r w:rsidR="00F17972" w:rsidRPr="006D70F1">
        <w:rPr>
          <w:rFonts w:ascii="Arial" w:hAnsi="Arial" w:cs="Arial"/>
          <w:sz w:val="22"/>
          <w:szCs w:val="22"/>
        </w:rPr>
        <w:t xml:space="preserve"> </w:t>
      </w:r>
      <w:r w:rsidR="00C76222" w:rsidRPr="006D70F1">
        <w:rPr>
          <w:rFonts w:ascii="Arial" w:hAnsi="Arial" w:cs="Arial"/>
          <w:sz w:val="22"/>
          <w:szCs w:val="22"/>
        </w:rPr>
        <w:t>z </w:t>
      </w:r>
      <w:r w:rsidRPr="006D70F1">
        <w:rPr>
          <w:rFonts w:ascii="Arial" w:hAnsi="Arial" w:cs="Arial"/>
          <w:sz w:val="22"/>
          <w:szCs w:val="22"/>
        </w:rPr>
        <w:t>postanowieniami prawa powszechnie obowiązującego, Umową oraz Wytycznymi;</w:t>
      </w:r>
    </w:p>
    <w:p w14:paraId="18DE0984" w14:textId="2EB97A45" w:rsidR="00893279" w:rsidRPr="006D70F1" w:rsidRDefault="002677DE" w:rsidP="0003461E">
      <w:pPr>
        <w:pStyle w:val="Pisma"/>
        <w:numPr>
          <w:ilvl w:val="0"/>
          <w:numId w:val="20"/>
        </w:numPr>
        <w:spacing w:before="60" w:after="60"/>
        <w:ind w:left="851" w:hanging="425"/>
        <w:rPr>
          <w:rFonts w:ascii="Arial" w:hAnsi="Arial" w:cs="Arial"/>
          <w:sz w:val="22"/>
          <w:szCs w:val="22"/>
        </w:rPr>
      </w:pPr>
      <w:r w:rsidRPr="006D70F1">
        <w:rPr>
          <w:rFonts w:ascii="Arial" w:hAnsi="Arial" w:cs="Arial"/>
          <w:sz w:val="22"/>
          <w:szCs w:val="22"/>
        </w:rPr>
        <w:t>został faktycznie poniesiony</w:t>
      </w:r>
      <w:r w:rsidR="00F17972" w:rsidRPr="006D70F1">
        <w:rPr>
          <w:rFonts w:ascii="Arial" w:hAnsi="Arial" w:cs="Arial"/>
          <w:sz w:val="22"/>
          <w:szCs w:val="22"/>
        </w:rPr>
        <w:t xml:space="preserve"> </w:t>
      </w:r>
      <w:r w:rsidR="00C76222" w:rsidRPr="006D70F1">
        <w:rPr>
          <w:rFonts w:ascii="Arial" w:hAnsi="Arial" w:cs="Arial"/>
          <w:sz w:val="22"/>
          <w:szCs w:val="22"/>
        </w:rPr>
        <w:t>w </w:t>
      </w:r>
      <w:r w:rsidRPr="006D70F1">
        <w:rPr>
          <w:rFonts w:ascii="Arial" w:hAnsi="Arial" w:cs="Arial"/>
          <w:sz w:val="22"/>
          <w:szCs w:val="22"/>
        </w:rPr>
        <w:t>okresie realizacji Projektu, wskazanym</w:t>
      </w:r>
      <w:r w:rsidR="00F17972" w:rsidRPr="006D70F1">
        <w:rPr>
          <w:rFonts w:ascii="Arial" w:hAnsi="Arial" w:cs="Arial"/>
          <w:sz w:val="22"/>
          <w:szCs w:val="22"/>
        </w:rPr>
        <w:t xml:space="preserve"> </w:t>
      </w:r>
      <w:r w:rsidR="00C76222" w:rsidRPr="006D70F1">
        <w:rPr>
          <w:rFonts w:ascii="Arial" w:hAnsi="Arial" w:cs="Arial"/>
          <w:sz w:val="22"/>
          <w:szCs w:val="22"/>
        </w:rPr>
        <w:t>w </w:t>
      </w:r>
      <w:r w:rsidRPr="006D70F1">
        <w:rPr>
          <w:rFonts w:ascii="Arial" w:hAnsi="Arial" w:cs="Arial"/>
          <w:sz w:val="22"/>
          <w:szCs w:val="22"/>
        </w:rPr>
        <w:t>§ 3 ust. 1 Umowy;</w:t>
      </w:r>
    </w:p>
    <w:p w14:paraId="191FC1A1" w14:textId="52EB8616" w:rsidR="00893279" w:rsidRPr="006D70F1" w:rsidRDefault="002677DE" w:rsidP="0003461E">
      <w:pPr>
        <w:pStyle w:val="Pisma"/>
        <w:numPr>
          <w:ilvl w:val="0"/>
          <w:numId w:val="20"/>
        </w:numPr>
        <w:spacing w:before="60" w:after="60"/>
        <w:ind w:left="851" w:hanging="425"/>
        <w:rPr>
          <w:rFonts w:ascii="Arial" w:hAnsi="Arial" w:cs="Arial"/>
          <w:sz w:val="22"/>
          <w:szCs w:val="22"/>
        </w:rPr>
      </w:pPr>
      <w:r w:rsidRPr="006D70F1">
        <w:rPr>
          <w:rFonts w:ascii="Arial" w:hAnsi="Arial" w:cs="Arial"/>
          <w:sz w:val="22"/>
          <w:szCs w:val="22"/>
        </w:rPr>
        <w:t>dotyczy towarów rzeczywiście dostarczonych oraz usług</w:t>
      </w:r>
      <w:r w:rsidR="00F17972" w:rsidRPr="006D70F1">
        <w:rPr>
          <w:rFonts w:ascii="Arial" w:hAnsi="Arial" w:cs="Arial"/>
          <w:sz w:val="22"/>
          <w:szCs w:val="22"/>
        </w:rPr>
        <w:t xml:space="preserve"> </w:t>
      </w:r>
      <w:r w:rsidR="00C76222" w:rsidRPr="006D70F1">
        <w:rPr>
          <w:rFonts w:ascii="Arial" w:hAnsi="Arial" w:cs="Arial"/>
          <w:sz w:val="22"/>
          <w:szCs w:val="22"/>
        </w:rPr>
        <w:t>i </w:t>
      </w:r>
      <w:r w:rsidRPr="006D70F1">
        <w:rPr>
          <w:rFonts w:ascii="Arial" w:hAnsi="Arial" w:cs="Arial"/>
          <w:sz w:val="22"/>
          <w:szCs w:val="22"/>
        </w:rPr>
        <w:t>robót budowlanych rzeczywiście wykonanych na rzecz Beneficjenta,</w:t>
      </w:r>
      <w:r w:rsidR="00F17972" w:rsidRPr="006D70F1">
        <w:rPr>
          <w:rFonts w:ascii="Arial" w:hAnsi="Arial" w:cs="Arial"/>
          <w:sz w:val="22"/>
          <w:szCs w:val="22"/>
        </w:rPr>
        <w:t xml:space="preserve"> </w:t>
      </w:r>
      <w:r w:rsidR="00C76222" w:rsidRPr="006D70F1">
        <w:rPr>
          <w:rFonts w:ascii="Arial" w:hAnsi="Arial" w:cs="Arial"/>
          <w:sz w:val="22"/>
          <w:szCs w:val="22"/>
        </w:rPr>
        <w:t>z </w:t>
      </w:r>
      <w:r w:rsidRPr="006D70F1">
        <w:rPr>
          <w:rFonts w:ascii="Arial" w:hAnsi="Arial" w:cs="Arial"/>
          <w:sz w:val="22"/>
          <w:szCs w:val="22"/>
        </w:rPr>
        <w:t>uwzględnieniem możliwości uznania za wydatek kwal</w:t>
      </w:r>
      <w:r w:rsidR="00A03776" w:rsidRPr="006D70F1">
        <w:rPr>
          <w:rFonts w:ascii="Arial" w:hAnsi="Arial" w:cs="Arial"/>
          <w:sz w:val="22"/>
          <w:szCs w:val="22"/>
        </w:rPr>
        <w:t>i</w:t>
      </w:r>
      <w:r w:rsidRPr="006D70F1">
        <w:rPr>
          <w:rFonts w:ascii="Arial" w:hAnsi="Arial" w:cs="Arial"/>
          <w:sz w:val="22"/>
          <w:szCs w:val="22"/>
        </w:rPr>
        <w:t>fikowalny zaliczek dla wykonawców, na zasadach określonych</w:t>
      </w:r>
      <w:r w:rsidR="00F17972" w:rsidRPr="006D70F1">
        <w:rPr>
          <w:rFonts w:ascii="Arial" w:hAnsi="Arial" w:cs="Arial"/>
          <w:sz w:val="22"/>
          <w:szCs w:val="22"/>
        </w:rPr>
        <w:t xml:space="preserve"> </w:t>
      </w:r>
      <w:r w:rsidR="00C76222" w:rsidRPr="006D70F1">
        <w:rPr>
          <w:rFonts w:ascii="Arial" w:hAnsi="Arial" w:cs="Arial"/>
          <w:sz w:val="22"/>
          <w:szCs w:val="22"/>
        </w:rPr>
        <w:t>w </w:t>
      </w:r>
      <w:r w:rsidRPr="006D70F1">
        <w:rPr>
          <w:rFonts w:ascii="Arial" w:hAnsi="Arial" w:cs="Arial"/>
          <w:sz w:val="22"/>
          <w:szCs w:val="22"/>
        </w:rPr>
        <w:t>Wytycznych</w:t>
      </w:r>
      <w:r w:rsidR="003B03BB" w:rsidRPr="006D70F1">
        <w:rPr>
          <w:rFonts w:ascii="Arial" w:hAnsi="Arial" w:cs="Arial"/>
          <w:sz w:val="22"/>
          <w:szCs w:val="22"/>
        </w:rPr>
        <w:t>.</w:t>
      </w:r>
      <w:r w:rsidRPr="006D70F1">
        <w:rPr>
          <w:rFonts w:ascii="Arial" w:hAnsi="Arial" w:cs="Arial"/>
          <w:sz w:val="22"/>
          <w:szCs w:val="22"/>
        </w:rPr>
        <w:t xml:space="preserve"> </w:t>
      </w:r>
    </w:p>
    <w:p w14:paraId="72540B90" w14:textId="7886C5BC" w:rsidR="00893279" w:rsidRPr="00F467D9" w:rsidRDefault="002677DE">
      <w:pPr>
        <w:pStyle w:val="Pisma"/>
        <w:numPr>
          <w:ilvl w:val="0"/>
          <w:numId w:val="18"/>
        </w:numPr>
        <w:spacing w:before="60" w:after="60"/>
        <w:ind w:left="425" w:hanging="425"/>
        <w:rPr>
          <w:rFonts w:ascii="Arial" w:hAnsi="Arial" w:cs="Arial"/>
          <w:sz w:val="22"/>
          <w:szCs w:val="22"/>
        </w:rPr>
      </w:pPr>
      <w:r w:rsidRPr="00F467D9">
        <w:rPr>
          <w:rFonts w:ascii="Arial" w:hAnsi="Arial" w:cs="Arial"/>
          <w:sz w:val="22"/>
          <w:szCs w:val="22"/>
        </w:rPr>
        <w:t>Beneficjent nie może powoływać się na żadne czynności podejmowane przez Instytucję Zarządzającą,</w:t>
      </w:r>
      <w:r w:rsidR="00F17972">
        <w:rPr>
          <w:rFonts w:ascii="Arial" w:hAnsi="Arial" w:cs="Arial"/>
          <w:sz w:val="22"/>
          <w:szCs w:val="22"/>
        </w:rPr>
        <w:t xml:space="preserve"> </w:t>
      </w:r>
      <w:r w:rsidR="00C76222" w:rsidRPr="00F467D9">
        <w:rPr>
          <w:rFonts w:ascii="Arial" w:hAnsi="Arial" w:cs="Arial"/>
          <w:sz w:val="22"/>
          <w:szCs w:val="22"/>
        </w:rPr>
        <w:t>w</w:t>
      </w:r>
      <w:r w:rsidR="00C76222">
        <w:rPr>
          <w:rFonts w:ascii="Arial" w:hAnsi="Arial" w:cs="Arial"/>
          <w:sz w:val="22"/>
          <w:szCs w:val="22"/>
        </w:rPr>
        <w:t> </w:t>
      </w:r>
      <w:r w:rsidRPr="00F467D9">
        <w:rPr>
          <w:rFonts w:ascii="Arial" w:hAnsi="Arial" w:cs="Arial"/>
          <w:sz w:val="22"/>
          <w:szCs w:val="22"/>
        </w:rPr>
        <w:t>szczególności polegające na wyborze Projektu do dofinansowania, zawarciu Umowy,</w:t>
      </w:r>
      <w:r w:rsidR="00F17972">
        <w:rPr>
          <w:rFonts w:ascii="Arial" w:hAnsi="Arial" w:cs="Arial"/>
          <w:sz w:val="22"/>
          <w:szCs w:val="22"/>
        </w:rPr>
        <w:t xml:space="preserve"> </w:t>
      </w:r>
      <w:r w:rsidRPr="00F467D9">
        <w:rPr>
          <w:rFonts w:ascii="Arial" w:hAnsi="Arial" w:cs="Arial"/>
          <w:sz w:val="22"/>
          <w:szCs w:val="22"/>
        </w:rPr>
        <w:t>poświadczeniu wniosku</w:t>
      </w:r>
      <w:r w:rsidR="00F17972">
        <w:rPr>
          <w:rFonts w:ascii="Arial" w:hAnsi="Arial" w:cs="Arial"/>
          <w:sz w:val="22"/>
          <w:szCs w:val="22"/>
        </w:rPr>
        <w:t xml:space="preserve"> </w:t>
      </w:r>
      <w:r w:rsidR="00C76222" w:rsidRPr="00F467D9">
        <w:rPr>
          <w:rFonts w:ascii="Arial" w:hAnsi="Arial" w:cs="Arial"/>
          <w:sz w:val="22"/>
          <w:szCs w:val="22"/>
        </w:rPr>
        <w:t>o</w:t>
      </w:r>
      <w:r w:rsidR="00C76222">
        <w:rPr>
          <w:rFonts w:ascii="Arial" w:hAnsi="Arial" w:cs="Arial"/>
          <w:sz w:val="22"/>
          <w:szCs w:val="22"/>
        </w:rPr>
        <w:t> </w:t>
      </w:r>
      <w:r w:rsidRPr="00F467D9">
        <w:rPr>
          <w:rFonts w:ascii="Arial" w:hAnsi="Arial" w:cs="Arial"/>
          <w:sz w:val="22"/>
          <w:szCs w:val="22"/>
        </w:rPr>
        <w:t>płatność czy też wypłacie dofinansowania na pokrycie określonych wydatków, jako na czynności przesądzające ostatecznie, iż dany wydatek spełnia wszystkie kryteria kwalifikowalności,</w:t>
      </w:r>
      <w:r w:rsidR="00F17972">
        <w:rPr>
          <w:rFonts w:ascii="Arial" w:hAnsi="Arial" w:cs="Arial"/>
          <w:sz w:val="22"/>
          <w:szCs w:val="22"/>
        </w:rPr>
        <w:t xml:space="preserve"> </w:t>
      </w:r>
      <w:r w:rsidR="00C76222" w:rsidRPr="00F467D9">
        <w:rPr>
          <w:rFonts w:ascii="Arial" w:hAnsi="Arial" w:cs="Arial"/>
          <w:sz w:val="22"/>
          <w:szCs w:val="22"/>
        </w:rPr>
        <w:t>o</w:t>
      </w:r>
      <w:r w:rsidR="00C76222">
        <w:rPr>
          <w:rFonts w:ascii="Arial" w:hAnsi="Arial" w:cs="Arial"/>
          <w:sz w:val="22"/>
          <w:szCs w:val="22"/>
        </w:rPr>
        <w:t> </w:t>
      </w:r>
      <w:r w:rsidRPr="00F467D9">
        <w:rPr>
          <w:rFonts w:ascii="Arial" w:hAnsi="Arial" w:cs="Arial"/>
          <w:sz w:val="22"/>
          <w:szCs w:val="22"/>
        </w:rPr>
        <w:t>których mowa</w:t>
      </w:r>
      <w:r w:rsidR="00F17972">
        <w:rPr>
          <w:rFonts w:ascii="Arial" w:hAnsi="Arial" w:cs="Arial"/>
          <w:sz w:val="22"/>
          <w:szCs w:val="22"/>
        </w:rPr>
        <w:t xml:space="preserve"> </w:t>
      </w:r>
      <w:r w:rsidR="00C76222" w:rsidRPr="00F467D9">
        <w:rPr>
          <w:rFonts w:ascii="Arial" w:hAnsi="Arial" w:cs="Arial"/>
          <w:sz w:val="22"/>
          <w:szCs w:val="22"/>
        </w:rPr>
        <w:t>w</w:t>
      </w:r>
      <w:r w:rsidR="00C76222">
        <w:rPr>
          <w:rFonts w:ascii="Arial" w:hAnsi="Arial" w:cs="Arial"/>
          <w:sz w:val="22"/>
          <w:szCs w:val="22"/>
        </w:rPr>
        <w:t> </w:t>
      </w:r>
      <w:r w:rsidRPr="00F467D9">
        <w:rPr>
          <w:rFonts w:ascii="Arial" w:hAnsi="Arial" w:cs="Arial"/>
          <w:sz w:val="22"/>
          <w:szCs w:val="22"/>
        </w:rPr>
        <w:t>ust. 14.</w:t>
      </w:r>
      <w:r w:rsidR="00F17972">
        <w:rPr>
          <w:rFonts w:ascii="Arial" w:hAnsi="Arial" w:cs="Arial"/>
          <w:sz w:val="22"/>
          <w:szCs w:val="22"/>
        </w:rPr>
        <w:t xml:space="preserve"> </w:t>
      </w:r>
      <w:r w:rsidRPr="00F467D9">
        <w:rPr>
          <w:rFonts w:ascii="Arial" w:hAnsi="Arial" w:cs="Arial"/>
          <w:sz w:val="22"/>
          <w:szCs w:val="22"/>
        </w:rPr>
        <w:t>Instytucja Zarządzająca</w:t>
      </w:r>
      <w:r w:rsidR="00F17972">
        <w:rPr>
          <w:rFonts w:ascii="Arial" w:hAnsi="Arial" w:cs="Arial"/>
          <w:sz w:val="22"/>
          <w:szCs w:val="22"/>
        </w:rPr>
        <w:t xml:space="preserve"> </w:t>
      </w:r>
      <w:r w:rsidR="00C76222" w:rsidRPr="00024898">
        <w:rPr>
          <w:rFonts w:ascii="Arial" w:hAnsi="Arial" w:cs="Arial"/>
          <w:sz w:val="22"/>
          <w:szCs w:val="22"/>
          <w:shd w:val="clear" w:color="auto" w:fill="FFFFFF" w:themeFill="background1"/>
        </w:rPr>
        <w:t>w</w:t>
      </w:r>
      <w:r w:rsidR="00C76222">
        <w:rPr>
          <w:rFonts w:ascii="Arial" w:hAnsi="Arial" w:cs="Arial"/>
          <w:sz w:val="22"/>
          <w:szCs w:val="22"/>
        </w:rPr>
        <w:t> </w:t>
      </w:r>
      <w:r w:rsidRPr="00024898">
        <w:rPr>
          <w:rFonts w:ascii="Arial" w:hAnsi="Arial" w:cs="Arial"/>
          <w:sz w:val="22"/>
          <w:szCs w:val="22"/>
          <w:shd w:val="clear" w:color="auto" w:fill="FFFFFF" w:themeFill="background1"/>
        </w:rPr>
        <w:t>całym okresie,</w:t>
      </w:r>
      <w:r w:rsidR="00F17972">
        <w:rPr>
          <w:rFonts w:ascii="Arial" w:hAnsi="Arial" w:cs="Arial"/>
          <w:sz w:val="22"/>
          <w:szCs w:val="22"/>
          <w:shd w:val="clear" w:color="auto" w:fill="FFFFFF" w:themeFill="background1"/>
        </w:rPr>
        <w:t xml:space="preserve"> </w:t>
      </w:r>
      <w:r w:rsidR="00C76222" w:rsidRPr="00024898">
        <w:rPr>
          <w:rFonts w:ascii="Arial" w:hAnsi="Arial" w:cs="Arial"/>
          <w:sz w:val="22"/>
          <w:szCs w:val="22"/>
          <w:shd w:val="clear" w:color="auto" w:fill="FFFFFF" w:themeFill="background1"/>
        </w:rPr>
        <w:t>o</w:t>
      </w:r>
      <w:r w:rsidR="00C76222">
        <w:rPr>
          <w:rFonts w:ascii="Arial" w:hAnsi="Arial" w:cs="Arial"/>
          <w:sz w:val="22"/>
          <w:szCs w:val="22"/>
          <w:shd w:val="clear" w:color="auto" w:fill="FFFFFF" w:themeFill="background1"/>
        </w:rPr>
        <w:t> </w:t>
      </w:r>
      <w:r w:rsidRPr="00024898">
        <w:rPr>
          <w:rFonts w:ascii="Arial" w:hAnsi="Arial" w:cs="Arial"/>
          <w:sz w:val="22"/>
          <w:szCs w:val="22"/>
          <w:shd w:val="clear" w:color="auto" w:fill="FFFFFF" w:themeFill="background1"/>
        </w:rPr>
        <w:t>którym mowa</w:t>
      </w:r>
      <w:r w:rsidR="00F17972">
        <w:rPr>
          <w:rFonts w:ascii="Arial" w:hAnsi="Arial" w:cs="Arial"/>
          <w:sz w:val="22"/>
          <w:szCs w:val="22"/>
          <w:shd w:val="clear" w:color="auto" w:fill="FFFFFF" w:themeFill="background1"/>
        </w:rPr>
        <w:t xml:space="preserve"> </w:t>
      </w:r>
      <w:r w:rsidR="00C76222" w:rsidRPr="00024898">
        <w:rPr>
          <w:rFonts w:ascii="Arial" w:hAnsi="Arial" w:cs="Arial"/>
          <w:sz w:val="22"/>
          <w:szCs w:val="22"/>
          <w:shd w:val="clear" w:color="auto" w:fill="FFFFFF" w:themeFill="background1"/>
        </w:rPr>
        <w:t>w</w:t>
      </w:r>
      <w:r w:rsidR="00C76222">
        <w:rPr>
          <w:rFonts w:ascii="Arial" w:hAnsi="Arial" w:cs="Arial"/>
          <w:sz w:val="22"/>
          <w:szCs w:val="22"/>
          <w:shd w:val="clear" w:color="auto" w:fill="FFFFFF" w:themeFill="background1"/>
        </w:rPr>
        <w:t> </w:t>
      </w:r>
      <w:r w:rsidRPr="00024898">
        <w:rPr>
          <w:rFonts w:ascii="Arial" w:hAnsi="Arial" w:cs="Arial"/>
          <w:sz w:val="22"/>
          <w:szCs w:val="22"/>
          <w:shd w:val="clear" w:color="auto" w:fill="FFFFFF" w:themeFill="background1"/>
        </w:rPr>
        <w:t>§ 14 ust. 2 Umowy,</w:t>
      </w:r>
      <w:r w:rsidR="00C76222">
        <w:rPr>
          <w:rFonts w:ascii="Arial" w:hAnsi="Arial" w:cs="Arial"/>
          <w:sz w:val="22"/>
          <w:szCs w:val="22"/>
          <w:shd w:val="clear" w:color="auto" w:fill="FFFFFF" w:themeFill="background1"/>
        </w:rPr>
        <w:t xml:space="preserve"> </w:t>
      </w:r>
      <w:r w:rsidRPr="00F467D9">
        <w:rPr>
          <w:rFonts w:ascii="Arial" w:hAnsi="Arial" w:cs="Arial"/>
          <w:sz w:val="22"/>
          <w:szCs w:val="22"/>
        </w:rPr>
        <w:t>zachowuje uprawnienie do ponownej weryfikacji spełniania przez dany wydatek wszystkich kryteriów kwalifikowalności,</w:t>
      </w:r>
      <w:r w:rsidR="00F17972">
        <w:rPr>
          <w:rFonts w:ascii="Arial" w:hAnsi="Arial" w:cs="Arial"/>
          <w:sz w:val="22"/>
          <w:szCs w:val="22"/>
        </w:rPr>
        <w:t xml:space="preserve"> </w:t>
      </w:r>
      <w:r w:rsidR="00C76222" w:rsidRPr="00F467D9">
        <w:rPr>
          <w:rFonts w:ascii="Arial" w:hAnsi="Arial" w:cs="Arial"/>
          <w:sz w:val="22"/>
          <w:szCs w:val="22"/>
        </w:rPr>
        <w:t>o</w:t>
      </w:r>
      <w:r w:rsidR="00C76222">
        <w:rPr>
          <w:rFonts w:ascii="Arial" w:hAnsi="Arial" w:cs="Arial"/>
          <w:sz w:val="22"/>
          <w:szCs w:val="22"/>
        </w:rPr>
        <w:t> </w:t>
      </w:r>
      <w:r w:rsidRPr="00F467D9">
        <w:rPr>
          <w:rFonts w:ascii="Arial" w:hAnsi="Arial" w:cs="Arial"/>
          <w:sz w:val="22"/>
          <w:szCs w:val="22"/>
        </w:rPr>
        <w:t>których mowa</w:t>
      </w:r>
      <w:r w:rsidR="00F17972">
        <w:rPr>
          <w:rFonts w:ascii="Arial" w:hAnsi="Arial" w:cs="Arial"/>
          <w:sz w:val="22"/>
          <w:szCs w:val="22"/>
        </w:rPr>
        <w:t xml:space="preserve"> </w:t>
      </w:r>
      <w:r w:rsidR="00C76222" w:rsidRPr="00F467D9">
        <w:rPr>
          <w:rFonts w:ascii="Arial" w:hAnsi="Arial" w:cs="Arial"/>
          <w:sz w:val="22"/>
          <w:szCs w:val="22"/>
        </w:rPr>
        <w:t>w</w:t>
      </w:r>
      <w:r w:rsidR="00C76222">
        <w:rPr>
          <w:rFonts w:ascii="Arial" w:hAnsi="Arial" w:cs="Arial"/>
          <w:sz w:val="22"/>
          <w:szCs w:val="22"/>
        </w:rPr>
        <w:t> </w:t>
      </w:r>
      <w:r w:rsidRPr="00F467D9">
        <w:rPr>
          <w:rFonts w:ascii="Arial" w:hAnsi="Arial" w:cs="Arial"/>
          <w:sz w:val="22"/>
          <w:szCs w:val="22"/>
        </w:rPr>
        <w:t xml:space="preserve">ust. 14. </w:t>
      </w:r>
    </w:p>
    <w:p w14:paraId="1D4C777E" w14:textId="25D9FC2D" w:rsidR="00893279" w:rsidRPr="0021136D" w:rsidRDefault="002677DE">
      <w:pPr>
        <w:pStyle w:val="Pisma"/>
        <w:numPr>
          <w:ilvl w:val="0"/>
          <w:numId w:val="18"/>
        </w:numPr>
        <w:spacing w:before="60" w:after="60"/>
        <w:ind w:left="425" w:hanging="425"/>
        <w:rPr>
          <w:rFonts w:ascii="Arial" w:hAnsi="Arial" w:cs="Arial"/>
          <w:sz w:val="22"/>
          <w:szCs w:val="22"/>
        </w:rPr>
      </w:pPr>
      <w:r w:rsidRPr="60A351A8">
        <w:rPr>
          <w:rFonts w:ascii="Arial" w:hAnsi="Arial" w:cs="Arial"/>
          <w:sz w:val="22"/>
          <w:szCs w:val="22"/>
        </w:rPr>
        <w:t>Oceny kwalifikowalności wydatków dokonuje Instytucja Zarządzająca.</w:t>
      </w:r>
      <w:r w:rsidR="00F17972" w:rsidRPr="60A351A8">
        <w:rPr>
          <w:rFonts w:ascii="Arial" w:hAnsi="Arial" w:cs="Arial"/>
          <w:sz w:val="22"/>
          <w:szCs w:val="22"/>
        </w:rPr>
        <w:t xml:space="preserve"> </w:t>
      </w:r>
      <w:r w:rsidR="00C76222" w:rsidRPr="60A351A8">
        <w:rPr>
          <w:rFonts w:ascii="Arial" w:hAnsi="Arial" w:cs="Arial"/>
          <w:sz w:val="22"/>
          <w:szCs w:val="22"/>
        </w:rPr>
        <w:t>W </w:t>
      </w:r>
      <w:r w:rsidRPr="60A351A8">
        <w:rPr>
          <w:rFonts w:ascii="Arial" w:hAnsi="Arial" w:cs="Arial"/>
          <w:sz w:val="22"/>
          <w:szCs w:val="22"/>
        </w:rPr>
        <w:t>uzasadnionych przypadkach, gdy</w:t>
      </w:r>
      <w:r w:rsidR="00F17972" w:rsidRPr="60A351A8">
        <w:rPr>
          <w:rFonts w:ascii="Arial" w:hAnsi="Arial" w:cs="Arial"/>
          <w:sz w:val="22"/>
          <w:szCs w:val="22"/>
        </w:rPr>
        <w:t xml:space="preserve"> </w:t>
      </w:r>
      <w:r w:rsidR="00C76222" w:rsidRPr="60A351A8">
        <w:rPr>
          <w:rFonts w:ascii="Arial" w:hAnsi="Arial" w:cs="Arial"/>
          <w:sz w:val="22"/>
          <w:szCs w:val="22"/>
        </w:rPr>
        <w:t>w </w:t>
      </w:r>
      <w:r w:rsidRPr="60A351A8">
        <w:rPr>
          <w:rFonts w:ascii="Arial" w:hAnsi="Arial" w:cs="Arial"/>
          <w:sz w:val="22"/>
          <w:szCs w:val="22"/>
        </w:rPr>
        <w:t>ocenie Instytucji Zarządzającej uznanie wydatku</w:t>
      </w:r>
      <w:r w:rsidR="00F17972" w:rsidRPr="60A351A8">
        <w:rPr>
          <w:rFonts w:ascii="Arial" w:hAnsi="Arial" w:cs="Arial"/>
          <w:sz w:val="22"/>
          <w:szCs w:val="22"/>
        </w:rPr>
        <w:t xml:space="preserve"> </w:t>
      </w:r>
      <w:r w:rsidR="00C76222" w:rsidRPr="60A351A8">
        <w:rPr>
          <w:rFonts w:ascii="Arial" w:hAnsi="Arial" w:cs="Arial"/>
          <w:sz w:val="22"/>
          <w:szCs w:val="22"/>
        </w:rPr>
        <w:t>w </w:t>
      </w:r>
      <w:r w:rsidRPr="60A351A8">
        <w:rPr>
          <w:rFonts w:ascii="Arial" w:hAnsi="Arial" w:cs="Arial"/>
          <w:sz w:val="22"/>
          <w:szCs w:val="22"/>
        </w:rPr>
        <w:t>całości</w:t>
      </w:r>
      <w:r w:rsidR="00FB13D0" w:rsidRPr="60A351A8">
        <w:rPr>
          <w:rFonts w:ascii="Arial" w:hAnsi="Arial" w:cs="Arial"/>
          <w:sz w:val="22"/>
          <w:szCs w:val="22"/>
        </w:rPr>
        <w:t xml:space="preserve"> </w:t>
      </w:r>
      <w:r w:rsidRPr="60A351A8">
        <w:rPr>
          <w:rFonts w:ascii="Arial" w:hAnsi="Arial" w:cs="Arial"/>
          <w:sz w:val="22"/>
          <w:szCs w:val="22"/>
        </w:rPr>
        <w:t>za</w:t>
      </w:r>
      <w:r w:rsidR="00FB13D0" w:rsidRPr="60A351A8">
        <w:rPr>
          <w:rFonts w:ascii="Arial" w:hAnsi="Arial" w:cs="Arial"/>
          <w:sz w:val="22"/>
          <w:szCs w:val="22"/>
        </w:rPr>
        <w:t> </w:t>
      </w:r>
      <w:r w:rsidRPr="60A351A8">
        <w:rPr>
          <w:rFonts w:ascii="Arial" w:hAnsi="Arial" w:cs="Arial"/>
          <w:sz w:val="22"/>
          <w:szCs w:val="22"/>
        </w:rPr>
        <w:t>niekwalifikowalny jest nieproporcjonalne do wagi oraz charakteru naruszenia, Instytucja Zarządzająca może uznać wydatek za kwalifikowalny</w:t>
      </w:r>
      <w:r w:rsidR="00F17972" w:rsidRPr="60A351A8">
        <w:rPr>
          <w:rFonts w:ascii="Arial" w:hAnsi="Arial" w:cs="Arial"/>
          <w:sz w:val="22"/>
          <w:szCs w:val="22"/>
        </w:rPr>
        <w:t xml:space="preserve"> </w:t>
      </w:r>
      <w:r w:rsidR="00C76222" w:rsidRPr="60A351A8">
        <w:rPr>
          <w:rFonts w:ascii="Arial" w:hAnsi="Arial" w:cs="Arial"/>
          <w:sz w:val="22"/>
          <w:szCs w:val="22"/>
        </w:rPr>
        <w:t>w </w:t>
      </w:r>
      <w:r w:rsidRPr="60A351A8">
        <w:rPr>
          <w:rFonts w:ascii="Arial" w:hAnsi="Arial" w:cs="Arial"/>
          <w:sz w:val="22"/>
          <w:szCs w:val="22"/>
        </w:rPr>
        <w:t>całości lub</w:t>
      </w:r>
      <w:r w:rsidR="00FB13D0" w:rsidRPr="60A351A8">
        <w:rPr>
          <w:rFonts w:ascii="Arial" w:hAnsi="Arial" w:cs="Arial"/>
          <w:sz w:val="22"/>
          <w:szCs w:val="22"/>
        </w:rPr>
        <w:t xml:space="preserve"> </w:t>
      </w:r>
      <w:r w:rsidRPr="60A351A8">
        <w:rPr>
          <w:rFonts w:ascii="Arial" w:hAnsi="Arial" w:cs="Arial"/>
          <w:sz w:val="22"/>
          <w:szCs w:val="22"/>
        </w:rPr>
        <w:t>w</w:t>
      </w:r>
      <w:r w:rsidR="00FB13D0" w:rsidRPr="60A351A8">
        <w:rPr>
          <w:rFonts w:ascii="Arial" w:hAnsi="Arial" w:cs="Arial"/>
          <w:sz w:val="22"/>
          <w:szCs w:val="22"/>
        </w:rPr>
        <w:t> </w:t>
      </w:r>
      <w:r w:rsidRPr="60A351A8">
        <w:rPr>
          <w:rFonts w:ascii="Arial" w:hAnsi="Arial" w:cs="Arial"/>
          <w:sz w:val="22"/>
          <w:szCs w:val="22"/>
        </w:rPr>
        <w:t>odpowiedniej części</w:t>
      </w:r>
      <w:r w:rsidR="001742C4">
        <w:rPr>
          <w:rFonts w:ascii="Arial" w:hAnsi="Arial" w:cs="Arial"/>
          <w:sz w:val="22"/>
          <w:szCs w:val="22"/>
        </w:rPr>
        <w:t>.</w:t>
      </w:r>
      <w:r w:rsidRPr="60A351A8">
        <w:rPr>
          <w:rFonts w:ascii="Arial" w:hAnsi="Arial" w:cs="Arial"/>
          <w:sz w:val="22"/>
          <w:szCs w:val="22"/>
        </w:rPr>
        <w:t xml:space="preserve"> Instytucja Zarządzająca ma prawo oceny, jaką wagę</w:t>
      </w:r>
      <w:r w:rsidR="001742C4">
        <w:rPr>
          <w:rFonts w:ascii="Arial" w:hAnsi="Arial" w:cs="Arial"/>
          <w:sz w:val="22"/>
          <w:szCs w:val="22"/>
        </w:rPr>
        <w:t xml:space="preserve"> i charakter</w:t>
      </w:r>
      <w:r w:rsidRPr="60A351A8">
        <w:rPr>
          <w:rFonts w:ascii="Arial" w:hAnsi="Arial" w:cs="Arial"/>
          <w:sz w:val="22"/>
          <w:szCs w:val="22"/>
        </w:rPr>
        <w:t xml:space="preserve"> </w:t>
      </w:r>
      <w:r w:rsidRPr="0021136D">
        <w:rPr>
          <w:rFonts w:ascii="Arial" w:hAnsi="Arial" w:cs="Arial"/>
          <w:sz w:val="22"/>
          <w:szCs w:val="22"/>
        </w:rPr>
        <w:t>ma naruszenie warunków kwalifikowalności wydatków</w:t>
      </w:r>
      <w:r w:rsidR="00F17972" w:rsidRPr="0021136D">
        <w:rPr>
          <w:rFonts w:ascii="Arial" w:hAnsi="Arial" w:cs="Arial"/>
          <w:sz w:val="22"/>
          <w:szCs w:val="22"/>
        </w:rPr>
        <w:t xml:space="preserve"> </w:t>
      </w:r>
      <w:r w:rsidR="00C76222" w:rsidRPr="0021136D">
        <w:rPr>
          <w:rFonts w:ascii="Arial" w:hAnsi="Arial" w:cs="Arial"/>
          <w:sz w:val="22"/>
          <w:szCs w:val="22"/>
        </w:rPr>
        <w:t>i </w:t>
      </w:r>
      <w:r w:rsidRPr="0021136D">
        <w:rPr>
          <w:rFonts w:ascii="Arial" w:hAnsi="Arial" w:cs="Arial"/>
          <w:sz w:val="22"/>
          <w:szCs w:val="22"/>
        </w:rPr>
        <w:t xml:space="preserve">ustala na tej podstawie wysokość kwoty, która powinna być uznana za wydatek niekwalifikowalny. </w:t>
      </w:r>
    </w:p>
    <w:p w14:paraId="1990F112" w14:textId="77777777" w:rsidR="00893279" w:rsidRPr="0021136D" w:rsidRDefault="002677DE" w:rsidP="00E771A7">
      <w:pPr>
        <w:spacing w:before="240" w:after="240"/>
        <w:ind w:left="340"/>
        <w:jc w:val="center"/>
        <w:rPr>
          <w:rFonts w:ascii="Arial" w:hAnsi="Arial" w:cs="Arial"/>
          <w:bCs/>
        </w:rPr>
      </w:pPr>
      <w:r w:rsidRPr="0021136D">
        <w:rPr>
          <w:rFonts w:ascii="Arial" w:hAnsi="Arial" w:cs="Arial"/>
          <w:bCs/>
        </w:rPr>
        <w:t>§ 3.</w:t>
      </w:r>
    </w:p>
    <w:p w14:paraId="687D0046" w14:textId="77777777" w:rsidR="00893279" w:rsidRPr="0021136D" w:rsidRDefault="002677DE" w:rsidP="0003461E">
      <w:pPr>
        <w:pStyle w:val="Tekstpodstawowy"/>
        <w:numPr>
          <w:ilvl w:val="0"/>
          <w:numId w:val="21"/>
        </w:numPr>
        <w:spacing w:after="120"/>
        <w:ind w:left="425" w:hanging="425"/>
        <w:jc w:val="left"/>
        <w:rPr>
          <w:rFonts w:ascii="Arial" w:hAnsi="Arial" w:cs="Arial"/>
          <w:sz w:val="22"/>
          <w:szCs w:val="22"/>
        </w:rPr>
      </w:pPr>
      <w:r w:rsidRPr="0021136D">
        <w:rPr>
          <w:rFonts w:ascii="Arial" w:hAnsi="Arial" w:cs="Arial"/>
          <w:sz w:val="22"/>
          <w:szCs w:val="22"/>
        </w:rPr>
        <w:t>Okres realizacji Projektu ustala się na:</w:t>
      </w:r>
    </w:p>
    <w:p w14:paraId="04EBEA94" w14:textId="721C877D" w:rsidR="0021136D" w:rsidRPr="0003461E" w:rsidRDefault="002677DE" w:rsidP="0003461E">
      <w:pPr>
        <w:pStyle w:val="Akapitzlist"/>
        <w:numPr>
          <w:ilvl w:val="0"/>
          <w:numId w:val="90"/>
        </w:numPr>
        <w:spacing w:after="120"/>
        <w:contextualSpacing w:val="0"/>
        <w:rPr>
          <w:rFonts w:ascii="Arial" w:hAnsi="Arial" w:cs="Arial"/>
          <w:sz w:val="22"/>
          <w:szCs w:val="22"/>
        </w:rPr>
      </w:pPr>
      <w:r w:rsidRPr="0003461E">
        <w:rPr>
          <w:rFonts w:ascii="Arial" w:hAnsi="Arial" w:cs="Arial"/>
          <w:sz w:val="22"/>
          <w:szCs w:val="22"/>
        </w:rPr>
        <w:t xml:space="preserve">rozpoczęcie realizacji: …............… </w:t>
      </w:r>
    </w:p>
    <w:p w14:paraId="2DB3415C" w14:textId="4B86AB30" w:rsidR="0021136D" w:rsidRPr="0003461E" w:rsidRDefault="002677DE" w:rsidP="0003461E">
      <w:pPr>
        <w:pStyle w:val="Akapitzlist"/>
        <w:numPr>
          <w:ilvl w:val="0"/>
          <w:numId w:val="90"/>
        </w:numPr>
        <w:tabs>
          <w:tab w:val="left" w:pos="360"/>
        </w:tabs>
        <w:spacing w:after="120"/>
        <w:contextualSpacing w:val="0"/>
        <w:rPr>
          <w:rFonts w:ascii="Arial" w:hAnsi="Arial" w:cs="Arial"/>
          <w:sz w:val="22"/>
          <w:szCs w:val="22"/>
        </w:rPr>
      </w:pPr>
      <w:r w:rsidRPr="0003461E">
        <w:rPr>
          <w:rFonts w:ascii="Arial" w:hAnsi="Arial" w:cs="Arial"/>
          <w:sz w:val="22"/>
          <w:szCs w:val="22"/>
        </w:rPr>
        <w:t>zakończenie rzeczowe realizacji: …..............</w:t>
      </w:r>
    </w:p>
    <w:p w14:paraId="0BD23947" w14:textId="07FDC676" w:rsidR="00893279" w:rsidRPr="0003461E" w:rsidRDefault="002677DE" w:rsidP="0003461E">
      <w:pPr>
        <w:pStyle w:val="Akapitzlist"/>
        <w:numPr>
          <w:ilvl w:val="0"/>
          <w:numId w:val="90"/>
        </w:numPr>
        <w:tabs>
          <w:tab w:val="left" w:pos="360"/>
        </w:tabs>
        <w:spacing w:after="120"/>
        <w:contextualSpacing w:val="0"/>
        <w:rPr>
          <w:rFonts w:ascii="Arial" w:hAnsi="Arial" w:cs="Arial"/>
          <w:sz w:val="22"/>
          <w:szCs w:val="22"/>
        </w:rPr>
      </w:pPr>
      <w:r w:rsidRPr="0003461E">
        <w:rPr>
          <w:rFonts w:ascii="Arial" w:hAnsi="Arial" w:cs="Arial"/>
          <w:sz w:val="22"/>
          <w:szCs w:val="22"/>
        </w:rPr>
        <w:t>zakończenie finansowe realizacji: …................</w:t>
      </w:r>
    </w:p>
    <w:p w14:paraId="6FE6DEF9" w14:textId="618C8458" w:rsidR="00893279" w:rsidRPr="0021136D" w:rsidRDefault="002677DE" w:rsidP="0003461E">
      <w:pPr>
        <w:pStyle w:val="Tekstpodstawowy"/>
        <w:numPr>
          <w:ilvl w:val="0"/>
          <w:numId w:val="21"/>
        </w:numPr>
        <w:shd w:val="clear" w:color="auto" w:fill="FFFFFF" w:themeFill="background1"/>
        <w:spacing w:after="120"/>
        <w:rPr>
          <w:rFonts w:ascii="Arial" w:hAnsi="Arial" w:cs="Arial"/>
          <w:sz w:val="22"/>
          <w:szCs w:val="22"/>
        </w:rPr>
      </w:pPr>
      <w:r w:rsidRPr="0021136D">
        <w:rPr>
          <w:rFonts w:ascii="Arial" w:hAnsi="Arial" w:cs="Arial"/>
          <w:sz w:val="22"/>
          <w:szCs w:val="22"/>
        </w:rPr>
        <w:t>Instytucja Zarządzająca może zmienić,</w:t>
      </w:r>
      <w:r w:rsidR="00F17972" w:rsidRPr="0021136D">
        <w:rPr>
          <w:rFonts w:ascii="Arial" w:hAnsi="Arial" w:cs="Arial"/>
          <w:sz w:val="22"/>
          <w:szCs w:val="22"/>
        </w:rPr>
        <w:t xml:space="preserve"> </w:t>
      </w:r>
      <w:r w:rsidR="00C76222" w:rsidRPr="0021136D">
        <w:rPr>
          <w:rFonts w:ascii="Arial" w:hAnsi="Arial" w:cs="Arial"/>
          <w:sz w:val="22"/>
          <w:szCs w:val="22"/>
        </w:rPr>
        <w:t>w </w:t>
      </w:r>
      <w:r w:rsidRPr="0021136D">
        <w:rPr>
          <w:rFonts w:ascii="Arial" w:hAnsi="Arial" w:cs="Arial"/>
          <w:sz w:val="22"/>
          <w:szCs w:val="22"/>
        </w:rPr>
        <w:t>tym przedłużyć terminy realizacji Projektu na uzasadniony wniosek Beneficjenta,</w:t>
      </w:r>
      <w:r w:rsidR="00F17972" w:rsidRPr="0021136D">
        <w:rPr>
          <w:rFonts w:ascii="Arial" w:hAnsi="Arial" w:cs="Arial"/>
          <w:sz w:val="22"/>
          <w:szCs w:val="22"/>
        </w:rPr>
        <w:t xml:space="preserve"> </w:t>
      </w:r>
      <w:r w:rsidR="00C76222" w:rsidRPr="0021136D">
        <w:rPr>
          <w:rFonts w:ascii="Arial" w:hAnsi="Arial" w:cs="Arial"/>
          <w:sz w:val="22"/>
          <w:szCs w:val="22"/>
        </w:rPr>
        <w:t>z </w:t>
      </w:r>
      <w:r w:rsidRPr="0021136D">
        <w:rPr>
          <w:rFonts w:ascii="Arial" w:hAnsi="Arial" w:cs="Arial"/>
          <w:sz w:val="22"/>
          <w:szCs w:val="22"/>
        </w:rPr>
        <w:t>zastrzeżeniem zasady n+3 albo n+2,</w:t>
      </w:r>
      <w:r w:rsidR="00F17972" w:rsidRPr="0021136D">
        <w:rPr>
          <w:rFonts w:ascii="Arial" w:hAnsi="Arial" w:cs="Arial"/>
          <w:sz w:val="22"/>
          <w:szCs w:val="22"/>
        </w:rPr>
        <w:t xml:space="preserve"> </w:t>
      </w:r>
      <w:r w:rsidR="00C76222" w:rsidRPr="0021136D">
        <w:rPr>
          <w:rFonts w:ascii="Arial" w:hAnsi="Arial" w:cs="Arial"/>
          <w:sz w:val="22"/>
          <w:szCs w:val="22"/>
        </w:rPr>
        <w:t>w </w:t>
      </w:r>
      <w:r w:rsidRPr="0021136D">
        <w:rPr>
          <w:rFonts w:ascii="Arial" w:hAnsi="Arial" w:cs="Arial"/>
          <w:sz w:val="22"/>
          <w:szCs w:val="22"/>
        </w:rPr>
        <w:t>zależności od przypadku</w:t>
      </w:r>
      <w:bookmarkStart w:id="1" w:name="_Hlk127951598"/>
      <w:r w:rsidR="002738CA">
        <w:rPr>
          <w:rFonts w:ascii="Arial" w:hAnsi="Arial" w:cs="Arial"/>
          <w:sz w:val="22"/>
          <w:szCs w:val="22"/>
        </w:rPr>
        <w:t xml:space="preserve">, jak również </w:t>
      </w:r>
      <w:r w:rsidR="00FA632A">
        <w:rPr>
          <w:rFonts w:ascii="Arial" w:hAnsi="Arial" w:cs="Arial"/>
          <w:sz w:val="22"/>
          <w:szCs w:val="22"/>
        </w:rPr>
        <w:t xml:space="preserve">z </w:t>
      </w:r>
      <w:r w:rsidR="00D926C8">
        <w:rPr>
          <w:rFonts w:ascii="Arial" w:hAnsi="Arial" w:cs="Arial"/>
          <w:sz w:val="22"/>
          <w:szCs w:val="22"/>
        </w:rPr>
        <w:t>u</w:t>
      </w:r>
      <w:r w:rsidR="00FA632A">
        <w:rPr>
          <w:rFonts w:ascii="Arial" w:hAnsi="Arial" w:cs="Arial"/>
          <w:sz w:val="22"/>
          <w:szCs w:val="22"/>
        </w:rPr>
        <w:t>względnieniem</w:t>
      </w:r>
      <w:r w:rsidR="00D926C8">
        <w:rPr>
          <w:rFonts w:ascii="Arial" w:hAnsi="Arial" w:cs="Arial"/>
          <w:sz w:val="22"/>
          <w:szCs w:val="22"/>
        </w:rPr>
        <w:t xml:space="preserve"> art. 62 ustawy wdrożeniowej.</w:t>
      </w:r>
      <w:bookmarkEnd w:id="1"/>
      <w:r w:rsidR="00B712FC" w:rsidRPr="0021136D">
        <w:rPr>
          <w:rFonts w:ascii="Arial" w:hAnsi="Arial" w:cs="Arial"/>
          <w:sz w:val="22"/>
          <w:szCs w:val="22"/>
        </w:rPr>
        <w:t xml:space="preserve"> </w:t>
      </w:r>
    </w:p>
    <w:p w14:paraId="0704E821" w14:textId="080FC3AF" w:rsidR="00893279" w:rsidRPr="0021136D" w:rsidRDefault="002677DE" w:rsidP="0003461E">
      <w:pPr>
        <w:pStyle w:val="Tekstpodstawowy"/>
        <w:numPr>
          <w:ilvl w:val="0"/>
          <w:numId w:val="21"/>
        </w:numPr>
        <w:shd w:val="clear" w:color="auto" w:fill="FFFFFF" w:themeFill="background1"/>
        <w:spacing w:after="120"/>
        <w:jc w:val="left"/>
        <w:rPr>
          <w:rFonts w:ascii="Arial" w:hAnsi="Arial" w:cs="Arial"/>
          <w:sz w:val="22"/>
          <w:szCs w:val="22"/>
        </w:rPr>
      </w:pPr>
      <w:r w:rsidRPr="0021136D">
        <w:rPr>
          <w:rFonts w:ascii="Arial" w:hAnsi="Arial" w:cs="Arial"/>
          <w:sz w:val="22"/>
          <w:szCs w:val="22"/>
        </w:rPr>
        <w:t>Projekt będzie realizowany zgodnie</w:t>
      </w:r>
      <w:r w:rsidR="00F17972" w:rsidRPr="0021136D">
        <w:rPr>
          <w:rFonts w:ascii="Arial" w:hAnsi="Arial" w:cs="Arial"/>
          <w:sz w:val="22"/>
          <w:szCs w:val="22"/>
        </w:rPr>
        <w:t xml:space="preserve"> </w:t>
      </w:r>
      <w:r w:rsidR="00C76222" w:rsidRPr="0021136D">
        <w:rPr>
          <w:rFonts w:ascii="Arial" w:hAnsi="Arial" w:cs="Arial"/>
          <w:sz w:val="22"/>
          <w:szCs w:val="22"/>
        </w:rPr>
        <w:t>z </w:t>
      </w:r>
      <w:r w:rsidRPr="0021136D">
        <w:rPr>
          <w:rFonts w:ascii="Arial" w:hAnsi="Arial" w:cs="Arial"/>
          <w:sz w:val="22"/>
          <w:szCs w:val="22"/>
        </w:rPr>
        <w:t>harmonogramem rzeczowo-finansowym realizacji Projektu</w:t>
      </w:r>
      <w:r w:rsidR="006D422A">
        <w:rPr>
          <w:rFonts w:ascii="Arial" w:hAnsi="Arial" w:cs="Arial"/>
          <w:sz w:val="22"/>
          <w:szCs w:val="22"/>
        </w:rPr>
        <w:t>,</w:t>
      </w:r>
      <w:r w:rsidR="00C76222" w:rsidRPr="0021136D">
        <w:rPr>
          <w:rFonts w:ascii="Arial" w:hAnsi="Arial" w:cs="Arial"/>
          <w:sz w:val="22"/>
          <w:szCs w:val="22"/>
        </w:rPr>
        <w:t xml:space="preserve"> o </w:t>
      </w:r>
      <w:r w:rsidRPr="0021136D">
        <w:rPr>
          <w:rFonts w:ascii="Arial" w:hAnsi="Arial" w:cs="Arial"/>
          <w:sz w:val="22"/>
          <w:szCs w:val="22"/>
        </w:rPr>
        <w:t>którym mowa</w:t>
      </w:r>
      <w:r w:rsidR="00F17972" w:rsidRPr="0021136D">
        <w:rPr>
          <w:rFonts w:ascii="Arial" w:hAnsi="Arial" w:cs="Arial"/>
          <w:sz w:val="22"/>
          <w:szCs w:val="22"/>
        </w:rPr>
        <w:t xml:space="preserve"> </w:t>
      </w:r>
      <w:r w:rsidR="00C76222" w:rsidRPr="0021136D">
        <w:rPr>
          <w:rFonts w:ascii="Arial" w:hAnsi="Arial" w:cs="Arial"/>
          <w:sz w:val="22"/>
          <w:szCs w:val="22"/>
        </w:rPr>
        <w:t>w </w:t>
      </w:r>
      <w:r w:rsidRPr="0021136D">
        <w:rPr>
          <w:rFonts w:ascii="Arial" w:hAnsi="Arial" w:cs="Arial"/>
          <w:sz w:val="22"/>
          <w:szCs w:val="22"/>
        </w:rPr>
        <w:t>§ 2 ust. 2 Umowy.</w:t>
      </w:r>
    </w:p>
    <w:p w14:paraId="6249DC3B" w14:textId="77777777" w:rsidR="00893279" w:rsidRPr="0021136D" w:rsidRDefault="002677DE" w:rsidP="0003461E">
      <w:pPr>
        <w:pStyle w:val="Tekstpodstawowy"/>
        <w:numPr>
          <w:ilvl w:val="0"/>
          <w:numId w:val="21"/>
        </w:numPr>
        <w:shd w:val="clear" w:color="auto" w:fill="FFFFFF" w:themeFill="background1"/>
        <w:spacing w:after="120"/>
        <w:jc w:val="left"/>
        <w:rPr>
          <w:rFonts w:ascii="Arial" w:hAnsi="Arial" w:cs="Arial"/>
          <w:sz w:val="22"/>
          <w:szCs w:val="22"/>
        </w:rPr>
      </w:pPr>
      <w:r w:rsidRPr="0021136D">
        <w:rPr>
          <w:rFonts w:ascii="Arial" w:hAnsi="Arial" w:cs="Arial"/>
          <w:sz w:val="22"/>
          <w:szCs w:val="22"/>
        </w:rPr>
        <w:t>Projekt będzie realizowany przez:</w:t>
      </w:r>
    </w:p>
    <w:p w14:paraId="46929DA6" w14:textId="061C5476" w:rsidR="00893279" w:rsidRPr="0021136D" w:rsidRDefault="002677DE" w:rsidP="0003461E">
      <w:pPr>
        <w:pStyle w:val="Tekstpodstawowy"/>
        <w:spacing w:after="120"/>
        <w:ind w:left="340"/>
        <w:jc w:val="left"/>
        <w:rPr>
          <w:rFonts w:ascii="Arial" w:hAnsi="Arial" w:cs="Arial"/>
          <w:sz w:val="22"/>
          <w:szCs w:val="22"/>
        </w:rPr>
      </w:pPr>
      <w:r w:rsidRPr="0021136D">
        <w:rPr>
          <w:rFonts w:ascii="Arial" w:hAnsi="Arial" w:cs="Arial"/>
          <w:sz w:val="22"/>
          <w:szCs w:val="22"/>
        </w:rPr>
        <w:t>1)</w:t>
      </w:r>
      <w:r w:rsidR="00F17972" w:rsidRPr="0021136D">
        <w:rPr>
          <w:rFonts w:ascii="Arial" w:hAnsi="Arial" w:cs="Arial"/>
          <w:sz w:val="22"/>
          <w:szCs w:val="22"/>
        </w:rPr>
        <w:t xml:space="preserve"> </w:t>
      </w:r>
      <w:r w:rsidRPr="0021136D">
        <w:rPr>
          <w:rFonts w:ascii="Arial" w:hAnsi="Arial" w:cs="Arial"/>
          <w:sz w:val="22"/>
          <w:szCs w:val="22"/>
        </w:rPr>
        <w:t>......................................…;</w:t>
      </w:r>
    </w:p>
    <w:p w14:paraId="126477EA" w14:textId="1E886253" w:rsidR="003B03BB" w:rsidRPr="0021136D" w:rsidRDefault="002677DE" w:rsidP="0003461E">
      <w:pPr>
        <w:pStyle w:val="Tekstpodstawowy"/>
        <w:spacing w:after="120"/>
        <w:ind w:left="340"/>
        <w:rPr>
          <w:rFonts w:ascii="Arial" w:hAnsi="Arial" w:cs="Arial"/>
          <w:i/>
          <w:iCs/>
          <w:sz w:val="22"/>
          <w:szCs w:val="22"/>
        </w:rPr>
      </w:pPr>
      <w:r w:rsidRPr="0021136D">
        <w:rPr>
          <w:rFonts w:ascii="Arial" w:hAnsi="Arial" w:cs="Arial"/>
          <w:i/>
          <w:iCs/>
          <w:sz w:val="22"/>
          <w:szCs w:val="22"/>
        </w:rPr>
        <w:t>2) ………………………………………………………….[w poszczególnych punktach należy wymienić Beneficjenta realizującego Projekt, wraz ze wskazaniem – jeżeli dotyczy – jednostki organizacyjnej Beneficjenta zaangażowanej</w:t>
      </w:r>
      <w:r w:rsidR="00F17972" w:rsidRPr="0021136D">
        <w:rPr>
          <w:rFonts w:ascii="Arial" w:hAnsi="Arial" w:cs="Arial"/>
          <w:i/>
          <w:iCs/>
          <w:sz w:val="22"/>
          <w:szCs w:val="22"/>
        </w:rPr>
        <w:t xml:space="preserve"> </w:t>
      </w:r>
      <w:r w:rsidR="00C76222" w:rsidRPr="0021136D">
        <w:rPr>
          <w:rFonts w:ascii="Arial" w:hAnsi="Arial" w:cs="Arial"/>
          <w:i/>
          <w:iCs/>
          <w:sz w:val="22"/>
          <w:szCs w:val="22"/>
        </w:rPr>
        <w:t>w </w:t>
      </w:r>
      <w:r w:rsidRPr="0021136D">
        <w:rPr>
          <w:rFonts w:ascii="Arial" w:hAnsi="Arial" w:cs="Arial"/>
          <w:i/>
          <w:iCs/>
          <w:sz w:val="22"/>
          <w:szCs w:val="22"/>
        </w:rPr>
        <w:t>realizację Projektu, jak również – jeżeli dotyczy – wszystkich parterów projektu,</w:t>
      </w:r>
      <w:r w:rsidR="00F17972" w:rsidRPr="0021136D">
        <w:rPr>
          <w:rFonts w:ascii="Arial" w:hAnsi="Arial" w:cs="Arial"/>
          <w:i/>
          <w:iCs/>
          <w:sz w:val="22"/>
          <w:szCs w:val="22"/>
        </w:rPr>
        <w:t xml:space="preserve"> </w:t>
      </w:r>
      <w:r w:rsidR="00C76222" w:rsidRPr="0021136D">
        <w:rPr>
          <w:rFonts w:ascii="Arial" w:hAnsi="Arial" w:cs="Arial"/>
          <w:i/>
          <w:iCs/>
          <w:sz w:val="22"/>
          <w:szCs w:val="22"/>
        </w:rPr>
        <w:t>w </w:t>
      </w:r>
      <w:r w:rsidRPr="0021136D">
        <w:rPr>
          <w:rFonts w:ascii="Arial" w:hAnsi="Arial" w:cs="Arial"/>
          <w:i/>
          <w:iCs/>
          <w:sz w:val="22"/>
          <w:szCs w:val="22"/>
        </w:rPr>
        <w:t>przypadku gdy projekt jest realizowany</w:t>
      </w:r>
    </w:p>
    <w:p w14:paraId="01B6B776" w14:textId="631A3C08" w:rsidR="00893279" w:rsidRPr="0021136D" w:rsidRDefault="002677DE" w:rsidP="0003461E">
      <w:pPr>
        <w:pStyle w:val="Tekstpodstawowy"/>
        <w:spacing w:after="120"/>
        <w:ind w:left="340"/>
        <w:rPr>
          <w:rFonts w:ascii="Arial" w:hAnsi="Arial" w:cs="Arial"/>
          <w:sz w:val="22"/>
          <w:szCs w:val="22"/>
        </w:rPr>
      </w:pPr>
      <w:r w:rsidRPr="0021136D">
        <w:rPr>
          <w:rFonts w:ascii="Arial" w:hAnsi="Arial" w:cs="Arial"/>
          <w:i/>
          <w:iCs/>
          <w:sz w:val="22"/>
          <w:szCs w:val="22"/>
        </w:rPr>
        <w:t>w formule partnerstwa]</w:t>
      </w:r>
      <w:r w:rsidR="000B5410" w:rsidRPr="0021136D">
        <w:rPr>
          <w:rFonts w:ascii="Arial" w:hAnsi="Arial" w:cs="Arial"/>
          <w:i/>
          <w:iCs/>
          <w:sz w:val="22"/>
          <w:szCs w:val="22"/>
        </w:rPr>
        <w:t xml:space="preserve">. </w:t>
      </w:r>
      <w:r w:rsidRPr="0021136D">
        <w:rPr>
          <w:rFonts w:ascii="Arial" w:hAnsi="Arial" w:cs="Arial"/>
          <w:sz w:val="22"/>
          <w:szCs w:val="22"/>
        </w:rPr>
        <w:t>Realizacja Projektu</w:t>
      </w:r>
      <w:r w:rsidR="00F17972" w:rsidRPr="0021136D">
        <w:rPr>
          <w:rFonts w:ascii="Arial" w:hAnsi="Arial" w:cs="Arial"/>
          <w:sz w:val="22"/>
          <w:szCs w:val="22"/>
        </w:rPr>
        <w:t xml:space="preserve"> </w:t>
      </w:r>
      <w:r w:rsidR="00C76222" w:rsidRPr="0021136D">
        <w:rPr>
          <w:rFonts w:ascii="Arial" w:hAnsi="Arial" w:cs="Arial"/>
          <w:sz w:val="22"/>
          <w:szCs w:val="22"/>
        </w:rPr>
        <w:t>w </w:t>
      </w:r>
      <w:r w:rsidRPr="0021136D">
        <w:rPr>
          <w:rFonts w:ascii="Arial" w:hAnsi="Arial" w:cs="Arial"/>
          <w:sz w:val="22"/>
          <w:szCs w:val="22"/>
        </w:rPr>
        <w:t>partnerstwie,</w:t>
      </w:r>
      <w:r w:rsidR="00F17972" w:rsidRPr="0021136D">
        <w:rPr>
          <w:rFonts w:ascii="Arial" w:hAnsi="Arial" w:cs="Arial"/>
          <w:sz w:val="22"/>
          <w:szCs w:val="22"/>
        </w:rPr>
        <w:t xml:space="preserve"> </w:t>
      </w:r>
      <w:r w:rsidR="00C76222" w:rsidRPr="0021136D">
        <w:rPr>
          <w:rFonts w:ascii="Arial" w:hAnsi="Arial" w:cs="Arial"/>
          <w:sz w:val="22"/>
          <w:szCs w:val="22"/>
        </w:rPr>
        <w:t>o </w:t>
      </w:r>
      <w:r w:rsidRPr="0021136D">
        <w:rPr>
          <w:rFonts w:ascii="Arial" w:hAnsi="Arial" w:cs="Arial"/>
          <w:sz w:val="22"/>
          <w:szCs w:val="22"/>
        </w:rPr>
        <w:t>którym mowa</w:t>
      </w:r>
      <w:r w:rsidR="00F17972" w:rsidRPr="0021136D">
        <w:rPr>
          <w:rFonts w:ascii="Arial" w:hAnsi="Arial" w:cs="Arial"/>
          <w:sz w:val="22"/>
          <w:szCs w:val="22"/>
        </w:rPr>
        <w:t xml:space="preserve"> </w:t>
      </w:r>
      <w:r w:rsidR="00C76222" w:rsidRPr="0021136D">
        <w:rPr>
          <w:rFonts w:ascii="Arial" w:hAnsi="Arial" w:cs="Arial"/>
          <w:sz w:val="22"/>
          <w:szCs w:val="22"/>
        </w:rPr>
        <w:t>w </w:t>
      </w:r>
      <w:r w:rsidRPr="0021136D">
        <w:rPr>
          <w:rFonts w:ascii="Arial" w:hAnsi="Arial" w:cs="Arial"/>
          <w:sz w:val="22"/>
          <w:szCs w:val="22"/>
        </w:rPr>
        <w:t>art. 39 ustawy wdrożeniowej, nie zwalnia Beneficjenta</w:t>
      </w:r>
      <w:r w:rsidR="00F17972" w:rsidRPr="0021136D">
        <w:rPr>
          <w:rFonts w:ascii="Arial" w:hAnsi="Arial" w:cs="Arial"/>
          <w:sz w:val="22"/>
          <w:szCs w:val="22"/>
        </w:rPr>
        <w:t xml:space="preserve"> </w:t>
      </w:r>
      <w:r w:rsidR="00C76222" w:rsidRPr="0021136D">
        <w:rPr>
          <w:rFonts w:ascii="Arial" w:hAnsi="Arial" w:cs="Arial"/>
          <w:sz w:val="22"/>
          <w:szCs w:val="22"/>
        </w:rPr>
        <w:t>z </w:t>
      </w:r>
      <w:r w:rsidRPr="0021136D">
        <w:rPr>
          <w:rFonts w:ascii="Arial" w:hAnsi="Arial" w:cs="Arial"/>
          <w:sz w:val="22"/>
          <w:szCs w:val="22"/>
        </w:rPr>
        <w:t xml:space="preserve">samodzielnej odpowiedzialności za </w:t>
      </w:r>
      <w:r w:rsidRPr="0021136D">
        <w:rPr>
          <w:rFonts w:ascii="Arial" w:hAnsi="Arial" w:cs="Arial"/>
          <w:sz w:val="22"/>
          <w:szCs w:val="22"/>
        </w:rPr>
        <w:lastRenderedPageBreak/>
        <w:t>całkowitą realizację Projektu</w:t>
      </w:r>
      <w:r w:rsidR="00F17972" w:rsidRPr="0021136D">
        <w:rPr>
          <w:rFonts w:ascii="Arial" w:hAnsi="Arial" w:cs="Arial"/>
          <w:sz w:val="22"/>
          <w:szCs w:val="22"/>
        </w:rPr>
        <w:t xml:space="preserve"> </w:t>
      </w:r>
      <w:r w:rsidR="00C76222" w:rsidRPr="0021136D">
        <w:rPr>
          <w:rFonts w:ascii="Arial" w:hAnsi="Arial" w:cs="Arial"/>
          <w:sz w:val="22"/>
          <w:szCs w:val="22"/>
        </w:rPr>
        <w:t>i </w:t>
      </w:r>
      <w:r w:rsidRPr="0021136D">
        <w:rPr>
          <w:rFonts w:ascii="Arial" w:hAnsi="Arial" w:cs="Arial"/>
          <w:sz w:val="22"/>
          <w:szCs w:val="22"/>
        </w:rPr>
        <w:t>z samodzielnego wywiązania się ze wszelkich zobowiązań wynikających</w:t>
      </w:r>
      <w:r w:rsidR="00F17972" w:rsidRPr="0021136D">
        <w:rPr>
          <w:rFonts w:ascii="Arial" w:hAnsi="Arial" w:cs="Arial"/>
          <w:sz w:val="22"/>
          <w:szCs w:val="22"/>
        </w:rPr>
        <w:t xml:space="preserve"> </w:t>
      </w:r>
      <w:r w:rsidR="00C76222" w:rsidRPr="0021136D">
        <w:rPr>
          <w:rFonts w:ascii="Arial" w:hAnsi="Arial" w:cs="Arial"/>
          <w:sz w:val="22"/>
          <w:szCs w:val="22"/>
        </w:rPr>
        <w:t>z </w:t>
      </w:r>
      <w:r w:rsidRPr="0021136D">
        <w:rPr>
          <w:rFonts w:ascii="Arial" w:hAnsi="Arial" w:cs="Arial"/>
          <w:sz w:val="22"/>
          <w:szCs w:val="22"/>
        </w:rPr>
        <w:t>Umowy. Beneficjent ponosi odpowiedzialność za działania lub zaniechania partnerów Projektu, jak za własne działania lub zaniechania. Podmioty,</w:t>
      </w:r>
      <w:r w:rsidR="00F17972" w:rsidRPr="0021136D">
        <w:rPr>
          <w:rFonts w:ascii="Arial" w:hAnsi="Arial" w:cs="Arial"/>
          <w:sz w:val="22"/>
          <w:szCs w:val="22"/>
        </w:rPr>
        <w:t xml:space="preserve"> </w:t>
      </w:r>
      <w:r w:rsidR="00C76222" w:rsidRPr="0021136D">
        <w:rPr>
          <w:rFonts w:ascii="Arial" w:hAnsi="Arial" w:cs="Arial"/>
          <w:sz w:val="22"/>
          <w:szCs w:val="22"/>
        </w:rPr>
        <w:t>o </w:t>
      </w:r>
      <w:r w:rsidRPr="0021136D">
        <w:rPr>
          <w:rFonts w:ascii="Arial" w:hAnsi="Arial" w:cs="Arial"/>
          <w:sz w:val="22"/>
          <w:szCs w:val="22"/>
        </w:rPr>
        <w:t>których mowa</w:t>
      </w:r>
      <w:r w:rsidR="003B03BB" w:rsidRPr="0021136D">
        <w:rPr>
          <w:rFonts w:ascii="Arial" w:hAnsi="Arial" w:cs="Arial"/>
          <w:sz w:val="22"/>
          <w:szCs w:val="22"/>
        </w:rPr>
        <w:br/>
      </w:r>
      <w:r w:rsidRPr="0021136D">
        <w:rPr>
          <w:rFonts w:ascii="Arial" w:hAnsi="Arial" w:cs="Arial"/>
          <w:sz w:val="22"/>
          <w:szCs w:val="22"/>
        </w:rPr>
        <w:t>w niniejszym ustępie/Podmioty,</w:t>
      </w:r>
      <w:r w:rsidR="00F17972" w:rsidRPr="0021136D">
        <w:rPr>
          <w:rFonts w:ascii="Arial" w:hAnsi="Arial" w:cs="Arial"/>
          <w:sz w:val="22"/>
          <w:szCs w:val="22"/>
        </w:rPr>
        <w:t xml:space="preserve"> </w:t>
      </w:r>
      <w:r w:rsidR="00C76222" w:rsidRPr="0021136D">
        <w:rPr>
          <w:rFonts w:ascii="Arial" w:hAnsi="Arial" w:cs="Arial"/>
          <w:sz w:val="22"/>
          <w:szCs w:val="22"/>
        </w:rPr>
        <w:t>o </w:t>
      </w:r>
      <w:r w:rsidRPr="0021136D">
        <w:rPr>
          <w:rFonts w:ascii="Arial" w:hAnsi="Arial" w:cs="Arial"/>
          <w:sz w:val="22"/>
          <w:szCs w:val="22"/>
        </w:rPr>
        <w:t>których mowa</w:t>
      </w:r>
      <w:r w:rsidR="00F17972" w:rsidRPr="0021136D">
        <w:rPr>
          <w:rFonts w:ascii="Arial" w:hAnsi="Arial" w:cs="Arial"/>
          <w:sz w:val="22"/>
          <w:szCs w:val="22"/>
        </w:rPr>
        <w:t xml:space="preserve"> </w:t>
      </w:r>
      <w:r w:rsidR="00C76222" w:rsidRPr="0021136D">
        <w:rPr>
          <w:rFonts w:ascii="Arial" w:hAnsi="Arial" w:cs="Arial"/>
          <w:sz w:val="22"/>
          <w:szCs w:val="22"/>
        </w:rPr>
        <w:t>w </w:t>
      </w:r>
      <w:r w:rsidRPr="0021136D">
        <w:rPr>
          <w:rFonts w:ascii="Arial" w:hAnsi="Arial" w:cs="Arial"/>
          <w:sz w:val="22"/>
          <w:szCs w:val="22"/>
        </w:rPr>
        <w:t>pkt ….. powyżej</w:t>
      </w:r>
      <w:r w:rsidRPr="0021136D">
        <w:rPr>
          <w:rStyle w:val="Zakotwiczenieprzypisudolnego"/>
          <w:rFonts w:ascii="Arial" w:hAnsi="Arial" w:cs="Arial"/>
          <w:sz w:val="22"/>
          <w:szCs w:val="22"/>
        </w:rPr>
        <w:footnoteReference w:id="14"/>
      </w:r>
      <w:r w:rsidRPr="0021136D">
        <w:rPr>
          <w:rFonts w:ascii="Arial" w:hAnsi="Arial" w:cs="Arial"/>
          <w:sz w:val="22"/>
          <w:szCs w:val="22"/>
        </w:rPr>
        <w:t>, są podmiotami upoważnionymi do ponoszenia wydatków</w:t>
      </w:r>
      <w:r w:rsidR="00F17972" w:rsidRPr="0021136D">
        <w:rPr>
          <w:rFonts w:ascii="Arial" w:hAnsi="Arial" w:cs="Arial"/>
          <w:sz w:val="22"/>
          <w:szCs w:val="22"/>
        </w:rPr>
        <w:t xml:space="preserve"> </w:t>
      </w:r>
      <w:r w:rsidR="00C76222" w:rsidRPr="0021136D">
        <w:rPr>
          <w:rFonts w:ascii="Arial" w:hAnsi="Arial" w:cs="Arial"/>
          <w:sz w:val="22"/>
          <w:szCs w:val="22"/>
        </w:rPr>
        <w:t>w </w:t>
      </w:r>
      <w:r w:rsidRPr="0021136D">
        <w:rPr>
          <w:rFonts w:ascii="Arial" w:hAnsi="Arial" w:cs="Arial"/>
          <w:sz w:val="22"/>
          <w:szCs w:val="22"/>
        </w:rPr>
        <w:t xml:space="preserve">ramach Projektu. </w:t>
      </w:r>
    </w:p>
    <w:p w14:paraId="59A8C849" w14:textId="45A43CEF" w:rsidR="00893279" w:rsidRPr="0021136D" w:rsidRDefault="002677DE">
      <w:pPr>
        <w:pStyle w:val="Tekstpodstawowy"/>
        <w:numPr>
          <w:ilvl w:val="0"/>
          <w:numId w:val="21"/>
        </w:numPr>
        <w:shd w:val="clear" w:color="auto" w:fill="FFFFFF" w:themeFill="background1"/>
        <w:spacing w:before="60" w:after="60"/>
        <w:rPr>
          <w:rFonts w:ascii="Arial" w:hAnsi="Arial" w:cs="Arial"/>
          <w:sz w:val="22"/>
          <w:szCs w:val="22"/>
        </w:rPr>
      </w:pPr>
      <w:r w:rsidRPr="0021136D">
        <w:rPr>
          <w:rFonts w:ascii="Arial" w:hAnsi="Arial" w:cs="Arial"/>
          <w:sz w:val="22"/>
          <w:szCs w:val="22"/>
        </w:rPr>
        <w:t>Wypłata dofinansowania następuje wyłącznie na podstawie wniosku</w:t>
      </w:r>
      <w:r w:rsidR="00F17972" w:rsidRPr="0021136D">
        <w:rPr>
          <w:rFonts w:ascii="Arial" w:hAnsi="Arial" w:cs="Arial"/>
          <w:sz w:val="22"/>
          <w:szCs w:val="22"/>
        </w:rPr>
        <w:t xml:space="preserve"> </w:t>
      </w:r>
      <w:r w:rsidR="00C76222" w:rsidRPr="0021136D">
        <w:rPr>
          <w:rFonts w:ascii="Arial" w:hAnsi="Arial" w:cs="Arial"/>
          <w:sz w:val="22"/>
          <w:szCs w:val="22"/>
        </w:rPr>
        <w:t>o </w:t>
      </w:r>
      <w:r w:rsidRPr="0021136D">
        <w:rPr>
          <w:rFonts w:ascii="Arial" w:hAnsi="Arial" w:cs="Arial"/>
          <w:sz w:val="22"/>
          <w:szCs w:val="22"/>
        </w:rPr>
        <w:t>płatność.</w:t>
      </w:r>
      <w:r w:rsidR="002F560D" w:rsidRPr="0021136D">
        <w:rPr>
          <w:rFonts w:ascii="Arial" w:hAnsi="Arial" w:cs="Arial"/>
          <w:sz w:val="22"/>
          <w:szCs w:val="22"/>
        </w:rPr>
        <w:t xml:space="preserve"> </w:t>
      </w:r>
      <w:r w:rsidRPr="0021136D">
        <w:rPr>
          <w:rFonts w:ascii="Arial" w:hAnsi="Arial" w:cs="Arial"/>
          <w:sz w:val="22"/>
          <w:szCs w:val="22"/>
        </w:rPr>
        <w:t>Beneficjent przekazuje do Instytucji Zarządzającej wnioski</w:t>
      </w:r>
      <w:r w:rsidR="00F17972" w:rsidRPr="0021136D">
        <w:rPr>
          <w:rFonts w:ascii="Arial" w:hAnsi="Arial" w:cs="Arial"/>
          <w:sz w:val="22"/>
          <w:szCs w:val="22"/>
        </w:rPr>
        <w:t xml:space="preserve"> </w:t>
      </w:r>
      <w:r w:rsidR="00C76222" w:rsidRPr="0021136D">
        <w:rPr>
          <w:rFonts w:ascii="Arial" w:hAnsi="Arial" w:cs="Arial"/>
          <w:sz w:val="22"/>
          <w:szCs w:val="22"/>
        </w:rPr>
        <w:t>o </w:t>
      </w:r>
      <w:r w:rsidRPr="0021136D">
        <w:rPr>
          <w:rFonts w:ascii="Arial" w:hAnsi="Arial" w:cs="Arial"/>
          <w:sz w:val="22"/>
          <w:szCs w:val="22"/>
        </w:rPr>
        <w:t>płatność</w:t>
      </w:r>
      <w:r w:rsidR="00F17972" w:rsidRPr="0021136D">
        <w:rPr>
          <w:rFonts w:ascii="Arial" w:hAnsi="Arial" w:cs="Arial"/>
          <w:sz w:val="22"/>
          <w:szCs w:val="22"/>
        </w:rPr>
        <w:t xml:space="preserve"> </w:t>
      </w:r>
      <w:r w:rsidR="00C76222" w:rsidRPr="0021136D">
        <w:rPr>
          <w:rFonts w:ascii="Arial" w:hAnsi="Arial" w:cs="Arial"/>
          <w:sz w:val="22"/>
          <w:szCs w:val="22"/>
        </w:rPr>
        <w:t>w </w:t>
      </w:r>
      <w:r w:rsidRPr="0021136D">
        <w:rPr>
          <w:rFonts w:ascii="Arial" w:hAnsi="Arial" w:cs="Arial"/>
          <w:sz w:val="22"/>
          <w:szCs w:val="22"/>
        </w:rPr>
        <w:t>celach sprawozdawczych, rozliczenia wydatków oraz wnioski</w:t>
      </w:r>
      <w:r w:rsidR="00F17972" w:rsidRPr="0021136D">
        <w:rPr>
          <w:rFonts w:ascii="Arial" w:hAnsi="Arial" w:cs="Arial"/>
          <w:sz w:val="22"/>
          <w:szCs w:val="22"/>
        </w:rPr>
        <w:t xml:space="preserve"> </w:t>
      </w:r>
      <w:r w:rsidR="00C76222" w:rsidRPr="0021136D">
        <w:rPr>
          <w:rFonts w:ascii="Arial" w:hAnsi="Arial" w:cs="Arial"/>
          <w:sz w:val="22"/>
          <w:szCs w:val="22"/>
        </w:rPr>
        <w:t>o </w:t>
      </w:r>
      <w:r w:rsidRPr="0021136D">
        <w:rPr>
          <w:rFonts w:ascii="Arial" w:hAnsi="Arial" w:cs="Arial"/>
          <w:sz w:val="22"/>
          <w:szCs w:val="22"/>
        </w:rPr>
        <w:t>płatność zaliczkową,</w:t>
      </w:r>
      <w:r w:rsidR="00F17972" w:rsidRPr="0021136D">
        <w:rPr>
          <w:rFonts w:ascii="Arial" w:hAnsi="Arial" w:cs="Arial"/>
          <w:sz w:val="22"/>
          <w:szCs w:val="22"/>
        </w:rPr>
        <w:t xml:space="preserve"> </w:t>
      </w:r>
      <w:r w:rsidR="00C76222" w:rsidRPr="0021136D">
        <w:rPr>
          <w:rFonts w:ascii="Arial" w:hAnsi="Arial" w:cs="Arial"/>
          <w:sz w:val="22"/>
          <w:szCs w:val="22"/>
        </w:rPr>
        <w:t>w </w:t>
      </w:r>
      <w:r w:rsidRPr="0021136D">
        <w:rPr>
          <w:rFonts w:ascii="Arial" w:hAnsi="Arial" w:cs="Arial"/>
          <w:sz w:val="22"/>
          <w:szCs w:val="22"/>
        </w:rPr>
        <w:t>celu uzyskania zaliczki.</w:t>
      </w:r>
      <w:r w:rsidR="00F17972" w:rsidRPr="0021136D">
        <w:rPr>
          <w:rFonts w:ascii="Arial" w:hAnsi="Arial" w:cs="Arial"/>
          <w:sz w:val="22"/>
          <w:szCs w:val="22"/>
        </w:rPr>
        <w:t xml:space="preserve"> </w:t>
      </w:r>
    </w:p>
    <w:p w14:paraId="3B188EFC" w14:textId="5A0FA57E" w:rsidR="00893279" w:rsidRPr="0021136D" w:rsidRDefault="002677DE">
      <w:pPr>
        <w:pStyle w:val="Tekstpodstawowy"/>
        <w:numPr>
          <w:ilvl w:val="0"/>
          <w:numId w:val="21"/>
        </w:numPr>
        <w:shd w:val="clear" w:color="auto" w:fill="FFFFFF" w:themeFill="background1"/>
        <w:spacing w:before="60" w:after="60"/>
        <w:rPr>
          <w:rFonts w:ascii="Arial" w:hAnsi="Arial" w:cs="Arial"/>
          <w:sz w:val="22"/>
          <w:szCs w:val="22"/>
        </w:rPr>
      </w:pPr>
      <w:r w:rsidRPr="0021136D">
        <w:rPr>
          <w:rFonts w:ascii="Arial" w:hAnsi="Arial" w:cs="Arial"/>
          <w:sz w:val="22"/>
          <w:szCs w:val="22"/>
        </w:rPr>
        <w:t>Beneficjent przekazuje Instytucji Zarządzającej</w:t>
      </w:r>
      <w:r w:rsidR="00F17972" w:rsidRPr="0021136D">
        <w:rPr>
          <w:rFonts w:ascii="Arial" w:hAnsi="Arial" w:cs="Arial"/>
          <w:sz w:val="22"/>
          <w:szCs w:val="22"/>
        </w:rPr>
        <w:t xml:space="preserve"> </w:t>
      </w:r>
      <w:r w:rsidR="00C76222" w:rsidRPr="0021136D">
        <w:rPr>
          <w:rFonts w:ascii="Arial" w:hAnsi="Arial" w:cs="Arial"/>
          <w:sz w:val="22"/>
          <w:szCs w:val="22"/>
        </w:rPr>
        <w:t>w </w:t>
      </w:r>
      <w:r w:rsidRPr="0021136D">
        <w:rPr>
          <w:rFonts w:ascii="Arial" w:hAnsi="Arial" w:cs="Arial"/>
          <w:sz w:val="22"/>
          <w:szCs w:val="22"/>
        </w:rPr>
        <w:t xml:space="preserve">systemie </w:t>
      </w:r>
      <w:r w:rsidR="007C7A96">
        <w:rPr>
          <w:rFonts w:ascii="Arial" w:hAnsi="Arial" w:cs="Arial"/>
          <w:sz w:val="22"/>
          <w:szCs w:val="22"/>
        </w:rPr>
        <w:t>CST2021</w:t>
      </w:r>
      <w:r w:rsidRPr="0021136D">
        <w:rPr>
          <w:rFonts w:ascii="Arial" w:hAnsi="Arial" w:cs="Arial"/>
          <w:sz w:val="22"/>
          <w:szCs w:val="22"/>
        </w:rPr>
        <w:t>, nie później niż</w:t>
      </w:r>
      <w:r w:rsidR="00126AE6" w:rsidRPr="0021136D">
        <w:rPr>
          <w:rFonts w:ascii="Arial" w:hAnsi="Arial" w:cs="Arial"/>
          <w:sz w:val="22"/>
          <w:szCs w:val="22"/>
        </w:rPr>
        <w:t xml:space="preserve"> </w:t>
      </w:r>
      <w:r w:rsidRPr="0021136D">
        <w:rPr>
          <w:rFonts w:ascii="Arial" w:hAnsi="Arial" w:cs="Arial"/>
          <w:sz w:val="22"/>
          <w:szCs w:val="22"/>
        </w:rPr>
        <w:t>do 10 dnia od podpisania Umowy, harmonogram składania</w:t>
      </w:r>
      <w:r w:rsidR="00F17972" w:rsidRPr="0021136D">
        <w:rPr>
          <w:rFonts w:ascii="Arial" w:hAnsi="Arial" w:cs="Arial"/>
          <w:sz w:val="22"/>
          <w:szCs w:val="22"/>
        </w:rPr>
        <w:t xml:space="preserve"> </w:t>
      </w:r>
      <w:r w:rsidRPr="0021136D">
        <w:rPr>
          <w:rFonts w:ascii="Arial" w:hAnsi="Arial" w:cs="Arial"/>
          <w:sz w:val="22"/>
          <w:szCs w:val="22"/>
        </w:rPr>
        <w:t>wniosków</w:t>
      </w:r>
      <w:r w:rsidR="00F17972" w:rsidRPr="0021136D">
        <w:rPr>
          <w:rFonts w:ascii="Arial" w:hAnsi="Arial" w:cs="Arial"/>
          <w:sz w:val="22"/>
          <w:szCs w:val="22"/>
        </w:rPr>
        <w:t xml:space="preserve"> </w:t>
      </w:r>
      <w:r w:rsidR="00C76222" w:rsidRPr="0021136D">
        <w:rPr>
          <w:rFonts w:ascii="Arial" w:hAnsi="Arial" w:cs="Arial"/>
          <w:sz w:val="22"/>
          <w:szCs w:val="22"/>
        </w:rPr>
        <w:t>o </w:t>
      </w:r>
      <w:r w:rsidRPr="0021136D">
        <w:rPr>
          <w:rFonts w:ascii="Arial" w:hAnsi="Arial" w:cs="Arial"/>
          <w:sz w:val="22"/>
          <w:szCs w:val="22"/>
        </w:rPr>
        <w:t>płatność,</w:t>
      </w:r>
      <w:r w:rsidRPr="0003461E">
        <w:rPr>
          <w:rFonts w:ascii="Arial" w:hAnsi="Arial" w:cs="Arial"/>
          <w:sz w:val="22"/>
          <w:szCs w:val="22"/>
        </w:rPr>
        <w:br/>
      </w:r>
      <w:r w:rsidRPr="0021136D">
        <w:rPr>
          <w:rFonts w:ascii="Arial" w:hAnsi="Arial" w:cs="Arial"/>
          <w:sz w:val="22"/>
          <w:szCs w:val="22"/>
        </w:rPr>
        <w:t>w</w:t>
      </w:r>
      <w:r w:rsidR="002F560D" w:rsidRPr="0021136D">
        <w:rPr>
          <w:rFonts w:ascii="Arial" w:hAnsi="Arial" w:cs="Arial"/>
          <w:sz w:val="22"/>
          <w:szCs w:val="22"/>
        </w:rPr>
        <w:t xml:space="preserve"> </w:t>
      </w:r>
      <w:r w:rsidRPr="0021136D">
        <w:rPr>
          <w:rFonts w:ascii="Arial" w:hAnsi="Arial" w:cs="Arial"/>
          <w:sz w:val="22"/>
          <w:szCs w:val="22"/>
        </w:rPr>
        <w:t>podziale na miesiące na cały okres realizacji Projektu. Beneficjent ma obowiązek samodzielnie aktualizować harmonogram składania wniosków</w:t>
      </w:r>
      <w:r w:rsidR="00F17972" w:rsidRPr="0021136D">
        <w:rPr>
          <w:rFonts w:ascii="Arial" w:hAnsi="Arial" w:cs="Arial"/>
          <w:sz w:val="22"/>
          <w:szCs w:val="22"/>
        </w:rPr>
        <w:t xml:space="preserve"> </w:t>
      </w:r>
      <w:r w:rsidR="00C76222" w:rsidRPr="0021136D">
        <w:rPr>
          <w:rFonts w:ascii="Arial" w:hAnsi="Arial" w:cs="Arial"/>
          <w:sz w:val="22"/>
          <w:szCs w:val="22"/>
        </w:rPr>
        <w:t>o </w:t>
      </w:r>
      <w:r w:rsidRPr="0021136D">
        <w:rPr>
          <w:rFonts w:ascii="Arial" w:hAnsi="Arial" w:cs="Arial"/>
          <w:sz w:val="22"/>
          <w:szCs w:val="22"/>
        </w:rPr>
        <w:t>płatność do 15-go dnia po zakończeniu każdego kwartału oraz każdorazowo</w:t>
      </w:r>
      <w:r w:rsidR="00F17972" w:rsidRPr="0021136D">
        <w:rPr>
          <w:rFonts w:ascii="Arial" w:hAnsi="Arial" w:cs="Arial"/>
          <w:sz w:val="22"/>
          <w:szCs w:val="22"/>
        </w:rPr>
        <w:t xml:space="preserve"> </w:t>
      </w:r>
      <w:r w:rsidR="00C76222" w:rsidRPr="0021136D">
        <w:rPr>
          <w:rFonts w:ascii="Arial" w:hAnsi="Arial" w:cs="Arial"/>
          <w:sz w:val="22"/>
          <w:szCs w:val="22"/>
        </w:rPr>
        <w:t>w </w:t>
      </w:r>
      <w:r w:rsidRPr="0021136D">
        <w:rPr>
          <w:rFonts w:ascii="Arial" w:hAnsi="Arial" w:cs="Arial"/>
          <w:sz w:val="22"/>
          <w:szCs w:val="22"/>
        </w:rPr>
        <w:t>przypadku, gdy wydatki, terminy</w:t>
      </w:r>
      <w:r w:rsidRPr="0003461E">
        <w:rPr>
          <w:rFonts w:ascii="Arial" w:hAnsi="Arial" w:cs="Arial"/>
          <w:sz w:val="22"/>
          <w:szCs w:val="22"/>
        </w:rPr>
        <w:br/>
      </w:r>
      <w:r w:rsidRPr="0021136D">
        <w:rPr>
          <w:rFonts w:ascii="Arial" w:hAnsi="Arial" w:cs="Arial"/>
          <w:sz w:val="22"/>
          <w:szCs w:val="22"/>
        </w:rPr>
        <w:t>i kwoty planowanych do złożenia wniosków</w:t>
      </w:r>
      <w:r w:rsidR="00F17972" w:rsidRPr="0021136D">
        <w:rPr>
          <w:rFonts w:ascii="Arial" w:hAnsi="Arial" w:cs="Arial"/>
          <w:sz w:val="22"/>
          <w:szCs w:val="22"/>
        </w:rPr>
        <w:t xml:space="preserve"> </w:t>
      </w:r>
      <w:r w:rsidR="00C76222" w:rsidRPr="0021136D">
        <w:rPr>
          <w:rFonts w:ascii="Arial" w:hAnsi="Arial" w:cs="Arial"/>
          <w:sz w:val="22"/>
          <w:szCs w:val="22"/>
        </w:rPr>
        <w:t>o </w:t>
      </w:r>
      <w:r w:rsidRPr="0021136D">
        <w:rPr>
          <w:rFonts w:ascii="Arial" w:hAnsi="Arial" w:cs="Arial"/>
          <w:sz w:val="22"/>
          <w:szCs w:val="22"/>
        </w:rPr>
        <w:t>płatność uległy zmianie</w:t>
      </w:r>
      <w:r w:rsidR="00F17972" w:rsidRPr="0021136D">
        <w:rPr>
          <w:rFonts w:ascii="Arial" w:hAnsi="Arial" w:cs="Arial"/>
          <w:sz w:val="22"/>
          <w:szCs w:val="22"/>
        </w:rPr>
        <w:t xml:space="preserve"> </w:t>
      </w:r>
      <w:r w:rsidR="00C76222" w:rsidRPr="0021136D">
        <w:rPr>
          <w:rFonts w:ascii="Arial" w:hAnsi="Arial" w:cs="Arial"/>
          <w:sz w:val="22"/>
          <w:szCs w:val="22"/>
        </w:rPr>
        <w:t>w </w:t>
      </w:r>
      <w:r w:rsidRPr="0021136D">
        <w:rPr>
          <w:rFonts w:ascii="Arial" w:hAnsi="Arial" w:cs="Arial"/>
          <w:sz w:val="22"/>
          <w:szCs w:val="22"/>
        </w:rPr>
        <w:t>stosunku</w:t>
      </w:r>
      <w:r w:rsidRPr="0003461E">
        <w:rPr>
          <w:rFonts w:ascii="Arial" w:hAnsi="Arial" w:cs="Arial"/>
          <w:sz w:val="22"/>
          <w:szCs w:val="22"/>
        </w:rPr>
        <w:br/>
      </w:r>
      <w:r w:rsidRPr="0021136D">
        <w:rPr>
          <w:rFonts w:ascii="Arial" w:hAnsi="Arial" w:cs="Arial"/>
          <w:sz w:val="22"/>
          <w:szCs w:val="22"/>
        </w:rPr>
        <w:t xml:space="preserve">do uprzednio przedłożonego harmonogramu. </w:t>
      </w:r>
    </w:p>
    <w:p w14:paraId="38322AB2" w14:textId="788526F7" w:rsidR="00893279" w:rsidRPr="0021136D" w:rsidRDefault="002677DE">
      <w:pPr>
        <w:pStyle w:val="Tekstpodstawowy"/>
        <w:numPr>
          <w:ilvl w:val="0"/>
          <w:numId w:val="21"/>
        </w:numPr>
        <w:shd w:val="clear" w:color="auto" w:fill="FFFFFF" w:themeFill="background1"/>
        <w:spacing w:before="60" w:after="60"/>
        <w:rPr>
          <w:rFonts w:ascii="Arial" w:hAnsi="Arial" w:cs="Arial"/>
          <w:sz w:val="22"/>
          <w:szCs w:val="22"/>
        </w:rPr>
      </w:pPr>
      <w:r w:rsidRPr="0021136D">
        <w:rPr>
          <w:rFonts w:ascii="Arial" w:hAnsi="Arial" w:cs="Arial"/>
          <w:sz w:val="22"/>
          <w:szCs w:val="22"/>
        </w:rPr>
        <w:t>Beneficjent przekazuje Instytucji Zarządzającej</w:t>
      </w:r>
      <w:r w:rsidR="00F17972" w:rsidRPr="0021136D">
        <w:rPr>
          <w:rFonts w:ascii="Arial" w:hAnsi="Arial" w:cs="Arial"/>
          <w:sz w:val="22"/>
          <w:szCs w:val="22"/>
        </w:rPr>
        <w:t xml:space="preserve"> </w:t>
      </w:r>
      <w:r w:rsidR="00C76222" w:rsidRPr="0021136D">
        <w:rPr>
          <w:rFonts w:ascii="Arial" w:hAnsi="Arial" w:cs="Arial"/>
          <w:sz w:val="22"/>
          <w:szCs w:val="22"/>
        </w:rPr>
        <w:t>w </w:t>
      </w:r>
      <w:r w:rsidRPr="0021136D">
        <w:rPr>
          <w:rFonts w:ascii="Arial" w:hAnsi="Arial" w:cs="Arial"/>
          <w:sz w:val="22"/>
          <w:szCs w:val="22"/>
        </w:rPr>
        <w:t>systemie</w:t>
      </w:r>
      <w:r w:rsidR="00126AE6" w:rsidRPr="0003461E">
        <w:rPr>
          <w:rFonts w:ascii="Arial" w:hAnsi="Arial" w:cs="Arial"/>
          <w:sz w:val="22"/>
          <w:szCs w:val="22"/>
        </w:rPr>
        <w:t xml:space="preserve"> </w:t>
      </w:r>
      <w:r w:rsidR="007C7A96">
        <w:rPr>
          <w:rFonts w:ascii="Arial" w:hAnsi="Arial" w:cs="Arial"/>
          <w:sz w:val="22"/>
          <w:szCs w:val="22"/>
        </w:rPr>
        <w:t>CST2021</w:t>
      </w:r>
      <w:r w:rsidRPr="0021136D">
        <w:rPr>
          <w:rFonts w:ascii="Arial" w:hAnsi="Arial" w:cs="Arial"/>
          <w:sz w:val="22"/>
          <w:szCs w:val="22"/>
        </w:rPr>
        <w:t>, nie później niż 10 dnia po udzieleniu zamówienia</w:t>
      </w:r>
      <w:r w:rsidR="00F17972" w:rsidRPr="0021136D">
        <w:rPr>
          <w:rFonts w:ascii="Arial" w:hAnsi="Arial" w:cs="Arial"/>
          <w:sz w:val="22"/>
          <w:szCs w:val="22"/>
        </w:rPr>
        <w:t xml:space="preserve"> </w:t>
      </w:r>
      <w:r w:rsidR="00C76222" w:rsidRPr="0021136D">
        <w:rPr>
          <w:rFonts w:ascii="Arial" w:hAnsi="Arial" w:cs="Arial"/>
          <w:sz w:val="22"/>
          <w:szCs w:val="22"/>
        </w:rPr>
        <w:t>w </w:t>
      </w:r>
      <w:r w:rsidRPr="0021136D">
        <w:rPr>
          <w:rFonts w:ascii="Arial" w:hAnsi="Arial" w:cs="Arial"/>
          <w:sz w:val="22"/>
          <w:szCs w:val="22"/>
        </w:rPr>
        <w:t>ramach Projektu, informacje</w:t>
      </w:r>
      <w:r w:rsidR="00F17972" w:rsidRPr="0021136D">
        <w:rPr>
          <w:rFonts w:ascii="Arial" w:hAnsi="Arial" w:cs="Arial"/>
          <w:sz w:val="22"/>
          <w:szCs w:val="22"/>
        </w:rPr>
        <w:t xml:space="preserve"> </w:t>
      </w:r>
      <w:r w:rsidR="00C76222" w:rsidRPr="0021136D">
        <w:rPr>
          <w:rFonts w:ascii="Arial" w:hAnsi="Arial" w:cs="Arial"/>
          <w:sz w:val="22"/>
          <w:szCs w:val="22"/>
        </w:rPr>
        <w:t>o </w:t>
      </w:r>
      <w:r w:rsidRPr="0021136D">
        <w:rPr>
          <w:rFonts w:ascii="Arial" w:hAnsi="Arial" w:cs="Arial"/>
          <w:sz w:val="22"/>
          <w:szCs w:val="22"/>
        </w:rPr>
        <w:t>danym zamówieniu.</w:t>
      </w:r>
    </w:p>
    <w:p w14:paraId="779CBDA3" w14:textId="2734BAA2" w:rsidR="00893279" w:rsidRPr="00F467D9" w:rsidRDefault="002677DE">
      <w:pPr>
        <w:pStyle w:val="Tekstpodstawowy"/>
        <w:numPr>
          <w:ilvl w:val="0"/>
          <w:numId w:val="21"/>
        </w:numPr>
        <w:shd w:val="clear" w:color="auto" w:fill="FFFFFF" w:themeFill="background1"/>
        <w:spacing w:before="60" w:after="60"/>
        <w:rPr>
          <w:rFonts w:ascii="Arial" w:hAnsi="Arial" w:cs="Arial"/>
          <w:sz w:val="22"/>
          <w:szCs w:val="22"/>
        </w:rPr>
      </w:pPr>
      <w:r w:rsidRPr="0021136D">
        <w:rPr>
          <w:rFonts w:ascii="Arial" w:hAnsi="Arial" w:cs="Arial"/>
          <w:sz w:val="22"/>
          <w:szCs w:val="22"/>
        </w:rPr>
        <w:t>Termin,</w:t>
      </w:r>
      <w:r w:rsidR="00F17972" w:rsidRPr="0021136D">
        <w:rPr>
          <w:rFonts w:ascii="Arial" w:hAnsi="Arial" w:cs="Arial"/>
          <w:sz w:val="22"/>
          <w:szCs w:val="22"/>
        </w:rPr>
        <w:t xml:space="preserve"> </w:t>
      </w:r>
      <w:r w:rsidR="00C76222" w:rsidRPr="0021136D">
        <w:rPr>
          <w:rFonts w:ascii="Arial" w:hAnsi="Arial" w:cs="Arial"/>
          <w:sz w:val="22"/>
          <w:szCs w:val="22"/>
        </w:rPr>
        <w:t>o </w:t>
      </w:r>
      <w:r w:rsidRPr="0021136D">
        <w:rPr>
          <w:rFonts w:ascii="Arial" w:hAnsi="Arial" w:cs="Arial"/>
          <w:sz w:val="22"/>
          <w:szCs w:val="22"/>
        </w:rPr>
        <w:t>którym mowa</w:t>
      </w:r>
      <w:r w:rsidR="00F17972" w:rsidRPr="0021136D">
        <w:rPr>
          <w:rFonts w:ascii="Arial" w:hAnsi="Arial" w:cs="Arial"/>
          <w:sz w:val="22"/>
          <w:szCs w:val="22"/>
        </w:rPr>
        <w:t xml:space="preserve"> </w:t>
      </w:r>
      <w:r w:rsidR="00C76222" w:rsidRPr="0021136D">
        <w:rPr>
          <w:rFonts w:ascii="Arial" w:hAnsi="Arial" w:cs="Arial"/>
          <w:sz w:val="22"/>
          <w:szCs w:val="22"/>
        </w:rPr>
        <w:t>w </w:t>
      </w:r>
      <w:r w:rsidRPr="0021136D">
        <w:rPr>
          <w:rFonts w:ascii="Arial" w:hAnsi="Arial" w:cs="Arial"/>
          <w:sz w:val="22"/>
          <w:szCs w:val="22"/>
        </w:rPr>
        <w:t xml:space="preserve">ust. 1 pkt 2, będzie mógł zostać uznany za dotrzymany przez Beneficjenta jedynie wówczas, gdy przed jego upływem </w:t>
      </w:r>
      <w:r w:rsidR="008369FD" w:rsidRPr="0021136D">
        <w:rPr>
          <w:rFonts w:ascii="Arial" w:hAnsi="Arial" w:cs="Arial"/>
          <w:sz w:val="22"/>
          <w:szCs w:val="22"/>
        </w:rPr>
        <w:t xml:space="preserve">zostanie ukończony (wykonany) </w:t>
      </w:r>
      <w:r w:rsidRPr="0021136D">
        <w:rPr>
          <w:rFonts w:ascii="Arial" w:hAnsi="Arial" w:cs="Arial"/>
          <w:sz w:val="22"/>
          <w:szCs w:val="22"/>
        </w:rPr>
        <w:t>cały zakres rzeczowy Projektu ujęty we wniosku</w:t>
      </w:r>
      <w:r w:rsidR="00F17972" w:rsidRPr="0021136D">
        <w:rPr>
          <w:rFonts w:ascii="Arial" w:hAnsi="Arial" w:cs="Arial"/>
          <w:sz w:val="22"/>
          <w:szCs w:val="22"/>
        </w:rPr>
        <w:t xml:space="preserve"> </w:t>
      </w:r>
      <w:r w:rsidR="00C76222" w:rsidRPr="0021136D">
        <w:rPr>
          <w:rFonts w:ascii="Arial" w:hAnsi="Arial" w:cs="Arial"/>
          <w:sz w:val="22"/>
          <w:szCs w:val="22"/>
        </w:rPr>
        <w:t>o </w:t>
      </w:r>
      <w:r w:rsidRPr="0021136D">
        <w:rPr>
          <w:rFonts w:ascii="Arial" w:hAnsi="Arial" w:cs="Arial"/>
          <w:sz w:val="22"/>
          <w:szCs w:val="22"/>
        </w:rPr>
        <w:t>dofinansowanie Projektu,</w:t>
      </w:r>
      <w:r w:rsidR="002F560D" w:rsidRPr="0021136D">
        <w:rPr>
          <w:rFonts w:ascii="Arial" w:hAnsi="Arial" w:cs="Arial"/>
          <w:sz w:val="22"/>
          <w:szCs w:val="22"/>
        </w:rPr>
        <w:br/>
      </w:r>
      <w:r w:rsidRPr="00F467D9">
        <w:rPr>
          <w:rFonts w:ascii="Arial" w:hAnsi="Arial" w:cs="Arial"/>
          <w:sz w:val="22"/>
          <w:szCs w:val="22"/>
        </w:rPr>
        <w:t>a</w:t>
      </w:r>
      <w:r w:rsidR="00F17972">
        <w:rPr>
          <w:rFonts w:ascii="Arial" w:hAnsi="Arial" w:cs="Arial"/>
          <w:sz w:val="22"/>
          <w:szCs w:val="22"/>
        </w:rPr>
        <w:t xml:space="preserve"> </w:t>
      </w:r>
      <w:r w:rsidR="00C76222" w:rsidRPr="00F467D9">
        <w:rPr>
          <w:rFonts w:ascii="Arial" w:hAnsi="Arial" w:cs="Arial"/>
          <w:sz w:val="22"/>
          <w:szCs w:val="22"/>
        </w:rPr>
        <w:t>w</w:t>
      </w:r>
      <w:r w:rsidR="00C76222">
        <w:rPr>
          <w:rFonts w:ascii="Arial" w:hAnsi="Arial" w:cs="Arial"/>
          <w:sz w:val="22"/>
          <w:szCs w:val="22"/>
        </w:rPr>
        <w:t> </w:t>
      </w:r>
      <w:r w:rsidRPr="00F467D9">
        <w:rPr>
          <w:rFonts w:ascii="Arial" w:hAnsi="Arial" w:cs="Arial"/>
          <w:sz w:val="22"/>
          <w:szCs w:val="22"/>
        </w:rPr>
        <w:t>szczególności zostaną ukończone (wykonane) wszystkie roboty budowlane, dostawy oraz usługi objęte zakresem rzeczowym Projektu. Dotrzymanie terminu,</w:t>
      </w:r>
      <w:r w:rsidR="00F17972">
        <w:rPr>
          <w:rFonts w:ascii="Arial" w:hAnsi="Arial" w:cs="Arial"/>
          <w:sz w:val="22"/>
          <w:szCs w:val="22"/>
        </w:rPr>
        <w:t xml:space="preserve"> </w:t>
      </w:r>
      <w:r w:rsidR="00C76222" w:rsidRPr="00F467D9">
        <w:rPr>
          <w:rFonts w:ascii="Arial" w:hAnsi="Arial" w:cs="Arial"/>
          <w:sz w:val="22"/>
          <w:szCs w:val="22"/>
        </w:rPr>
        <w:t>o</w:t>
      </w:r>
      <w:r w:rsidR="00C76222">
        <w:rPr>
          <w:rFonts w:ascii="Arial" w:hAnsi="Arial" w:cs="Arial"/>
          <w:sz w:val="22"/>
          <w:szCs w:val="22"/>
        </w:rPr>
        <w:t> </w:t>
      </w:r>
      <w:r w:rsidRPr="00F467D9">
        <w:rPr>
          <w:rFonts w:ascii="Arial" w:hAnsi="Arial" w:cs="Arial"/>
          <w:sz w:val="22"/>
          <w:szCs w:val="22"/>
        </w:rPr>
        <w:t>którym mowa</w:t>
      </w:r>
      <w:r w:rsidR="00024898">
        <w:rPr>
          <w:rFonts w:ascii="Arial" w:hAnsi="Arial" w:cs="Arial"/>
          <w:sz w:val="22"/>
          <w:szCs w:val="22"/>
        </w:rPr>
        <w:br/>
      </w:r>
      <w:r w:rsidRPr="00F467D9">
        <w:rPr>
          <w:rFonts w:ascii="Arial" w:hAnsi="Arial" w:cs="Arial"/>
          <w:sz w:val="22"/>
          <w:szCs w:val="22"/>
        </w:rPr>
        <w:t xml:space="preserve">w </w:t>
      </w:r>
      <w:proofErr w:type="spellStart"/>
      <w:r w:rsidRPr="00F467D9">
        <w:rPr>
          <w:rFonts w:ascii="Arial" w:hAnsi="Arial" w:cs="Arial"/>
          <w:sz w:val="22"/>
          <w:szCs w:val="22"/>
        </w:rPr>
        <w:t>zd</w:t>
      </w:r>
      <w:proofErr w:type="spellEnd"/>
      <w:r w:rsidRPr="00F467D9">
        <w:rPr>
          <w:rFonts w:ascii="Arial" w:hAnsi="Arial" w:cs="Arial"/>
          <w:sz w:val="22"/>
          <w:szCs w:val="22"/>
        </w:rPr>
        <w:t>. 1, będzie weryfikowane na podstawie protokołów odbioru końcowego, wpisów</w:t>
      </w:r>
      <w:r w:rsidR="002F560D" w:rsidRPr="00F467D9">
        <w:rPr>
          <w:rFonts w:ascii="Arial" w:hAnsi="Arial" w:cs="Arial"/>
          <w:sz w:val="22"/>
          <w:szCs w:val="22"/>
        </w:rPr>
        <w:br/>
      </w:r>
      <w:r w:rsidRPr="00F467D9">
        <w:rPr>
          <w:rFonts w:ascii="Arial" w:hAnsi="Arial" w:cs="Arial"/>
          <w:sz w:val="22"/>
          <w:szCs w:val="22"/>
        </w:rPr>
        <w:t>w dziennikach budowy oraz innych dokumentów</w:t>
      </w:r>
      <w:r w:rsidR="00F17972">
        <w:rPr>
          <w:rFonts w:ascii="Arial" w:hAnsi="Arial" w:cs="Arial"/>
          <w:sz w:val="22"/>
          <w:szCs w:val="22"/>
        </w:rPr>
        <w:t xml:space="preserve"> </w:t>
      </w:r>
      <w:r w:rsidR="00C76222" w:rsidRPr="00F467D9">
        <w:rPr>
          <w:rFonts w:ascii="Arial" w:hAnsi="Arial" w:cs="Arial"/>
          <w:sz w:val="22"/>
          <w:szCs w:val="22"/>
        </w:rPr>
        <w:t>i</w:t>
      </w:r>
      <w:r w:rsidR="00C76222">
        <w:rPr>
          <w:rFonts w:ascii="Arial" w:hAnsi="Arial" w:cs="Arial"/>
          <w:sz w:val="22"/>
          <w:szCs w:val="22"/>
        </w:rPr>
        <w:t> </w:t>
      </w:r>
      <w:r w:rsidRPr="00F467D9">
        <w:rPr>
          <w:rFonts w:ascii="Arial" w:hAnsi="Arial" w:cs="Arial"/>
          <w:sz w:val="22"/>
          <w:szCs w:val="22"/>
        </w:rPr>
        <w:t>okoliczności dotyczących realizacji Projektu</w:t>
      </w:r>
      <w:r w:rsidRPr="00F467D9">
        <w:rPr>
          <w:rStyle w:val="Zakotwiczenieprzypisudolnego"/>
          <w:rFonts w:ascii="Arial" w:hAnsi="Arial" w:cs="Arial"/>
          <w:sz w:val="22"/>
          <w:szCs w:val="22"/>
        </w:rPr>
        <w:footnoteReference w:id="15"/>
      </w:r>
      <w:r w:rsidRPr="00F467D9">
        <w:rPr>
          <w:rFonts w:ascii="Arial" w:hAnsi="Arial" w:cs="Arial"/>
          <w:sz w:val="22"/>
          <w:szCs w:val="22"/>
        </w:rPr>
        <w:t>.</w:t>
      </w:r>
    </w:p>
    <w:p w14:paraId="53240149" w14:textId="77777777" w:rsidR="00893279" w:rsidRPr="00F467D9" w:rsidRDefault="002677DE" w:rsidP="00E771A7">
      <w:pPr>
        <w:spacing w:before="240" w:after="240"/>
        <w:jc w:val="center"/>
        <w:rPr>
          <w:rFonts w:ascii="Arial" w:hAnsi="Arial" w:cs="Arial"/>
          <w:bCs/>
        </w:rPr>
      </w:pPr>
      <w:r w:rsidRPr="00F467D9">
        <w:rPr>
          <w:rFonts w:ascii="Arial" w:hAnsi="Arial" w:cs="Arial"/>
          <w:bCs/>
        </w:rPr>
        <w:t>§ 4.</w:t>
      </w:r>
    </w:p>
    <w:p w14:paraId="27523D17" w14:textId="7A08657E" w:rsidR="00893279" w:rsidRPr="00F467D9" w:rsidRDefault="002677DE">
      <w:pPr>
        <w:pStyle w:val="Tekstpodstawowy"/>
        <w:numPr>
          <w:ilvl w:val="0"/>
          <w:numId w:val="22"/>
        </w:numPr>
        <w:spacing w:before="60" w:after="60"/>
        <w:rPr>
          <w:rFonts w:ascii="Arial" w:hAnsi="Arial" w:cs="Arial"/>
          <w:sz w:val="22"/>
          <w:szCs w:val="22"/>
        </w:rPr>
      </w:pPr>
      <w:r w:rsidRPr="00F467D9">
        <w:rPr>
          <w:rFonts w:ascii="Arial" w:hAnsi="Arial" w:cs="Arial"/>
          <w:sz w:val="22"/>
          <w:szCs w:val="22"/>
        </w:rPr>
        <w:t>Beneficjent ponosi wyłączną odpowiedzialność wobec osób trzecich za szkody powstałe</w:t>
      </w:r>
      <w:r w:rsidR="002F560D" w:rsidRPr="00F467D9">
        <w:rPr>
          <w:rFonts w:ascii="Arial" w:hAnsi="Arial" w:cs="Arial"/>
          <w:sz w:val="22"/>
          <w:szCs w:val="22"/>
        </w:rPr>
        <w:br/>
      </w:r>
      <w:r w:rsidRPr="00F467D9">
        <w:rPr>
          <w:rFonts w:ascii="Arial" w:hAnsi="Arial" w:cs="Arial"/>
          <w:sz w:val="22"/>
          <w:szCs w:val="22"/>
        </w:rPr>
        <w:t>w związku</w:t>
      </w:r>
      <w:r w:rsidR="00F17972">
        <w:rPr>
          <w:rFonts w:ascii="Arial" w:hAnsi="Arial" w:cs="Arial"/>
          <w:sz w:val="22"/>
          <w:szCs w:val="22"/>
        </w:rPr>
        <w:t xml:space="preserve"> </w:t>
      </w:r>
      <w:r w:rsidR="00C76222" w:rsidRPr="00F467D9">
        <w:rPr>
          <w:rFonts w:ascii="Arial" w:hAnsi="Arial" w:cs="Arial"/>
          <w:sz w:val="22"/>
          <w:szCs w:val="22"/>
        </w:rPr>
        <w:t>z</w:t>
      </w:r>
      <w:r w:rsidR="00C76222">
        <w:rPr>
          <w:rFonts w:ascii="Arial" w:hAnsi="Arial" w:cs="Arial"/>
          <w:sz w:val="22"/>
          <w:szCs w:val="22"/>
        </w:rPr>
        <w:t> </w:t>
      </w:r>
      <w:r w:rsidRPr="00F467D9">
        <w:rPr>
          <w:rFonts w:ascii="Arial" w:hAnsi="Arial" w:cs="Arial"/>
          <w:sz w:val="22"/>
          <w:szCs w:val="22"/>
        </w:rPr>
        <w:t>realizacją Projektu.</w:t>
      </w:r>
    </w:p>
    <w:p w14:paraId="18FE6098" w14:textId="0C24F74D" w:rsidR="00893279" w:rsidRPr="00F467D9" w:rsidRDefault="002677DE">
      <w:pPr>
        <w:numPr>
          <w:ilvl w:val="0"/>
          <w:numId w:val="22"/>
        </w:numPr>
        <w:spacing w:before="60" w:after="60"/>
        <w:jc w:val="both"/>
        <w:rPr>
          <w:rFonts w:ascii="Arial" w:hAnsi="Arial" w:cs="Arial"/>
        </w:rPr>
      </w:pPr>
      <w:r w:rsidRPr="00F467D9">
        <w:rPr>
          <w:rFonts w:ascii="Arial" w:hAnsi="Arial" w:cs="Arial"/>
        </w:rPr>
        <w:t>Żadne prawa ani obowiązki Beneficjenta wynikające</w:t>
      </w:r>
      <w:r w:rsidR="00F17972">
        <w:rPr>
          <w:rFonts w:ascii="Arial" w:hAnsi="Arial" w:cs="Arial"/>
        </w:rPr>
        <w:t xml:space="preserve"> </w:t>
      </w:r>
      <w:r w:rsidR="00C76222" w:rsidRPr="00F467D9">
        <w:rPr>
          <w:rFonts w:ascii="Arial" w:hAnsi="Arial" w:cs="Arial"/>
        </w:rPr>
        <w:t>z</w:t>
      </w:r>
      <w:r w:rsidR="00C76222">
        <w:rPr>
          <w:rFonts w:ascii="Arial" w:hAnsi="Arial" w:cs="Arial"/>
        </w:rPr>
        <w:t> </w:t>
      </w:r>
      <w:r w:rsidRPr="00F467D9">
        <w:rPr>
          <w:rFonts w:ascii="Arial" w:hAnsi="Arial" w:cs="Arial"/>
        </w:rPr>
        <w:t xml:space="preserve">Umowy nie mogą być przenoszone na rzecz osób trzecich. </w:t>
      </w:r>
    </w:p>
    <w:p w14:paraId="71CC5466" w14:textId="05C01111" w:rsidR="00893279" w:rsidRPr="00F467D9" w:rsidRDefault="002677DE">
      <w:pPr>
        <w:numPr>
          <w:ilvl w:val="0"/>
          <w:numId w:val="22"/>
        </w:numPr>
        <w:spacing w:before="60" w:after="60"/>
        <w:jc w:val="both"/>
        <w:rPr>
          <w:rFonts w:ascii="Arial" w:hAnsi="Arial" w:cs="Arial"/>
        </w:rPr>
      </w:pPr>
      <w:r w:rsidRPr="00F467D9">
        <w:rPr>
          <w:rFonts w:ascii="Arial" w:hAnsi="Arial" w:cs="Arial"/>
        </w:rPr>
        <w:t>Beneficjent zobowiązuje się do realizacji Projektu</w:t>
      </w:r>
      <w:r w:rsidR="00F17972">
        <w:rPr>
          <w:rFonts w:ascii="Arial" w:hAnsi="Arial" w:cs="Arial"/>
        </w:rPr>
        <w:t xml:space="preserve"> </w:t>
      </w:r>
      <w:r w:rsidR="00C76222" w:rsidRPr="00F467D9">
        <w:rPr>
          <w:rFonts w:ascii="Arial" w:hAnsi="Arial" w:cs="Arial"/>
        </w:rPr>
        <w:t>z</w:t>
      </w:r>
      <w:r w:rsidR="00C76222">
        <w:rPr>
          <w:rFonts w:ascii="Arial" w:hAnsi="Arial" w:cs="Arial"/>
        </w:rPr>
        <w:t> </w:t>
      </w:r>
      <w:r w:rsidRPr="00F467D9">
        <w:rPr>
          <w:rFonts w:ascii="Arial" w:hAnsi="Arial" w:cs="Arial"/>
        </w:rPr>
        <w:t>najwyższą starannością,</w:t>
      </w:r>
      <w:r w:rsidRPr="00F467D9">
        <w:rPr>
          <w:rFonts w:ascii="Arial" w:hAnsi="Arial" w:cs="Arial"/>
        </w:rPr>
        <w:br/>
        <w:t>w szczególności ponosząc wydatki celowo, rzetelnie, racjonalnie</w:t>
      </w:r>
      <w:r w:rsidR="00F17972">
        <w:rPr>
          <w:rFonts w:ascii="Arial" w:hAnsi="Arial" w:cs="Arial"/>
        </w:rPr>
        <w:t xml:space="preserve"> </w:t>
      </w:r>
      <w:r w:rsidR="00C76222" w:rsidRPr="00F467D9">
        <w:rPr>
          <w:rFonts w:ascii="Arial" w:hAnsi="Arial" w:cs="Arial"/>
        </w:rPr>
        <w:t>i</w:t>
      </w:r>
      <w:r w:rsidR="00C76222">
        <w:rPr>
          <w:rFonts w:ascii="Arial" w:hAnsi="Arial" w:cs="Arial"/>
        </w:rPr>
        <w:t> </w:t>
      </w:r>
      <w:r w:rsidRPr="00F467D9">
        <w:rPr>
          <w:rFonts w:ascii="Arial" w:hAnsi="Arial" w:cs="Arial"/>
        </w:rPr>
        <w:t>oszczędnie, zapewniając wykonywanie czynności związanych</w:t>
      </w:r>
      <w:r w:rsidR="00F17972">
        <w:rPr>
          <w:rFonts w:ascii="Arial" w:hAnsi="Arial" w:cs="Arial"/>
        </w:rPr>
        <w:t xml:space="preserve"> </w:t>
      </w:r>
      <w:r w:rsidR="00C76222" w:rsidRPr="00F467D9">
        <w:rPr>
          <w:rFonts w:ascii="Arial" w:hAnsi="Arial" w:cs="Arial"/>
        </w:rPr>
        <w:t>z</w:t>
      </w:r>
      <w:r w:rsidR="00C76222">
        <w:rPr>
          <w:rFonts w:ascii="Arial" w:hAnsi="Arial" w:cs="Arial"/>
        </w:rPr>
        <w:t> </w:t>
      </w:r>
      <w:r w:rsidRPr="00F467D9">
        <w:rPr>
          <w:rFonts w:ascii="Arial" w:hAnsi="Arial" w:cs="Arial"/>
        </w:rPr>
        <w:t>realizacją Projektu przez profesjonalną</w:t>
      </w:r>
      <w:r w:rsidR="00F17972">
        <w:rPr>
          <w:rFonts w:ascii="Arial" w:hAnsi="Arial" w:cs="Arial"/>
        </w:rPr>
        <w:t xml:space="preserve"> </w:t>
      </w:r>
      <w:r w:rsidR="00C76222" w:rsidRPr="00F467D9">
        <w:rPr>
          <w:rFonts w:ascii="Arial" w:hAnsi="Arial" w:cs="Arial"/>
        </w:rPr>
        <w:t>i</w:t>
      </w:r>
      <w:r w:rsidR="00C76222">
        <w:rPr>
          <w:rFonts w:ascii="Arial" w:hAnsi="Arial" w:cs="Arial"/>
        </w:rPr>
        <w:t> </w:t>
      </w:r>
      <w:r w:rsidRPr="00F467D9">
        <w:rPr>
          <w:rFonts w:ascii="Arial" w:hAnsi="Arial" w:cs="Arial"/>
        </w:rPr>
        <w:t>wykwalifikowaną kadrę oraz</w:t>
      </w:r>
      <w:r w:rsidR="00F17972">
        <w:rPr>
          <w:rFonts w:ascii="Arial" w:hAnsi="Arial" w:cs="Arial"/>
        </w:rPr>
        <w:t xml:space="preserve"> </w:t>
      </w:r>
      <w:r w:rsidR="00C76222" w:rsidRPr="00F467D9">
        <w:rPr>
          <w:rFonts w:ascii="Arial" w:hAnsi="Arial" w:cs="Arial"/>
        </w:rPr>
        <w:t>w</w:t>
      </w:r>
      <w:r w:rsidR="00C76222">
        <w:rPr>
          <w:rFonts w:ascii="Arial" w:hAnsi="Arial" w:cs="Arial"/>
        </w:rPr>
        <w:t> </w:t>
      </w:r>
      <w:r w:rsidRPr="00F467D9">
        <w:rPr>
          <w:rFonts w:ascii="Arial" w:hAnsi="Arial" w:cs="Arial"/>
        </w:rPr>
        <w:t>sposób, który zapewni prawidłową</w:t>
      </w:r>
      <w:r w:rsidR="00F17972">
        <w:rPr>
          <w:rFonts w:ascii="Arial" w:hAnsi="Arial" w:cs="Arial"/>
        </w:rPr>
        <w:t xml:space="preserve"> </w:t>
      </w:r>
      <w:r w:rsidR="00C76222" w:rsidRPr="00F467D9">
        <w:rPr>
          <w:rFonts w:ascii="Arial" w:hAnsi="Arial" w:cs="Arial"/>
        </w:rPr>
        <w:t>i</w:t>
      </w:r>
      <w:r w:rsidR="00C76222">
        <w:rPr>
          <w:rFonts w:ascii="Arial" w:hAnsi="Arial" w:cs="Arial"/>
        </w:rPr>
        <w:t> </w:t>
      </w:r>
      <w:r w:rsidRPr="00F467D9">
        <w:rPr>
          <w:rFonts w:ascii="Arial" w:hAnsi="Arial" w:cs="Arial"/>
        </w:rPr>
        <w:t>terminową realizację Projektu oraz osiągnięcie wartości docelowych wskaźników</w:t>
      </w:r>
      <w:r w:rsidR="00F17972">
        <w:rPr>
          <w:rFonts w:ascii="Arial" w:hAnsi="Arial" w:cs="Arial"/>
        </w:rPr>
        <w:t xml:space="preserve"> </w:t>
      </w:r>
      <w:r w:rsidRPr="00F467D9">
        <w:rPr>
          <w:rFonts w:ascii="Arial" w:hAnsi="Arial" w:cs="Arial"/>
        </w:rPr>
        <w:t>zakładanych we wniosku</w:t>
      </w:r>
      <w:r w:rsidR="002F560D" w:rsidRPr="00F467D9">
        <w:rPr>
          <w:rFonts w:ascii="Arial" w:hAnsi="Arial" w:cs="Arial"/>
        </w:rPr>
        <w:br/>
      </w:r>
      <w:r w:rsidRPr="00F467D9">
        <w:rPr>
          <w:rFonts w:ascii="Arial" w:hAnsi="Arial" w:cs="Arial"/>
        </w:rPr>
        <w:t>o dofinansowanie Projektu.</w:t>
      </w:r>
      <w:r w:rsidR="002F560D" w:rsidRPr="00F467D9">
        <w:rPr>
          <w:rFonts w:ascii="Arial" w:hAnsi="Arial" w:cs="Arial"/>
        </w:rPr>
        <w:t xml:space="preserve"> </w:t>
      </w:r>
      <w:r w:rsidRPr="00F467D9">
        <w:rPr>
          <w:rFonts w:ascii="Arial" w:hAnsi="Arial" w:cs="Arial"/>
        </w:rPr>
        <w:t>Beneficjent jest nadto zobowiązany do realizacji Projektu zgodnie</w:t>
      </w:r>
      <w:r w:rsidR="00F17972">
        <w:rPr>
          <w:rFonts w:ascii="Arial" w:hAnsi="Arial" w:cs="Arial"/>
        </w:rPr>
        <w:t xml:space="preserve"> </w:t>
      </w:r>
      <w:r w:rsidR="00C76222" w:rsidRPr="00F467D9">
        <w:rPr>
          <w:rFonts w:ascii="Arial" w:hAnsi="Arial" w:cs="Arial"/>
        </w:rPr>
        <w:t>z</w:t>
      </w:r>
      <w:r w:rsidR="00C76222">
        <w:rPr>
          <w:rFonts w:ascii="Arial" w:hAnsi="Arial" w:cs="Arial"/>
        </w:rPr>
        <w:t> </w:t>
      </w:r>
      <w:r w:rsidRPr="00F467D9">
        <w:rPr>
          <w:rFonts w:ascii="Arial" w:hAnsi="Arial" w:cs="Arial"/>
        </w:rPr>
        <w:t>obowiązującymi przepisami prawa</w:t>
      </w:r>
      <w:r w:rsidR="00F17972">
        <w:rPr>
          <w:rFonts w:ascii="Arial" w:hAnsi="Arial" w:cs="Arial"/>
        </w:rPr>
        <w:t xml:space="preserve"> </w:t>
      </w:r>
      <w:r w:rsidR="00C76222" w:rsidRPr="00F467D9">
        <w:rPr>
          <w:rFonts w:ascii="Arial" w:hAnsi="Arial" w:cs="Arial"/>
        </w:rPr>
        <w:t>i</w:t>
      </w:r>
      <w:r w:rsidR="00C76222">
        <w:rPr>
          <w:rFonts w:ascii="Arial" w:hAnsi="Arial" w:cs="Arial"/>
        </w:rPr>
        <w:t> </w:t>
      </w:r>
      <w:r w:rsidRPr="00F467D9">
        <w:rPr>
          <w:rFonts w:ascii="Arial" w:hAnsi="Arial" w:cs="Arial"/>
        </w:rPr>
        <w:t>procedurami</w:t>
      </w:r>
      <w:r w:rsidR="00F17972">
        <w:rPr>
          <w:rFonts w:ascii="Arial" w:hAnsi="Arial" w:cs="Arial"/>
        </w:rPr>
        <w:t xml:space="preserve"> </w:t>
      </w:r>
      <w:r w:rsidR="00C76222" w:rsidRPr="00F467D9">
        <w:rPr>
          <w:rFonts w:ascii="Arial" w:hAnsi="Arial" w:cs="Arial"/>
        </w:rPr>
        <w:t>w</w:t>
      </w:r>
      <w:r w:rsidR="00C76222">
        <w:rPr>
          <w:rFonts w:ascii="Arial" w:hAnsi="Arial" w:cs="Arial"/>
        </w:rPr>
        <w:t> </w:t>
      </w:r>
      <w:r w:rsidRPr="00F467D9">
        <w:rPr>
          <w:rFonts w:ascii="Arial" w:hAnsi="Arial" w:cs="Arial"/>
        </w:rPr>
        <w:t>ramach Programu.</w:t>
      </w:r>
    </w:p>
    <w:p w14:paraId="46CEBB33" w14:textId="0225CEAA" w:rsidR="00893279" w:rsidRPr="00F467D9" w:rsidRDefault="002677DE">
      <w:pPr>
        <w:numPr>
          <w:ilvl w:val="0"/>
          <w:numId w:val="22"/>
        </w:numPr>
        <w:spacing w:before="60" w:after="60"/>
        <w:jc w:val="both"/>
        <w:rPr>
          <w:rFonts w:ascii="Arial" w:hAnsi="Arial" w:cs="Arial"/>
        </w:rPr>
      </w:pPr>
      <w:r w:rsidRPr="00F467D9">
        <w:rPr>
          <w:rFonts w:ascii="Arial" w:hAnsi="Arial" w:cs="Arial"/>
        </w:rPr>
        <w:t>Beneficjent nie jest odpowiedzialny wobec drugiej strony lub nie będzie uznany</w:t>
      </w:r>
      <w:r w:rsidR="00024898">
        <w:rPr>
          <w:rFonts w:ascii="Arial" w:hAnsi="Arial" w:cs="Arial"/>
        </w:rPr>
        <w:br/>
      </w:r>
      <w:r w:rsidRPr="00F467D9">
        <w:rPr>
          <w:rFonts w:ascii="Arial" w:hAnsi="Arial" w:cs="Arial"/>
        </w:rPr>
        <w:t>za naruszającego postanowienia niniejszej Umowy</w:t>
      </w:r>
      <w:r w:rsidR="00F17972">
        <w:rPr>
          <w:rFonts w:ascii="Arial" w:hAnsi="Arial" w:cs="Arial"/>
        </w:rPr>
        <w:t xml:space="preserve"> </w:t>
      </w:r>
      <w:r w:rsidR="00C76222" w:rsidRPr="00F467D9">
        <w:rPr>
          <w:rFonts w:ascii="Arial" w:hAnsi="Arial" w:cs="Arial"/>
        </w:rPr>
        <w:t>w</w:t>
      </w:r>
      <w:r w:rsidR="00C76222">
        <w:rPr>
          <w:rFonts w:ascii="Arial" w:hAnsi="Arial" w:cs="Arial"/>
        </w:rPr>
        <w:t> </w:t>
      </w:r>
      <w:r w:rsidRPr="00F467D9">
        <w:rPr>
          <w:rFonts w:ascii="Arial" w:hAnsi="Arial" w:cs="Arial"/>
        </w:rPr>
        <w:t>związku</w:t>
      </w:r>
      <w:r w:rsidR="00F17972">
        <w:rPr>
          <w:rFonts w:ascii="Arial" w:hAnsi="Arial" w:cs="Arial"/>
        </w:rPr>
        <w:t xml:space="preserve"> </w:t>
      </w:r>
      <w:r w:rsidR="00C76222" w:rsidRPr="00F467D9">
        <w:rPr>
          <w:rFonts w:ascii="Arial" w:hAnsi="Arial" w:cs="Arial"/>
        </w:rPr>
        <w:t>z</w:t>
      </w:r>
      <w:r w:rsidR="00C76222">
        <w:rPr>
          <w:rFonts w:ascii="Arial" w:hAnsi="Arial" w:cs="Arial"/>
        </w:rPr>
        <w:t> </w:t>
      </w:r>
      <w:r w:rsidRPr="00F467D9">
        <w:rPr>
          <w:rFonts w:ascii="Arial" w:hAnsi="Arial" w:cs="Arial"/>
        </w:rPr>
        <w:t>niewykonaniem</w:t>
      </w:r>
      <w:r w:rsidR="00024898">
        <w:rPr>
          <w:rFonts w:ascii="Arial" w:hAnsi="Arial" w:cs="Arial"/>
        </w:rPr>
        <w:br/>
      </w:r>
      <w:r w:rsidRPr="00F467D9">
        <w:rPr>
          <w:rFonts w:ascii="Arial" w:hAnsi="Arial" w:cs="Arial"/>
        </w:rPr>
        <w:t>lub nienależytym wykonaniem obowiązków wynikających</w:t>
      </w:r>
      <w:r w:rsidR="00F17972">
        <w:rPr>
          <w:rFonts w:ascii="Arial" w:hAnsi="Arial" w:cs="Arial"/>
        </w:rPr>
        <w:t xml:space="preserve"> </w:t>
      </w:r>
      <w:r w:rsidR="00C76222" w:rsidRPr="00F467D9">
        <w:rPr>
          <w:rFonts w:ascii="Arial" w:hAnsi="Arial" w:cs="Arial"/>
        </w:rPr>
        <w:t>z</w:t>
      </w:r>
      <w:r w:rsidR="00C76222">
        <w:rPr>
          <w:rFonts w:ascii="Arial" w:hAnsi="Arial" w:cs="Arial"/>
        </w:rPr>
        <w:t> </w:t>
      </w:r>
      <w:r w:rsidRPr="00F467D9">
        <w:rPr>
          <w:rFonts w:ascii="Arial" w:hAnsi="Arial" w:cs="Arial"/>
        </w:rPr>
        <w:t>Umowy tylko</w:t>
      </w:r>
      <w:r w:rsidR="00F17972">
        <w:rPr>
          <w:rFonts w:ascii="Arial" w:hAnsi="Arial" w:cs="Arial"/>
        </w:rPr>
        <w:t xml:space="preserve"> </w:t>
      </w:r>
      <w:r w:rsidR="00C76222" w:rsidRPr="00F467D9">
        <w:rPr>
          <w:rFonts w:ascii="Arial" w:hAnsi="Arial" w:cs="Arial"/>
        </w:rPr>
        <w:t>w</w:t>
      </w:r>
      <w:r w:rsidR="00C76222">
        <w:rPr>
          <w:rFonts w:ascii="Arial" w:hAnsi="Arial" w:cs="Arial"/>
        </w:rPr>
        <w:t> </w:t>
      </w:r>
      <w:r w:rsidRPr="00F467D9">
        <w:rPr>
          <w:rFonts w:ascii="Arial" w:hAnsi="Arial" w:cs="Arial"/>
        </w:rPr>
        <w:t>takim zakresie,</w:t>
      </w:r>
      <w:r w:rsidR="002F560D" w:rsidRPr="00F467D9">
        <w:rPr>
          <w:rFonts w:ascii="Arial" w:hAnsi="Arial" w:cs="Arial"/>
        </w:rPr>
        <w:br/>
      </w:r>
      <w:r w:rsidRPr="00F467D9">
        <w:rPr>
          <w:rFonts w:ascii="Arial" w:hAnsi="Arial" w:cs="Arial"/>
        </w:rPr>
        <w:t>w jakim niewykonanie lub nienależyte wykonanie obowiązków umownych jest wynikiem działania siły wyższej.</w:t>
      </w:r>
      <w:r w:rsidR="00F17972">
        <w:rPr>
          <w:rFonts w:ascii="Arial" w:hAnsi="Arial" w:cs="Arial"/>
        </w:rPr>
        <w:t xml:space="preserve"> </w:t>
      </w:r>
      <w:r w:rsidR="00C76222" w:rsidRPr="00F467D9">
        <w:rPr>
          <w:rFonts w:ascii="Arial" w:hAnsi="Arial" w:cs="Arial"/>
        </w:rPr>
        <w:t>W</w:t>
      </w:r>
      <w:r w:rsidR="00C76222">
        <w:rPr>
          <w:rFonts w:ascii="Arial" w:hAnsi="Arial" w:cs="Arial"/>
        </w:rPr>
        <w:t> </w:t>
      </w:r>
      <w:r w:rsidRPr="00F467D9">
        <w:rPr>
          <w:rFonts w:ascii="Arial" w:hAnsi="Arial" w:cs="Arial"/>
        </w:rPr>
        <w:t>szczególności odpowiedzialnością Beneficjenta</w:t>
      </w:r>
      <w:r w:rsidR="00F17972">
        <w:rPr>
          <w:rFonts w:ascii="Arial" w:hAnsi="Arial" w:cs="Arial"/>
        </w:rPr>
        <w:t xml:space="preserve"> </w:t>
      </w:r>
      <w:r w:rsidR="00C76222" w:rsidRPr="00F467D9">
        <w:rPr>
          <w:rFonts w:ascii="Arial" w:hAnsi="Arial" w:cs="Arial"/>
        </w:rPr>
        <w:t>z</w:t>
      </w:r>
      <w:r w:rsidR="00C76222">
        <w:rPr>
          <w:rFonts w:ascii="Arial" w:hAnsi="Arial" w:cs="Arial"/>
        </w:rPr>
        <w:t> </w:t>
      </w:r>
      <w:r w:rsidRPr="00F467D9">
        <w:rPr>
          <w:rFonts w:ascii="Arial" w:hAnsi="Arial" w:cs="Arial"/>
        </w:rPr>
        <w:t>tytułu niewykonania lub nienależytego wykonania Umowy są objęte wszelkie skutki działań</w:t>
      </w:r>
      <w:r w:rsidR="00024898">
        <w:rPr>
          <w:rFonts w:ascii="Arial" w:hAnsi="Arial" w:cs="Arial"/>
        </w:rPr>
        <w:br/>
      </w:r>
      <w:r w:rsidRPr="00F467D9">
        <w:rPr>
          <w:rFonts w:ascii="Arial" w:hAnsi="Arial" w:cs="Arial"/>
        </w:rPr>
        <w:lastRenderedPageBreak/>
        <w:t>lub zaniechań organów, pełnomocników, pracowników oraz innych podmiotów działających</w:t>
      </w:r>
      <w:r w:rsidR="002F560D" w:rsidRPr="00F467D9">
        <w:rPr>
          <w:rFonts w:ascii="Arial" w:hAnsi="Arial" w:cs="Arial"/>
        </w:rPr>
        <w:br/>
      </w:r>
      <w:r w:rsidRPr="00F467D9">
        <w:rPr>
          <w:rFonts w:ascii="Arial" w:hAnsi="Arial" w:cs="Arial"/>
        </w:rPr>
        <w:t>w imieniu lub na rzecz Beneficjenta, wszelkie skutki działań lub zaniechań</w:t>
      </w:r>
      <w:r w:rsidR="00F17972">
        <w:rPr>
          <w:rFonts w:ascii="Arial" w:hAnsi="Arial" w:cs="Arial"/>
        </w:rPr>
        <w:t xml:space="preserve"> </w:t>
      </w:r>
      <w:r w:rsidRPr="00F467D9">
        <w:rPr>
          <w:rFonts w:ascii="Arial" w:hAnsi="Arial" w:cs="Arial"/>
        </w:rPr>
        <w:t>wykonawców</w:t>
      </w:r>
      <w:r w:rsidR="00F17972">
        <w:rPr>
          <w:rFonts w:ascii="Arial" w:hAnsi="Arial" w:cs="Arial"/>
        </w:rPr>
        <w:t xml:space="preserve"> </w:t>
      </w:r>
      <w:r w:rsidR="00C76222" w:rsidRPr="00F467D9">
        <w:rPr>
          <w:rFonts w:ascii="Arial" w:hAnsi="Arial" w:cs="Arial"/>
        </w:rPr>
        <w:t>w</w:t>
      </w:r>
      <w:r w:rsidR="00C76222">
        <w:rPr>
          <w:rFonts w:ascii="Arial" w:hAnsi="Arial" w:cs="Arial"/>
        </w:rPr>
        <w:t> </w:t>
      </w:r>
      <w:r w:rsidRPr="00F467D9">
        <w:rPr>
          <w:rFonts w:ascii="Arial" w:hAnsi="Arial" w:cs="Arial"/>
        </w:rPr>
        <w:t>ramach Projektu (w tym</w:t>
      </w:r>
      <w:r w:rsidR="00F17972">
        <w:rPr>
          <w:rFonts w:ascii="Arial" w:hAnsi="Arial" w:cs="Arial"/>
        </w:rPr>
        <w:t xml:space="preserve"> </w:t>
      </w:r>
      <w:r w:rsidR="00C76222" w:rsidRPr="00F467D9">
        <w:rPr>
          <w:rFonts w:ascii="Arial" w:hAnsi="Arial" w:cs="Arial"/>
        </w:rPr>
        <w:t>w</w:t>
      </w:r>
      <w:r w:rsidR="00C76222">
        <w:rPr>
          <w:rFonts w:ascii="Arial" w:hAnsi="Arial" w:cs="Arial"/>
        </w:rPr>
        <w:t> </w:t>
      </w:r>
      <w:r w:rsidRPr="00F467D9">
        <w:rPr>
          <w:rFonts w:ascii="Arial" w:hAnsi="Arial" w:cs="Arial"/>
        </w:rPr>
        <w:t>odniesieniu do dostarczania towarów, wykonywania usług lub robót</w:t>
      </w:r>
      <w:r w:rsidR="00F17972">
        <w:rPr>
          <w:rFonts w:ascii="Arial" w:hAnsi="Arial" w:cs="Arial"/>
        </w:rPr>
        <w:t xml:space="preserve"> </w:t>
      </w:r>
      <w:r w:rsidRPr="00F467D9">
        <w:rPr>
          <w:rFonts w:ascii="Arial" w:hAnsi="Arial" w:cs="Arial"/>
        </w:rPr>
        <w:t>budowlanych</w:t>
      </w:r>
      <w:r w:rsidR="00F17972">
        <w:rPr>
          <w:rFonts w:ascii="Arial" w:hAnsi="Arial" w:cs="Arial"/>
        </w:rPr>
        <w:t xml:space="preserve"> </w:t>
      </w:r>
      <w:r w:rsidR="00C76222" w:rsidRPr="00F467D9">
        <w:rPr>
          <w:rFonts w:ascii="Arial" w:hAnsi="Arial" w:cs="Arial"/>
        </w:rPr>
        <w:t>w</w:t>
      </w:r>
      <w:r w:rsidR="00C76222">
        <w:rPr>
          <w:rFonts w:ascii="Arial" w:hAnsi="Arial" w:cs="Arial"/>
        </w:rPr>
        <w:t> </w:t>
      </w:r>
      <w:r w:rsidRPr="00F467D9">
        <w:rPr>
          <w:rFonts w:ascii="Arial" w:hAnsi="Arial" w:cs="Arial"/>
        </w:rPr>
        <w:t>ramach Projektu), oraz wszelkie skutki działań lub zaniechań organów władzy publicznej, mających wpływ na realizację Projektu</w:t>
      </w:r>
      <w:r w:rsidR="002F560D" w:rsidRPr="00F467D9">
        <w:rPr>
          <w:rFonts w:ascii="Arial" w:hAnsi="Arial" w:cs="Arial"/>
        </w:rPr>
        <w:br/>
      </w:r>
      <w:r w:rsidRPr="00F467D9">
        <w:rPr>
          <w:rFonts w:ascii="Arial" w:hAnsi="Arial" w:cs="Arial"/>
        </w:rPr>
        <w:t>(w tym na kwalifikowalność poszczególnych wydatków</w:t>
      </w:r>
      <w:r w:rsidR="00F17972">
        <w:rPr>
          <w:rFonts w:ascii="Arial" w:hAnsi="Arial" w:cs="Arial"/>
        </w:rPr>
        <w:t xml:space="preserve"> </w:t>
      </w:r>
      <w:r w:rsidR="00C76222" w:rsidRPr="00F467D9">
        <w:rPr>
          <w:rFonts w:ascii="Arial" w:hAnsi="Arial" w:cs="Arial"/>
        </w:rPr>
        <w:t>w</w:t>
      </w:r>
      <w:r w:rsidR="00C76222">
        <w:rPr>
          <w:rFonts w:ascii="Arial" w:hAnsi="Arial" w:cs="Arial"/>
        </w:rPr>
        <w:t> </w:t>
      </w:r>
      <w:r w:rsidRPr="00F467D9">
        <w:rPr>
          <w:rFonts w:ascii="Arial" w:hAnsi="Arial" w:cs="Arial"/>
        </w:rPr>
        <w:t>Projekcie).</w:t>
      </w:r>
      <w:r w:rsidR="00F17972">
        <w:rPr>
          <w:rFonts w:ascii="Arial" w:hAnsi="Arial" w:cs="Arial"/>
        </w:rPr>
        <w:t xml:space="preserve"> </w:t>
      </w:r>
    </w:p>
    <w:p w14:paraId="03F06DF8" w14:textId="162BD12F" w:rsidR="00893279" w:rsidRPr="00F467D9" w:rsidRDefault="002677DE">
      <w:pPr>
        <w:numPr>
          <w:ilvl w:val="0"/>
          <w:numId w:val="22"/>
        </w:numPr>
        <w:spacing w:before="60" w:after="60"/>
        <w:jc w:val="both"/>
        <w:rPr>
          <w:rFonts w:ascii="Arial" w:hAnsi="Arial" w:cs="Arial"/>
        </w:rPr>
      </w:pPr>
      <w:r w:rsidRPr="00F467D9">
        <w:rPr>
          <w:rFonts w:ascii="Arial" w:hAnsi="Arial" w:cs="Arial"/>
        </w:rPr>
        <w:t>Województwo Lubelskie nie ponosi odpowiedzialności za jakąkolwiek szkodę związaną</w:t>
      </w:r>
      <w:r w:rsidR="002F560D" w:rsidRPr="00F467D9">
        <w:rPr>
          <w:rFonts w:ascii="Arial" w:hAnsi="Arial" w:cs="Arial"/>
        </w:rPr>
        <w:br/>
      </w:r>
      <w:r w:rsidRPr="00F467D9">
        <w:rPr>
          <w:rFonts w:ascii="Arial" w:hAnsi="Arial" w:cs="Arial"/>
        </w:rPr>
        <w:t>z pogorszeniem warunków lub zwiększeniem kosztów realizacji Projektu. Dotyczy</w:t>
      </w:r>
      <w:r w:rsidR="002F560D" w:rsidRPr="00F467D9">
        <w:rPr>
          <w:rFonts w:ascii="Arial" w:hAnsi="Arial" w:cs="Arial"/>
        </w:rPr>
        <w:br/>
      </w:r>
      <w:r w:rsidRPr="00F467D9">
        <w:rPr>
          <w:rFonts w:ascii="Arial" w:hAnsi="Arial" w:cs="Arial"/>
        </w:rPr>
        <w:t>to</w:t>
      </w:r>
      <w:r w:rsidR="00F17972">
        <w:rPr>
          <w:rFonts w:ascii="Arial" w:hAnsi="Arial" w:cs="Arial"/>
        </w:rPr>
        <w:t xml:space="preserve"> </w:t>
      </w:r>
      <w:r w:rsidR="00C76222" w:rsidRPr="00F467D9">
        <w:rPr>
          <w:rFonts w:ascii="Arial" w:hAnsi="Arial" w:cs="Arial"/>
        </w:rPr>
        <w:t>w</w:t>
      </w:r>
      <w:r w:rsidR="00C76222">
        <w:rPr>
          <w:rFonts w:ascii="Arial" w:hAnsi="Arial" w:cs="Arial"/>
        </w:rPr>
        <w:t> </w:t>
      </w:r>
      <w:r w:rsidRPr="00F467D9">
        <w:rPr>
          <w:rFonts w:ascii="Arial" w:hAnsi="Arial" w:cs="Arial"/>
        </w:rPr>
        <w:t>szczególności pogorszenia warunków lub zwiększenia kosztów, które mogą wyniknąć</w:t>
      </w:r>
      <w:r w:rsidR="00F17972">
        <w:rPr>
          <w:rFonts w:ascii="Arial" w:hAnsi="Arial" w:cs="Arial"/>
        </w:rPr>
        <w:t xml:space="preserve"> </w:t>
      </w:r>
      <w:r w:rsidR="00C76222" w:rsidRPr="00F467D9">
        <w:rPr>
          <w:rFonts w:ascii="Arial" w:hAnsi="Arial" w:cs="Arial"/>
        </w:rPr>
        <w:t>z</w:t>
      </w:r>
      <w:r w:rsidR="00C76222">
        <w:rPr>
          <w:rFonts w:ascii="Arial" w:hAnsi="Arial" w:cs="Arial"/>
        </w:rPr>
        <w:t> </w:t>
      </w:r>
      <w:r w:rsidRPr="00F467D9">
        <w:rPr>
          <w:rFonts w:ascii="Arial" w:hAnsi="Arial" w:cs="Arial"/>
        </w:rPr>
        <w:t>ewentualnych zmian obowiązujących przepisów prawa krajowego lub Wytycznych mających zastosowanie do Beneficjenta lub Projektu, do których może dojść po zawarciu Umowy.</w:t>
      </w:r>
      <w:r w:rsidR="00F17972">
        <w:rPr>
          <w:rFonts w:ascii="Arial" w:hAnsi="Arial" w:cs="Arial"/>
        </w:rPr>
        <w:t xml:space="preserve"> </w:t>
      </w:r>
      <w:r w:rsidR="00C76222" w:rsidRPr="00F467D9">
        <w:rPr>
          <w:rFonts w:ascii="Arial" w:hAnsi="Arial" w:cs="Arial"/>
        </w:rPr>
        <w:t>W</w:t>
      </w:r>
      <w:r w:rsidR="00C76222">
        <w:rPr>
          <w:rFonts w:ascii="Arial" w:hAnsi="Arial" w:cs="Arial"/>
        </w:rPr>
        <w:t> </w:t>
      </w:r>
      <w:r w:rsidRPr="00F467D9">
        <w:rPr>
          <w:rFonts w:ascii="Arial" w:hAnsi="Arial" w:cs="Arial"/>
        </w:rPr>
        <w:t>szczególności zmiana warunków lub zwiększenie kosztów realizacji Projektu nie skutkuje powstaniem po stronie Beneficjenta roszczenia</w:t>
      </w:r>
      <w:r w:rsidR="00F17972">
        <w:rPr>
          <w:rFonts w:ascii="Arial" w:hAnsi="Arial" w:cs="Arial"/>
        </w:rPr>
        <w:t xml:space="preserve"> </w:t>
      </w:r>
      <w:r w:rsidR="00C76222" w:rsidRPr="00F467D9">
        <w:rPr>
          <w:rFonts w:ascii="Arial" w:hAnsi="Arial" w:cs="Arial"/>
        </w:rPr>
        <w:t>o</w:t>
      </w:r>
      <w:r w:rsidR="00C76222">
        <w:rPr>
          <w:rFonts w:ascii="Arial" w:hAnsi="Arial" w:cs="Arial"/>
        </w:rPr>
        <w:t> </w:t>
      </w:r>
      <w:r w:rsidRPr="00F467D9">
        <w:rPr>
          <w:rFonts w:ascii="Arial" w:hAnsi="Arial" w:cs="Arial"/>
        </w:rPr>
        <w:t>zwiększenie kwoty przyznanego dofinansowania.</w:t>
      </w:r>
      <w:r w:rsidR="00F17972">
        <w:rPr>
          <w:rFonts w:ascii="Arial" w:hAnsi="Arial" w:cs="Arial"/>
        </w:rPr>
        <w:t xml:space="preserve"> </w:t>
      </w:r>
    </w:p>
    <w:p w14:paraId="39B77FC9" w14:textId="466D9AE9" w:rsidR="00893279" w:rsidRPr="00F467D9" w:rsidRDefault="002677DE">
      <w:pPr>
        <w:numPr>
          <w:ilvl w:val="0"/>
          <w:numId w:val="22"/>
        </w:numPr>
        <w:spacing w:before="60" w:after="60"/>
        <w:jc w:val="both"/>
        <w:rPr>
          <w:rFonts w:ascii="Arial" w:hAnsi="Arial" w:cs="Arial"/>
        </w:rPr>
      </w:pPr>
      <w:r w:rsidRPr="00F467D9">
        <w:rPr>
          <w:rFonts w:ascii="Arial" w:hAnsi="Arial" w:cs="Arial"/>
        </w:rPr>
        <w:t>Beneficjent przy realizacji Umowy zobowiązuje się do stosowania niżej wymienionych Wytycznych</w:t>
      </w:r>
      <w:r w:rsidR="00F17972">
        <w:rPr>
          <w:rFonts w:ascii="Arial" w:hAnsi="Arial" w:cs="Arial"/>
        </w:rPr>
        <w:t xml:space="preserve"> </w:t>
      </w:r>
      <w:r w:rsidR="00C76222" w:rsidRPr="00F467D9">
        <w:rPr>
          <w:rFonts w:ascii="Arial" w:hAnsi="Arial" w:cs="Arial"/>
        </w:rPr>
        <w:t>i</w:t>
      </w:r>
      <w:r w:rsidR="00C76222">
        <w:rPr>
          <w:rFonts w:ascii="Arial" w:hAnsi="Arial" w:cs="Arial"/>
        </w:rPr>
        <w:t> </w:t>
      </w:r>
      <w:r w:rsidRPr="00F467D9">
        <w:rPr>
          <w:rFonts w:ascii="Arial" w:hAnsi="Arial" w:cs="Arial"/>
        </w:rPr>
        <w:t>wyraża zgodę na postępowanie wobec niego zgodnie</w:t>
      </w:r>
      <w:r w:rsidR="00F17972">
        <w:rPr>
          <w:rFonts w:ascii="Arial" w:hAnsi="Arial" w:cs="Arial"/>
        </w:rPr>
        <w:t xml:space="preserve"> </w:t>
      </w:r>
      <w:r w:rsidR="00C76222" w:rsidRPr="00F467D9">
        <w:rPr>
          <w:rFonts w:ascii="Arial" w:hAnsi="Arial" w:cs="Arial"/>
        </w:rPr>
        <w:t>z</w:t>
      </w:r>
      <w:r w:rsidR="00C76222">
        <w:rPr>
          <w:rFonts w:ascii="Arial" w:hAnsi="Arial" w:cs="Arial"/>
        </w:rPr>
        <w:t> </w:t>
      </w:r>
      <w:r w:rsidRPr="00F467D9">
        <w:rPr>
          <w:rFonts w:ascii="Arial" w:hAnsi="Arial" w:cs="Arial"/>
        </w:rPr>
        <w:t>warunkami</w:t>
      </w:r>
      <w:r w:rsidR="002F560D" w:rsidRPr="00F467D9">
        <w:rPr>
          <w:rFonts w:ascii="Arial" w:hAnsi="Arial" w:cs="Arial"/>
        </w:rPr>
        <w:br/>
      </w:r>
      <w:r w:rsidRPr="00F467D9">
        <w:rPr>
          <w:rFonts w:ascii="Arial" w:hAnsi="Arial" w:cs="Arial"/>
        </w:rPr>
        <w:t>i zasadami wynikającymi</w:t>
      </w:r>
      <w:r w:rsidR="00F17972">
        <w:rPr>
          <w:rFonts w:ascii="Arial" w:hAnsi="Arial" w:cs="Arial"/>
        </w:rPr>
        <w:t xml:space="preserve"> </w:t>
      </w:r>
      <w:r w:rsidR="00C76222" w:rsidRPr="00F467D9">
        <w:rPr>
          <w:rFonts w:ascii="Arial" w:hAnsi="Arial" w:cs="Arial"/>
        </w:rPr>
        <w:t>z</w:t>
      </w:r>
      <w:r w:rsidR="00C76222">
        <w:rPr>
          <w:rFonts w:ascii="Arial" w:hAnsi="Arial" w:cs="Arial"/>
        </w:rPr>
        <w:t> </w:t>
      </w:r>
      <w:r w:rsidRPr="00F467D9">
        <w:rPr>
          <w:rFonts w:ascii="Arial" w:hAnsi="Arial" w:cs="Arial"/>
        </w:rPr>
        <w:t>tych Wytycznych:</w:t>
      </w:r>
    </w:p>
    <w:p w14:paraId="4FAE20CE" w14:textId="5E3B6489" w:rsidR="00893279" w:rsidRPr="00F467D9" w:rsidRDefault="002677DE" w:rsidP="0003461E">
      <w:pPr>
        <w:pStyle w:val="Akapitzlist"/>
        <w:numPr>
          <w:ilvl w:val="2"/>
          <w:numId w:val="50"/>
        </w:numPr>
        <w:spacing w:before="60" w:after="60"/>
        <w:ind w:left="851" w:hanging="425"/>
        <w:rPr>
          <w:rFonts w:ascii="Arial" w:eastAsia="Calibri" w:hAnsi="Arial" w:cs="Arial"/>
          <w:sz w:val="22"/>
          <w:szCs w:val="22"/>
        </w:rPr>
      </w:pPr>
      <w:r w:rsidRPr="00F467D9">
        <w:rPr>
          <w:rFonts w:ascii="Arial" w:hAnsi="Arial" w:cs="Arial"/>
          <w:sz w:val="22"/>
          <w:szCs w:val="22"/>
        </w:rPr>
        <w:t>Wytycznych dotyczących warunków gromadzenia</w:t>
      </w:r>
      <w:r w:rsidR="00F17972">
        <w:rPr>
          <w:rFonts w:ascii="Arial" w:hAnsi="Arial" w:cs="Arial"/>
          <w:sz w:val="22"/>
          <w:szCs w:val="22"/>
        </w:rPr>
        <w:t xml:space="preserve"> </w:t>
      </w:r>
      <w:r w:rsidR="00C76222" w:rsidRPr="00F467D9">
        <w:rPr>
          <w:rFonts w:ascii="Arial" w:hAnsi="Arial" w:cs="Arial"/>
          <w:sz w:val="22"/>
          <w:szCs w:val="22"/>
        </w:rPr>
        <w:t>i</w:t>
      </w:r>
      <w:r w:rsidR="00C76222">
        <w:rPr>
          <w:rFonts w:ascii="Arial" w:hAnsi="Arial" w:cs="Arial"/>
          <w:sz w:val="22"/>
          <w:szCs w:val="22"/>
        </w:rPr>
        <w:t> </w:t>
      </w:r>
      <w:r w:rsidRPr="00F467D9">
        <w:rPr>
          <w:rFonts w:ascii="Arial" w:hAnsi="Arial" w:cs="Arial"/>
          <w:sz w:val="22"/>
          <w:szCs w:val="22"/>
        </w:rPr>
        <w:t>przekazywania danych</w:t>
      </w:r>
      <w:r w:rsidR="00F17972">
        <w:rPr>
          <w:rFonts w:ascii="Arial" w:hAnsi="Arial" w:cs="Arial"/>
          <w:sz w:val="22"/>
          <w:szCs w:val="22"/>
        </w:rPr>
        <w:t xml:space="preserve"> </w:t>
      </w:r>
      <w:r w:rsidR="00C76222" w:rsidRPr="00F467D9">
        <w:rPr>
          <w:rFonts w:ascii="Arial" w:hAnsi="Arial" w:cs="Arial"/>
          <w:sz w:val="22"/>
          <w:szCs w:val="22"/>
        </w:rPr>
        <w:t>w</w:t>
      </w:r>
      <w:r w:rsidR="00C76222">
        <w:rPr>
          <w:rFonts w:ascii="Arial" w:hAnsi="Arial" w:cs="Arial"/>
          <w:sz w:val="22"/>
          <w:szCs w:val="22"/>
        </w:rPr>
        <w:t> </w:t>
      </w:r>
      <w:r w:rsidRPr="00F467D9">
        <w:rPr>
          <w:rFonts w:ascii="Arial" w:hAnsi="Arial" w:cs="Arial"/>
          <w:sz w:val="22"/>
          <w:szCs w:val="22"/>
        </w:rPr>
        <w:t xml:space="preserve">postaci elektronicznej na lata 2021-2027; </w:t>
      </w:r>
    </w:p>
    <w:p w14:paraId="79A617CF" w14:textId="125837C4" w:rsidR="00893279" w:rsidRPr="00F467D9" w:rsidRDefault="002677DE" w:rsidP="0003461E">
      <w:pPr>
        <w:pStyle w:val="Akapitzlist"/>
        <w:numPr>
          <w:ilvl w:val="2"/>
          <w:numId w:val="50"/>
        </w:numPr>
        <w:spacing w:before="60" w:after="60"/>
        <w:ind w:left="851" w:hanging="425"/>
        <w:rPr>
          <w:rFonts w:ascii="Arial" w:eastAsia="Calibri" w:hAnsi="Arial" w:cs="Arial"/>
          <w:sz w:val="22"/>
          <w:szCs w:val="22"/>
        </w:rPr>
      </w:pPr>
      <w:r w:rsidRPr="00F467D9">
        <w:rPr>
          <w:rFonts w:ascii="Arial" w:eastAsia="Calibri" w:hAnsi="Arial" w:cs="Arial"/>
          <w:sz w:val="22"/>
          <w:szCs w:val="22"/>
        </w:rPr>
        <w:t>Wytycznych dotyczących informacji</w:t>
      </w:r>
      <w:r w:rsidR="00F17972">
        <w:rPr>
          <w:rFonts w:ascii="Arial" w:eastAsia="Calibri" w:hAnsi="Arial" w:cs="Arial"/>
          <w:sz w:val="22"/>
          <w:szCs w:val="22"/>
        </w:rPr>
        <w:t xml:space="preserve"> </w:t>
      </w:r>
      <w:r w:rsidR="00C76222" w:rsidRPr="00F467D9">
        <w:rPr>
          <w:rFonts w:ascii="Arial" w:eastAsia="Calibri" w:hAnsi="Arial" w:cs="Arial"/>
          <w:sz w:val="22"/>
          <w:szCs w:val="22"/>
        </w:rPr>
        <w:t>i</w:t>
      </w:r>
      <w:r w:rsidR="00C76222">
        <w:rPr>
          <w:rFonts w:ascii="Arial" w:eastAsia="Calibri" w:hAnsi="Arial" w:cs="Arial"/>
          <w:sz w:val="22"/>
          <w:szCs w:val="22"/>
        </w:rPr>
        <w:t> </w:t>
      </w:r>
      <w:r w:rsidRPr="00F467D9">
        <w:rPr>
          <w:rFonts w:ascii="Arial" w:eastAsia="Calibri" w:hAnsi="Arial" w:cs="Arial"/>
          <w:sz w:val="22"/>
          <w:szCs w:val="22"/>
        </w:rPr>
        <w:t>promocji Funduszy Europejskich na lata</w:t>
      </w:r>
      <w:r w:rsidR="002F560D" w:rsidRPr="00F467D9">
        <w:rPr>
          <w:rFonts w:ascii="Arial" w:eastAsia="Calibri" w:hAnsi="Arial" w:cs="Arial"/>
          <w:sz w:val="22"/>
          <w:szCs w:val="22"/>
        </w:rPr>
        <w:br/>
      </w:r>
      <w:r w:rsidRPr="00F467D9">
        <w:rPr>
          <w:rFonts w:ascii="Arial" w:eastAsia="Calibri" w:hAnsi="Arial" w:cs="Arial"/>
          <w:sz w:val="22"/>
          <w:szCs w:val="22"/>
        </w:rPr>
        <w:t>2021-2027;</w:t>
      </w:r>
    </w:p>
    <w:p w14:paraId="73EC4F3D" w14:textId="2CE897B8" w:rsidR="00893279" w:rsidRPr="004D1B97" w:rsidRDefault="002677DE" w:rsidP="0003461E">
      <w:pPr>
        <w:pStyle w:val="Akapitzlist"/>
        <w:numPr>
          <w:ilvl w:val="2"/>
          <w:numId w:val="50"/>
        </w:numPr>
        <w:spacing w:before="60" w:after="60"/>
        <w:ind w:left="851" w:hanging="425"/>
        <w:jc w:val="both"/>
        <w:rPr>
          <w:rFonts w:ascii="Arial" w:hAnsi="Arial" w:cs="Arial"/>
          <w:sz w:val="22"/>
          <w:szCs w:val="22"/>
        </w:rPr>
      </w:pPr>
      <w:r w:rsidRPr="004D1B97">
        <w:rPr>
          <w:rFonts w:ascii="Arial" w:hAnsi="Arial" w:cs="Arial"/>
          <w:sz w:val="22"/>
          <w:szCs w:val="22"/>
        </w:rPr>
        <w:t>Wytycznych</w:t>
      </w:r>
      <w:r w:rsidR="00F17972" w:rsidRPr="004D1B97">
        <w:rPr>
          <w:rFonts w:ascii="Arial" w:hAnsi="Arial" w:cs="Arial"/>
          <w:sz w:val="22"/>
          <w:szCs w:val="22"/>
        </w:rPr>
        <w:t xml:space="preserve"> </w:t>
      </w:r>
      <w:r w:rsidRPr="004D1B97">
        <w:rPr>
          <w:rFonts w:ascii="Arial" w:eastAsia="Calibri" w:hAnsi="Arial" w:cs="Arial"/>
          <w:sz w:val="22"/>
          <w:szCs w:val="22"/>
        </w:rPr>
        <w:t>dotyczących</w:t>
      </w:r>
      <w:r w:rsidR="00F17972" w:rsidRPr="004D1B97">
        <w:rPr>
          <w:rFonts w:ascii="Arial" w:eastAsia="Calibri" w:hAnsi="Arial" w:cs="Arial"/>
          <w:sz w:val="22"/>
          <w:szCs w:val="22"/>
        </w:rPr>
        <w:t xml:space="preserve"> </w:t>
      </w:r>
      <w:r w:rsidRPr="004D1B97">
        <w:rPr>
          <w:rFonts w:ascii="Arial" w:eastAsia="Calibri" w:hAnsi="Arial" w:cs="Arial"/>
          <w:sz w:val="22"/>
          <w:szCs w:val="22"/>
        </w:rPr>
        <w:t>monitorowania postępu rzeczowego realizacji programów</w:t>
      </w:r>
      <w:r w:rsidR="004D1B97" w:rsidRPr="004D1B97">
        <w:rPr>
          <w:rFonts w:ascii="Arial" w:eastAsia="Calibri" w:hAnsi="Arial" w:cs="Arial"/>
          <w:sz w:val="22"/>
          <w:szCs w:val="22"/>
        </w:rPr>
        <w:t xml:space="preserve"> </w:t>
      </w:r>
      <w:r w:rsidRPr="004D1B97">
        <w:rPr>
          <w:rFonts w:ascii="Arial" w:eastAsia="Calibri" w:hAnsi="Arial" w:cs="Arial"/>
          <w:sz w:val="22"/>
          <w:szCs w:val="22"/>
        </w:rPr>
        <w:t>na lata 2021-2027</w:t>
      </w:r>
      <w:r w:rsidRPr="004D1B97">
        <w:rPr>
          <w:rFonts w:ascii="Arial" w:hAnsi="Arial" w:cs="Arial"/>
          <w:sz w:val="22"/>
          <w:szCs w:val="22"/>
        </w:rPr>
        <w:t>;</w:t>
      </w:r>
    </w:p>
    <w:p w14:paraId="4BA8DEDB" w14:textId="72113087" w:rsidR="00893279" w:rsidRPr="00F467D9" w:rsidRDefault="002677DE" w:rsidP="0003461E">
      <w:pPr>
        <w:pStyle w:val="Akapitzlist"/>
        <w:numPr>
          <w:ilvl w:val="2"/>
          <w:numId w:val="50"/>
        </w:numPr>
        <w:spacing w:before="60" w:after="60"/>
        <w:ind w:left="851" w:hanging="425"/>
        <w:jc w:val="both"/>
        <w:rPr>
          <w:rFonts w:ascii="Arial" w:hAnsi="Arial" w:cs="Arial"/>
          <w:sz w:val="22"/>
          <w:szCs w:val="22"/>
        </w:rPr>
      </w:pPr>
      <w:r w:rsidRPr="00F467D9">
        <w:rPr>
          <w:rFonts w:ascii="Arial" w:hAnsi="Arial" w:cs="Arial"/>
          <w:sz w:val="22"/>
          <w:szCs w:val="22"/>
        </w:rPr>
        <w:t>Wytycznych</w:t>
      </w:r>
      <w:r w:rsidR="00F17972">
        <w:rPr>
          <w:rFonts w:ascii="Arial" w:hAnsi="Arial" w:cs="Arial"/>
          <w:sz w:val="22"/>
          <w:szCs w:val="22"/>
        </w:rPr>
        <w:t xml:space="preserve"> </w:t>
      </w:r>
      <w:r w:rsidRPr="00F467D9">
        <w:rPr>
          <w:rFonts w:ascii="Arial" w:hAnsi="Arial" w:cs="Arial"/>
          <w:sz w:val="22"/>
          <w:szCs w:val="22"/>
        </w:rPr>
        <w:t xml:space="preserve">dotyczących </w:t>
      </w:r>
      <w:r w:rsidR="00BE3365">
        <w:rPr>
          <w:rFonts w:ascii="Arial" w:hAnsi="Arial" w:cs="Arial"/>
          <w:sz w:val="22"/>
          <w:szCs w:val="22"/>
        </w:rPr>
        <w:t xml:space="preserve">realizacji </w:t>
      </w:r>
      <w:r w:rsidRPr="00F467D9">
        <w:rPr>
          <w:rFonts w:ascii="Arial" w:hAnsi="Arial" w:cs="Arial"/>
          <w:sz w:val="22"/>
          <w:szCs w:val="22"/>
        </w:rPr>
        <w:t>zasad równościowych</w:t>
      </w:r>
      <w:r w:rsidR="00F17972">
        <w:rPr>
          <w:rFonts w:ascii="Arial" w:hAnsi="Arial" w:cs="Arial"/>
          <w:sz w:val="22"/>
          <w:szCs w:val="22"/>
        </w:rPr>
        <w:t xml:space="preserve"> </w:t>
      </w:r>
      <w:r w:rsidR="00C76222" w:rsidRPr="00F467D9">
        <w:rPr>
          <w:rFonts w:ascii="Arial" w:hAnsi="Arial" w:cs="Arial"/>
          <w:sz w:val="22"/>
          <w:szCs w:val="22"/>
        </w:rPr>
        <w:t>w</w:t>
      </w:r>
      <w:r w:rsidR="00C76222">
        <w:rPr>
          <w:rFonts w:ascii="Arial" w:hAnsi="Arial" w:cs="Arial"/>
          <w:sz w:val="22"/>
          <w:szCs w:val="22"/>
        </w:rPr>
        <w:t> </w:t>
      </w:r>
      <w:r w:rsidR="00BE3365">
        <w:rPr>
          <w:rFonts w:ascii="Arial" w:hAnsi="Arial" w:cs="Arial"/>
          <w:sz w:val="22"/>
          <w:szCs w:val="22"/>
        </w:rPr>
        <w:t xml:space="preserve"> ramach </w:t>
      </w:r>
      <w:r w:rsidR="009A636B" w:rsidRPr="00F467D9">
        <w:rPr>
          <w:rFonts w:ascii="Arial" w:hAnsi="Arial" w:cs="Arial"/>
          <w:sz w:val="22"/>
          <w:szCs w:val="22"/>
        </w:rPr>
        <w:t>fundusz</w:t>
      </w:r>
      <w:r w:rsidR="009A636B">
        <w:rPr>
          <w:rFonts w:ascii="Arial" w:hAnsi="Arial" w:cs="Arial"/>
          <w:sz w:val="22"/>
          <w:szCs w:val="22"/>
        </w:rPr>
        <w:t>y</w:t>
      </w:r>
      <w:r w:rsidR="009A636B" w:rsidRPr="00F467D9">
        <w:rPr>
          <w:rFonts w:ascii="Arial" w:hAnsi="Arial" w:cs="Arial"/>
          <w:sz w:val="22"/>
          <w:szCs w:val="22"/>
        </w:rPr>
        <w:t xml:space="preserve"> </w:t>
      </w:r>
      <w:r w:rsidRPr="00F467D9">
        <w:rPr>
          <w:rFonts w:ascii="Arial" w:hAnsi="Arial" w:cs="Arial"/>
          <w:sz w:val="22"/>
          <w:szCs w:val="22"/>
        </w:rPr>
        <w:t>unijnych na lata</w:t>
      </w:r>
      <w:r w:rsidR="00063A7F">
        <w:rPr>
          <w:rFonts w:ascii="Arial" w:hAnsi="Arial" w:cs="Arial"/>
          <w:sz w:val="22"/>
          <w:szCs w:val="22"/>
        </w:rPr>
        <w:t xml:space="preserve"> </w:t>
      </w:r>
      <w:r w:rsidRPr="00F467D9">
        <w:rPr>
          <w:rFonts w:ascii="Arial" w:hAnsi="Arial" w:cs="Arial"/>
          <w:sz w:val="22"/>
          <w:szCs w:val="22"/>
        </w:rPr>
        <w:t>2021-2027;</w:t>
      </w:r>
    </w:p>
    <w:p w14:paraId="287A4F9A" w14:textId="187F9E36" w:rsidR="00893279" w:rsidRPr="00F467D9" w:rsidRDefault="002677DE" w:rsidP="0003461E">
      <w:pPr>
        <w:pStyle w:val="Akapitzlist"/>
        <w:numPr>
          <w:ilvl w:val="2"/>
          <w:numId w:val="50"/>
        </w:numPr>
        <w:spacing w:before="60" w:after="60"/>
        <w:ind w:left="851" w:hanging="425"/>
        <w:rPr>
          <w:rFonts w:ascii="Arial" w:hAnsi="Arial" w:cs="Arial"/>
          <w:sz w:val="22"/>
          <w:szCs w:val="22"/>
        </w:rPr>
      </w:pPr>
      <w:r w:rsidRPr="00F467D9">
        <w:rPr>
          <w:rFonts w:ascii="Arial" w:hAnsi="Arial" w:cs="Arial"/>
          <w:sz w:val="22"/>
          <w:szCs w:val="22"/>
        </w:rPr>
        <w:t>Wytycznych</w:t>
      </w:r>
      <w:r w:rsidR="00F17972">
        <w:rPr>
          <w:rFonts w:ascii="Arial" w:hAnsi="Arial" w:cs="Arial"/>
          <w:sz w:val="22"/>
          <w:szCs w:val="22"/>
        </w:rPr>
        <w:t xml:space="preserve"> </w:t>
      </w:r>
      <w:r w:rsidRPr="00F467D9">
        <w:rPr>
          <w:rFonts w:ascii="Arial" w:hAnsi="Arial" w:cs="Arial"/>
          <w:sz w:val="22"/>
          <w:szCs w:val="22"/>
        </w:rPr>
        <w:t>dotyczących kwalifikowalności wydatków</w:t>
      </w:r>
      <w:r w:rsidR="00F17972">
        <w:rPr>
          <w:rFonts w:ascii="Arial" w:hAnsi="Arial" w:cs="Arial"/>
          <w:sz w:val="22"/>
          <w:szCs w:val="22"/>
        </w:rPr>
        <w:t xml:space="preserve"> </w:t>
      </w:r>
      <w:r w:rsidRPr="00F467D9">
        <w:rPr>
          <w:rFonts w:ascii="Arial" w:hAnsi="Arial" w:cs="Arial"/>
          <w:sz w:val="22"/>
          <w:szCs w:val="22"/>
        </w:rPr>
        <w:t>na lata 2021-2027</w:t>
      </w:r>
      <w:r w:rsidR="00E56B8D">
        <w:rPr>
          <w:rFonts w:ascii="Arial" w:hAnsi="Arial" w:cs="Arial"/>
          <w:sz w:val="22"/>
          <w:szCs w:val="22"/>
        </w:rPr>
        <w:t>.</w:t>
      </w:r>
    </w:p>
    <w:p w14:paraId="4E76D695" w14:textId="269307F9" w:rsidR="00893279" w:rsidRPr="00F467D9" w:rsidRDefault="002677DE">
      <w:pPr>
        <w:numPr>
          <w:ilvl w:val="0"/>
          <w:numId w:val="11"/>
        </w:numPr>
        <w:spacing w:before="60" w:after="60"/>
        <w:ind w:left="426" w:hanging="426"/>
        <w:jc w:val="both"/>
        <w:rPr>
          <w:rFonts w:ascii="Arial" w:hAnsi="Arial" w:cs="Arial"/>
        </w:rPr>
      </w:pPr>
      <w:bookmarkStart w:id="2" w:name="_Hlk127535850"/>
      <w:r w:rsidRPr="00F467D9">
        <w:rPr>
          <w:rFonts w:ascii="Arial" w:hAnsi="Arial" w:cs="Arial"/>
        </w:rPr>
        <w:t>Wytyczne,</w:t>
      </w:r>
      <w:r w:rsidR="00F17972">
        <w:rPr>
          <w:rFonts w:ascii="Arial" w:hAnsi="Arial" w:cs="Arial"/>
        </w:rPr>
        <w:t xml:space="preserve"> </w:t>
      </w:r>
      <w:r w:rsidR="00C76222" w:rsidRPr="00F467D9">
        <w:rPr>
          <w:rFonts w:ascii="Arial" w:hAnsi="Arial" w:cs="Arial"/>
        </w:rPr>
        <w:t>o</w:t>
      </w:r>
      <w:r w:rsidR="00C76222">
        <w:rPr>
          <w:rFonts w:ascii="Arial" w:hAnsi="Arial" w:cs="Arial"/>
        </w:rPr>
        <w:t> </w:t>
      </w:r>
      <w:r w:rsidRPr="00F467D9">
        <w:rPr>
          <w:rFonts w:ascii="Arial" w:hAnsi="Arial" w:cs="Arial"/>
        </w:rPr>
        <w:t>których mowa</w:t>
      </w:r>
      <w:r w:rsidR="00F17972">
        <w:rPr>
          <w:rFonts w:ascii="Arial" w:hAnsi="Arial" w:cs="Arial"/>
        </w:rPr>
        <w:t xml:space="preserve"> </w:t>
      </w:r>
      <w:r w:rsidR="00C76222" w:rsidRPr="00F467D9">
        <w:rPr>
          <w:rFonts w:ascii="Arial" w:hAnsi="Arial" w:cs="Arial"/>
        </w:rPr>
        <w:t>w</w:t>
      </w:r>
      <w:r w:rsidR="00C76222">
        <w:rPr>
          <w:rFonts w:ascii="Arial" w:hAnsi="Arial" w:cs="Arial"/>
        </w:rPr>
        <w:t> </w:t>
      </w:r>
      <w:r w:rsidRPr="00F467D9">
        <w:rPr>
          <w:rFonts w:ascii="Arial" w:hAnsi="Arial" w:cs="Arial"/>
        </w:rPr>
        <w:t xml:space="preserve">ust. 6, są publikowane na stronie internetowej </w:t>
      </w:r>
      <w:hyperlink r:id="rId8">
        <w:r w:rsidRPr="00F467D9">
          <w:rPr>
            <w:rStyle w:val="czeinternetowe"/>
            <w:rFonts w:ascii="Arial" w:hAnsi="Arial" w:cs="Arial"/>
            <w:color w:val="auto"/>
          </w:rPr>
          <w:t>www.funduszeeuropejskie.gov.pl</w:t>
        </w:r>
      </w:hyperlink>
      <w:r w:rsidRPr="00F467D9">
        <w:rPr>
          <w:rFonts w:ascii="Arial" w:hAnsi="Arial" w:cs="Arial"/>
        </w:rPr>
        <w:t>. Obowiązek stosowania przez Beneficjenta Wytycznych oraz wyrażenie zgody na postępowanie wobec niego</w:t>
      </w:r>
      <w:r w:rsidR="00F17972">
        <w:rPr>
          <w:rFonts w:ascii="Arial" w:hAnsi="Arial" w:cs="Arial"/>
        </w:rPr>
        <w:t xml:space="preserve"> </w:t>
      </w:r>
      <w:r w:rsidRPr="00F467D9">
        <w:rPr>
          <w:rFonts w:ascii="Arial" w:hAnsi="Arial" w:cs="Arial"/>
        </w:rPr>
        <w:t>zgodnie</w:t>
      </w:r>
      <w:r w:rsidR="00F17972">
        <w:rPr>
          <w:rFonts w:ascii="Arial" w:hAnsi="Arial" w:cs="Arial"/>
        </w:rPr>
        <w:t xml:space="preserve"> </w:t>
      </w:r>
      <w:r w:rsidR="00C76222" w:rsidRPr="00F467D9">
        <w:rPr>
          <w:rFonts w:ascii="Arial" w:hAnsi="Arial" w:cs="Arial"/>
        </w:rPr>
        <w:t>z</w:t>
      </w:r>
      <w:r w:rsidR="00C76222">
        <w:rPr>
          <w:rFonts w:ascii="Arial" w:hAnsi="Arial" w:cs="Arial"/>
        </w:rPr>
        <w:t> </w:t>
      </w:r>
      <w:r w:rsidRPr="00F467D9">
        <w:rPr>
          <w:rFonts w:ascii="Arial" w:hAnsi="Arial" w:cs="Arial"/>
        </w:rPr>
        <w:t>warunkami</w:t>
      </w:r>
      <w:r w:rsidR="00F17972">
        <w:rPr>
          <w:rFonts w:ascii="Arial" w:hAnsi="Arial" w:cs="Arial"/>
        </w:rPr>
        <w:t xml:space="preserve"> </w:t>
      </w:r>
      <w:r w:rsidR="00C76222" w:rsidRPr="00F467D9">
        <w:rPr>
          <w:rFonts w:ascii="Arial" w:hAnsi="Arial" w:cs="Arial"/>
        </w:rPr>
        <w:t>i</w:t>
      </w:r>
      <w:r w:rsidR="00C76222">
        <w:rPr>
          <w:rFonts w:ascii="Arial" w:hAnsi="Arial" w:cs="Arial"/>
        </w:rPr>
        <w:t> </w:t>
      </w:r>
      <w:r w:rsidRPr="00F467D9">
        <w:rPr>
          <w:rFonts w:ascii="Arial" w:hAnsi="Arial" w:cs="Arial"/>
        </w:rPr>
        <w:t>zasadami określonymi</w:t>
      </w:r>
      <w:r w:rsidR="00F17972">
        <w:rPr>
          <w:rFonts w:ascii="Arial" w:hAnsi="Arial" w:cs="Arial"/>
        </w:rPr>
        <w:t xml:space="preserve"> </w:t>
      </w:r>
      <w:r w:rsidR="00C76222" w:rsidRPr="00F467D9">
        <w:rPr>
          <w:rFonts w:ascii="Arial" w:hAnsi="Arial" w:cs="Arial"/>
        </w:rPr>
        <w:t>w</w:t>
      </w:r>
      <w:r w:rsidR="00C76222">
        <w:rPr>
          <w:rFonts w:ascii="Arial" w:hAnsi="Arial" w:cs="Arial"/>
        </w:rPr>
        <w:t> </w:t>
      </w:r>
      <w:r w:rsidRPr="00F467D9">
        <w:rPr>
          <w:rFonts w:ascii="Arial" w:hAnsi="Arial" w:cs="Arial"/>
        </w:rPr>
        <w:t>Wytycznych obejmuje również wszelkie zmiany Wytycznych,</w:t>
      </w:r>
      <w:r w:rsidR="00F17972">
        <w:rPr>
          <w:rFonts w:ascii="Arial" w:hAnsi="Arial" w:cs="Arial"/>
        </w:rPr>
        <w:t xml:space="preserve"> </w:t>
      </w:r>
      <w:r w:rsidR="00C76222" w:rsidRPr="00F467D9">
        <w:rPr>
          <w:rFonts w:ascii="Arial" w:hAnsi="Arial" w:cs="Arial"/>
        </w:rPr>
        <w:t>o</w:t>
      </w:r>
      <w:r w:rsidR="00C76222">
        <w:rPr>
          <w:rFonts w:ascii="Arial" w:hAnsi="Arial" w:cs="Arial"/>
        </w:rPr>
        <w:t> </w:t>
      </w:r>
      <w:r w:rsidRPr="00F467D9">
        <w:rPr>
          <w:rFonts w:ascii="Arial" w:hAnsi="Arial" w:cs="Arial"/>
        </w:rPr>
        <w:t>których mowa</w:t>
      </w:r>
      <w:r w:rsidR="00F17972">
        <w:rPr>
          <w:rFonts w:ascii="Arial" w:hAnsi="Arial" w:cs="Arial"/>
        </w:rPr>
        <w:t xml:space="preserve"> </w:t>
      </w:r>
      <w:r w:rsidR="00C76222" w:rsidRPr="00F467D9">
        <w:rPr>
          <w:rFonts w:ascii="Arial" w:hAnsi="Arial" w:cs="Arial"/>
        </w:rPr>
        <w:t>w</w:t>
      </w:r>
      <w:r w:rsidR="00C76222">
        <w:rPr>
          <w:rFonts w:ascii="Arial" w:hAnsi="Arial" w:cs="Arial"/>
        </w:rPr>
        <w:t> </w:t>
      </w:r>
      <w:r w:rsidRPr="00F467D9">
        <w:rPr>
          <w:rFonts w:ascii="Arial" w:hAnsi="Arial" w:cs="Arial"/>
        </w:rPr>
        <w:t>ust. 6, dokonane po zawarciu Umowy. Beneficjent jest zobowiązany na bieżąco zapoznawać się ze zmianami Wytycznych, które to zmiany są publikowane</w:t>
      </w:r>
      <w:r w:rsidR="002F560D" w:rsidRPr="00F467D9">
        <w:rPr>
          <w:rFonts w:ascii="Arial" w:hAnsi="Arial" w:cs="Arial"/>
        </w:rPr>
        <w:br/>
      </w:r>
      <w:r w:rsidRPr="00F467D9">
        <w:rPr>
          <w:rFonts w:ascii="Arial" w:hAnsi="Arial" w:cs="Arial"/>
        </w:rPr>
        <w:t>za pośrednictwem strony internetowej www.funduszeeuropejskie.gov.pl. Beneficjent jest zobowiązany stosować zmienione Wytyczne od dnia wskazanego na w/w stronie internetowej jako dzień rozpoczęcia ich obowiązywania.</w:t>
      </w:r>
      <w:r w:rsidR="00F17972">
        <w:rPr>
          <w:rFonts w:ascii="Arial" w:hAnsi="Arial" w:cs="Arial"/>
        </w:rPr>
        <w:t xml:space="preserve"> </w:t>
      </w:r>
      <w:r w:rsidRPr="00F467D9">
        <w:rPr>
          <w:rStyle w:val="czeinternetowe"/>
          <w:rFonts w:ascii="Arial" w:hAnsi="Arial" w:cs="Arial"/>
          <w:color w:val="auto"/>
          <w:u w:val="none"/>
        </w:rPr>
        <w:t xml:space="preserve"> </w:t>
      </w:r>
    </w:p>
    <w:bookmarkEnd w:id="2"/>
    <w:p w14:paraId="4012FDCD" w14:textId="0BC17918" w:rsidR="00893279" w:rsidRPr="00F467D9" w:rsidRDefault="002677DE">
      <w:pPr>
        <w:numPr>
          <w:ilvl w:val="0"/>
          <w:numId w:val="11"/>
        </w:numPr>
        <w:spacing w:before="60" w:after="60"/>
        <w:ind w:left="426" w:hanging="426"/>
        <w:jc w:val="both"/>
        <w:rPr>
          <w:rFonts w:ascii="Arial" w:hAnsi="Arial" w:cs="Arial"/>
        </w:rPr>
      </w:pPr>
      <w:r w:rsidRPr="00F467D9">
        <w:rPr>
          <w:rStyle w:val="czeinternetowe"/>
          <w:rFonts w:ascii="Arial" w:hAnsi="Arial" w:cs="Arial"/>
          <w:color w:val="auto"/>
          <w:u w:val="none"/>
        </w:rPr>
        <w:t>Uszczegółowienie Programu</w:t>
      </w:r>
      <w:r w:rsidR="00F17972">
        <w:rPr>
          <w:rStyle w:val="czeinternetowe"/>
          <w:rFonts w:ascii="Arial" w:hAnsi="Arial" w:cs="Arial"/>
          <w:color w:val="auto"/>
          <w:u w:val="none"/>
        </w:rPr>
        <w:t xml:space="preserve"> </w:t>
      </w:r>
      <w:r w:rsidR="00C76222" w:rsidRPr="00F467D9">
        <w:rPr>
          <w:rStyle w:val="czeinternetowe"/>
          <w:rFonts w:ascii="Arial" w:hAnsi="Arial" w:cs="Arial"/>
          <w:color w:val="auto"/>
          <w:u w:val="none"/>
        </w:rPr>
        <w:t>i</w:t>
      </w:r>
      <w:r w:rsidR="00C76222">
        <w:rPr>
          <w:rStyle w:val="czeinternetowe"/>
          <w:rFonts w:ascii="Arial" w:hAnsi="Arial" w:cs="Arial"/>
          <w:color w:val="auto"/>
          <w:u w:val="none"/>
        </w:rPr>
        <w:t> </w:t>
      </w:r>
      <w:r w:rsidRPr="00F467D9">
        <w:rPr>
          <w:rStyle w:val="czeinternetowe"/>
          <w:rFonts w:ascii="Arial" w:hAnsi="Arial" w:cs="Arial"/>
          <w:color w:val="auto"/>
          <w:u w:val="none"/>
        </w:rPr>
        <w:t>jego zmiany publikowane są na stronie internetowej</w:t>
      </w:r>
      <w:r w:rsidR="00F17972">
        <w:rPr>
          <w:rStyle w:val="czeinternetowe"/>
          <w:rFonts w:ascii="Arial" w:hAnsi="Arial" w:cs="Arial"/>
          <w:color w:val="auto"/>
          <w:u w:val="none"/>
        </w:rPr>
        <w:t xml:space="preserve"> </w:t>
      </w:r>
      <w:r w:rsidRPr="00F467D9">
        <w:rPr>
          <w:rStyle w:val="czeinternetowe"/>
          <w:rFonts w:ascii="Arial" w:hAnsi="Arial" w:cs="Arial"/>
          <w:color w:val="auto"/>
        </w:rPr>
        <w:t>funduszeUE.lubelskie.pl.</w:t>
      </w:r>
      <w:r w:rsidR="00F17972">
        <w:rPr>
          <w:rStyle w:val="czeinternetowe"/>
          <w:rFonts w:ascii="Arial" w:hAnsi="Arial" w:cs="Arial"/>
          <w:color w:val="auto"/>
          <w:u w:val="none"/>
        </w:rPr>
        <w:t xml:space="preserve"> </w:t>
      </w:r>
    </w:p>
    <w:p w14:paraId="71AE2983" w14:textId="53D7E534" w:rsidR="002F560D" w:rsidRPr="00C76222" w:rsidRDefault="002677DE">
      <w:pPr>
        <w:numPr>
          <w:ilvl w:val="0"/>
          <w:numId w:val="11"/>
        </w:numPr>
        <w:spacing w:before="60" w:after="60"/>
        <w:ind w:left="426" w:hanging="426"/>
        <w:jc w:val="both"/>
        <w:rPr>
          <w:rFonts w:ascii="Arial" w:hAnsi="Arial" w:cs="Arial"/>
          <w:iCs/>
        </w:rPr>
      </w:pPr>
      <w:r w:rsidRPr="00C76222">
        <w:rPr>
          <w:rFonts w:ascii="Arial" w:hAnsi="Arial" w:cs="Arial"/>
          <w:iCs/>
        </w:rPr>
        <w:t>Zmiany Wytycznych nie są zmianami Umowy,</w:t>
      </w:r>
      <w:r w:rsidR="00F17972">
        <w:rPr>
          <w:rFonts w:ascii="Arial" w:hAnsi="Arial" w:cs="Arial"/>
          <w:iCs/>
        </w:rPr>
        <w:t xml:space="preserve"> </w:t>
      </w:r>
      <w:r w:rsidR="00C76222" w:rsidRPr="00C76222">
        <w:rPr>
          <w:rFonts w:ascii="Arial" w:hAnsi="Arial" w:cs="Arial"/>
          <w:iCs/>
        </w:rPr>
        <w:t>w </w:t>
      </w:r>
      <w:r w:rsidRPr="00C76222">
        <w:rPr>
          <w:rFonts w:ascii="Arial" w:hAnsi="Arial" w:cs="Arial"/>
          <w:iCs/>
        </w:rPr>
        <w:t>rozumieniu § 20</w:t>
      </w:r>
      <w:r w:rsidR="00C76222" w:rsidRPr="00C76222">
        <w:rPr>
          <w:rFonts w:ascii="Arial" w:hAnsi="Arial" w:cs="Arial"/>
          <w:iCs/>
        </w:rPr>
        <w:t xml:space="preserve"> i </w:t>
      </w:r>
      <w:r w:rsidRPr="00C76222">
        <w:rPr>
          <w:rFonts w:ascii="Arial" w:hAnsi="Arial" w:cs="Arial"/>
          <w:iCs/>
        </w:rPr>
        <w:t xml:space="preserve">21 Umowy. </w:t>
      </w:r>
    </w:p>
    <w:p w14:paraId="3CCD139B" w14:textId="63B76456" w:rsidR="002F560D" w:rsidRPr="00F467D9" w:rsidRDefault="002677DE">
      <w:pPr>
        <w:numPr>
          <w:ilvl w:val="0"/>
          <w:numId w:val="11"/>
        </w:numPr>
        <w:spacing w:before="60" w:after="60"/>
        <w:ind w:left="426" w:hanging="426"/>
        <w:jc w:val="both"/>
        <w:rPr>
          <w:rFonts w:ascii="Arial" w:hAnsi="Arial" w:cs="Arial"/>
        </w:rPr>
      </w:pPr>
      <w:r w:rsidRPr="00F467D9">
        <w:rPr>
          <w:rFonts w:ascii="Arial" w:hAnsi="Arial" w:cs="Arial"/>
          <w:iCs/>
        </w:rPr>
        <w:t>W razie sprzeczności pomiędzy treścią Umowy oraz Wytycznych, postanowienia zawarte</w:t>
      </w:r>
      <w:r w:rsidR="00F17972">
        <w:rPr>
          <w:rFonts w:ascii="Arial" w:hAnsi="Arial" w:cs="Arial"/>
          <w:iCs/>
        </w:rPr>
        <w:t xml:space="preserve"> </w:t>
      </w:r>
      <w:r w:rsidR="00C76222" w:rsidRPr="00F467D9">
        <w:rPr>
          <w:rFonts w:ascii="Arial" w:hAnsi="Arial" w:cs="Arial"/>
          <w:iCs/>
        </w:rPr>
        <w:t>w</w:t>
      </w:r>
      <w:r w:rsidR="00C76222">
        <w:rPr>
          <w:rFonts w:ascii="Arial" w:hAnsi="Arial" w:cs="Arial"/>
          <w:iCs/>
        </w:rPr>
        <w:t> </w:t>
      </w:r>
      <w:r w:rsidRPr="00F467D9">
        <w:rPr>
          <w:rFonts w:ascii="Arial" w:hAnsi="Arial" w:cs="Arial"/>
          <w:iCs/>
        </w:rPr>
        <w:t>Umowie mają pierwszeństwo stosowania przed postanowieniami zawartymi</w:t>
      </w:r>
      <w:r w:rsidR="002F560D" w:rsidRPr="00F467D9">
        <w:rPr>
          <w:rFonts w:ascii="Arial" w:hAnsi="Arial" w:cs="Arial"/>
          <w:iCs/>
        </w:rPr>
        <w:br/>
      </w:r>
      <w:r w:rsidRPr="00F467D9">
        <w:rPr>
          <w:rFonts w:ascii="Arial" w:hAnsi="Arial" w:cs="Arial"/>
          <w:iCs/>
        </w:rPr>
        <w:t>w Wytycznych, przy czym dla przyjęcia, iż Beneficjenta obciąża określony obowiązek, wystarczające jest ujęcie go</w:t>
      </w:r>
      <w:r w:rsidR="00F17972">
        <w:rPr>
          <w:rFonts w:ascii="Arial" w:hAnsi="Arial" w:cs="Arial"/>
          <w:iCs/>
        </w:rPr>
        <w:t xml:space="preserve"> </w:t>
      </w:r>
      <w:r w:rsidR="00C76222" w:rsidRPr="00F467D9">
        <w:rPr>
          <w:rFonts w:ascii="Arial" w:hAnsi="Arial" w:cs="Arial"/>
          <w:iCs/>
        </w:rPr>
        <w:t>w</w:t>
      </w:r>
      <w:r w:rsidR="00C76222">
        <w:rPr>
          <w:rFonts w:ascii="Arial" w:hAnsi="Arial" w:cs="Arial"/>
          <w:iCs/>
        </w:rPr>
        <w:t> </w:t>
      </w:r>
      <w:r w:rsidRPr="00F467D9">
        <w:rPr>
          <w:rFonts w:ascii="Arial" w:hAnsi="Arial" w:cs="Arial"/>
          <w:iCs/>
        </w:rPr>
        <w:t>Umowie lub</w:t>
      </w:r>
      <w:r w:rsidR="00F17972">
        <w:rPr>
          <w:rFonts w:ascii="Arial" w:hAnsi="Arial" w:cs="Arial"/>
          <w:iCs/>
        </w:rPr>
        <w:t xml:space="preserve"> </w:t>
      </w:r>
      <w:r w:rsidR="00C76222" w:rsidRPr="00F467D9">
        <w:rPr>
          <w:rFonts w:ascii="Arial" w:hAnsi="Arial" w:cs="Arial"/>
          <w:iCs/>
        </w:rPr>
        <w:t>w</w:t>
      </w:r>
      <w:r w:rsidR="00C76222">
        <w:rPr>
          <w:rFonts w:ascii="Arial" w:hAnsi="Arial" w:cs="Arial"/>
          <w:iCs/>
        </w:rPr>
        <w:t> </w:t>
      </w:r>
      <w:r w:rsidRPr="00F467D9">
        <w:rPr>
          <w:rFonts w:ascii="Arial" w:hAnsi="Arial" w:cs="Arial"/>
          <w:iCs/>
        </w:rPr>
        <w:t>Wytycznych.</w:t>
      </w:r>
    </w:p>
    <w:p w14:paraId="5F7CA5BB" w14:textId="6BAE5D19" w:rsidR="00893279" w:rsidRPr="00F467D9" w:rsidRDefault="002677DE">
      <w:pPr>
        <w:numPr>
          <w:ilvl w:val="0"/>
          <w:numId w:val="11"/>
        </w:numPr>
        <w:spacing w:before="60" w:after="60"/>
        <w:ind w:left="426" w:hanging="426"/>
        <w:jc w:val="both"/>
        <w:rPr>
          <w:rFonts w:ascii="Arial" w:hAnsi="Arial" w:cs="Arial"/>
        </w:rPr>
      </w:pPr>
      <w:r w:rsidRPr="00F467D9">
        <w:rPr>
          <w:rFonts w:ascii="Arial" w:hAnsi="Arial" w:cs="Arial"/>
        </w:rPr>
        <w:t>Zasady kwalifikowalności, określone</w:t>
      </w:r>
      <w:r w:rsidR="00F17972">
        <w:rPr>
          <w:rFonts w:ascii="Arial" w:hAnsi="Arial" w:cs="Arial"/>
        </w:rPr>
        <w:t xml:space="preserve"> </w:t>
      </w:r>
      <w:r w:rsidR="00C76222" w:rsidRPr="00F467D9">
        <w:rPr>
          <w:rFonts w:ascii="Arial" w:hAnsi="Arial" w:cs="Arial"/>
        </w:rPr>
        <w:t>w</w:t>
      </w:r>
      <w:r w:rsidR="00C76222">
        <w:rPr>
          <w:rFonts w:ascii="Arial" w:hAnsi="Arial" w:cs="Arial"/>
        </w:rPr>
        <w:t> </w:t>
      </w:r>
      <w:r w:rsidRPr="00F467D9">
        <w:rPr>
          <w:rFonts w:ascii="Arial" w:hAnsi="Arial" w:cs="Arial"/>
        </w:rPr>
        <w:t>Programie, Uszczegółowieniu Programu,</w:t>
      </w:r>
      <w:r w:rsidR="00024898">
        <w:rPr>
          <w:rFonts w:ascii="Arial" w:hAnsi="Arial" w:cs="Arial"/>
        </w:rPr>
        <w:br/>
      </w:r>
      <w:r w:rsidRPr="00F467D9">
        <w:rPr>
          <w:rFonts w:ascii="Arial" w:hAnsi="Arial" w:cs="Arial"/>
        </w:rPr>
        <w:t>w Regulaminie wyboru projektów oraz</w:t>
      </w:r>
      <w:r w:rsidR="00F17972">
        <w:rPr>
          <w:rFonts w:ascii="Arial" w:hAnsi="Arial" w:cs="Arial"/>
        </w:rPr>
        <w:t xml:space="preserve"> </w:t>
      </w:r>
      <w:r w:rsidR="00C76222" w:rsidRPr="00F467D9">
        <w:rPr>
          <w:rFonts w:ascii="Arial" w:hAnsi="Arial" w:cs="Arial"/>
        </w:rPr>
        <w:t>w</w:t>
      </w:r>
      <w:r w:rsidR="00C76222">
        <w:rPr>
          <w:rFonts w:ascii="Arial" w:hAnsi="Arial" w:cs="Arial"/>
        </w:rPr>
        <w:t> </w:t>
      </w:r>
      <w:r w:rsidRPr="00F467D9">
        <w:rPr>
          <w:rFonts w:ascii="Arial" w:hAnsi="Arial" w:cs="Arial"/>
        </w:rPr>
        <w:t>Umowie mają pierwszeństwo stosowania przed zasadami kwalifikowalności określonymi</w:t>
      </w:r>
      <w:r w:rsidR="00F17972">
        <w:rPr>
          <w:rFonts w:ascii="Arial" w:hAnsi="Arial" w:cs="Arial"/>
        </w:rPr>
        <w:t xml:space="preserve"> </w:t>
      </w:r>
      <w:r w:rsidR="00C76222" w:rsidRPr="00F467D9">
        <w:rPr>
          <w:rFonts w:ascii="Arial" w:hAnsi="Arial" w:cs="Arial"/>
        </w:rPr>
        <w:t>w</w:t>
      </w:r>
      <w:r w:rsidR="00C76222">
        <w:rPr>
          <w:rFonts w:ascii="Arial" w:hAnsi="Arial" w:cs="Arial"/>
        </w:rPr>
        <w:t> </w:t>
      </w:r>
      <w:r w:rsidRPr="00F467D9">
        <w:rPr>
          <w:rFonts w:ascii="Arial" w:hAnsi="Arial" w:cs="Arial"/>
        </w:rPr>
        <w:t>Wytycznych.</w:t>
      </w:r>
    </w:p>
    <w:p w14:paraId="4BEEEEAB" w14:textId="4E76321E" w:rsidR="00893279" w:rsidRPr="00F467D9" w:rsidRDefault="002677DE" w:rsidP="00E771A7">
      <w:pPr>
        <w:spacing w:before="240" w:after="240"/>
        <w:jc w:val="center"/>
        <w:rPr>
          <w:rFonts w:ascii="Arial" w:hAnsi="Arial" w:cs="Arial"/>
        </w:rPr>
      </w:pPr>
      <w:r w:rsidRPr="00F467D9">
        <w:rPr>
          <w:rFonts w:ascii="Arial" w:hAnsi="Arial" w:cs="Arial"/>
          <w:iCs/>
        </w:rPr>
        <w:t>§ 5</w:t>
      </w:r>
    </w:p>
    <w:p w14:paraId="2846FA01" w14:textId="0A496063" w:rsidR="00893279" w:rsidRPr="00F467D9" w:rsidRDefault="002677DE">
      <w:pPr>
        <w:pStyle w:val="Akapitzlist"/>
        <w:numPr>
          <w:ilvl w:val="0"/>
          <w:numId w:val="36"/>
        </w:numPr>
        <w:spacing w:before="60" w:after="60"/>
        <w:jc w:val="both"/>
        <w:rPr>
          <w:rFonts w:ascii="Arial" w:hAnsi="Arial" w:cs="Arial"/>
          <w:iCs/>
          <w:sz w:val="22"/>
          <w:szCs w:val="22"/>
        </w:rPr>
      </w:pPr>
      <w:r w:rsidRPr="00F467D9">
        <w:rPr>
          <w:rFonts w:ascii="Arial" w:hAnsi="Arial" w:cs="Arial"/>
          <w:iCs/>
          <w:sz w:val="22"/>
          <w:szCs w:val="22"/>
        </w:rPr>
        <w:lastRenderedPageBreak/>
        <w:t>Za kwalifikowalne</w:t>
      </w:r>
      <w:r w:rsidR="00F17972">
        <w:rPr>
          <w:rFonts w:ascii="Arial" w:hAnsi="Arial" w:cs="Arial"/>
          <w:iCs/>
          <w:sz w:val="22"/>
          <w:szCs w:val="22"/>
        </w:rPr>
        <w:t xml:space="preserve"> </w:t>
      </w:r>
      <w:r w:rsidR="00C76222" w:rsidRPr="00F467D9">
        <w:rPr>
          <w:rFonts w:ascii="Arial" w:hAnsi="Arial" w:cs="Arial"/>
          <w:iCs/>
          <w:sz w:val="22"/>
          <w:szCs w:val="22"/>
        </w:rPr>
        <w:t>w</w:t>
      </w:r>
      <w:r w:rsidR="00C76222">
        <w:rPr>
          <w:rFonts w:ascii="Arial" w:hAnsi="Arial" w:cs="Arial"/>
          <w:iCs/>
          <w:sz w:val="22"/>
          <w:szCs w:val="22"/>
        </w:rPr>
        <w:t> </w:t>
      </w:r>
      <w:r w:rsidRPr="00F467D9">
        <w:rPr>
          <w:rFonts w:ascii="Arial" w:hAnsi="Arial" w:cs="Arial"/>
          <w:iCs/>
          <w:sz w:val="22"/>
          <w:szCs w:val="22"/>
        </w:rPr>
        <w:t>ramach Projektu mogą zostać uznane również wydatki na wykonanie prac/robót dodatkowych, których wykonanie stało się niezbędne</w:t>
      </w:r>
      <w:r w:rsidR="00F17972">
        <w:rPr>
          <w:rFonts w:ascii="Arial" w:hAnsi="Arial" w:cs="Arial"/>
          <w:iCs/>
          <w:sz w:val="22"/>
          <w:szCs w:val="22"/>
        </w:rPr>
        <w:t xml:space="preserve"> </w:t>
      </w:r>
      <w:r w:rsidR="00C76222" w:rsidRPr="00F467D9">
        <w:rPr>
          <w:rFonts w:ascii="Arial" w:hAnsi="Arial" w:cs="Arial"/>
          <w:iCs/>
          <w:sz w:val="22"/>
          <w:szCs w:val="22"/>
        </w:rPr>
        <w:t>w</w:t>
      </w:r>
      <w:r w:rsidR="00C76222">
        <w:rPr>
          <w:rFonts w:ascii="Arial" w:hAnsi="Arial" w:cs="Arial"/>
          <w:iCs/>
          <w:sz w:val="22"/>
          <w:szCs w:val="22"/>
        </w:rPr>
        <w:t> </w:t>
      </w:r>
      <w:r w:rsidRPr="00F467D9">
        <w:rPr>
          <w:rFonts w:ascii="Arial" w:hAnsi="Arial" w:cs="Arial"/>
          <w:iCs/>
          <w:sz w:val="22"/>
          <w:szCs w:val="22"/>
        </w:rPr>
        <w:t>trakcie realizacji Projektu. Objęcie dofinansowaniem takich wydatków jest dopuszczalne</w:t>
      </w:r>
      <w:r w:rsidR="00B655BE" w:rsidRPr="00F467D9">
        <w:rPr>
          <w:rFonts w:ascii="Arial" w:hAnsi="Arial" w:cs="Arial"/>
          <w:iCs/>
          <w:sz w:val="22"/>
          <w:szCs w:val="22"/>
        </w:rPr>
        <w:t xml:space="preserve"> </w:t>
      </w:r>
      <w:r w:rsidRPr="00F467D9">
        <w:rPr>
          <w:rFonts w:ascii="Arial" w:hAnsi="Arial" w:cs="Arial"/>
          <w:iCs/>
          <w:sz w:val="22"/>
          <w:szCs w:val="22"/>
        </w:rPr>
        <w:t>pod warunkiem, iż:</w:t>
      </w:r>
    </w:p>
    <w:p w14:paraId="45F1B0B6" w14:textId="5F27A35E" w:rsidR="00893279" w:rsidRPr="00F467D9" w:rsidRDefault="002677DE" w:rsidP="00102800">
      <w:pPr>
        <w:pStyle w:val="Default"/>
        <w:numPr>
          <w:ilvl w:val="0"/>
          <w:numId w:val="38"/>
        </w:numPr>
        <w:tabs>
          <w:tab w:val="left" w:pos="851"/>
        </w:tabs>
        <w:spacing w:before="60" w:after="60"/>
        <w:rPr>
          <w:color w:val="auto"/>
          <w:sz w:val="22"/>
          <w:szCs w:val="22"/>
        </w:rPr>
      </w:pPr>
      <w:r w:rsidRPr="00F467D9">
        <w:rPr>
          <w:color w:val="auto"/>
          <w:sz w:val="22"/>
          <w:szCs w:val="22"/>
        </w:rPr>
        <w:t>zostanie zawarty odpowiedni aneks do Umowy na etapie realizacji Projektu;</w:t>
      </w:r>
    </w:p>
    <w:p w14:paraId="6415005F" w14:textId="77777777" w:rsidR="00893279" w:rsidRPr="00F467D9" w:rsidRDefault="002677DE">
      <w:pPr>
        <w:pStyle w:val="Default"/>
        <w:numPr>
          <w:ilvl w:val="0"/>
          <w:numId w:val="38"/>
        </w:numPr>
        <w:tabs>
          <w:tab w:val="left" w:pos="851"/>
        </w:tabs>
        <w:spacing w:before="60" w:after="60"/>
        <w:rPr>
          <w:color w:val="auto"/>
          <w:sz w:val="22"/>
          <w:szCs w:val="22"/>
        </w:rPr>
      </w:pPr>
      <w:r w:rsidRPr="00F467D9">
        <w:rPr>
          <w:color w:val="auto"/>
          <w:sz w:val="22"/>
          <w:szCs w:val="22"/>
        </w:rPr>
        <w:t>wydatki są należycie udokumentowane (m.in. protokołami konieczności);</w:t>
      </w:r>
    </w:p>
    <w:p w14:paraId="14BC1694" w14:textId="03BB5169" w:rsidR="00893279" w:rsidRPr="00F467D9" w:rsidRDefault="002677DE">
      <w:pPr>
        <w:pStyle w:val="Default"/>
        <w:numPr>
          <w:ilvl w:val="0"/>
          <w:numId w:val="38"/>
        </w:numPr>
        <w:tabs>
          <w:tab w:val="left" w:pos="851"/>
        </w:tabs>
        <w:spacing w:before="60" w:after="60"/>
        <w:jc w:val="both"/>
        <w:rPr>
          <w:color w:val="auto"/>
          <w:sz w:val="22"/>
          <w:szCs w:val="22"/>
        </w:rPr>
      </w:pPr>
      <w:r w:rsidRPr="00F467D9">
        <w:rPr>
          <w:color w:val="auto"/>
          <w:sz w:val="22"/>
          <w:szCs w:val="22"/>
        </w:rPr>
        <w:t>wydatki spełniają wszystkie</w:t>
      </w:r>
      <w:r w:rsidR="00F17972">
        <w:rPr>
          <w:color w:val="auto"/>
          <w:sz w:val="22"/>
          <w:szCs w:val="22"/>
        </w:rPr>
        <w:t xml:space="preserve"> </w:t>
      </w:r>
      <w:r w:rsidRPr="00F467D9">
        <w:rPr>
          <w:color w:val="auto"/>
          <w:sz w:val="22"/>
          <w:szCs w:val="22"/>
        </w:rPr>
        <w:t>pozostałe kryteria kwalifikowalności wydatków,</w:t>
      </w:r>
      <w:r w:rsidR="00F17972">
        <w:rPr>
          <w:color w:val="auto"/>
          <w:sz w:val="22"/>
          <w:szCs w:val="22"/>
        </w:rPr>
        <w:t xml:space="preserve"> </w:t>
      </w:r>
      <w:r w:rsidR="00C76222" w:rsidRPr="00F467D9">
        <w:rPr>
          <w:color w:val="auto"/>
          <w:sz w:val="22"/>
          <w:szCs w:val="22"/>
        </w:rPr>
        <w:t>o</w:t>
      </w:r>
      <w:r w:rsidR="00C76222">
        <w:rPr>
          <w:color w:val="auto"/>
          <w:sz w:val="22"/>
          <w:szCs w:val="22"/>
        </w:rPr>
        <w:t> </w:t>
      </w:r>
      <w:r w:rsidRPr="00F467D9">
        <w:rPr>
          <w:color w:val="auto"/>
          <w:sz w:val="22"/>
          <w:szCs w:val="22"/>
        </w:rPr>
        <w:t>których mowa</w:t>
      </w:r>
      <w:r w:rsidR="00F17972">
        <w:rPr>
          <w:color w:val="auto"/>
          <w:sz w:val="22"/>
          <w:szCs w:val="22"/>
        </w:rPr>
        <w:t xml:space="preserve"> </w:t>
      </w:r>
      <w:r w:rsidR="00C76222" w:rsidRPr="00F467D9">
        <w:rPr>
          <w:color w:val="auto"/>
          <w:sz w:val="22"/>
          <w:szCs w:val="22"/>
        </w:rPr>
        <w:t>w</w:t>
      </w:r>
      <w:r w:rsidR="00C76222">
        <w:rPr>
          <w:color w:val="auto"/>
          <w:sz w:val="22"/>
          <w:szCs w:val="22"/>
        </w:rPr>
        <w:t> </w:t>
      </w:r>
      <w:r w:rsidRPr="00F467D9">
        <w:rPr>
          <w:color w:val="auto"/>
          <w:sz w:val="22"/>
          <w:szCs w:val="22"/>
        </w:rPr>
        <w:t>Umowie;</w:t>
      </w:r>
    </w:p>
    <w:p w14:paraId="0EBAEBFC" w14:textId="34D5E4EA" w:rsidR="00893279" w:rsidRPr="00F467D9" w:rsidRDefault="002677DE">
      <w:pPr>
        <w:pStyle w:val="Default"/>
        <w:numPr>
          <w:ilvl w:val="0"/>
          <w:numId w:val="38"/>
        </w:numPr>
        <w:tabs>
          <w:tab w:val="left" w:pos="851"/>
        </w:tabs>
        <w:spacing w:before="60" w:after="60"/>
        <w:jc w:val="both"/>
        <w:rPr>
          <w:sz w:val="22"/>
          <w:szCs w:val="22"/>
        </w:rPr>
      </w:pPr>
      <w:r w:rsidRPr="00F467D9">
        <w:rPr>
          <w:color w:val="auto"/>
          <w:sz w:val="22"/>
          <w:szCs w:val="22"/>
        </w:rPr>
        <w:t>w ramach Umowy zostały wygospodarowane oszczędności umożliwiające</w:t>
      </w:r>
      <w:r w:rsidR="00136DE5">
        <w:rPr>
          <w:color w:val="auto"/>
          <w:sz w:val="22"/>
          <w:szCs w:val="22"/>
        </w:rPr>
        <w:t xml:space="preserve"> </w:t>
      </w:r>
      <w:r w:rsidRPr="00F467D9">
        <w:rPr>
          <w:color w:val="auto"/>
          <w:sz w:val="22"/>
          <w:szCs w:val="22"/>
        </w:rPr>
        <w:t>ich sfinansowanie</w:t>
      </w:r>
      <w:r w:rsidRPr="00F467D9">
        <w:rPr>
          <w:iCs/>
          <w:color w:val="auto"/>
          <w:sz w:val="22"/>
          <w:szCs w:val="22"/>
        </w:rPr>
        <w:t xml:space="preserve">. </w:t>
      </w:r>
    </w:p>
    <w:p w14:paraId="33FBC936" w14:textId="57031837" w:rsidR="00893279" w:rsidRPr="00FB13D0" w:rsidRDefault="002677DE">
      <w:pPr>
        <w:numPr>
          <w:ilvl w:val="0"/>
          <w:numId w:val="12"/>
        </w:numPr>
        <w:spacing w:before="60" w:after="60"/>
        <w:ind w:left="426" w:hanging="426"/>
        <w:jc w:val="both"/>
        <w:rPr>
          <w:rFonts w:ascii="Arial" w:hAnsi="Arial" w:cs="Arial"/>
          <w:iCs/>
        </w:rPr>
      </w:pPr>
      <w:r w:rsidRPr="00FB13D0">
        <w:rPr>
          <w:rFonts w:ascii="Arial" w:hAnsi="Arial" w:cs="Arial"/>
          <w:iCs/>
        </w:rPr>
        <w:t>W przypadku Projektu obejmującego również wydatki niekwalifikowalne, wynagrodzenie inspektora nadzoru oraz koszty dokumentacji przygotowawczej Projektu kwalifikuje się do wsparcia</w:t>
      </w:r>
      <w:r w:rsidR="00F17972">
        <w:rPr>
          <w:rFonts w:ascii="Arial" w:hAnsi="Arial" w:cs="Arial"/>
          <w:iCs/>
        </w:rPr>
        <w:t xml:space="preserve"> </w:t>
      </w:r>
      <w:r w:rsidR="00C76222" w:rsidRPr="00FB13D0">
        <w:rPr>
          <w:rFonts w:ascii="Arial" w:hAnsi="Arial" w:cs="Arial"/>
          <w:iCs/>
        </w:rPr>
        <w:t>w</w:t>
      </w:r>
      <w:r w:rsidR="00C76222">
        <w:rPr>
          <w:rFonts w:ascii="Arial" w:hAnsi="Arial" w:cs="Arial"/>
          <w:iCs/>
        </w:rPr>
        <w:t> </w:t>
      </w:r>
      <w:r w:rsidRPr="00FB13D0">
        <w:rPr>
          <w:rFonts w:ascii="Arial" w:hAnsi="Arial" w:cs="Arial"/>
          <w:iCs/>
        </w:rPr>
        <w:t>całości. Wydatki poniesione przez Beneficjenta na zakup sprzętu</w:t>
      </w:r>
      <w:r w:rsidR="00024898" w:rsidRPr="00FB13D0">
        <w:rPr>
          <w:rFonts w:ascii="Arial" w:hAnsi="Arial" w:cs="Arial"/>
          <w:iCs/>
        </w:rPr>
        <w:br/>
      </w:r>
      <w:r w:rsidRPr="00FB13D0">
        <w:rPr>
          <w:rFonts w:ascii="Arial" w:hAnsi="Arial" w:cs="Arial"/>
          <w:iCs/>
        </w:rPr>
        <w:t xml:space="preserve">i wyposażenia dla inspektora nadzoru stanowią wydatki niekwalifikowalne. </w:t>
      </w:r>
    </w:p>
    <w:p w14:paraId="5D62EBF7" w14:textId="40A432F0" w:rsidR="00893279" w:rsidRPr="00F467D9" w:rsidRDefault="002677DE">
      <w:pPr>
        <w:numPr>
          <w:ilvl w:val="0"/>
          <w:numId w:val="12"/>
        </w:numPr>
        <w:spacing w:before="60" w:after="60"/>
        <w:ind w:left="426" w:hanging="426"/>
        <w:jc w:val="both"/>
        <w:rPr>
          <w:rFonts w:ascii="Arial" w:hAnsi="Arial" w:cs="Arial"/>
          <w:iCs/>
        </w:rPr>
      </w:pPr>
      <w:r w:rsidRPr="00F467D9">
        <w:rPr>
          <w:rFonts w:ascii="Arial" w:hAnsi="Arial" w:cs="Arial"/>
          <w:iCs/>
        </w:rPr>
        <w:t>W przypadku zwiększenia wynagrodzenia należnego wykonawcy, które następuje</w:t>
      </w:r>
      <w:r w:rsidR="00B655BE" w:rsidRPr="00F467D9">
        <w:rPr>
          <w:rFonts w:ascii="Arial" w:hAnsi="Arial" w:cs="Arial"/>
          <w:iCs/>
        </w:rPr>
        <w:br/>
      </w:r>
      <w:r w:rsidRPr="00F467D9">
        <w:rPr>
          <w:rFonts w:ascii="Arial" w:hAnsi="Arial" w:cs="Arial"/>
          <w:iCs/>
        </w:rPr>
        <w:t>w wyniku waloryzacji ceny, ugody lub orzeczenia sądu, wydatek poczyniony na pokrycie zwiększonego wynagrodzenia może być uznany za kwalifikowalny, jeżeli spełnia wszystkie kryteria kwalifikowalności wydatków,</w:t>
      </w:r>
      <w:r w:rsidR="00F17972">
        <w:rPr>
          <w:rFonts w:ascii="Arial" w:hAnsi="Arial" w:cs="Arial"/>
          <w:iCs/>
        </w:rPr>
        <w:t xml:space="preserve"> </w:t>
      </w:r>
      <w:r w:rsidR="00C76222" w:rsidRPr="00F467D9">
        <w:rPr>
          <w:rFonts w:ascii="Arial" w:hAnsi="Arial" w:cs="Arial"/>
          <w:iCs/>
        </w:rPr>
        <w:t>o</w:t>
      </w:r>
      <w:r w:rsidR="00C76222">
        <w:rPr>
          <w:rFonts w:ascii="Arial" w:hAnsi="Arial" w:cs="Arial"/>
          <w:iCs/>
        </w:rPr>
        <w:t> </w:t>
      </w:r>
      <w:r w:rsidRPr="00F467D9">
        <w:rPr>
          <w:rFonts w:ascii="Arial" w:hAnsi="Arial" w:cs="Arial"/>
          <w:iCs/>
        </w:rPr>
        <w:t>których mowa</w:t>
      </w:r>
      <w:r w:rsidR="00F17972">
        <w:rPr>
          <w:rFonts w:ascii="Arial" w:hAnsi="Arial" w:cs="Arial"/>
          <w:iCs/>
        </w:rPr>
        <w:t xml:space="preserve"> </w:t>
      </w:r>
      <w:r w:rsidR="00C76222" w:rsidRPr="00F467D9">
        <w:rPr>
          <w:rFonts w:ascii="Arial" w:hAnsi="Arial" w:cs="Arial"/>
          <w:iCs/>
        </w:rPr>
        <w:t>w</w:t>
      </w:r>
      <w:r w:rsidR="00C76222">
        <w:rPr>
          <w:rFonts w:ascii="Arial" w:hAnsi="Arial" w:cs="Arial"/>
          <w:iCs/>
        </w:rPr>
        <w:t> </w:t>
      </w:r>
      <w:r w:rsidRPr="00F467D9">
        <w:rPr>
          <w:rFonts w:ascii="Arial" w:hAnsi="Arial" w:cs="Arial"/>
          <w:iCs/>
        </w:rPr>
        <w:t>Umowie oraz</w:t>
      </w:r>
      <w:r w:rsidR="00D25938">
        <w:rPr>
          <w:rFonts w:ascii="Arial" w:hAnsi="Arial" w:cs="Arial"/>
          <w:iCs/>
        </w:rPr>
        <w:t>,</w:t>
      </w:r>
      <w:r w:rsidR="00727944">
        <w:rPr>
          <w:rFonts w:ascii="Arial" w:hAnsi="Arial" w:cs="Arial"/>
          <w:iCs/>
        </w:rPr>
        <w:t xml:space="preserve"> gdy</w:t>
      </w:r>
      <w:r w:rsidR="00C76222">
        <w:rPr>
          <w:rFonts w:ascii="Arial" w:hAnsi="Arial" w:cs="Arial"/>
          <w:iCs/>
        </w:rPr>
        <w:t xml:space="preserve"> </w:t>
      </w:r>
      <w:r w:rsidR="00C76222" w:rsidRPr="00F467D9">
        <w:rPr>
          <w:rFonts w:ascii="Arial" w:hAnsi="Arial" w:cs="Arial"/>
          <w:iCs/>
        </w:rPr>
        <w:t>w</w:t>
      </w:r>
      <w:r w:rsidR="00C76222">
        <w:rPr>
          <w:rFonts w:ascii="Arial" w:hAnsi="Arial" w:cs="Arial"/>
          <w:iCs/>
        </w:rPr>
        <w:t> </w:t>
      </w:r>
      <w:r w:rsidRPr="00F467D9">
        <w:rPr>
          <w:rFonts w:ascii="Arial" w:hAnsi="Arial" w:cs="Arial"/>
          <w:iCs/>
        </w:rPr>
        <w:t>ramach Umowy zostały wygospodarowane oszczędności umożliwiające jego sfinansowanie.</w:t>
      </w:r>
    </w:p>
    <w:p w14:paraId="37034A48" w14:textId="2F293C82" w:rsidR="00893279" w:rsidRPr="00F467D9" w:rsidRDefault="002677DE">
      <w:pPr>
        <w:numPr>
          <w:ilvl w:val="0"/>
          <w:numId w:val="12"/>
        </w:numPr>
        <w:spacing w:before="60" w:after="60"/>
        <w:ind w:left="426" w:hanging="426"/>
        <w:jc w:val="both"/>
        <w:rPr>
          <w:rFonts w:ascii="Arial" w:hAnsi="Arial" w:cs="Arial"/>
        </w:rPr>
      </w:pPr>
      <w:r w:rsidRPr="00F467D9">
        <w:rPr>
          <w:rFonts w:ascii="Arial" w:hAnsi="Arial" w:cs="Arial"/>
          <w:iCs/>
        </w:rPr>
        <w:t>Wydatki</w:t>
      </w:r>
      <w:r w:rsidR="00F17972">
        <w:rPr>
          <w:rFonts w:ascii="Arial" w:hAnsi="Arial" w:cs="Arial"/>
          <w:iCs/>
        </w:rPr>
        <w:t xml:space="preserve"> </w:t>
      </w:r>
      <w:r w:rsidR="00C76222" w:rsidRPr="00F467D9">
        <w:rPr>
          <w:rFonts w:ascii="Arial" w:hAnsi="Arial" w:cs="Arial"/>
          <w:iCs/>
        </w:rPr>
        <w:t>w</w:t>
      </w:r>
      <w:r w:rsidR="00C76222">
        <w:rPr>
          <w:rFonts w:ascii="Arial" w:hAnsi="Arial" w:cs="Arial"/>
          <w:iCs/>
        </w:rPr>
        <w:t> </w:t>
      </w:r>
      <w:r w:rsidRPr="00F467D9">
        <w:rPr>
          <w:rFonts w:ascii="Arial" w:hAnsi="Arial" w:cs="Arial"/>
          <w:iCs/>
        </w:rPr>
        <w:t>ramach Projektu mogą być ponoszone</w:t>
      </w:r>
      <w:r w:rsidR="00F17972">
        <w:rPr>
          <w:rFonts w:ascii="Arial" w:hAnsi="Arial" w:cs="Arial"/>
          <w:iCs/>
        </w:rPr>
        <w:t xml:space="preserve"> </w:t>
      </w:r>
      <w:r w:rsidR="00C76222" w:rsidRPr="00F467D9">
        <w:rPr>
          <w:rFonts w:ascii="Arial" w:hAnsi="Arial" w:cs="Arial"/>
          <w:iCs/>
        </w:rPr>
        <w:t>z</w:t>
      </w:r>
      <w:r w:rsidR="00C76222">
        <w:rPr>
          <w:rFonts w:ascii="Arial" w:hAnsi="Arial" w:cs="Arial"/>
          <w:iCs/>
        </w:rPr>
        <w:t> </w:t>
      </w:r>
      <w:r w:rsidRPr="00F467D9">
        <w:rPr>
          <w:rFonts w:ascii="Arial" w:hAnsi="Arial" w:cs="Arial"/>
          <w:iCs/>
        </w:rPr>
        <w:t>dowolnego rachunku bankowego należącego do Beneficjenta lub innego wskazanego</w:t>
      </w:r>
      <w:r w:rsidR="00F17972">
        <w:rPr>
          <w:rFonts w:ascii="Arial" w:hAnsi="Arial" w:cs="Arial"/>
          <w:iCs/>
        </w:rPr>
        <w:t xml:space="preserve"> </w:t>
      </w:r>
      <w:r w:rsidR="00C76222" w:rsidRPr="00F467D9">
        <w:rPr>
          <w:rFonts w:ascii="Arial" w:hAnsi="Arial" w:cs="Arial"/>
          <w:iCs/>
        </w:rPr>
        <w:t>w</w:t>
      </w:r>
      <w:r w:rsidR="00C76222">
        <w:rPr>
          <w:rFonts w:ascii="Arial" w:hAnsi="Arial" w:cs="Arial"/>
          <w:iCs/>
        </w:rPr>
        <w:t> </w:t>
      </w:r>
      <w:r w:rsidRPr="00F467D9">
        <w:rPr>
          <w:rFonts w:ascii="Arial" w:hAnsi="Arial" w:cs="Arial"/>
          <w:iCs/>
        </w:rPr>
        <w:t>Umowie podmiotu upoważnionego</w:t>
      </w:r>
      <w:r w:rsidR="00F17972">
        <w:rPr>
          <w:rFonts w:ascii="Arial" w:hAnsi="Arial" w:cs="Arial"/>
          <w:iCs/>
        </w:rPr>
        <w:t xml:space="preserve"> </w:t>
      </w:r>
      <w:r w:rsidRPr="00F467D9">
        <w:rPr>
          <w:rFonts w:ascii="Arial" w:hAnsi="Arial" w:cs="Arial"/>
          <w:iCs/>
        </w:rPr>
        <w:t>do ponoszenia wydatków</w:t>
      </w:r>
      <w:r w:rsidR="00F17972">
        <w:rPr>
          <w:rFonts w:ascii="Arial" w:hAnsi="Arial" w:cs="Arial"/>
          <w:iCs/>
        </w:rPr>
        <w:t xml:space="preserve"> </w:t>
      </w:r>
      <w:r w:rsidR="00C76222" w:rsidRPr="00F467D9">
        <w:rPr>
          <w:rFonts w:ascii="Arial" w:hAnsi="Arial" w:cs="Arial"/>
          <w:iCs/>
        </w:rPr>
        <w:t>w</w:t>
      </w:r>
      <w:r w:rsidR="00C76222">
        <w:rPr>
          <w:rFonts w:ascii="Arial" w:hAnsi="Arial" w:cs="Arial"/>
          <w:iCs/>
        </w:rPr>
        <w:t> </w:t>
      </w:r>
      <w:r w:rsidRPr="00F467D9">
        <w:rPr>
          <w:rFonts w:ascii="Arial" w:hAnsi="Arial" w:cs="Arial"/>
          <w:iCs/>
        </w:rPr>
        <w:t>Projekcie,</w:t>
      </w:r>
      <w:r w:rsidR="00F17972">
        <w:rPr>
          <w:rFonts w:ascii="Arial" w:hAnsi="Arial" w:cs="Arial"/>
          <w:iCs/>
        </w:rPr>
        <w:t xml:space="preserve"> </w:t>
      </w:r>
      <w:r w:rsidR="00C76222" w:rsidRPr="00F467D9">
        <w:rPr>
          <w:rFonts w:ascii="Arial" w:hAnsi="Arial" w:cs="Arial"/>
          <w:iCs/>
        </w:rPr>
        <w:t>z</w:t>
      </w:r>
      <w:r w:rsidR="00C76222">
        <w:rPr>
          <w:rFonts w:ascii="Arial" w:hAnsi="Arial" w:cs="Arial"/>
          <w:iCs/>
        </w:rPr>
        <w:t> </w:t>
      </w:r>
      <w:r w:rsidRPr="00F467D9">
        <w:rPr>
          <w:rFonts w:ascii="Arial" w:hAnsi="Arial" w:cs="Arial"/>
          <w:iCs/>
        </w:rPr>
        <w:t>wyjątkiem środków przekazanych</w:t>
      </w:r>
      <w:r w:rsidR="00F17972">
        <w:rPr>
          <w:rFonts w:ascii="Arial" w:hAnsi="Arial" w:cs="Arial"/>
          <w:iCs/>
        </w:rPr>
        <w:t xml:space="preserve"> </w:t>
      </w:r>
      <w:r w:rsidR="00C76222" w:rsidRPr="00F467D9">
        <w:rPr>
          <w:rFonts w:ascii="Arial" w:hAnsi="Arial" w:cs="Arial"/>
          <w:iCs/>
        </w:rPr>
        <w:t>w</w:t>
      </w:r>
      <w:r w:rsidR="00C76222">
        <w:rPr>
          <w:rFonts w:ascii="Arial" w:hAnsi="Arial" w:cs="Arial"/>
          <w:iCs/>
        </w:rPr>
        <w:t> </w:t>
      </w:r>
      <w:r w:rsidRPr="00F467D9">
        <w:rPr>
          <w:rFonts w:ascii="Arial" w:hAnsi="Arial" w:cs="Arial"/>
          <w:iCs/>
        </w:rPr>
        <w:t>formie zaliczki, które Beneficjent/podmiot upoważniony do ponoszenia wydatków zobowiązany jest wydatkować</w:t>
      </w:r>
      <w:r w:rsidR="00F17972">
        <w:rPr>
          <w:rFonts w:ascii="Arial" w:hAnsi="Arial" w:cs="Arial"/>
          <w:iCs/>
        </w:rPr>
        <w:t xml:space="preserve"> </w:t>
      </w:r>
      <w:r w:rsidR="00C76222" w:rsidRPr="00F467D9">
        <w:rPr>
          <w:rFonts w:ascii="Arial" w:hAnsi="Arial" w:cs="Arial"/>
          <w:iCs/>
        </w:rPr>
        <w:t>z</w:t>
      </w:r>
      <w:r w:rsidR="00C76222">
        <w:rPr>
          <w:rFonts w:ascii="Arial" w:hAnsi="Arial" w:cs="Arial"/>
          <w:iCs/>
        </w:rPr>
        <w:t> </w:t>
      </w:r>
      <w:r w:rsidRPr="00F467D9">
        <w:rPr>
          <w:rFonts w:ascii="Arial" w:hAnsi="Arial" w:cs="Arial"/>
          <w:iCs/>
        </w:rPr>
        <w:t>rachunku wyodrębnionego dla Projektu.</w:t>
      </w:r>
    </w:p>
    <w:p w14:paraId="1445870C" w14:textId="2DF59D43" w:rsidR="00893279" w:rsidRPr="00FB13D0" w:rsidRDefault="002677DE">
      <w:pPr>
        <w:numPr>
          <w:ilvl w:val="0"/>
          <w:numId w:val="12"/>
        </w:numPr>
        <w:spacing w:before="60" w:after="60"/>
        <w:ind w:left="426" w:hanging="426"/>
        <w:jc w:val="both"/>
        <w:rPr>
          <w:rFonts w:ascii="Arial" w:hAnsi="Arial" w:cs="Arial"/>
          <w:iCs/>
        </w:rPr>
      </w:pPr>
      <w:r w:rsidRPr="00FB13D0">
        <w:rPr>
          <w:rFonts w:ascii="Arial" w:hAnsi="Arial" w:cs="Arial"/>
          <w:iCs/>
        </w:rPr>
        <w:t>Jeżeli</w:t>
      </w:r>
      <w:r w:rsidR="00F17972">
        <w:rPr>
          <w:rFonts w:ascii="Arial" w:hAnsi="Arial" w:cs="Arial"/>
          <w:iCs/>
        </w:rPr>
        <w:t xml:space="preserve"> </w:t>
      </w:r>
      <w:r w:rsidR="00C76222" w:rsidRPr="00FB13D0">
        <w:rPr>
          <w:rFonts w:ascii="Arial" w:hAnsi="Arial" w:cs="Arial"/>
          <w:iCs/>
        </w:rPr>
        <w:t>w</w:t>
      </w:r>
      <w:r w:rsidR="00C76222">
        <w:rPr>
          <w:rFonts w:ascii="Arial" w:hAnsi="Arial" w:cs="Arial"/>
          <w:iCs/>
        </w:rPr>
        <w:t> </w:t>
      </w:r>
      <w:r w:rsidRPr="00FB13D0">
        <w:rPr>
          <w:rFonts w:ascii="Arial" w:hAnsi="Arial" w:cs="Arial"/>
          <w:iCs/>
        </w:rPr>
        <w:t>ramach Projektu do kategorii wydatków kwalifikowalnych zaliczono wydatki związane</w:t>
      </w:r>
      <w:r w:rsidR="00F17972">
        <w:rPr>
          <w:rFonts w:ascii="Arial" w:hAnsi="Arial" w:cs="Arial"/>
          <w:iCs/>
        </w:rPr>
        <w:t xml:space="preserve"> </w:t>
      </w:r>
      <w:r w:rsidR="00C76222" w:rsidRPr="00FB13D0">
        <w:rPr>
          <w:rFonts w:ascii="Arial" w:hAnsi="Arial" w:cs="Arial"/>
          <w:iCs/>
        </w:rPr>
        <w:t>z</w:t>
      </w:r>
      <w:r w:rsidR="00C76222">
        <w:rPr>
          <w:rFonts w:ascii="Arial" w:hAnsi="Arial" w:cs="Arial"/>
          <w:iCs/>
        </w:rPr>
        <w:t> </w:t>
      </w:r>
      <w:r w:rsidRPr="00FB13D0">
        <w:rPr>
          <w:rFonts w:ascii="Arial" w:hAnsi="Arial" w:cs="Arial"/>
          <w:iCs/>
        </w:rPr>
        <w:t>wynagrodzeniami,</w:t>
      </w:r>
      <w:r w:rsidR="00F17972">
        <w:rPr>
          <w:rFonts w:ascii="Arial" w:hAnsi="Arial" w:cs="Arial"/>
          <w:iCs/>
        </w:rPr>
        <w:t xml:space="preserve"> </w:t>
      </w:r>
      <w:r w:rsidR="00C76222" w:rsidRPr="00FB13D0">
        <w:rPr>
          <w:rFonts w:ascii="Arial" w:hAnsi="Arial" w:cs="Arial"/>
          <w:iCs/>
        </w:rPr>
        <w:t>i</w:t>
      </w:r>
      <w:r w:rsidR="00C76222">
        <w:rPr>
          <w:rFonts w:ascii="Arial" w:hAnsi="Arial" w:cs="Arial"/>
          <w:iCs/>
        </w:rPr>
        <w:t> </w:t>
      </w:r>
      <w:r w:rsidRPr="00FB13D0">
        <w:rPr>
          <w:rFonts w:ascii="Arial" w:hAnsi="Arial" w:cs="Arial"/>
          <w:iCs/>
        </w:rPr>
        <w:t>są one rozliczane jako wydatki faktycznie poniesione, Beneficjent, pod rygorem odmowy uznania wydatku za kwalifikowalny, dołącza</w:t>
      </w:r>
      <w:r w:rsidR="00024898" w:rsidRPr="00FB13D0">
        <w:rPr>
          <w:rFonts w:ascii="Arial" w:hAnsi="Arial" w:cs="Arial"/>
          <w:iCs/>
        </w:rPr>
        <w:br/>
      </w:r>
      <w:r w:rsidRPr="00FB13D0">
        <w:rPr>
          <w:rFonts w:ascii="Arial" w:hAnsi="Arial" w:cs="Arial"/>
          <w:iCs/>
        </w:rPr>
        <w:t>do wniosku</w:t>
      </w:r>
      <w:r w:rsidR="00F17972">
        <w:rPr>
          <w:rFonts w:ascii="Arial" w:hAnsi="Arial" w:cs="Arial"/>
          <w:iCs/>
        </w:rPr>
        <w:t xml:space="preserve"> </w:t>
      </w:r>
      <w:r w:rsidR="00C76222" w:rsidRPr="00FB13D0">
        <w:rPr>
          <w:rFonts w:ascii="Arial" w:hAnsi="Arial" w:cs="Arial"/>
          <w:iCs/>
        </w:rPr>
        <w:t>o</w:t>
      </w:r>
      <w:r w:rsidR="00C76222">
        <w:rPr>
          <w:rFonts w:ascii="Arial" w:hAnsi="Arial" w:cs="Arial"/>
          <w:iCs/>
        </w:rPr>
        <w:t> </w:t>
      </w:r>
      <w:r w:rsidRPr="00FB13D0">
        <w:rPr>
          <w:rFonts w:ascii="Arial" w:hAnsi="Arial" w:cs="Arial"/>
          <w:iCs/>
        </w:rPr>
        <w:t>płatność następujące dokumenty:</w:t>
      </w:r>
    </w:p>
    <w:p w14:paraId="4A5A977F" w14:textId="7D213C31" w:rsidR="00893279" w:rsidRPr="00FB13D0" w:rsidRDefault="002677DE" w:rsidP="00136DE5">
      <w:pPr>
        <w:pStyle w:val="Default"/>
        <w:numPr>
          <w:ilvl w:val="0"/>
          <w:numId w:val="68"/>
        </w:numPr>
        <w:tabs>
          <w:tab w:val="left" w:pos="851"/>
        </w:tabs>
        <w:spacing w:before="60" w:after="60"/>
        <w:jc w:val="both"/>
        <w:rPr>
          <w:color w:val="auto"/>
          <w:sz w:val="22"/>
          <w:szCs w:val="22"/>
        </w:rPr>
      </w:pPr>
      <w:r w:rsidRPr="00FB13D0">
        <w:rPr>
          <w:color w:val="auto"/>
          <w:sz w:val="22"/>
          <w:szCs w:val="22"/>
        </w:rPr>
        <w:t xml:space="preserve">listy płac (lista płac może zostać dołączona do wniosku, gdy zostały zapłacone jej wszystkie składniki), </w:t>
      </w:r>
    </w:p>
    <w:p w14:paraId="1072CF90" w14:textId="7315B084" w:rsidR="00893279" w:rsidRPr="00FB13D0" w:rsidRDefault="002677DE" w:rsidP="00FB13D0">
      <w:pPr>
        <w:pStyle w:val="Default"/>
        <w:numPr>
          <w:ilvl w:val="0"/>
          <w:numId w:val="68"/>
        </w:numPr>
        <w:tabs>
          <w:tab w:val="left" w:pos="851"/>
        </w:tabs>
        <w:spacing w:before="60" w:after="60"/>
        <w:jc w:val="both"/>
        <w:rPr>
          <w:color w:val="auto"/>
          <w:sz w:val="22"/>
          <w:szCs w:val="22"/>
        </w:rPr>
      </w:pPr>
      <w:r w:rsidRPr="00FB13D0">
        <w:rPr>
          <w:color w:val="auto"/>
          <w:sz w:val="22"/>
          <w:szCs w:val="22"/>
        </w:rPr>
        <w:t>dokumenty potwierdzające zaangażowanie pracownika</w:t>
      </w:r>
      <w:r w:rsidR="00F17972">
        <w:rPr>
          <w:color w:val="auto"/>
          <w:sz w:val="22"/>
          <w:szCs w:val="22"/>
        </w:rPr>
        <w:t xml:space="preserve"> </w:t>
      </w:r>
      <w:r w:rsidR="00C76222" w:rsidRPr="00FB13D0">
        <w:rPr>
          <w:color w:val="auto"/>
          <w:sz w:val="22"/>
          <w:szCs w:val="22"/>
        </w:rPr>
        <w:t>w</w:t>
      </w:r>
      <w:r w:rsidR="00C76222">
        <w:rPr>
          <w:color w:val="auto"/>
          <w:sz w:val="22"/>
          <w:szCs w:val="22"/>
        </w:rPr>
        <w:t> </w:t>
      </w:r>
      <w:r w:rsidRPr="00FB13D0">
        <w:rPr>
          <w:color w:val="auto"/>
          <w:sz w:val="22"/>
          <w:szCs w:val="22"/>
        </w:rPr>
        <w:t>Projekt (w szczególności: umowa</w:t>
      </w:r>
      <w:r w:rsidR="00F17972">
        <w:rPr>
          <w:color w:val="auto"/>
          <w:sz w:val="22"/>
          <w:szCs w:val="22"/>
        </w:rPr>
        <w:t xml:space="preserve"> </w:t>
      </w:r>
      <w:r w:rsidR="00C76222" w:rsidRPr="00FB13D0">
        <w:rPr>
          <w:color w:val="auto"/>
          <w:sz w:val="22"/>
          <w:szCs w:val="22"/>
        </w:rPr>
        <w:t>o</w:t>
      </w:r>
      <w:r w:rsidR="00C76222">
        <w:rPr>
          <w:color w:val="auto"/>
          <w:sz w:val="22"/>
          <w:szCs w:val="22"/>
        </w:rPr>
        <w:t> </w:t>
      </w:r>
      <w:r w:rsidRPr="00FB13D0">
        <w:rPr>
          <w:color w:val="auto"/>
          <w:sz w:val="22"/>
          <w:szCs w:val="22"/>
        </w:rPr>
        <w:t>pracę, umowa zlecenie, umowa</w:t>
      </w:r>
      <w:r w:rsidR="00F17972">
        <w:rPr>
          <w:color w:val="auto"/>
          <w:sz w:val="22"/>
          <w:szCs w:val="22"/>
        </w:rPr>
        <w:t xml:space="preserve"> </w:t>
      </w:r>
      <w:r w:rsidR="00C76222" w:rsidRPr="00FB13D0">
        <w:rPr>
          <w:color w:val="auto"/>
          <w:sz w:val="22"/>
          <w:szCs w:val="22"/>
        </w:rPr>
        <w:t>o</w:t>
      </w:r>
      <w:r w:rsidR="00C76222">
        <w:rPr>
          <w:color w:val="auto"/>
          <w:sz w:val="22"/>
          <w:szCs w:val="22"/>
        </w:rPr>
        <w:t> </w:t>
      </w:r>
      <w:r w:rsidRPr="00FB13D0">
        <w:rPr>
          <w:color w:val="auto"/>
          <w:sz w:val="22"/>
          <w:szCs w:val="22"/>
        </w:rPr>
        <w:t>dzieło, kontrakt menadżerski, zakres czynności, karta czasu pracy, kalkulacja dotycząca wyliczenia stawki godzinowej oraz wynagrodzenia należnego</w:t>
      </w:r>
      <w:r w:rsidR="00F17972">
        <w:rPr>
          <w:color w:val="auto"/>
          <w:sz w:val="22"/>
          <w:szCs w:val="22"/>
        </w:rPr>
        <w:t xml:space="preserve"> </w:t>
      </w:r>
      <w:r w:rsidR="00C76222" w:rsidRPr="00FB13D0">
        <w:rPr>
          <w:color w:val="auto"/>
          <w:sz w:val="22"/>
          <w:szCs w:val="22"/>
        </w:rPr>
        <w:t>w</w:t>
      </w:r>
      <w:r w:rsidR="00C76222">
        <w:rPr>
          <w:color w:val="auto"/>
          <w:sz w:val="22"/>
          <w:szCs w:val="22"/>
        </w:rPr>
        <w:t> </w:t>
      </w:r>
      <w:r w:rsidRPr="00FB13D0">
        <w:rPr>
          <w:color w:val="auto"/>
          <w:sz w:val="22"/>
          <w:szCs w:val="22"/>
        </w:rPr>
        <w:t>ramach realizowanego Projektu, protokół potwierdzający wykonanie zlecenia, protokół odbioru wykonanych czynności za okresy objęte dowodami księgowymi),</w:t>
      </w:r>
    </w:p>
    <w:p w14:paraId="1F91746C" w14:textId="59BE92AA" w:rsidR="00893279" w:rsidRPr="00FB13D0" w:rsidRDefault="002677DE" w:rsidP="00FB13D0">
      <w:pPr>
        <w:pStyle w:val="Default"/>
        <w:numPr>
          <w:ilvl w:val="0"/>
          <w:numId w:val="68"/>
        </w:numPr>
        <w:tabs>
          <w:tab w:val="left" w:pos="851"/>
        </w:tabs>
        <w:spacing w:before="60" w:after="60"/>
        <w:jc w:val="both"/>
        <w:rPr>
          <w:color w:val="auto"/>
          <w:sz w:val="22"/>
          <w:szCs w:val="22"/>
        </w:rPr>
      </w:pPr>
      <w:r w:rsidRPr="00FB13D0">
        <w:rPr>
          <w:color w:val="auto"/>
          <w:sz w:val="22"/>
          <w:szCs w:val="22"/>
        </w:rPr>
        <w:t>oświadczenie pracownika potwierdzające, że łączne zaangażowanie</w:t>
      </w:r>
      <w:r w:rsidR="00F17972">
        <w:rPr>
          <w:color w:val="auto"/>
          <w:sz w:val="22"/>
          <w:szCs w:val="22"/>
        </w:rPr>
        <w:t xml:space="preserve"> </w:t>
      </w:r>
      <w:r w:rsidR="00C76222" w:rsidRPr="00FB13D0">
        <w:rPr>
          <w:color w:val="auto"/>
          <w:sz w:val="22"/>
          <w:szCs w:val="22"/>
        </w:rPr>
        <w:t>w</w:t>
      </w:r>
      <w:r w:rsidR="00C76222">
        <w:rPr>
          <w:color w:val="auto"/>
          <w:sz w:val="22"/>
          <w:szCs w:val="22"/>
        </w:rPr>
        <w:t> </w:t>
      </w:r>
      <w:r w:rsidRPr="00FB13D0">
        <w:rPr>
          <w:color w:val="auto"/>
          <w:sz w:val="22"/>
          <w:szCs w:val="22"/>
        </w:rPr>
        <w:t>realizację wszystkich projektów finansowanych</w:t>
      </w:r>
      <w:r w:rsidR="00F17972">
        <w:rPr>
          <w:color w:val="auto"/>
          <w:sz w:val="22"/>
          <w:szCs w:val="22"/>
        </w:rPr>
        <w:t xml:space="preserve"> </w:t>
      </w:r>
      <w:r w:rsidR="00C76222" w:rsidRPr="00FB13D0">
        <w:rPr>
          <w:color w:val="auto"/>
          <w:sz w:val="22"/>
          <w:szCs w:val="22"/>
        </w:rPr>
        <w:t>z</w:t>
      </w:r>
      <w:r w:rsidR="00C76222">
        <w:rPr>
          <w:color w:val="auto"/>
          <w:sz w:val="22"/>
          <w:szCs w:val="22"/>
        </w:rPr>
        <w:t> </w:t>
      </w:r>
      <w:r w:rsidRPr="00FB13D0">
        <w:rPr>
          <w:color w:val="auto"/>
          <w:sz w:val="22"/>
          <w:szCs w:val="22"/>
        </w:rPr>
        <w:t>funduszy strukturalnych</w:t>
      </w:r>
      <w:r w:rsidR="00F17972">
        <w:rPr>
          <w:color w:val="auto"/>
          <w:sz w:val="22"/>
          <w:szCs w:val="22"/>
        </w:rPr>
        <w:t xml:space="preserve"> </w:t>
      </w:r>
      <w:r w:rsidR="00C76222" w:rsidRPr="00FB13D0">
        <w:rPr>
          <w:color w:val="auto"/>
          <w:sz w:val="22"/>
          <w:szCs w:val="22"/>
        </w:rPr>
        <w:t>i</w:t>
      </w:r>
      <w:r w:rsidR="00C76222">
        <w:rPr>
          <w:color w:val="auto"/>
          <w:sz w:val="22"/>
          <w:szCs w:val="22"/>
        </w:rPr>
        <w:t> </w:t>
      </w:r>
      <w:r w:rsidRPr="00FB13D0">
        <w:rPr>
          <w:color w:val="auto"/>
          <w:sz w:val="22"/>
          <w:szCs w:val="22"/>
        </w:rPr>
        <w:t>Funduszu Spójności oraz działań finansowanych</w:t>
      </w:r>
      <w:r w:rsidR="00F17972">
        <w:rPr>
          <w:color w:val="auto"/>
          <w:sz w:val="22"/>
          <w:szCs w:val="22"/>
        </w:rPr>
        <w:t xml:space="preserve"> </w:t>
      </w:r>
      <w:r w:rsidR="00C76222" w:rsidRPr="00FB13D0">
        <w:rPr>
          <w:color w:val="auto"/>
          <w:sz w:val="22"/>
          <w:szCs w:val="22"/>
        </w:rPr>
        <w:t>z</w:t>
      </w:r>
      <w:r w:rsidR="00C76222">
        <w:rPr>
          <w:color w:val="auto"/>
          <w:sz w:val="22"/>
          <w:szCs w:val="22"/>
        </w:rPr>
        <w:t> </w:t>
      </w:r>
      <w:r w:rsidRPr="00FB13D0">
        <w:rPr>
          <w:color w:val="auto"/>
          <w:sz w:val="22"/>
          <w:szCs w:val="22"/>
        </w:rPr>
        <w:t>innych źródeł,</w:t>
      </w:r>
      <w:r w:rsidR="00F17972">
        <w:rPr>
          <w:color w:val="auto"/>
          <w:sz w:val="22"/>
          <w:szCs w:val="22"/>
        </w:rPr>
        <w:t xml:space="preserve"> </w:t>
      </w:r>
      <w:r w:rsidR="00C76222" w:rsidRPr="00FB13D0">
        <w:rPr>
          <w:color w:val="auto"/>
          <w:sz w:val="22"/>
          <w:szCs w:val="22"/>
        </w:rPr>
        <w:t>w</w:t>
      </w:r>
      <w:r w:rsidR="00C76222">
        <w:rPr>
          <w:color w:val="auto"/>
          <w:sz w:val="22"/>
          <w:szCs w:val="22"/>
        </w:rPr>
        <w:t> </w:t>
      </w:r>
      <w:r w:rsidRPr="00FB13D0">
        <w:rPr>
          <w:color w:val="auto"/>
          <w:sz w:val="22"/>
          <w:szCs w:val="22"/>
        </w:rPr>
        <w:t>tym środków własnych Beneficjenta</w:t>
      </w:r>
      <w:r w:rsidR="00FB13D0">
        <w:rPr>
          <w:color w:val="auto"/>
          <w:sz w:val="22"/>
          <w:szCs w:val="22"/>
        </w:rPr>
        <w:t xml:space="preserve"> </w:t>
      </w:r>
      <w:r w:rsidRPr="00FB13D0">
        <w:rPr>
          <w:color w:val="auto"/>
          <w:sz w:val="22"/>
          <w:szCs w:val="22"/>
        </w:rPr>
        <w:t>i</w:t>
      </w:r>
      <w:r w:rsidR="00FB13D0">
        <w:rPr>
          <w:color w:val="auto"/>
          <w:sz w:val="22"/>
          <w:szCs w:val="22"/>
        </w:rPr>
        <w:t> </w:t>
      </w:r>
      <w:r w:rsidRPr="00FB13D0">
        <w:rPr>
          <w:color w:val="auto"/>
          <w:sz w:val="22"/>
          <w:szCs w:val="22"/>
        </w:rPr>
        <w:t>innych podmiotów w danym miesiącu, nie przekracza łącznie 276 godzin miesięcznie.</w:t>
      </w:r>
    </w:p>
    <w:p w14:paraId="7809EEC4" w14:textId="0B970B18" w:rsidR="00893279" w:rsidRPr="00FB13D0" w:rsidRDefault="002677DE">
      <w:pPr>
        <w:numPr>
          <w:ilvl w:val="0"/>
          <w:numId w:val="12"/>
        </w:numPr>
        <w:spacing w:before="60" w:after="60"/>
        <w:ind w:left="426" w:hanging="426"/>
        <w:jc w:val="both"/>
        <w:rPr>
          <w:rFonts w:ascii="Arial" w:hAnsi="Arial" w:cs="Arial"/>
          <w:iCs/>
        </w:rPr>
      </w:pPr>
      <w:r w:rsidRPr="00FB13D0">
        <w:rPr>
          <w:rFonts w:ascii="Arial" w:hAnsi="Arial" w:cs="Arial"/>
          <w:iCs/>
        </w:rPr>
        <w:t xml:space="preserve">Niezwłocznie po zaangażowaniu osoby do Projektu Beneficjent wprowadza na bieżąco do </w:t>
      </w:r>
      <w:r w:rsidR="00136DE5">
        <w:rPr>
          <w:rFonts w:ascii="Arial" w:hAnsi="Arial" w:cs="Arial"/>
        </w:rPr>
        <w:t>CST</w:t>
      </w:r>
      <w:r w:rsidR="00756A01">
        <w:rPr>
          <w:rFonts w:ascii="Arial" w:hAnsi="Arial" w:cs="Arial"/>
        </w:rPr>
        <w:t>2021</w:t>
      </w:r>
      <w:r w:rsidR="00B655BE" w:rsidRPr="00FB13D0">
        <w:rPr>
          <w:rFonts w:ascii="Arial" w:hAnsi="Arial" w:cs="Arial"/>
          <w:iCs/>
        </w:rPr>
        <w:t xml:space="preserve"> </w:t>
      </w:r>
      <w:r w:rsidRPr="00FB13D0">
        <w:rPr>
          <w:rFonts w:ascii="Arial" w:hAnsi="Arial" w:cs="Arial"/>
          <w:iCs/>
        </w:rPr>
        <w:t>dane, których zakres</w:t>
      </w:r>
      <w:r w:rsidR="00F17972">
        <w:rPr>
          <w:rFonts w:ascii="Arial" w:hAnsi="Arial" w:cs="Arial"/>
          <w:iCs/>
        </w:rPr>
        <w:t xml:space="preserve"> </w:t>
      </w:r>
      <w:r w:rsidR="00C76222" w:rsidRPr="00FB13D0">
        <w:rPr>
          <w:rFonts w:ascii="Arial" w:hAnsi="Arial" w:cs="Arial"/>
          <w:iCs/>
        </w:rPr>
        <w:t>i</w:t>
      </w:r>
      <w:r w:rsidR="00C76222">
        <w:rPr>
          <w:rFonts w:ascii="Arial" w:hAnsi="Arial" w:cs="Arial"/>
          <w:iCs/>
        </w:rPr>
        <w:t> </w:t>
      </w:r>
      <w:r w:rsidRPr="00FB13D0">
        <w:rPr>
          <w:rFonts w:ascii="Arial" w:hAnsi="Arial" w:cs="Arial"/>
          <w:iCs/>
        </w:rPr>
        <w:t>forma określona została</w:t>
      </w:r>
      <w:r w:rsidR="00F17972">
        <w:rPr>
          <w:rFonts w:ascii="Arial" w:hAnsi="Arial" w:cs="Arial"/>
          <w:iCs/>
        </w:rPr>
        <w:t xml:space="preserve"> </w:t>
      </w:r>
      <w:r w:rsidR="00C76222" w:rsidRPr="00FB13D0">
        <w:rPr>
          <w:rFonts w:ascii="Arial" w:hAnsi="Arial" w:cs="Arial"/>
          <w:iCs/>
        </w:rPr>
        <w:t>w</w:t>
      </w:r>
      <w:r w:rsidR="00C76222">
        <w:rPr>
          <w:rFonts w:ascii="Arial" w:hAnsi="Arial" w:cs="Arial"/>
          <w:iCs/>
        </w:rPr>
        <w:t> </w:t>
      </w:r>
      <w:r w:rsidR="00756A01" w:rsidRPr="009E3E03">
        <w:rPr>
          <w:rFonts w:ascii="Arial" w:hAnsi="Arial" w:cs="Arial"/>
          <w:iCs/>
        </w:rPr>
        <w:t>Instrukcj</w:t>
      </w:r>
      <w:r w:rsidR="00756A01">
        <w:rPr>
          <w:rFonts w:ascii="Arial" w:hAnsi="Arial" w:cs="Arial"/>
          <w:iCs/>
        </w:rPr>
        <w:t>i</w:t>
      </w:r>
      <w:r w:rsidR="00756A01" w:rsidRPr="009E3E03">
        <w:rPr>
          <w:rFonts w:ascii="Arial" w:hAnsi="Arial" w:cs="Arial"/>
          <w:iCs/>
        </w:rPr>
        <w:t xml:space="preserve"> Użytkownika Zewnętrznego</w:t>
      </w:r>
      <w:r w:rsidR="00756A01">
        <w:rPr>
          <w:rFonts w:ascii="Arial" w:hAnsi="Arial" w:cs="Arial"/>
          <w:iCs/>
        </w:rPr>
        <w:t xml:space="preserve"> u</w:t>
      </w:r>
      <w:r w:rsidR="00756A01" w:rsidRPr="009E3E03">
        <w:rPr>
          <w:rFonts w:ascii="Arial" w:hAnsi="Arial" w:cs="Arial"/>
          <w:iCs/>
        </w:rPr>
        <w:t>dostępnion</w:t>
      </w:r>
      <w:r w:rsidR="00756A01">
        <w:rPr>
          <w:rFonts w:ascii="Arial" w:hAnsi="Arial" w:cs="Arial"/>
          <w:iCs/>
        </w:rPr>
        <w:t>ej</w:t>
      </w:r>
      <w:r w:rsidR="00756A01" w:rsidRPr="009E3E03">
        <w:rPr>
          <w:rFonts w:ascii="Arial" w:hAnsi="Arial" w:cs="Arial"/>
          <w:iCs/>
        </w:rPr>
        <w:t xml:space="preserve"> </w:t>
      </w:r>
      <w:r w:rsidR="00756A01">
        <w:rPr>
          <w:rFonts w:ascii="Arial" w:hAnsi="Arial" w:cs="Arial"/>
          <w:iCs/>
        </w:rPr>
        <w:t>n</w:t>
      </w:r>
      <w:r w:rsidR="00756A01" w:rsidRPr="009E3E03">
        <w:rPr>
          <w:rFonts w:ascii="Arial" w:hAnsi="Arial" w:cs="Arial"/>
          <w:iCs/>
        </w:rPr>
        <w:t xml:space="preserve">a stronie </w:t>
      </w:r>
      <w:hyperlink r:id="rId9" w:history="1">
        <w:r w:rsidR="00756A01" w:rsidRPr="00241712">
          <w:rPr>
            <w:rStyle w:val="Hipercze"/>
            <w:rFonts w:ascii="Arial" w:hAnsi="Arial" w:cs="Arial"/>
            <w:iCs/>
          </w:rPr>
          <w:t>www.funduszeUE.lubelskie.pl</w:t>
        </w:r>
      </w:hyperlink>
      <w:r w:rsidR="003B457D">
        <w:rPr>
          <w:rFonts w:ascii="Arial" w:hAnsi="Arial" w:cs="Arial"/>
          <w:iCs/>
        </w:rPr>
        <w:t>,</w:t>
      </w:r>
      <w:r w:rsidR="00756A01">
        <w:rPr>
          <w:rFonts w:ascii="Arial" w:hAnsi="Arial" w:cs="Arial"/>
          <w:iCs/>
        </w:rPr>
        <w:t xml:space="preserve"> </w:t>
      </w:r>
      <w:r w:rsidRPr="00FB13D0">
        <w:rPr>
          <w:rFonts w:ascii="Arial" w:hAnsi="Arial" w:cs="Arial"/>
          <w:iCs/>
        </w:rPr>
        <w:t xml:space="preserve"> </w:t>
      </w:r>
      <w:r w:rsidR="00C76222" w:rsidRPr="00FB13D0">
        <w:rPr>
          <w:rFonts w:ascii="Arial" w:hAnsi="Arial" w:cs="Arial"/>
          <w:iCs/>
        </w:rPr>
        <w:t>w</w:t>
      </w:r>
      <w:r w:rsidR="00C76222">
        <w:rPr>
          <w:rFonts w:ascii="Arial" w:hAnsi="Arial" w:cs="Arial"/>
          <w:iCs/>
        </w:rPr>
        <w:t> </w:t>
      </w:r>
      <w:r w:rsidRPr="00FB13D0">
        <w:rPr>
          <w:rFonts w:ascii="Arial" w:hAnsi="Arial" w:cs="Arial"/>
          <w:iCs/>
        </w:rPr>
        <w:t>tym wymiar czasu pracy</w:t>
      </w:r>
      <w:r w:rsidR="00F17972">
        <w:rPr>
          <w:rFonts w:ascii="Arial" w:hAnsi="Arial" w:cs="Arial"/>
          <w:iCs/>
        </w:rPr>
        <w:t xml:space="preserve"> </w:t>
      </w:r>
      <w:r w:rsidR="00C76222" w:rsidRPr="00FB13D0">
        <w:rPr>
          <w:rFonts w:ascii="Arial" w:hAnsi="Arial" w:cs="Arial"/>
          <w:iCs/>
        </w:rPr>
        <w:t>i</w:t>
      </w:r>
      <w:r w:rsidR="00C76222">
        <w:rPr>
          <w:rFonts w:ascii="Arial" w:hAnsi="Arial" w:cs="Arial"/>
          <w:iCs/>
        </w:rPr>
        <w:t> </w:t>
      </w:r>
      <w:r w:rsidRPr="00FB13D0">
        <w:rPr>
          <w:rFonts w:ascii="Arial" w:hAnsi="Arial" w:cs="Arial"/>
          <w:iCs/>
        </w:rPr>
        <w:t>godzin pracy, jeśli zostały określone w dokumentach związanych</w:t>
      </w:r>
      <w:r w:rsidR="00B227CF">
        <w:rPr>
          <w:rFonts w:ascii="Arial" w:hAnsi="Arial" w:cs="Arial"/>
          <w:iCs/>
        </w:rPr>
        <w:t xml:space="preserve"> </w:t>
      </w:r>
      <w:r w:rsidRPr="00FB13D0">
        <w:rPr>
          <w:rFonts w:ascii="Arial" w:hAnsi="Arial" w:cs="Arial"/>
          <w:iCs/>
        </w:rPr>
        <w:t>z zaangażowaniem osoby do Projektu. Beneficjent zobowiązuje się do stosowania</w:t>
      </w:r>
      <w:r w:rsidR="00B227CF">
        <w:rPr>
          <w:rFonts w:ascii="Arial" w:hAnsi="Arial" w:cs="Arial"/>
          <w:iCs/>
        </w:rPr>
        <w:t xml:space="preserve"> </w:t>
      </w:r>
      <w:r w:rsidRPr="00FB13D0">
        <w:rPr>
          <w:rFonts w:ascii="Arial" w:hAnsi="Arial" w:cs="Arial"/>
          <w:iCs/>
        </w:rPr>
        <w:t>w/w dokumentu</w:t>
      </w:r>
      <w:r w:rsidR="00F17972">
        <w:rPr>
          <w:rFonts w:ascii="Arial" w:hAnsi="Arial" w:cs="Arial"/>
          <w:iCs/>
        </w:rPr>
        <w:t xml:space="preserve"> </w:t>
      </w:r>
      <w:r w:rsidR="00C76222" w:rsidRPr="00FB13D0">
        <w:rPr>
          <w:rFonts w:ascii="Arial" w:hAnsi="Arial" w:cs="Arial"/>
          <w:iCs/>
        </w:rPr>
        <w:t>i</w:t>
      </w:r>
      <w:r w:rsidR="00C76222">
        <w:rPr>
          <w:rFonts w:ascii="Arial" w:hAnsi="Arial" w:cs="Arial"/>
          <w:iCs/>
        </w:rPr>
        <w:t> </w:t>
      </w:r>
      <w:r w:rsidRPr="00FB13D0">
        <w:rPr>
          <w:rFonts w:ascii="Arial" w:hAnsi="Arial" w:cs="Arial"/>
          <w:iCs/>
        </w:rPr>
        <w:t>jego ewentualnych zmian przy realizacji Umowy.</w:t>
      </w:r>
    </w:p>
    <w:p w14:paraId="69595152" w14:textId="387CB126" w:rsidR="00893279" w:rsidRPr="00136DE5" w:rsidRDefault="002677DE">
      <w:pPr>
        <w:pStyle w:val="Default"/>
        <w:numPr>
          <w:ilvl w:val="0"/>
          <w:numId w:val="12"/>
        </w:numPr>
        <w:tabs>
          <w:tab w:val="left" w:pos="426"/>
        </w:tabs>
        <w:spacing w:before="60" w:after="60"/>
        <w:ind w:left="426" w:hanging="426"/>
        <w:jc w:val="both"/>
        <w:rPr>
          <w:color w:val="auto"/>
          <w:sz w:val="22"/>
          <w:szCs w:val="22"/>
        </w:rPr>
      </w:pPr>
      <w:r w:rsidRPr="00136DE5">
        <w:rPr>
          <w:color w:val="auto"/>
          <w:sz w:val="22"/>
          <w:szCs w:val="22"/>
        </w:rPr>
        <w:lastRenderedPageBreak/>
        <w:t>Jeżeli podatek od towarów</w:t>
      </w:r>
      <w:r w:rsidR="00F17972" w:rsidRPr="00136DE5">
        <w:rPr>
          <w:color w:val="auto"/>
          <w:sz w:val="22"/>
          <w:szCs w:val="22"/>
        </w:rPr>
        <w:t xml:space="preserve"> </w:t>
      </w:r>
      <w:r w:rsidR="00C76222" w:rsidRPr="00136DE5">
        <w:rPr>
          <w:color w:val="auto"/>
          <w:sz w:val="22"/>
          <w:szCs w:val="22"/>
        </w:rPr>
        <w:t>i </w:t>
      </w:r>
      <w:r w:rsidRPr="00136DE5">
        <w:rPr>
          <w:color w:val="auto"/>
          <w:sz w:val="22"/>
          <w:szCs w:val="22"/>
        </w:rPr>
        <w:t>usług (VAT) może stanowić wydatek kwalifikowalny</w:t>
      </w:r>
      <w:r w:rsidR="00F17972" w:rsidRPr="00136DE5">
        <w:rPr>
          <w:color w:val="auto"/>
          <w:sz w:val="22"/>
          <w:szCs w:val="22"/>
        </w:rPr>
        <w:t xml:space="preserve"> </w:t>
      </w:r>
      <w:r w:rsidR="00C76222" w:rsidRPr="00136DE5">
        <w:rPr>
          <w:color w:val="auto"/>
          <w:sz w:val="22"/>
          <w:szCs w:val="22"/>
        </w:rPr>
        <w:t>w </w:t>
      </w:r>
      <w:r w:rsidRPr="00136DE5">
        <w:rPr>
          <w:color w:val="auto"/>
          <w:sz w:val="22"/>
          <w:szCs w:val="22"/>
        </w:rPr>
        <w:t>ramach Projektu, zaś całkowita wartość Projektu wynosi co najmniej 5 000 000 EUR,</w:t>
      </w:r>
      <w:r w:rsidR="00F17972" w:rsidRPr="00136DE5">
        <w:rPr>
          <w:color w:val="auto"/>
          <w:sz w:val="22"/>
          <w:szCs w:val="22"/>
        </w:rPr>
        <w:t xml:space="preserve"> </w:t>
      </w:r>
      <w:r w:rsidRPr="00136DE5">
        <w:rPr>
          <w:color w:val="auto"/>
          <w:sz w:val="22"/>
          <w:szCs w:val="22"/>
        </w:rPr>
        <w:t>Beneficjent dokumentując kwalifikowalność podatku od towarów</w:t>
      </w:r>
      <w:r w:rsidR="00F17972" w:rsidRPr="00136DE5">
        <w:rPr>
          <w:color w:val="auto"/>
          <w:sz w:val="22"/>
          <w:szCs w:val="22"/>
        </w:rPr>
        <w:t xml:space="preserve"> </w:t>
      </w:r>
      <w:r w:rsidR="00C76222" w:rsidRPr="00136DE5">
        <w:rPr>
          <w:color w:val="auto"/>
          <w:sz w:val="22"/>
          <w:szCs w:val="22"/>
        </w:rPr>
        <w:t>i </w:t>
      </w:r>
      <w:r w:rsidRPr="00136DE5">
        <w:rPr>
          <w:color w:val="auto"/>
          <w:sz w:val="22"/>
          <w:szCs w:val="22"/>
        </w:rPr>
        <w:t>usług (VAT) ma obowiązek, pod rygorem odmowy uznania wydatku za kwalifikowalny:</w:t>
      </w:r>
    </w:p>
    <w:p w14:paraId="4820C2BC" w14:textId="34048F87" w:rsidR="00893279" w:rsidRPr="00136DE5" w:rsidRDefault="002677DE" w:rsidP="0003461E">
      <w:pPr>
        <w:pStyle w:val="Default"/>
        <w:numPr>
          <w:ilvl w:val="1"/>
          <w:numId w:val="12"/>
        </w:numPr>
        <w:spacing w:before="60" w:after="60"/>
        <w:ind w:left="851" w:hanging="425"/>
        <w:jc w:val="both"/>
        <w:rPr>
          <w:sz w:val="22"/>
          <w:szCs w:val="22"/>
        </w:rPr>
      </w:pPr>
      <w:r w:rsidRPr="00136DE5">
        <w:rPr>
          <w:color w:val="auto"/>
          <w:sz w:val="22"/>
          <w:szCs w:val="22"/>
        </w:rPr>
        <w:t>złożyć oświadczenie</w:t>
      </w:r>
      <w:r w:rsidR="00F17972" w:rsidRPr="00136DE5">
        <w:rPr>
          <w:color w:val="auto"/>
          <w:sz w:val="22"/>
          <w:szCs w:val="22"/>
        </w:rPr>
        <w:t xml:space="preserve"> </w:t>
      </w:r>
      <w:r w:rsidR="00C76222" w:rsidRPr="00136DE5">
        <w:rPr>
          <w:color w:val="auto"/>
          <w:sz w:val="22"/>
          <w:szCs w:val="22"/>
        </w:rPr>
        <w:t>o </w:t>
      </w:r>
      <w:r w:rsidRPr="00136DE5">
        <w:rPr>
          <w:color w:val="auto"/>
          <w:sz w:val="22"/>
          <w:szCs w:val="22"/>
        </w:rPr>
        <w:t xml:space="preserve">kwalifikowalności podatku VAT, według wzoru stanowiącego Załącznik nr 4 do Umowy; </w:t>
      </w:r>
    </w:p>
    <w:p w14:paraId="2BDB7BB7" w14:textId="163AF2F0" w:rsidR="00893279" w:rsidRPr="00136DE5" w:rsidRDefault="002677DE" w:rsidP="0003461E">
      <w:pPr>
        <w:numPr>
          <w:ilvl w:val="1"/>
          <w:numId w:val="12"/>
        </w:numPr>
        <w:spacing w:before="60" w:after="60"/>
        <w:ind w:left="851" w:hanging="425"/>
        <w:jc w:val="both"/>
        <w:rPr>
          <w:rFonts w:ascii="Arial" w:hAnsi="Arial" w:cs="Arial"/>
        </w:rPr>
      </w:pPr>
      <w:r w:rsidRPr="00136DE5">
        <w:rPr>
          <w:rFonts w:ascii="Arial" w:hAnsi="Arial" w:cs="Arial"/>
        </w:rPr>
        <w:t>wraz</w:t>
      </w:r>
      <w:r w:rsidR="00F17972" w:rsidRPr="00136DE5">
        <w:rPr>
          <w:rFonts w:ascii="Arial" w:hAnsi="Arial" w:cs="Arial"/>
        </w:rPr>
        <w:t xml:space="preserve"> </w:t>
      </w:r>
      <w:r w:rsidR="00C76222" w:rsidRPr="00136DE5">
        <w:rPr>
          <w:rFonts w:ascii="Arial" w:hAnsi="Arial" w:cs="Arial"/>
        </w:rPr>
        <w:t>z </w:t>
      </w:r>
      <w:r w:rsidRPr="00136DE5">
        <w:rPr>
          <w:rFonts w:ascii="Arial" w:hAnsi="Arial" w:cs="Arial"/>
        </w:rPr>
        <w:t>pierwszym wnioskiem</w:t>
      </w:r>
      <w:r w:rsidR="00F17972" w:rsidRPr="00136DE5">
        <w:rPr>
          <w:rFonts w:ascii="Arial" w:hAnsi="Arial" w:cs="Arial"/>
        </w:rPr>
        <w:t xml:space="preserve"> </w:t>
      </w:r>
      <w:r w:rsidR="00C76222" w:rsidRPr="00136DE5">
        <w:rPr>
          <w:rFonts w:ascii="Arial" w:hAnsi="Arial" w:cs="Arial"/>
        </w:rPr>
        <w:t>o </w:t>
      </w:r>
      <w:r w:rsidRPr="00136DE5">
        <w:rPr>
          <w:rFonts w:ascii="Arial" w:hAnsi="Arial" w:cs="Arial"/>
        </w:rPr>
        <w:t>płatność dostarczyć</w:t>
      </w:r>
      <w:r w:rsidR="00F17972" w:rsidRPr="00136DE5">
        <w:rPr>
          <w:rFonts w:ascii="Arial" w:hAnsi="Arial" w:cs="Arial"/>
        </w:rPr>
        <w:t xml:space="preserve"> </w:t>
      </w:r>
      <w:r w:rsidR="00C76222" w:rsidRPr="00136DE5">
        <w:rPr>
          <w:rFonts w:ascii="Arial" w:hAnsi="Arial" w:cs="Arial"/>
        </w:rPr>
        <w:t>z </w:t>
      </w:r>
      <w:r w:rsidRPr="00136DE5">
        <w:rPr>
          <w:rFonts w:ascii="Arial" w:hAnsi="Arial" w:cs="Arial"/>
        </w:rPr>
        <w:t>właściwego organu podatkowego pisemną interpretację przepisów prawa podatkowego dotyczącą możliwości odzyskania podatku VAT, odnoszącą się do</w:t>
      </w:r>
      <w:r w:rsidR="00F17972" w:rsidRPr="00136DE5">
        <w:rPr>
          <w:rFonts w:ascii="Arial" w:hAnsi="Arial" w:cs="Arial"/>
        </w:rPr>
        <w:t xml:space="preserve"> </w:t>
      </w:r>
      <w:r w:rsidRPr="00136DE5">
        <w:rPr>
          <w:rFonts w:ascii="Arial" w:hAnsi="Arial" w:cs="Arial"/>
        </w:rPr>
        <w:t>Projektu (interpretacja indywidualna)</w:t>
      </w:r>
      <w:r w:rsidRPr="00136DE5">
        <w:rPr>
          <w:rStyle w:val="Zakotwiczenieprzypisudolnego"/>
          <w:rFonts w:ascii="Arial" w:hAnsi="Arial" w:cs="Arial"/>
        </w:rPr>
        <w:footnoteReference w:id="16"/>
      </w:r>
      <w:r w:rsidRPr="00136DE5">
        <w:rPr>
          <w:rFonts w:ascii="Arial" w:hAnsi="Arial" w:cs="Arial"/>
        </w:rPr>
        <w:t xml:space="preserve">. </w:t>
      </w:r>
    </w:p>
    <w:p w14:paraId="1E25F805" w14:textId="63C7AD2F" w:rsidR="00893279" w:rsidRPr="00136DE5" w:rsidRDefault="002677DE" w:rsidP="00B655BE">
      <w:pPr>
        <w:spacing w:before="60" w:after="60"/>
        <w:jc w:val="both"/>
        <w:rPr>
          <w:rFonts w:ascii="Arial" w:hAnsi="Arial" w:cs="Arial"/>
        </w:rPr>
      </w:pPr>
      <w:r w:rsidRPr="00136DE5">
        <w:rPr>
          <w:rFonts w:ascii="Arial" w:hAnsi="Arial" w:cs="Arial"/>
        </w:rPr>
        <w:t>Obowiązki,</w:t>
      </w:r>
      <w:r w:rsidR="00F17972" w:rsidRPr="00136DE5">
        <w:rPr>
          <w:rFonts w:ascii="Arial" w:hAnsi="Arial" w:cs="Arial"/>
        </w:rPr>
        <w:t xml:space="preserve"> </w:t>
      </w:r>
      <w:r w:rsidR="00C76222" w:rsidRPr="00136DE5">
        <w:rPr>
          <w:rFonts w:ascii="Arial" w:hAnsi="Arial" w:cs="Arial"/>
        </w:rPr>
        <w:t>o </w:t>
      </w:r>
      <w:r w:rsidRPr="00136DE5">
        <w:rPr>
          <w:rFonts w:ascii="Arial" w:hAnsi="Arial" w:cs="Arial"/>
        </w:rPr>
        <w:t>których mowa</w:t>
      </w:r>
      <w:r w:rsidR="00F17972" w:rsidRPr="00136DE5">
        <w:rPr>
          <w:rFonts w:ascii="Arial" w:hAnsi="Arial" w:cs="Arial"/>
        </w:rPr>
        <w:t xml:space="preserve"> </w:t>
      </w:r>
      <w:r w:rsidR="00C76222" w:rsidRPr="00136DE5">
        <w:rPr>
          <w:rFonts w:ascii="Arial" w:hAnsi="Arial" w:cs="Arial"/>
        </w:rPr>
        <w:t>w </w:t>
      </w:r>
      <w:r w:rsidRPr="00136DE5">
        <w:rPr>
          <w:rFonts w:ascii="Arial" w:hAnsi="Arial" w:cs="Arial"/>
        </w:rPr>
        <w:t>niniejszym ustępie, powstają również</w:t>
      </w:r>
      <w:r w:rsidR="00F17972" w:rsidRPr="00136DE5">
        <w:rPr>
          <w:rFonts w:ascii="Arial" w:hAnsi="Arial" w:cs="Arial"/>
        </w:rPr>
        <w:t xml:space="preserve"> </w:t>
      </w:r>
      <w:r w:rsidR="00C76222" w:rsidRPr="00136DE5">
        <w:rPr>
          <w:rFonts w:ascii="Arial" w:hAnsi="Arial" w:cs="Arial"/>
        </w:rPr>
        <w:t>w </w:t>
      </w:r>
      <w:r w:rsidRPr="00136DE5">
        <w:rPr>
          <w:rFonts w:ascii="Arial" w:hAnsi="Arial" w:cs="Arial"/>
        </w:rPr>
        <w:t>przypadku, gdy po zawarciu Umowy nastąpi zmiana całkowitej wartości Projektu skutkująca osiągnięciem</w:t>
      </w:r>
      <w:r w:rsidR="00B655BE" w:rsidRPr="00136DE5">
        <w:rPr>
          <w:rFonts w:ascii="Arial" w:hAnsi="Arial" w:cs="Arial"/>
        </w:rPr>
        <w:br/>
      </w:r>
      <w:r w:rsidRPr="00136DE5">
        <w:rPr>
          <w:rFonts w:ascii="Arial" w:hAnsi="Arial" w:cs="Arial"/>
        </w:rPr>
        <w:t>w/w progu kwotowego.</w:t>
      </w:r>
      <w:r w:rsidR="00B655BE" w:rsidRPr="00136DE5">
        <w:rPr>
          <w:rFonts w:ascii="Arial" w:hAnsi="Arial" w:cs="Arial"/>
        </w:rPr>
        <w:t xml:space="preserve"> </w:t>
      </w:r>
      <w:r w:rsidRPr="00136DE5">
        <w:rPr>
          <w:rFonts w:ascii="Arial" w:hAnsi="Arial" w:cs="Arial"/>
        </w:rPr>
        <w:t>Jeżeli Projekt jest objęty pomocą publiczną,</w:t>
      </w:r>
      <w:r w:rsidR="00F17972" w:rsidRPr="00136DE5">
        <w:rPr>
          <w:rFonts w:ascii="Arial" w:hAnsi="Arial" w:cs="Arial"/>
        </w:rPr>
        <w:t xml:space="preserve"> </w:t>
      </w:r>
      <w:r w:rsidRPr="00136DE5">
        <w:rPr>
          <w:rFonts w:ascii="Arial" w:hAnsi="Arial" w:cs="Arial"/>
        </w:rPr>
        <w:t>obowiązki,</w:t>
      </w:r>
      <w:r w:rsidR="00F17972" w:rsidRPr="00136DE5">
        <w:rPr>
          <w:rFonts w:ascii="Arial" w:hAnsi="Arial" w:cs="Arial"/>
        </w:rPr>
        <w:t xml:space="preserve"> </w:t>
      </w:r>
      <w:r w:rsidR="00C76222" w:rsidRPr="00136DE5">
        <w:rPr>
          <w:rFonts w:ascii="Arial" w:hAnsi="Arial" w:cs="Arial"/>
        </w:rPr>
        <w:t>o </w:t>
      </w:r>
      <w:r w:rsidRPr="00136DE5">
        <w:rPr>
          <w:rFonts w:ascii="Arial" w:hAnsi="Arial" w:cs="Arial"/>
        </w:rPr>
        <w:t>których mowa</w:t>
      </w:r>
      <w:r w:rsidR="00C76222" w:rsidRPr="00136DE5">
        <w:rPr>
          <w:rFonts w:ascii="Arial" w:hAnsi="Arial" w:cs="Arial"/>
        </w:rPr>
        <w:t xml:space="preserve"> w </w:t>
      </w:r>
      <w:r w:rsidRPr="00136DE5">
        <w:rPr>
          <w:rFonts w:ascii="Arial" w:hAnsi="Arial" w:cs="Arial"/>
        </w:rPr>
        <w:t>niniejszym ustępie, powstają po stronie Beneficjenta</w:t>
      </w:r>
      <w:r w:rsidR="00F17972" w:rsidRPr="00136DE5">
        <w:rPr>
          <w:rFonts w:ascii="Arial" w:hAnsi="Arial" w:cs="Arial"/>
        </w:rPr>
        <w:t xml:space="preserve"> </w:t>
      </w:r>
      <w:r w:rsidR="00C76222" w:rsidRPr="00136DE5">
        <w:rPr>
          <w:rFonts w:ascii="Arial" w:hAnsi="Arial" w:cs="Arial"/>
        </w:rPr>
        <w:t>w </w:t>
      </w:r>
      <w:r w:rsidRPr="00136DE5">
        <w:rPr>
          <w:rFonts w:ascii="Arial" w:hAnsi="Arial" w:cs="Arial"/>
        </w:rPr>
        <w:t>każdym przypadku,</w:t>
      </w:r>
      <w:r w:rsidR="00B655BE" w:rsidRPr="00136DE5">
        <w:rPr>
          <w:rFonts w:ascii="Arial" w:hAnsi="Arial" w:cs="Arial"/>
        </w:rPr>
        <w:br/>
      </w:r>
      <w:r w:rsidRPr="00136DE5">
        <w:rPr>
          <w:rFonts w:ascii="Arial" w:hAnsi="Arial" w:cs="Arial"/>
        </w:rPr>
        <w:t xml:space="preserve">tj. niezależnie od osiągnięcia przez całkowitą wartość Projektu w/w progu kwotowego. </w:t>
      </w:r>
    </w:p>
    <w:p w14:paraId="74E3DDED" w14:textId="3B4B8579" w:rsidR="00893279" w:rsidRPr="00FB13D0" w:rsidRDefault="002677DE" w:rsidP="00FB13D0">
      <w:pPr>
        <w:numPr>
          <w:ilvl w:val="0"/>
          <w:numId w:val="12"/>
        </w:numPr>
        <w:spacing w:before="60" w:after="60"/>
        <w:ind w:left="426" w:hanging="426"/>
        <w:jc w:val="both"/>
        <w:rPr>
          <w:rFonts w:ascii="Arial" w:hAnsi="Arial" w:cs="Arial"/>
          <w:iCs/>
        </w:rPr>
      </w:pPr>
      <w:r w:rsidRPr="00FB13D0">
        <w:rPr>
          <w:rFonts w:ascii="Arial" w:hAnsi="Arial" w:cs="Arial"/>
          <w:iCs/>
        </w:rPr>
        <w:t>W przypadku płatności dokonywanych</w:t>
      </w:r>
      <w:r w:rsidR="00F17972">
        <w:rPr>
          <w:rFonts w:ascii="Arial" w:hAnsi="Arial" w:cs="Arial"/>
          <w:iCs/>
        </w:rPr>
        <w:t xml:space="preserve"> </w:t>
      </w:r>
      <w:r w:rsidR="00C76222" w:rsidRPr="00FB13D0">
        <w:rPr>
          <w:rFonts w:ascii="Arial" w:hAnsi="Arial" w:cs="Arial"/>
          <w:iCs/>
        </w:rPr>
        <w:t>w</w:t>
      </w:r>
      <w:r w:rsidR="00C76222">
        <w:rPr>
          <w:rFonts w:ascii="Arial" w:hAnsi="Arial" w:cs="Arial"/>
          <w:iCs/>
        </w:rPr>
        <w:t> </w:t>
      </w:r>
      <w:r w:rsidRPr="00FB13D0">
        <w:rPr>
          <w:rFonts w:ascii="Arial" w:hAnsi="Arial" w:cs="Arial"/>
          <w:iCs/>
        </w:rPr>
        <w:t>walutach obcych stosuje się następujące zasady ustalania odpowiedniego kursu przeliczeniowego:</w:t>
      </w:r>
    </w:p>
    <w:p w14:paraId="64C5B28C" w14:textId="0EB2E850" w:rsidR="00893279" w:rsidRPr="00FB13D0" w:rsidRDefault="002677DE" w:rsidP="0003461E">
      <w:pPr>
        <w:pStyle w:val="Default"/>
        <w:numPr>
          <w:ilvl w:val="0"/>
          <w:numId w:val="69"/>
        </w:numPr>
        <w:tabs>
          <w:tab w:val="clear" w:pos="0"/>
        </w:tabs>
        <w:spacing w:before="60" w:after="60"/>
        <w:ind w:left="851" w:hanging="425"/>
        <w:jc w:val="both"/>
        <w:rPr>
          <w:color w:val="auto"/>
          <w:sz w:val="22"/>
          <w:szCs w:val="22"/>
        </w:rPr>
      </w:pPr>
      <w:r w:rsidRPr="00FB13D0">
        <w:rPr>
          <w:color w:val="auto"/>
          <w:sz w:val="22"/>
          <w:szCs w:val="22"/>
        </w:rPr>
        <w:t>w przypadku płatności bezgotówkowych dokonywanych</w:t>
      </w:r>
      <w:r w:rsidR="00F17972">
        <w:rPr>
          <w:color w:val="auto"/>
          <w:sz w:val="22"/>
          <w:szCs w:val="22"/>
        </w:rPr>
        <w:t xml:space="preserve"> </w:t>
      </w:r>
      <w:r w:rsidR="00C76222" w:rsidRPr="00FB13D0">
        <w:rPr>
          <w:color w:val="auto"/>
          <w:sz w:val="22"/>
          <w:szCs w:val="22"/>
        </w:rPr>
        <w:t>w</w:t>
      </w:r>
      <w:r w:rsidR="00C76222">
        <w:rPr>
          <w:color w:val="auto"/>
          <w:sz w:val="22"/>
          <w:szCs w:val="22"/>
        </w:rPr>
        <w:t> </w:t>
      </w:r>
      <w:r w:rsidRPr="00FB13D0">
        <w:rPr>
          <w:color w:val="auto"/>
          <w:sz w:val="22"/>
          <w:szCs w:val="22"/>
        </w:rPr>
        <w:t>walutach obcych jako kurs przeliczeniowy należy przyjąć kurs sprzedaży walut</w:t>
      </w:r>
      <w:r w:rsidR="00F17972">
        <w:rPr>
          <w:color w:val="auto"/>
          <w:sz w:val="22"/>
          <w:szCs w:val="22"/>
        </w:rPr>
        <w:t xml:space="preserve"> </w:t>
      </w:r>
      <w:r w:rsidR="00C76222" w:rsidRPr="00FB13D0">
        <w:rPr>
          <w:color w:val="auto"/>
          <w:sz w:val="22"/>
          <w:szCs w:val="22"/>
        </w:rPr>
        <w:t>z</w:t>
      </w:r>
      <w:r w:rsidR="00C76222">
        <w:rPr>
          <w:color w:val="auto"/>
          <w:sz w:val="22"/>
          <w:szCs w:val="22"/>
        </w:rPr>
        <w:t> </w:t>
      </w:r>
      <w:r w:rsidRPr="00FB13D0">
        <w:rPr>
          <w:color w:val="auto"/>
          <w:sz w:val="22"/>
          <w:szCs w:val="22"/>
        </w:rPr>
        <w:t>dnia dokonania płatności zastosowany przez bank realizujący transakcję;</w:t>
      </w:r>
    </w:p>
    <w:p w14:paraId="0F5FA2F8" w14:textId="287EE9BA" w:rsidR="00893279" w:rsidRPr="00FB13D0" w:rsidRDefault="002677DE" w:rsidP="0003461E">
      <w:pPr>
        <w:pStyle w:val="Default"/>
        <w:numPr>
          <w:ilvl w:val="0"/>
          <w:numId w:val="69"/>
        </w:numPr>
        <w:tabs>
          <w:tab w:val="clear" w:pos="0"/>
        </w:tabs>
        <w:spacing w:before="60" w:after="60"/>
        <w:ind w:left="851" w:hanging="425"/>
        <w:jc w:val="both"/>
        <w:rPr>
          <w:color w:val="auto"/>
          <w:sz w:val="22"/>
          <w:szCs w:val="22"/>
        </w:rPr>
      </w:pPr>
      <w:r w:rsidRPr="00FB13D0">
        <w:rPr>
          <w:color w:val="auto"/>
          <w:sz w:val="22"/>
          <w:szCs w:val="22"/>
        </w:rPr>
        <w:t>w przypadku płatności gotówkowych dokonywanych</w:t>
      </w:r>
      <w:r w:rsidR="00F17972">
        <w:rPr>
          <w:color w:val="auto"/>
          <w:sz w:val="22"/>
          <w:szCs w:val="22"/>
        </w:rPr>
        <w:t xml:space="preserve"> </w:t>
      </w:r>
      <w:r w:rsidR="00C76222" w:rsidRPr="00FB13D0">
        <w:rPr>
          <w:color w:val="auto"/>
          <w:sz w:val="22"/>
          <w:szCs w:val="22"/>
        </w:rPr>
        <w:t>w</w:t>
      </w:r>
      <w:r w:rsidR="00C76222">
        <w:rPr>
          <w:color w:val="auto"/>
          <w:sz w:val="22"/>
          <w:szCs w:val="22"/>
        </w:rPr>
        <w:t> </w:t>
      </w:r>
      <w:r w:rsidRPr="00FB13D0">
        <w:rPr>
          <w:color w:val="auto"/>
          <w:sz w:val="22"/>
          <w:szCs w:val="22"/>
        </w:rPr>
        <w:t xml:space="preserve">walutach obcych wartość transakcji należy przeliczyć na walutę polską według kursu, po jakim waluta obca została zakupiona; </w:t>
      </w:r>
    </w:p>
    <w:p w14:paraId="62FBAC1B" w14:textId="6D6C388D" w:rsidR="00893279" w:rsidRPr="00FB13D0" w:rsidRDefault="002677DE" w:rsidP="0003461E">
      <w:pPr>
        <w:pStyle w:val="Default"/>
        <w:numPr>
          <w:ilvl w:val="0"/>
          <w:numId w:val="69"/>
        </w:numPr>
        <w:tabs>
          <w:tab w:val="clear" w:pos="0"/>
        </w:tabs>
        <w:spacing w:before="60" w:after="60"/>
        <w:ind w:left="851" w:hanging="425"/>
        <w:jc w:val="both"/>
        <w:rPr>
          <w:color w:val="auto"/>
          <w:sz w:val="22"/>
          <w:szCs w:val="22"/>
        </w:rPr>
      </w:pPr>
      <w:r w:rsidRPr="00FB13D0">
        <w:rPr>
          <w:color w:val="auto"/>
          <w:sz w:val="22"/>
          <w:szCs w:val="22"/>
        </w:rPr>
        <w:t>w przypadku,</w:t>
      </w:r>
      <w:r w:rsidR="00F17972">
        <w:rPr>
          <w:color w:val="auto"/>
          <w:sz w:val="22"/>
          <w:szCs w:val="22"/>
        </w:rPr>
        <w:t xml:space="preserve"> </w:t>
      </w:r>
      <w:r w:rsidR="00C76222" w:rsidRPr="00FB13D0">
        <w:rPr>
          <w:color w:val="auto"/>
          <w:sz w:val="22"/>
          <w:szCs w:val="22"/>
        </w:rPr>
        <w:t>w</w:t>
      </w:r>
      <w:r w:rsidR="00C76222">
        <w:rPr>
          <w:color w:val="auto"/>
          <w:sz w:val="22"/>
          <w:szCs w:val="22"/>
        </w:rPr>
        <w:t> </w:t>
      </w:r>
      <w:r w:rsidRPr="00FB13D0">
        <w:rPr>
          <w:color w:val="auto"/>
          <w:sz w:val="22"/>
          <w:szCs w:val="22"/>
        </w:rPr>
        <w:t>którym nie ma możliwości przedstawienia rzeczywistego kursu</w:t>
      </w:r>
      <w:r w:rsidR="00024898" w:rsidRPr="00FB13D0">
        <w:rPr>
          <w:color w:val="auto"/>
          <w:sz w:val="22"/>
          <w:szCs w:val="22"/>
        </w:rPr>
        <w:br/>
      </w:r>
      <w:r w:rsidRPr="00FB13D0">
        <w:rPr>
          <w:color w:val="auto"/>
          <w:sz w:val="22"/>
          <w:szCs w:val="22"/>
        </w:rPr>
        <w:t>po jakim została przeliczona transakcja zapłaty np. gdy dokonywana jest</w:t>
      </w:r>
      <w:r w:rsidR="00F17972">
        <w:rPr>
          <w:color w:val="auto"/>
          <w:sz w:val="22"/>
          <w:szCs w:val="22"/>
        </w:rPr>
        <w:t xml:space="preserve"> </w:t>
      </w:r>
      <w:r w:rsidR="00C76222" w:rsidRPr="00FB13D0">
        <w:rPr>
          <w:color w:val="auto"/>
          <w:sz w:val="22"/>
          <w:szCs w:val="22"/>
        </w:rPr>
        <w:t>w</w:t>
      </w:r>
      <w:r w:rsidR="00C76222">
        <w:rPr>
          <w:color w:val="auto"/>
          <w:sz w:val="22"/>
          <w:szCs w:val="22"/>
        </w:rPr>
        <w:t> </w:t>
      </w:r>
      <w:r w:rsidRPr="00FB13D0">
        <w:rPr>
          <w:color w:val="auto"/>
          <w:sz w:val="22"/>
          <w:szCs w:val="22"/>
        </w:rPr>
        <w:t>walucie obcej poza granicami Polski</w:t>
      </w:r>
      <w:r w:rsidR="00F17972">
        <w:rPr>
          <w:color w:val="auto"/>
          <w:sz w:val="22"/>
          <w:szCs w:val="22"/>
        </w:rPr>
        <w:t xml:space="preserve"> </w:t>
      </w:r>
      <w:r w:rsidR="00C76222" w:rsidRPr="00FB13D0">
        <w:rPr>
          <w:color w:val="auto"/>
          <w:sz w:val="22"/>
          <w:szCs w:val="22"/>
        </w:rPr>
        <w:t>w</w:t>
      </w:r>
      <w:r w:rsidR="00C76222">
        <w:rPr>
          <w:color w:val="auto"/>
          <w:sz w:val="22"/>
          <w:szCs w:val="22"/>
        </w:rPr>
        <w:t> </w:t>
      </w:r>
      <w:r w:rsidRPr="00FB13D0">
        <w:rPr>
          <w:color w:val="auto"/>
          <w:sz w:val="22"/>
          <w:szCs w:val="22"/>
        </w:rPr>
        <w:t>banku, który nie prowadzi tabeli kursu walut przeliczanych na walutę polską, jako kurs przeliczeniowy należy przyjąć kurs sprzedaży walut ogłoszony przez Narodowy Bank Polski (NBP)</w:t>
      </w:r>
      <w:r w:rsidR="00F17972">
        <w:rPr>
          <w:color w:val="auto"/>
          <w:sz w:val="22"/>
          <w:szCs w:val="22"/>
        </w:rPr>
        <w:t xml:space="preserve"> </w:t>
      </w:r>
      <w:r w:rsidR="00C76222" w:rsidRPr="00FB13D0">
        <w:rPr>
          <w:color w:val="auto"/>
          <w:sz w:val="22"/>
          <w:szCs w:val="22"/>
        </w:rPr>
        <w:t>w</w:t>
      </w:r>
      <w:r w:rsidR="00C76222">
        <w:rPr>
          <w:color w:val="auto"/>
          <w:sz w:val="22"/>
          <w:szCs w:val="22"/>
        </w:rPr>
        <w:t> </w:t>
      </w:r>
      <w:r w:rsidRPr="00FB13D0">
        <w:rPr>
          <w:color w:val="auto"/>
          <w:sz w:val="22"/>
          <w:szCs w:val="22"/>
        </w:rPr>
        <w:t>dniu dokonania transakcji zapłaty;</w:t>
      </w:r>
    </w:p>
    <w:p w14:paraId="6C06617F" w14:textId="1C9F9475" w:rsidR="00893279" w:rsidRPr="00FB13D0" w:rsidRDefault="002677DE" w:rsidP="0003461E">
      <w:pPr>
        <w:pStyle w:val="Default"/>
        <w:numPr>
          <w:ilvl w:val="0"/>
          <w:numId w:val="69"/>
        </w:numPr>
        <w:tabs>
          <w:tab w:val="clear" w:pos="0"/>
        </w:tabs>
        <w:spacing w:before="60" w:after="60"/>
        <w:ind w:left="851" w:hanging="425"/>
        <w:jc w:val="both"/>
        <w:rPr>
          <w:color w:val="auto"/>
          <w:sz w:val="22"/>
          <w:szCs w:val="22"/>
        </w:rPr>
      </w:pPr>
      <w:r w:rsidRPr="00FB13D0">
        <w:rPr>
          <w:color w:val="auto"/>
          <w:sz w:val="22"/>
          <w:szCs w:val="22"/>
        </w:rPr>
        <w:t>jeżeli nie ma możliwości przeliczenia na walutę polską według kursu sprzedaży waluty obcej ogłoszonego przez NBP, gdyż NBP nie publikuje takich tabel, należy zastosować kurs średni NBP obowiązujący</w:t>
      </w:r>
      <w:r w:rsidR="00F17972">
        <w:rPr>
          <w:color w:val="auto"/>
          <w:sz w:val="22"/>
          <w:szCs w:val="22"/>
        </w:rPr>
        <w:t xml:space="preserve"> </w:t>
      </w:r>
      <w:r w:rsidR="00C76222" w:rsidRPr="00FB13D0">
        <w:rPr>
          <w:color w:val="auto"/>
          <w:sz w:val="22"/>
          <w:szCs w:val="22"/>
        </w:rPr>
        <w:t>w</w:t>
      </w:r>
      <w:r w:rsidR="00C76222">
        <w:rPr>
          <w:color w:val="auto"/>
          <w:sz w:val="22"/>
          <w:szCs w:val="22"/>
        </w:rPr>
        <w:t> </w:t>
      </w:r>
      <w:r w:rsidRPr="00FB13D0">
        <w:rPr>
          <w:color w:val="auto"/>
          <w:sz w:val="22"/>
          <w:szCs w:val="22"/>
        </w:rPr>
        <w:t>dniu dokonania transakcji zapłaty;</w:t>
      </w:r>
    </w:p>
    <w:p w14:paraId="4BD72F3C" w14:textId="77777777" w:rsidR="00893279" w:rsidRPr="00FB13D0" w:rsidRDefault="002677DE" w:rsidP="0003461E">
      <w:pPr>
        <w:pStyle w:val="Default"/>
        <w:numPr>
          <w:ilvl w:val="0"/>
          <w:numId w:val="69"/>
        </w:numPr>
        <w:tabs>
          <w:tab w:val="clear" w:pos="0"/>
        </w:tabs>
        <w:spacing w:before="60" w:after="60"/>
        <w:ind w:left="851" w:hanging="425"/>
        <w:jc w:val="both"/>
        <w:rPr>
          <w:color w:val="auto"/>
          <w:sz w:val="22"/>
          <w:szCs w:val="22"/>
        </w:rPr>
      </w:pPr>
      <w:r w:rsidRPr="00FB13D0">
        <w:rPr>
          <w:color w:val="auto"/>
          <w:sz w:val="22"/>
          <w:szCs w:val="22"/>
        </w:rPr>
        <w:t>kurs, po jakim została przeliczona waluta, powinien zostać udokumentowany przez Beneficjenta,</w:t>
      </w:r>
    </w:p>
    <w:p w14:paraId="193BF26E" w14:textId="4741DB9D" w:rsidR="00893279" w:rsidRPr="00F467D9" w:rsidRDefault="002677DE" w:rsidP="00B655BE">
      <w:pPr>
        <w:spacing w:before="60" w:after="60"/>
        <w:jc w:val="both"/>
        <w:rPr>
          <w:rFonts w:ascii="Arial" w:hAnsi="Arial" w:cs="Arial"/>
        </w:rPr>
      </w:pPr>
      <w:r w:rsidRPr="00FB13D0">
        <w:rPr>
          <w:rFonts w:ascii="Arial" w:hAnsi="Arial" w:cs="Arial"/>
        </w:rPr>
        <w:t>- przy czym powyższe postanowienia stosuje się</w:t>
      </w:r>
      <w:r w:rsidR="00F17972">
        <w:rPr>
          <w:rFonts w:ascii="Arial" w:hAnsi="Arial" w:cs="Arial"/>
        </w:rPr>
        <w:t xml:space="preserve"> </w:t>
      </w:r>
      <w:r w:rsidR="00C76222" w:rsidRPr="00FB13D0">
        <w:rPr>
          <w:rFonts w:ascii="Arial" w:hAnsi="Arial" w:cs="Arial"/>
        </w:rPr>
        <w:t>z</w:t>
      </w:r>
      <w:r w:rsidR="00C76222">
        <w:rPr>
          <w:rFonts w:ascii="Arial" w:hAnsi="Arial" w:cs="Arial"/>
        </w:rPr>
        <w:t> </w:t>
      </w:r>
      <w:r w:rsidRPr="00FB13D0">
        <w:rPr>
          <w:rFonts w:ascii="Arial" w:hAnsi="Arial" w:cs="Arial"/>
        </w:rPr>
        <w:t>uwzględnieniem zasady, iż prowizje pobierane</w:t>
      </w:r>
      <w:r w:rsidR="00F17972">
        <w:rPr>
          <w:rFonts w:ascii="Arial" w:hAnsi="Arial" w:cs="Arial"/>
        </w:rPr>
        <w:t xml:space="preserve"> </w:t>
      </w:r>
      <w:r w:rsidR="00C76222" w:rsidRPr="00FB13D0">
        <w:rPr>
          <w:rFonts w:ascii="Arial" w:hAnsi="Arial" w:cs="Arial"/>
        </w:rPr>
        <w:t>w</w:t>
      </w:r>
      <w:r w:rsidR="00C76222">
        <w:rPr>
          <w:rFonts w:ascii="Arial" w:hAnsi="Arial" w:cs="Arial"/>
        </w:rPr>
        <w:t> </w:t>
      </w:r>
      <w:r w:rsidRPr="00FB13D0">
        <w:rPr>
          <w:rFonts w:ascii="Arial" w:hAnsi="Arial" w:cs="Arial"/>
        </w:rPr>
        <w:t xml:space="preserve">ramach operacji wymiany walut stanowią wydatek niekwalifikowalny. </w:t>
      </w:r>
    </w:p>
    <w:p w14:paraId="0301BDE0" w14:textId="6C1CA6EB" w:rsidR="00893279" w:rsidRPr="00F467D9" w:rsidRDefault="002677DE">
      <w:pPr>
        <w:pStyle w:val="Default"/>
        <w:numPr>
          <w:ilvl w:val="0"/>
          <w:numId w:val="12"/>
        </w:numPr>
        <w:tabs>
          <w:tab w:val="left" w:pos="426"/>
        </w:tabs>
        <w:spacing w:before="60" w:after="60"/>
        <w:ind w:left="426" w:hanging="426"/>
        <w:jc w:val="both"/>
        <w:rPr>
          <w:sz w:val="22"/>
          <w:szCs w:val="22"/>
        </w:rPr>
      </w:pPr>
      <w:r w:rsidRPr="00F467D9">
        <w:rPr>
          <w:sz w:val="22"/>
          <w:szCs w:val="22"/>
        </w:rPr>
        <w:t>W ramach Projektu wydatki przeznaczone na pokrycie</w:t>
      </w:r>
      <w:r w:rsidR="00F17972">
        <w:rPr>
          <w:sz w:val="22"/>
          <w:szCs w:val="22"/>
        </w:rPr>
        <w:t xml:space="preserve"> </w:t>
      </w:r>
      <w:r w:rsidRPr="00F467D9">
        <w:rPr>
          <w:sz w:val="22"/>
          <w:szCs w:val="22"/>
        </w:rPr>
        <w:t>kosztów pośrednich określonych</w:t>
      </w:r>
      <w:r w:rsidR="00F17972">
        <w:rPr>
          <w:sz w:val="22"/>
          <w:szCs w:val="22"/>
        </w:rPr>
        <w:t xml:space="preserve"> </w:t>
      </w:r>
      <w:r w:rsidR="00C76222" w:rsidRPr="00F467D9">
        <w:rPr>
          <w:sz w:val="22"/>
          <w:szCs w:val="22"/>
        </w:rPr>
        <w:t>w</w:t>
      </w:r>
      <w:r w:rsidR="00C76222">
        <w:rPr>
          <w:sz w:val="22"/>
          <w:szCs w:val="22"/>
        </w:rPr>
        <w:t> </w:t>
      </w:r>
      <w:r w:rsidRPr="00F467D9">
        <w:rPr>
          <w:sz w:val="22"/>
          <w:szCs w:val="22"/>
        </w:rPr>
        <w:t xml:space="preserve">regulaminie wyboru projektów mogą stanowić wydatki kwalifikowalne. </w:t>
      </w:r>
    </w:p>
    <w:p w14:paraId="74DDF125" w14:textId="5C430BDE" w:rsidR="00893279" w:rsidRPr="00F467D9" w:rsidRDefault="002677DE">
      <w:pPr>
        <w:pStyle w:val="Default"/>
        <w:numPr>
          <w:ilvl w:val="0"/>
          <w:numId w:val="12"/>
        </w:numPr>
        <w:tabs>
          <w:tab w:val="left" w:pos="426"/>
        </w:tabs>
        <w:spacing w:before="60" w:after="60"/>
        <w:ind w:left="426" w:hanging="426"/>
        <w:jc w:val="both"/>
        <w:rPr>
          <w:sz w:val="22"/>
          <w:szCs w:val="22"/>
        </w:rPr>
      </w:pPr>
      <w:r w:rsidRPr="00F467D9">
        <w:rPr>
          <w:sz w:val="22"/>
          <w:szCs w:val="22"/>
        </w:rPr>
        <w:t>Koszty pośrednie,</w:t>
      </w:r>
      <w:r w:rsidR="00F17972">
        <w:rPr>
          <w:sz w:val="22"/>
          <w:szCs w:val="22"/>
        </w:rPr>
        <w:t xml:space="preserve"> </w:t>
      </w:r>
      <w:r w:rsidR="00C76222" w:rsidRPr="00F467D9">
        <w:rPr>
          <w:sz w:val="22"/>
          <w:szCs w:val="22"/>
        </w:rPr>
        <w:t>o</w:t>
      </w:r>
      <w:r w:rsidR="00C76222">
        <w:rPr>
          <w:sz w:val="22"/>
          <w:szCs w:val="22"/>
        </w:rPr>
        <w:t> </w:t>
      </w:r>
      <w:r w:rsidRPr="00F467D9">
        <w:rPr>
          <w:sz w:val="22"/>
          <w:szCs w:val="22"/>
        </w:rPr>
        <w:t>których mowa</w:t>
      </w:r>
      <w:r w:rsidR="00F17972">
        <w:rPr>
          <w:sz w:val="22"/>
          <w:szCs w:val="22"/>
        </w:rPr>
        <w:t xml:space="preserve"> </w:t>
      </w:r>
      <w:r w:rsidR="00C76222" w:rsidRPr="00F467D9">
        <w:rPr>
          <w:sz w:val="22"/>
          <w:szCs w:val="22"/>
        </w:rPr>
        <w:t>w</w:t>
      </w:r>
      <w:r w:rsidR="00C76222">
        <w:rPr>
          <w:sz w:val="22"/>
          <w:szCs w:val="22"/>
        </w:rPr>
        <w:t> </w:t>
      </w:r>
      <w:r w:rsidRPr="00F467D9">
        <w:rPr>
          <w:sz w:val="22"/>
          <w:szCs w:val="22"/>
        </w:rPr>
        <w:t>ustępie powyżej,</w:t>
      </w:r>
      <w:r w:rsidR="00F17972">
        <w:rPr>
          <w:sz w:val="22"/>
          <w:szCs w:val="22"/>
        </w:rPr>
        <w:t xml:space="preserve"> </w:t>
      </w:r>
      <w:r w:rsidR="00C76222" w:rsidRPr="00FB13D0">
        <w:rPr>
          <w:sz w:val="22"/>
          <w:szCs w:val="22"/>
        </w:rPr>
        <w:t>z</w:t>
      </w:r>
      <w:r w:rsidR="00C76222">
        <w:rPr>
          <w:sz w:val="22"/>
          <w:szCs w:val="22"/>
        </w:rPr>
        <w:t> </w:t>
      </w:r>
      <w:r w:rsidRPr="00FB13D0">
        <w:rPr>
          <w:sz w:val="22"/>
          <w:szCs w:val="22"/>
        </w:rPr>
        <w:t xml:space="preserve">zastrzeżeniem ust. 12, </w:t>
      </w:r>
      <w:r w:rsidRPr="00F467D9">
        <w:rPr>
          <w:sz w:val="22"/>
          <w:szCs w:val="22"/>
        </w:rPr>
        <w:t>będą rozliczane za pomocą stawki ryczałtowej wynoszącej …. bezpośrednich wydatków kwalifikowalnych Projektu. Rozliczenie tych kosztów</w:t>
      </w:r>
      <w:r w:rsidR="00F17972">
        <w:rPr>
          <w:sz w:val="22"/>
          <w:szCs w:val="22"/>
        </w:rPr>
        <w:t xml:space="preserve"> </w:t>
      </w:r>
      <w:r w:rsidRPr="00F467D9">
        <w:rPr>
          <w:sz w:val="22"/>
          <w:szCs w:val="22"/>
        </w:rPr>
        <w:t>będzie następowało</w:t>
      </w:r>
      <w:r w:rsidR="00F17972">
        <w:rPr>
          <w:sz w:val="22"/>
          <w:szCs w:val="22"/>
        </w:rPr>
        <w:t xml:space="preserve"> </w:t>
      </w:r>
      <w:r w:rsidR="00C76222" w:rsidRPr="00F467D9">
        <w:rPr>
          <w:sz w:val="22"/>
          <w:szCs w:val="22"/>
        </w:rPr>
        <w:t>w</w:t>
      </w:r>
      <w:r w:rsidR="00C76222">
        <w:rPr>
          <w:sz w:val="22"/>
          <w:szCs w:val="22"/>
        </w:rPr>
        <w:t> </w:t>
      </w:r>
      <w:r w:rsidRPr="00F467D9">
        <w:rPr>
          <w:sz w:val="22"/>
          <w:szCs w:val="22"/>
        </w:rPr>
        <w:t>kolejnych wnioskach</w:t>
      </w:r>
      <w:r w:rsidR="00F17972">
        <w:rPr>
          <w:sz w:val="22"/>
          <w:szCs w:val="22"/>
        </w:rPr>
        <w:t xml:space="preserve"> </w:t>
      </w:r>
      <w:r w:rsidR="00C76222" w:rsidRPr="00F467D9">
        <w:rPr>
          <w:sz w:val="22"/>
          <w:szCs w:val="22"/>
        </w:rPr>
        <w:t>o</w:t>
      </w:r>
      <w:r w:rsidR="00C76222">
        <w:rPr>
          <w:sz w:val="22"/>
          <w:szCs w:val="22"/>
        </w:rPr>
        <w:t> </w:t>
      </w:r>
      <w:r w:rsidRPr="00F467D9">
        <w:rPr>
          <w:sz w:val="22"/>
          <w:szCs w:val="22"/>
        </w:rPr>
        <w:t>płatność,</w:t>
      </w:r>
      <w:r w:rsidR="00F17972">
        <w:rPr>
          <w:sz w:val="22"/>
          <w:szCs w:val="22"/>
        </w:rPr>
        <w:t xml:space="preserve"> </w:t>
      </w:r>
      <w:r w:rsidR="00C76222" w:rsidRPr="00F467D9">
        <w:rPr>
          <w:sz w:val="22"/>
          <w:szCs w:val="22"/>
        </w:rPr>
        <w:t>z</w:t>
      </w:r>
      <w:r w:rsidR="00C76222">
        <w:rPr>
          <w:sz w:val="22"/>
          <w:szCs w:val="22"/>
        </w:rPr>
        <w:t> </w:t>
      </w:r>
      <w:r w:rsidRPr="00F467D9">
        <w:rPr>
          <w:sz w:val="22"/>
          <w:szCs w:val="22"/>
        </w:rPr>
        <w:t>zastosowaniem stawki określonej</w:t>
      </w:r>
      <w:r w:rsidR="00F17972">
        <w:rPr>
          <w:sz w:val="22"/>
          <w:szCs w:val="22"/>
        </w:rPr>
        <w:t xml:space="preserve"> </w:t>
      </w:r>
      <w:r w:rsidR="00C76222" w:rsidRPr="00F467D9">
        <w:rPr>
          <w:sz w:val="22"/>
          <w:szCs w:val="22"/>
        </w:rPr>
        <w:t>w</w:t>
      </w:r>
      <w:r w:rsidR="00C76222">
        <w:rPr>
          <w:sz w:val="22"/>
          <w:szCs w:val="22"/>
        </w:rPr>
        <w:t> </w:t>
      </w:r>
      <w:r w:rsidRPr="00F467D9">
        <w:rPr>
          <w:sz w:val="22"/>
          <w:szCs w:val="22"/>
        </w:rPr>
        <w:t>niniejszym ustępie, odniesionej do objętej danym wnioskiem kwoty bezpośrednich</w:t>
      </w:r>
      <w:r w:rsidR="00F17972">
        <w:rPr>
          <w:sz w:val="22"/>
          <w:szCs w:val="22"/>
        </w:rPr>
        <w:t xml:space="preserve"> </w:t>
      </w:r>
      <w:r w:rsidRPr="00F467D9">
        <w:rPr>
          <w:sz w:val="22"/>
          <w:szCs w:val="22"/>
        </w:rPr>
        <w:t>wydatków kwalifikowalnych Projektu. Weryfikacja wydatków na pokrycie</w:t>
      </w:r>
      <w:r w:rsidR="00F17972">
        <w:rPr>
          <w:sz w:val="22"/>
          <w:szCs w:val="22"/>
        </w:rPr>
        <w:t xml:space="preserve"> </w:t>
      </w:r>
      <w:r w:rsidRPr="00F467D9">
        <w:rPr>
          <w:sz w:val="22"/>
          <w:szCs w:val="22"/>
        </w:rPr>
        <w:t xml:space="preserve">kosztów pośrednich polega na sprawdzeniu, czy Beneficjent prawidłowo zastosował wysokość stawki ryczałtowej oraz czy prawidłowo </w:t>
      </w:r>
      <w:r w:rsidRPr="00F467D9">
        <w:rPr>
          <w:sz w:val="22"/>
          <w:szCs w:val="22"/>
        </w:rPr>
        <w:lastRenderedPageBreak/>
        <w:t>wykazał kwotę wydatków</w:t>
      </w:r>
      <w:r w:rsidR="00F17972">
        <w:rPr>
          <w:sz w:val="22"/>
          <w:szCs w:val="22"/>
        </w:rPr>
        <w:t xml:space="preserve"> </w:t>
      </w:r>
      <w:r w:rsidRPr="00F467D9">
        <w:rPr>
          <w:sz w:val="22"/>
          <w:szCs w:val="22"/>
        </w:rPr>
        <w:t>bezpośrednich będących podstawą wyliczenia</w:t>
      </w:r>
      <w:r w:rsidR="00F17972">
        <w:rPr>
          <w:sz w:val="22"/>
          <w:szCs w:val="22"/>
        </w:rPr>
        <w:t xml:space="preserve"> </w:t>
      </w:r>
      <w:r w:rsidR="00C76222" w:rsidRPr="00F467D9">
        <w:rPr>
          <w:sz w:val="22"/>
          <w:szCs w:val="22"/>
        </w:rPr>
        <w:t>z</w:t>
      </w:r>
      <w:r w:rsidR="00C76222">
        <w:rPr>
          <w:sz w:val="22"/>
          <w:szCs w:val="22"/>
        </w:rPr>
        <w:t> </w:t>
      </w:r>
      <w:r w:rsidRPr="00F467D9">
        <w:rPr>
          <w:sz w:val="22"/>
          <w:szCs w:val="22"/>
        </w:rPr>
        <w:t>wykorzystaniem stawki ryczałt</w:t>
      </w:r>
      <w:r w:rsidR="004D5FE6" w:rsidRPr="00F467D9">
        <w:rPr>
          <w:sz w:val="22"/>
          <w:szCs w:val="22"/>
        </w:rPr>
        <w:t>owej</w:t>
      </w:r>
      <w:r w:rsidR="00570D0C" w:rsidRPr="00F467D9">
        <w:rPr>
          <w:sz w:val="22"/>
          <w:szCs w:val="22"/>
        </w:rPr>
        <w:t>.</w:t>
      </w:r>
      <w:r w:rsidRPr="00F467D9">
        <w:rPr>
          <w:sz w:val="22"/>
          <w:szCs w:val="22"/>
        </w:rPr>
        <w:t xml:space="preserve"> Beneficjent jest zobowiązany do przedstawienia dokumentacji potwierdzającej rozliczenie wydatków</w:t>
      </w:r>
      <w:r w:rsidR="00F17972">
        <w:rPr>
          <w:sz w:val="22"/>
          <w:szCs w:val="22"/>
        </w:rPr>
        <w:t xml:space="preserve"> </w:t>
      </w:r>
      <w:r w:rsidRPr="00F467D9">
        <w:rPr>
          <w:sz w:val="22"/>
          <w:szCs w:val="22"/>
        </w:rPr>
        <w:t xml:space="preserve">bezpośrednich Projektu będących podstawą do zastosowania stawki ryczałtowej. </w:t>
      </w:r>
    </w:p>
    <w:p w14:paraId="0179102F" w14:textId="7FC815D8" w:rsidR="00893279" w:rsidRPr="00136DE5" w:rsidRDefault="002677DE">
      <w:pPr>
        <w:pStyle w:val="Default"/>
        <w:numPr>
          <w:ilvl w:val="0"/>
          <w:numId w:val="12"/>
        </w:numPr>
        <w:tabs>
          <w:tab w:val="left" w:pos="426"/>
        </w:tabs>
        <w:spacing w:before="60" w:after="60"/>
        <w:ind w:left="426" w:hanging="426"/>
        <w:jc w:val="both"/>
        <w:rPr>
          <w:sz w:val="22"/>
          <w:szCs w:val="22"/>
        </w:rPr>
      </w:pPr>
      <w:r w:rsidRPr="00136DE5">
        <w:rPr>
          <w:rFonts w:eastAsia="Arial"/>
          <w:sz w:val="22"/>
          <w:szCs w:val="22"/>
        </w:rPr>
        <w:t>W przypadku obniżenia wartości bezpośrednich wydatków kwalifikowalnych Projektu, bez względu na przyczynę (w tym</w:t>
      </w:r>
      <w:r w:rsidR="00F17972" w:rsidRPr="00136DE5">
        <w:rPr>
          <w:rFonts w:eastAsia="Arial"/>
          <w:sz w:val="22"/>
          <w:szCs w:val="22"/>
        </w:rPr>
        <w:t xml:space="preserve"> </w:t>
      </w:r>
      <w:r w:rsidR="00C76222" w:rsidRPr="00136DE5">
        <w:rPr>
          <w:rFonts w:eastAsia="Arial"/>
          <w:sz w:val="22"/>
          <w:szCs w:val="22"/>
        </w:rPr>
        <w:t>w </w:t>
      </w:r>
      <w:r w:rsidRPr="00136DE5">
        <w:rPr>
          <w:rFonts w:eastAsia="Arial"/>
          <w:sz w:val="22"/>
          <w:szCs w:val="22"/>
        </w:rPr>
        <w:t>szczególności</w:t>
      </w:r>
      <w:r w:rsidR="00F17972" w:rsidRPr="00136DE5">
        <w:rPr>
          <w:rFonts w:eastAsia="Arial"/>
          <w:sz w:val="22"/>
          <w:szCs w:val="22"/>
        </w:rPr>
        <w:t xml:space="preserve"> </w:t>
      </w:r>
      <w:r w:rsidRPr="00136DE5">
        <w:rPr>
          <w:rFonts w:eastAsia="Arial"/>
          <w:sz w:val="22"/>
          <w:szCs w:val="22"/>
        </w:rPr>
        <w:t>wskutek wystąpienia nieprawidłowości</w:t>
      </w:r>
      <w:r w:rsidR="00B655BE" w:rsidRPr="00136DE5">
        <w:rPr>
          <w:rFonts w:eastAsia="Arial"/>
          <w:sz w:val="22"/>
          <w:szCs w:val="22"/>
        </w:rPr>
        <w:br/>
      </w:r>
      <w:r w:rsidRPr="00136DE5">
        <w:rPr>
          <w:rFonts w:eastAsia="Arial"/>
          <w:sz w:val="22"/>
          <w:szCs w:val="22"/>
        </w:rPr>
        <w:t>w Projekcie</w:t>
      </w:r>
      <w:r w:rsidR="00F17972" w:rsidRPr="00136DE5">
        <w:rPr>
          <w:rFonts w:eastAsia="Arial"/>
          <w:sz w:val="22"/>
          <w:szCs w:val="22"/>
        </w:rPr>
        <w:t xml:space="preserve"> </w:t>
      </w:r>
      <w:r w:rsidR="00C76222" w:rsidRPr="00136DE5">
        <w:rPr>
          <w:rFonts w:eastAsia="Arial"/>
          <w:sz w:val="22"/>
          <w:szCs w:val="22"/>
        </w:rPr>
        <w:t>i </w:t>
      </w:r>
      <w:r w:rsidRPr="00136DE5">
        <w:rPr>
          <w:rFonts w:eastAsia="Arial"/>
          <w:sz w:val="22"/>
          <w:szCs w:val="22"/>
        </w:rPr>
        <w:t>dokonania korekt finansowych lub pomniejszenia wartości wydatków poniesionych nieprawidłowo),</w:t>
      </w:r>
      <w:r w:rsidR="00F17972" w:rsidRPr="00136DE5">
        <w:rPr>
          <w:rFonts w:eastAsia="Arial"/>
          <w:sz w:val="22"/>
          <w:szCs w:val="22"/>
        </w:rPr>
        <w:t xml:space="preserve"> </w:t>
      </w:r>
      <w:r w:rsidR="00C76222" w:rsidRPr="00136DE5">
        <w:rPr>
          <w:rFonts w:eastAsia="Arial"/>
          <w:sz w:val="22"/>
          <w:szCs w:val="22"/>
        </w:rPr>
        <w:t>i </w:t>
      </w:r>
      <w:r w:rsidRPr="00136DE5">
        <w:rPr>
          <w:rFonts w:eastAsia="Arial"/>
          <w:sz w:val="22"/>
          <w:szCs w:val="22"/>
        </w:rPr>
        <w:t>związanego</w:t>
      </w:r>
      <w:r w:rsidR="00F17972" w:rsidRPr="00136DE5">
        <w:rPr>
          <w:rFonts w:eastAsia="Arial"/>
          <w:sz w:val="22"/>
          <w:szCs w:val="22"/>
        </w:rPr>
        <w:t xml:space="preserve"> </w:t>
      </w:r>
      <w:r w:rsidR="00C76222" w:rsidRPr="00136DE5">
        <w:rPr>
          <w:rFonts w:eastAsia="Arial"/>
          <w:sz w:val="22"/>
          <w:szCs w:val="22"/>
        </w:rPr>
        <w:t>z </w:t>
      </w:r>
      <w:r w:rsidRPr="00136DE5">
        <w:rPr>
          <w:rFonts w:eastAsia="Arial"/>
          <w:sz w:val="22"/>
          <w:szCs w:val="22"/>
        </w:rPr>
        <w:t xml:space="preserve">tym obniżenia wysokości dofinansowania tych wydatków, proporcjonalnemu obniżeniu podlega dofinansowanie na pokrycie kosztów pośrednich, rozliczanych za pomocą stawki ryczałtowej. </w:t>
      </w:r>
    </w:p>
    <w:p w14:paraId="579651F3" w14:textId="1C76F775" w:rsidR="00893279" w:rsidRPr="00136DE5" w:rsidRDefault="002677DE">
      <w:pPr>
        <w:pStyle w:val="Default"/>
        <w:numPr>
          <w:ilvl w:val="0"/>
          <w:numId w:val="12"/>
        </w:numPr>
        <w:tabs>
          <w:tab w:val="left" w:pos="426"/>
        </w:tabs>
        <w:spacing w:before="60" w:after="60"/>
        <w:ind w:left="426" w:hanging="426"/>
        <w:jc w:val="both"/>
        <w:rPr>
          <w:sz w:val="22"/>
          <w:szCs w:val="22"/>
        </w:rPr>
      </w:pPr>
      <w:r w:rsidRPr="00136DE5">
        <w:rPr>
          <w:rFonts w:eastAsia="Arial"/>
          <w:sz w:val="22"/>
          <w:szCs w:val="22"/>
        </w:rPr>
        <w:t>Instytucja Zarządzająca może podjąć decyzję</w:t>
      </w:r>
      <w:r w:rsidR="00F17972" w:rsidRPr="00136DE5">
        <w:rPr>
          <w:rFonts w:eastAsia="Arial"/>
          <w:sz w:val="22"/>
          <w:szCs w:val="22"/>
        </w:rPr>
        <w:t xml:space="preserve"> </w:t>
      </w:r>
      <w:r w:rsidR="00C76222" w:rsidRPr="00136DE5">
        <w:rPr>
          <w:rFonts w:eastAsia="Arial"/>
          <w:sz w:val="22"/>
          <w:szCs w:val="22"/>
        </w:rPr>
        <w:t>o </w:t>
      </w:r>
      <w:r w:rsidRPr="00136DE5">
        <w:rPr>
          <w:rFonts w:eastAsia="Arial"/>
          <w:sz w:val="22"/>
          <w:szCs w:val="22"/>
        </w:rPr>
        <w:t>stosownym obniżeniu stawki ryczałtowej określonej</w:t>
      </w:r>
      <w:r w:rsidR="00F17972" w:rsidRPr="00136DE5">
        <w:rPr>
          <w:rFonts w:eastAsia="Arial"/>
          <w:sz w:val="22"/>
          <w:szCs w:val="22"/>
        </w:rPr>
        <w:t xml:space="preserve"> </w:t>
      </w:r>
      <w:r w:rsidR="00C76222" w:rsidRPr="00136DE5">
        <w:rPr>
          <w:rFonts w:eastAsia="Arial"/>
          <w:sz w:val="22"/>
          <w:szCs w:val="22"/>
        </w:rPr>
        <w:t>w </w:t>
      </w:r>
      <w:r w:rsidRPr="00136DE5">
        <w:rPr>
          <w:rFonts w:eastAsia="Arial"/>
          <w:sz w:val="22"/>
          <w:szCs w:val="22"/>
        </w:rPr>
        <w:t xml:space="preserve">ust. </w:t>
      </w:r>
      <w:r w:rsidR="095644C7" w:rsidRPr="00136DE5">
        <w:rPr>
          <w:rFonts w:eastAsia="Arial"/>
          <w:sz w:val="22"/>
          <w:szCs w:val="22"/>
        </w:rPr>
        <w:t>10</w:t>
      </w:r>
      <w:r w:rsidR="00F17972" w:rsidRPr="00136DE5">
        <w:rPr>
          <w:rFonts w:eastAsia="Arial"/>
          <w:sz w:val="22"/>
          <w:szCs w:val="22"/>
        </w:rPr>
        <w:t xml:space="preserve"> </w:t>
      </w:r>
      <w:r w:rsidR="00C76222" w:rsidRPr="00136DE5">
        <w:rPr>
          <w:rFonts w:eastAsia="Arial"/>
          <w:sz w:val="22"/>
          <w:szCs w:val="22"/>
        </w:rPr>
        <w:t>w </w:t>
      </w:r>
      <w:r w:rsidRPr="00136DE5">
        <w:rPr>
          <w:rFonts w:eastAsia="Arial"/>
          <w:sz w:val="22"/>
          <w:szCs w:val="22"/>
        </w:rPr>
        <w:t>przypadku rażącego naruszenia Umowy przez Beneficjenta</w:t>
      </w:r>
      <w:r w:rsidRPr="0003461E">
        <w:rPr>
          <w:sz w:val="22"/>
          <w:szCs w:val="22"/>
        </w:rPr>
        <w:br/>
      </w:r>
      <w:r w:rsidRPr="00136DE5">
        <w:rPr>
          <w:rFonts w:eastAsia="Arial"/>
          <w:sz w:val="22"/>
          <w:szCs w:val="22"/>
        </w:rPr>
        <w:t>w odniesieniu do procesu zarządzania</w:t>
      </w:r>
      <w:r w:rsidR="00F17972" w:rsidRPr="00136DE5">
        <w:rPr>
          <w:rFonts w:eastAsia="Arial"/>
          <w:sz w:val="22"/>
          <w:szCs w:val="22"/>
        </w:rPr>
        <w:t xml:space="preserve"> </w:t>
      </w:r>
      <w:r w:rsidRPr="00136DE5">
        <w:rPr>
          <w:rFonts w:eastAsia="Arial"/>
          <w:sz w:val="22"/>
          <w:szCs w:val="22"/>
        </w:rPr>
        <w:t>Projektem,</w:t>
      </w:r>
      <w:r w:rsidR="00F17972" w:rsidRPr="00136DE5">
        <w:rPr>
          <w:rFonts w:eastAsia="Arial"/>
          <w:sz w:val="22"/>
          <w:szCs w:val="22"/>
        </w:rPr>
        <w:t xml:space="preserve"> </w:t>
      </w:r>
      <w:r w:rsidR="00C76222" w:rsidRPr="00136DE5">
        <w:rPr>
          <w:rFonts w:eastAsia="Arial"/>
          <w:sz w:val="22"/>
          <w:szCs w:val="22"/>
        </w:rPr>
        <w:t>w </w:t>
      </w:r>
      <w:r w:rsidRPr="00136DE5">
        <w:rPr>
          <w:rFonts w:eastAsia="Arial"/>
          <w:sz w:val="22"/>
          <w:szCs w:val="22"/>
        </w:rPr>
        <w:t>tym m.in.</w:t>
      </w:r>
      <w:r w:rsidR="00F17972" w:rsidRPr="00136DE5">
        <w:rPr>
          <w:rFonts w:eastAsia="Arial"/>
          <w:sz w:val="22"/>
          <w:szCs w:val="22"/>
        </w:rPr>
        <w:t xml:space="preserve"> </w:t>
      </w:r>
      <w:r w:rsidR="00C76222" w:rsidRPr="00136DE5">
        <w:rPr>
          <w:rFonts w:eastAsia="Arial"/>
          <w:sz w:val="22"/>
          <w:szCs w:val="22"/>
        </w:rPr>
        <w:t>w </w:t>
      </w:r>
      <w:r w:rsidRPr="00136DE5">
        <w:rPr>
          <w:rFonts w:eastAsia="Arial"/>
          <w:sz w:val="22"/>
          <w:szCs w:val="22"/>
        </w:rPr>
        <w:t xml:space="preserve">przypadku, gdy: </w:t>
      </w:r>
    </w:p>
    <w:p w14:paraId="3CD2A9BD" w14:textId="587ECA4D" w:rsidR="00893279" w:rsidRPr="00136DE5" w:rsidRDefault="002677DE" w:rsidP="00136DE5">
      <w:pPr>
        <w:pStyle w:val="Akapitzlist"/>
        <w:numPr>
          <w:ilvl w:val="1"/>
          <w:numId w:val="37"/>
        </w:numPr>
        <w:spacing w:before="60" w:after="60"/>
        <w:jc w:val="both"/>
        <w:rPr>
          <w:rFonts w:ascii="Arial" w:eastAsia="Arial" w:hAnsi="Arial" w:cs="Arial"/>
          <w:sz w:val="22"/>
          <w:szCs w:val="22"/>
        </w:rPr>
      </w:pPr>
      <w:r w:rsidRPr="00136DE5">
        <w:rPr>
          <w:rFonts w:ascii="Arial" w:eastAsia="Arial" w:hAnsi="Arial" w:cs="Arial"/>
          <w:sz w:val="22"/>
          <w:szCs w:val="22"/>
        </w:rPr>
        <w:t>Beneficjent nie rozpoczął realizacji Projektu</w:t>
      </w:r>
      <w:r w:rsidR="00F17972" w:rsidRPr="00136DE5">
        <w:rPr>
          <w:rFonts w:ascii="Arial" w:eastAsia="Arial" w:hAnsi="Arial" w:cs="Arial"/>
          <w:sz w:val="22"/>
          <w:szCs w:val="22"/>
        </w:rPr>
        <w:t xml:space="preserve"> </w:t>
      </w:r>
      <w:r w:rsidR="00C76222" w:rsidRPr="00136DE5">
        <w:rPr>
          <w:rFonts w:ascii="Arial" w:eastAsia="Arial" w:hAnsi="Arial" w:cs="Arial"/>
          <w:sz w:val="22"/>
          <w:szCs w:val="22"/>
        </w:rPr>
        <w:t>w </w:t>
      </w:r>
      <w:r w:rsidRPr="00136DE5">
        <w:rPr>
          <w:rFonts w:ascii="Arial" w:eastAsia="Arial" w:hAnsi="Arial" w:cs="Arial"/>
          <w:sz w:val="22"/>
          <w:szCs w:val="22"/>
        </w:rPr>
        <w:t>terminie wskazanym</w:t>
      </w:r>
      <w:r w:rsidR="00F17972" w:rsidRPr="00136DE5">
        <w:rPr>
          <w:rFonts w:ascii="Arial" w:eastAsia="Arial" w:hAnsi="Arial" w:cs="Arial"/>
          <w:sz w:val="22"/>
          <w:szCs w:val="22"/>
        </w:rPr>
        <w:t xml:space="preserve"> </w:t>
      </w:r>
      <w:r w:rsidR="00C76222" w:rsidRPr="00136DE5">
        <w:rPr>
          <w:rFonts w:ascii="Arial" w:eastAsia="Arial" w:hAnsi="Arial" w:cs="Arial"/>
          <w:sz w:val="22"/>
          <w:szCs w:val="22"/>
        </w:rPr>
        <w:t>w </w:t>
      </w:r>
      <w:r w:rsidRPr="00136DE5">
        <w:rPr>
          <w:rFonts w:ascii="Arial" w:eastAsia="Arial" w:hAnsi="Arial" w:cs="Arial"/>
          <w:sz w:val="22"/>
          <w:szCs w:val="22"/>
        </w:rPr>
        <w:t>§ 3 ust. 1 pkt 1 Umowy;</w:t>
      </w:r>
    </w:p>
    <w:p w14:paraId="78C67A58" w14:textId="06AEBD5D" w:rsidR="00893279" w:rsidRPr="00136DE5" w:rsidRDefault="002677DE">
      <w:pPr>
        <w:pStyle w:val="Akapitzlist"/>
        <w:numPr>
          <w:ilvl w:val="1"/>
          <w:numId w:val="37"/>
        </w:numPr>
        <w:spacing w:before="60" w:after="60"/>
        <w:jc w:val="both"/>
        <w:rPr>
          <w:rFonts w:ascii="Arial" w:eastAsia="Arial" w:hAnsi="Arial" w:cs="Arial"/>
          <w:sz w:val="22"/>
          <w:szCs w:val="22"/>
        </w:rPr>
      </w:pPr>
      <w:r w:rsidRPr="00136DE5">
        <w:rPr>
          <w:rFonts w:ascii="Arial" w:eastAsia="Arial" w:hAnsi="Arial" w:cs="Arial"/>
          <w:sz w:val="22"/>
          <w:szCs w:val="22"/>
        </w:rPr>
        <w:t>Beneficjent realizuje Projekt niezgodnie</w:t>
      </w:r>
      <w:r w:rsidR="00F17972" w:rsidRPr="00136DE5">
        <w:rPr>
          <w:rFonts w:ascii="Arial" w:eastAsia="Arial" w:hAnsi="Arial" w:cs="Arial"/>
          <w:sz w:val="22"/>
          <w:szCs w:val="22"/>
        </w:rPr>
        <w:t xml:space="preserve"> </w:t>
      </w:r>
      <w:r w:rsidR="00C76222" w:rsidRPr="00136DE5">
        <w:rPr>
          <w:rFonts w:ascii="Arial" w:eastAsia="Arial" w:hAnsi="Arial" w:cs="Arial"/>
          <w:sz w:val="22"/>
          <w:szCs w:val="22"/>
        </w:rPr>
        <w:t>z </w:t>
      </w:r>
      <w:r w:rsidRPr="00136DE5">
        <w:rPr>
          <w:rFonts w:ascii="Arial" w:eastAsia="Arial" w:hAnsi="Arial" w:cs="Arial"/>
          <w:sz w:val="22"/>
          <w:szCs w:val="22"/>
        </w:rPr>
        <w:t>harmonogramem rzeczowo-finansowym;</w:t>
      </w:r>
    </w:p>
    <w:p w14:paraId="22E8F6EC" w14:textId="29CE4F08" w:rsidR="00B15A65" w:rsidRPr="00136DE5" w:rsidRDefault="002677DE">
      <w:pPr>
        <w:pStyle w:val="Akapitzlist"/>
        <w:numPr>
          <w:ilvl w:val="1"/>
          <w:numId w:val="37"/>
        </w:numPr>
        <w:spacing w:before="60" w:after="60"/>
        <w:jc w:val="both"/>
        <w:rPr>
          <w:rFonts w:ascii="Arial" w:eastAsia="Arial" w:hAnsi="Arial" w:cs="Arial"/>
          <w:sz w:val="22"/>
          <w:szCs w:val="22"/>
        </w:rPr>
      </w:pPr>
      <w:r w:rsidRPr="00136DE5">
        <w:rPr>
          <w:rFonts w:ascii="Arial" w:eastAsia="Arial" w:hAnsi="Arial" w:cs="Arial"/>
          <w:sz w:val="22"/>
          <w:szCs w:val="22"/>
        </w:rPr>
        <w:t>Beneficjent nie przedkłada wniosków</w:t>
      </w:r>
      <w:r w:rsidR="00F17972" w:rsidRPr="00136DE5">
        <w:rPr>
          <w:rFonts w:ascii="Arial" w:eastAsia="Arial" w:hAnsi="Arial" w:cs="Arial"/>
          <w:sz w:val="22"/>
          <w:szCs w:val="22"/>
        </w:rPr>
        <w:t xml:space="preserve"> </w:t>
      </w:r>
      <w:r w:rsidR="00C76222" w:rsidRPr="00136DE5">
        <w:rPr>
          <w:rFonts w:ascii="Arial" w:eastAsia="Arial" w:hAnsi="Arial" w:cs="Arial"/>
          <w:sz w:val="22"/>
          <w:szCs w:val="22"/>
        </w:rPr>
        <w:t>o </w:t>
      </w:r>
      <w:r w:rsidRPr="00136DE5">
        <w:rPr>
          <w:rFonts w:ascii="Arial" w:eastAsia="Arial" w:hAnsi="Arial" w:cs="Arial"/>
          <w:sz w:val="22"/>
          <w:szCs w:val="22"/>
        </w:rPr>
        <w:t>płatność</w:t>
      </w:r>
      <w:r w:rsidR="00F17972" w:rsidRPr="00136DE5">
        <w:rPr>
          <w:rFonts w:ascii="Arial" w:eastAsia="Arial" w:hAnsi="Arial" w:cs="Arial"/>
          <w:sz w:val="22"/>
          <w:szCs w:val="22"/>
        </w:rPr>
        <w:t xml:space="preserve"> </w:t>
      </w:r>
      <w:r w:rsidR="00C76222" w:rsidRPr="00136DE5">
        <w:rPr>
          <w:rFonts w:ascii="Arial" w:eastAsia="Arial" w:hAnsi="Arial" w:cs="Arial"/>
          <w:sz w:val="22"/>
          <w:szCs w:val="22"/>
        </w:rPr>
        <w:t>w </w:t>
      </w:r>
      <w:r w:rsidRPr="00136DE5">
        <w:rPr>
          <w:rFonts w:ascii="Arial" w:eastAsia="Arial" w:hAnsi="Arial" w:cs="Arial"/>
          <w:sz w:val="22"/>
          <w:szCs w:val="22"/>
        </w:rPr>
        <w:t>terminach wynikających</w:t>
      </w:r>
    </w:p>
    <w:p w14:paraId="71507521" w14:textId="24B3DB18" w:rsidR="00893279" w:rsidRPr="00136DE5" w:rsidRDefault="002677DE" w:rsidP="00B15A65">
      <w:pPr>
        <w:pStyle w:val="Akapitzlist"/>
        <w:spacing w:before="60" w:after="60"/>
        <w:ind w:left="785"/>
        <w:jc w:val="both"/>
        <w:rPr>
          <w:rFonts w:ascii="Arial" w:eastAsia="Arial" w:hAnsi="Arial" w:cs="Arial"/>
          <w:sz w:val="22"/>
          <w:szCs w:val="22"/>
        </w:rPr>
      </w:pPr>
      <w:r w:rsidRPr="00136DE5">
        <w:rPr>
          <w:rFonts w:ascii="Arial" w:eastAsia="Arial" w:hAnsi="Arial" w:cs="Arial"/>
          <w:sz w:val="22"/>
          <w:szCs w:val="22"/>
        </w:rPr>
        <w:t xml:space="preserve">z Umowy; </w:t>
      </w:r>
    </w:p>
    <w:p w14:paraId="367A7E9A" w14:textId="77777777" w:rsidR="00B15A65" w:rsidRPr="00136DE5" w:rsidRDefault="002677DE">
      <w:pPr>
        <w:pStyle w:val="Akapitzlist"/>
        <w:numPr>
          <w:ilvl w:val="1"/>
          <w:numId w:val="37"/>
        </w:numPr>
        <w:spacing w:before="60" w:after="60"/>
        <w:jc w:val="both"/>
        <w:rPr>
          <w:rFonts w:ascii="Arial" w:eastAsia="Arial" w:hAnsi="Arial" w:cs="Arial"/>
          <w:sz w:val="22"/>
          <w:szCs w:val="22"/>
        </w:rPr>
      </w:pPr>
      <w:r w:rsidRPr="00136DE5">
        <w:rPr>
          <w:rFonts w:ascii="Arial" w:eastAsia="Arial" w:hAnsi="Arial" w:cs="Arial"/>
          <w:sz w:val="22"/>
          <w:szCs w:val="22"/>
        </w:rPr>
        <w:t>Beneficjent nie przedkłada skorygowanych/uzupełnionych wniosków</w:t>
      </w:r>
    </w:p>
    <w:p w14:paraId="36AA7A3C" w14:textId="147B4C30" w:rsidR="00893279" w:rsidRPr="00136DE5" w:rsidRDefault="002677DE" w:rsidP="00B15A65">
      <w:pPr>
        <w:pStyle w:val="Akapitzlist"/>
        <w:spacing w:before="60" w:after="60"/>
        <w:ind w:left="785"/>
        <w:jc w:val="both"/>
        <w:rPr>
          <w:rFonts w:ascii="Arial" w:eastAsia="Arial" w:hAnsi="Arial" w:cs="Arial"/>
          <w:sz w:val="22"/>
          <w:szCs w:val="22"/>
        </w:rPr>
      </w:pPr>
      <w:r w:rsidRPr="00136DE5">
        <w:rPr>
          <w:rFonts w:ascii="Arial" w:eastAsia="Arial" w:hAnsi="Arial" w:cs="Arial"/>
          <w:sz w:val="22"/>
          <w:szCs w:val="22"/>
        </w:rPr>
        <w:t>o płatność</w:t>
      </w:r>
      <w:r w:rsidR="00F17972" w:rsidRPr="00136DE5">
        <w:rPr>
          <w:rFonts w:ascii="Arial" w:eastAsia="Arial" w:hAnsi="Arial" w:cs="Arial"/>
          <w:sz w:val="22"/>
          <w:szCs w:val="22"/>
        </w:rPr>
        <w:t xml:space="preserve"> </w:t>
      </w:r>
      <w:r w:rsidR="00C76222" w:rsidRPr="00136DE5">
        <w:rPr>
          <w:rFonts w:ascii="Arial" w:eastAsia="Arial" w:hAnsi="Arial" w:cs="Arial"/>
          <w:sz w:val="22"/>
          <w:szCs w:val="22"/>
        </w:rPr>
        <w:t>w </w:t>
      </w:r>
      <w:r w:rsidRPr="00136DE5">
        <w:rPr>
          <w:rFonts w:ascii="Arial" w:eastAsia="Arial" w:hAnsi="Arial" w:cs="Arial"/>
          <w:sz w:val="22"/>
          <w:szCs w:val="22"/>
        </w:rPr>
        <w:t xml:space="preserve">terminie określonym przez Instytucję Zarządzającą; </w:t>
      </w:r>
    </w:p>
    <w:p w14:paraId="45202464" w14:textId="66844F6E" w:rsidR="00893279" w:rsidRPr="00136DE5" w:rsidRDefault="002677DE">
      <w:pPr>
        <w:pStyle w:val="Akapitzlist"/>
        <w:numPr>
          <w:ilvl w:val="1"/>
          <w:numId w:val="37"/>
        </w:numPr>
        <w:spacing w:before="60" w:after="60"/>
        <w:jc w:val="both"/>
        <w:rPr>
          <w:rFonts w:ascii="Arial" w:eastAsia="Arial" w:hAnsi="Arial" w:cs="Arial"/>
          <w:sz w:val="22"/>
          <w:szCs w:val="22"/>
        </w:rPr>
      </w:pPr>
      <w:r w:rsidRPr="00136DE5">
        <w:rPr>
          <w:rFonts w:ascii="Arial" w:eastAsia="Arial" w:hAnsi="Arial" w:cs="Arial"/>
          <w:sz w:val="22"/>
          <w:szCs w:val="22"/>
        </w:rPr>
        <w:t>Beneficjent nie stosuje się do uwag Instytucji Zarządzającej</w:t>
      </w:r>
      <w:r w:rsidR="00F17972" w:rsidRPr="00136DE5">
        <w:rPr>
          <w:rFonts w:ascii="Arial" w:eastAsia="Arial" w:hAnsi="Arial" w:cs="Arial"/>
          <w:sz w:val="22"/>
          <w:szCs w:val="22"/>
        </w:rPr>
        <w:t xml:space="preserve"> </w:t>
      </w:r>
      <w:r w:rsidR="00C76222" w:rsidRPr="00136DE5">
        <w:rPr>
          <w:rFonts w:ascii="Arial" w:eastAsia="Arial" w:hAnsi="Arial" w:cs="Arial"/>
          <w:sz w:val="22"/>
          <w:szCs w:val="22"/>
        </w:rPr>
        <w:t>w </w:t>
      </w:r>
      <w:r w:rsidRPr="00136DE5">
        <w:rPr>
          <w:rFonts w:ascii="Arial" w:eastAsia="Arial" w:hAnsi="Arial" w:cs="Arial"/>
          <w:sz w:val="22"/>
          <w:szCs w:val="22"/>
        </w:rPr>
        <w:t>zakresie korygowania/uzupełniania wniosków</w:t>
      </w:r>
      <w:r w:rsidR="00F17972" w:rsidRPr="00136DE5">
        <w:rPr>
          <w:rFonts w:ascii="Arial" w:eastAsia="Arial" w:hAnsi="Arial" w:cs="Arial"/>
          <w:sz w:val="22"/>
          <w:szCs w:val="22"/>
        </w:rPr>
        <w:t xml:space="preserve"> </w:t>
      </w:r>
      <w:r w:rsidR="00C76222" w:rsidRPr="00136DE5">
        <w:rPr>
          <w:rFonts w:ascii="Arial" w:eastAsia="Arial" w:hAnsi="Arial" w:cs="Arial"/>
          <w:sz w:val="22"/>
          <w:szCs w:val="22"/>
        </w:rPr>
        <w:t>o </w:t>
      </w:r>
      <w:r w:rsidRPr="00136DE5">
        <w:rPr>
          <w:rFonts w:ascii="Arial" w:eastAsia="Arial" w:hAnsi="Arial" w:cs="Arial"/>
          <w:sz w:val="22"/>
          <w:szCs w:val="22"/>
        </w:rPr>
        <w:t>płatność;</w:t>
      </w:r>
    </w:p>
    <w:p w14:paraId="560A3226" w14:textId="1B000D3C" w:rsidR="00136DE5" w:rsidRPr="00136DE5" w:rsidRDefault="002677DE">
      <w:pPr>
        <w:pStyle w:val="Akapitzlist"/>
        <w:numPr>
          <w:ilvl w:val="1"/>
          <w:numId w:val="37"/>
        </w:numPr>
        <w:spacing w:before="60" w:after="60"/>
        <w:jc w:val="both"/>
        <w:rPr>
          <w:rFonts w:ascii="Arial" w:eastAsia="Arial" w:hAnsi="Arial" w:cs="Arial"/>
          <w:sz w:val="22"/>
          <w:szCs w:val="22"/>
        </w:rPr>
      </w:pPr>
      <w:r w:rsidRPr="00136DE5">
        <w:rPr>
          <w:rFonts w:ascii="Arial" w:eastAsia="Arial" w:hAnsi="Arial" w:cs="Arial"/>
          <w:sz w:val="22"/>
          <w:szCs w:val="22"/>
        </w:rPr>
        <w:t>Beneficjent utrudnia współpracę</w:t>
      </w:r>
      <w:r w:rsidR="00F17972" w:rsidRPr="00136DE5">
        <w:rPr>
          <w:rFonts w:ascii="Arial" w:eastAsia="Arial" w:hAnsi="Arial" w:cs="Arial"/>
          <w:sz w:val="22"/>
          <w:szCs w:val="22"/>
        </w:rPr>
        <w:t xml:space="preserve"> </w:t>
      </w:r>
      <w:r w:rsidR="00C76222" w:rsidRPr="00136DE5">
        <w:rPr>
          <w:rFonts w:ascii="Arial" w:eastAsia="Arial" w:hAnsi="Arial" w:cs="Arial"/>
          <w:sz w:val="22"/>
          <w:szCs w:val="22"/>
        </w:rPr>
        <w:t>z </w:t>
      </w:r>
      <w:r w:rsidRPr="00136DE5">
        <w:rPr>
          <w:rFonts w:ascii="Arial" w:eastAsia="Arial" w:hAnsi="Arial" w:cs="Arial"/>
          <w:sz w:val="22"/>
          <w:szCs w:val="22"/>
        </w:rPr>
        <w:t>Instytucją Zarządzającą poprzez uchylanie się</w:t>
      </w:r>
      <w:r w:rsidR="00F05CC6" w:rsidRPr="00136DE5">
        <w:rPr>
          <w:rFonts w:ascii="Arial" w:eastAsia="Arial" w:hAnsi="Arial" w:cs="Arial"/>
          <w:sz w:val="22"/>
          <w:szCs w:val="22"/>
        </w:rPr>
        <w:t xml:space="preserve"> </w:t>
      </w:r>
      <w:r w:rsidR="00F05CC6" w:rsidRPr="00136DE5">
        <w:rPr>
          <w:rFonts w:ascii="Arial" w:eastAsia="Arial" w:hAnsi="Arial" w:cs="Arial"/>
          <w:sz w:val="22"/>
          <w:szCs w:val="22"/>
        </w:rPr>
        <w:br/>
      </w:r>
      <w:r w:rsidRPr="00136DE5">
        <w:rPr>
          <w:rFonts w:ascii="Arial" w:eastAsia="Arial" w:hAnsi="Arial" w:cs="Arial"/>
          <w:sz w:val="22"/>
          <w:szCs w:val="22"/>
        </w:rPr>
        <w:t>od udzielania wszelkich informacji</w:t>
      </w:r>
      <w:r w:rsidR="00F17972" w:rsidRPr="00136DE5">
        <w:rPr>
          <w:rFonts w:ascii="Arial" w:eastAsia="Arial" w:hAnsi="Arial" w:cs="Arial"/>
          <w:sz w:val="22"/>
          <w:szCs w:val="22"/>
        </w:rPr>
        <w:t xml:space="preserve"> </w:t>
      </w:r>
      <w:r w:rsidR="00C76222" w:rsidRPr="00136DE5">
        <w:rPr>
          <w:rFonts w:ascii="Arial" w:eastAsia="Arial" w:hAnsi="Arial" w:cs="Arial"/>
          <w:sz w:val="22"/>
          <w:szCs w:val="22"/>
        </w:rPr>
        <w:t>i </w:t>
      </w:r>
      <w:r w:rsidRPr="00136DE5">
        <w:rPr>
          <w:rFonts w:ascii="Arial" w:eastAsia="Arial" w:hAnsi="Arial" w:cs="Arial"/>
          <w:sz w:val="22"/>
          <w:szCs w:val="22"/>
        </w:rPr>
        <w:t>wyjaśnień związanych</w:t>
      </w:r>
      <w:r w:rsidR="00F17972" w:rsidRPr="00136DE5">
        <w:rPr>
          <w:rFonts w:ascii="Arial" w:eastAsia="Arial" w:hAnsi="Arial" w:cs="Arial"/>
          <w:sz w:val="22"/>
          <w:szCs w:val="22"/>
        </w:rPr>
        <w:t xml:space="preserve"> </w:t>
      </w:r>
      <w:r w:rsidR="00C76222" w:rsidRPr="00136DE5">
        <w:rPr>
          <w:rFonts w:ascii="Arial" w:eastAsia="Arial" w:hAnsi="Arial" w:cs="Arial"/>
          <w:sz w:val="22"/>
          <w:szCs w:val="22"/>
        </w:rPr>
        <w:t>z </w:t>
      </w:r>
      <w:r w:rsidRPr="00136DE5">
        <w:rPr>
          <w:rFonts w:ascii="Arial" w:eastAsia="Arial" w:hAnsi="Arial" w:cs="Arial"/>
          <w:sz w:val="22"/>
          <w:szCs w:val="22"/>
        </w:rPr>
        <w:t>realizacją Projektu</w:t>
      </w:r>
      <w:r w:rsidR="00F05CC6" w:rsidRPr="00136DE5">
        <w:rPr>
          <w:rFonts w:ascii="Arial" w:eastAsia="Arial" w:hAnsi="Arial" w:cs="Arial"/>
          <w:sz w:val="22"/>
          <w:szCs w:val="22"/>
        </w:rPr>
        <w:br/>
      </w:r>
      <w:r w:rsidRPr="00136DE5">
        <w:rPr>
          <w:rFonts w:ascii="Arial" w:eastAsia="Arial" w:hAnsi="Arial" w:cs="Arial"/>
          <w:sz w:val="22"/>
          <w:szCs w:val="22"/>
        </w:rPr>
        <w:t xml:space="preserve">na wezwanie Instytucji Zarządzającej; </w:t>
      </w:r>
    </w:p>
    <w:p w14:paraId="63E3CA9B" w14:textId="77777777" w:rsidR="00136DE5" w:rsidRPr="0003461E" w:rsidRDefault="002677DE" w:rsidP="00136DE5">
      <w:pPr>
        <w:pStyle w:val="Akapitzlist"/>
        <w:numPr>
          <w:ilvl w:val="1"/>
          <w:numId w:val="37"/>
        </w:numPr>
        <w:spacing w:before="60" w:after="60"/>
        <w:jc w:val="both"/>
        <w:rPr>
          <w:rFonts w:ascii="Arial" w:hAnsi="Arial" w:cs="Arial"/>
          <w:sz w:val="22"/>
          <w:szCs w:val="22"/>
        </w:rPr>
      </w:pPr>
      <w:r w:rsidRPr="0003461E">
        <w:rPr>
          <w:rFonts w:ascii="Arial" w:eastAsia="Arial" w:hAnsi="Arial" w:cs="Arial"/>
          <w:sz w:val="22"/>
          <w:szCs w:val="22"/>
        </w:rPr>
        <w:t>Beneficjent kilkukrotnie przedkłada do Instytucji Zarządzającej błędnie sporządzone/niekompletne dokumenty związane</w:t>
      </w:r>
      <w:r w:rsidR="00F17972" w:rsidRPr="0003461E">
        <w:rPr>
          <w:rFonts w:ascii="Arial" w:eastAsia="Arial" w:hAnsi="Arial" w:cs="Arial"/>
          <w:sz w:val="22"/>
          <w:szCs w:val="22"/>
        </w:rPr>
        <w:t xml:space="preserve"> </w:t>
      </w:r>
      <w:r w:rsidR="00C76222" w:rsidRPr="0003461E">
        <w:rPr>
          <w:rFonts w:ascii="Arial" w:eastAsia="Arial" w:hAnsi="Arial" w:cs="Arial"/>
          <w:sz w:val="22"/>
          <w:szCs w:val="22"/>
        </w:rPr>
        <w:t>z </w:t>
      </w:r>
      <w:r w:rsidRPr="0003461E">
        <w:rPr>
          <w:rFonts w:ascii="Arial" w:eastAsia="Arial" w:hAnsi="Arial" w:cs="Arial"/>
          <w:sz w:val="22"/>
          <w:szCs w:val="22"/>
        </w:rPr>
        <w:t>realizacją Projektu;</w:t>
      </w:r>
      <w:r w:rsidR="006A47D3" w:rsidRPr="0003461E">
        <w:rPr>
          <w:rFonts w:ascii="Arial" w:eastAsia="Arial" w:hAnsi="Arial" w:cs="Arial"/>
          <w:sz w:val="22"/>
          <w:szCs w:val="22"/>
        </w:rPr>
        <w:t xml:space="preserve"> </w:t>
      </w:r>
    </w:p>
    <w:p w14:paraId="7568071F" w14:textId="6D9664C7" w:rsidR="00136DE5" w:rsidRPr="0003461E" w:rsidRDefault="002677DE" w:rsidP="00136DE5">
      <w:pPr>
        <w:pStyle w:val="Akapitzlist"/>
        <w:numPr>
          <w:ilvl w:val="1"/>
          <w:numId w:val="37"/>
        </w:numPr>
        <w:spacing w:before="60" w:after="60"/>
        <w:jc w:val="both"/>
        <w:rPr>
          <w:rFonts w:ascii="Arial" w:eastAsia="Arial" w:hAnsi="Arial" w:cs="Arial"/>
          <w:sz w:val="22"/>
          <w:szCs w:val="22"/>
        </w:rPr>
      </w:pPr>
      <w:r w:rsidRPr="0003461E">
        <w:rPr>
          <w:rFonts w:ascii="Arial" w:eastAsia="Arial" w:hAnsi="Arial" w:cs="Arial"/>
          <w:sz w:val="22"/>
          <w:szCs w:val="22"/>
        </w:rPr>
        <w:t>został naruszony zakaz,</w:t>
      </w:r>
      <w:r w:rsidR="00F17972" w:rsidRPr="0003461E">
        <w:rPr>
          <w:rFonts w:ascii="Arial" w:eastAsia="Arial" w:hAnsi="Arial" w:cs="Arial"/>
          <w:sz w:val="22"/>
          <w:szCs w:val="22"/>
        </w:rPr>
        <w:t xml:space="preserve"> </w:t>
      </w:r>
      <w:r w:rsidR="00C76222" w:rsidRPr="0003461E">
        <w:rPr>
          <w:rFonts w:ascii="Arial" w:eastAsia="Arial" w:hAnsi="Arial" w:cs="Arial"/>
          <w:sz w:val="22"/>
          <w:szCs w:val="22"/>
        </w:rPr>
        <w:t>o </w:t>
      </w:r>
      <w:r w:rsidRPr="0003461E">
        <w:rPr>
          <w:rFonts w:ascii="Arial" w:eastAsia="Arial" w:hAnsi="Arial" w:cs="Arial"/>
          <w:sz w:val="22"/>
          <w:szCs w:val="22"/>
        </w:rPr>
        <w:t>którym mowa</w:t>
      </w:r>
      <w:r w:rsidR="00F17972" w:rsidRPr="0003461E">
        <w:rPr>
          <w:rFonts w:ascii="Arial" w:eastAsia="Arial" w:hAnsi="Arial" w:cs="Arial"/>
          <w:sz w:val="22"/>
          <w:szCs w:val="22"/>
        </w:rPr>
        <w:t xml:space="preserve"> </w:t>
      </w:r>
      <w:r w:rsidR="00C76222" w:rsidRPr="0003461E">
        <w:rPr>
          <w:rFonts w:ascii="Arial" w:eastAsia="Arial" w:hAnsi="Arial" w:cs="Arial"/>
          <w:sz w:val="22"/>
          <w:szCs w:val="22"/>
        </w:rPr>
        <w:t>w </w:t>
      </w:r>
      <w:r w:rsidRPr="0003461E">
        <w:rPr>
          <w:rFonts w:ascii="Arial" w:eastAsia="Arial" w:hAnsi="Arial" w:cs="Arial"/>
          <w:sz w:val="22"/>
          <w:szCs w:val="22"/>
        </w:rPr>
        <w:t>podrozdziale 3.8, pkt 13 Wytycznych,</w:t>
      </w:r>
      <w:r w:rsidR="00B15A65" w:rsidRPr="0003461E">
        <w:rPr>
          <w:rFonts w:ascii="Arial" w:eastAsia="Arial" w:hAnsi="Arial" w:cs="Arial"/>
          <w:sz w:val="22"/>
          <w:szCs w:val="22"/>
        </w:rPr>
        <w:br/>
      </w:r>
      <w:r w:rsidRPr="0003461E">
        <w:rPr>
          <w:rFonts w:ascii="Arial" w:eastAsia="Arial" w:hAnsi="Arial" w:cs="Arial"/>
          <w:sz w:val="22"/>
          <w:szCs w:val="22"/>
        </w:rPr>
        <w:t>o których mowa</w:t>
      </w:r>
      <w:r w:rsidR="00F17972" w:rsidRPr="0003461E">
        <w:rPr>
          <w:rFonts w:ascii="Arial" w:eastAsia="Arial" w:hAnsi="Arial" w:cs="Arial"/>
          <w:sz w:val="22"/>
          <w:szCs w:val="22"/>
        </w:rPr>
        <w:t xml:space="preserve"> </w:t>
      </w:r>
      <w:r w:rsidR="00C76222" w:rsidRPr="0003461E">
        <w:rPr>
          <w:rFonts w:ascii="Arial" w:eastAsia="Arial" w:hAnsi="Arial" w:cs="Arial"/>
          <w:sz w:val="22"/>
          <w:szCs w:val="22"/>
        </w:rPr>
        <w:t>w </w:t>
      </w:r>
      <w:r w:rsidRPr="0003461E">
        <w:rPr>
          <w:rFonts w:ascii="Arial" w:eastAsia="Arial" w:hAnsi="Arial" w:cs="Arial"/>
          <w:sz w:val="22"/>
          <w:szCs w:val="22"/>
        </w:rPr>
        <w:t>§ 4 ust. 6 lit. e Umowy.</w:t>
      </w:r>
      <w:r w:rsidR="00E8319B" w:rsidRPr="0003461E">
        <w:rPr>
          <w:rFonts w:ascii="Arial" w:eastAsia="Arial" w:hAnsi="Arial" w:cs="Arial"/>
          <w:sz w:val="22"/>
          <w:szCs w:val="22"/>
        </w:rPr>
        <w:t xml:space="preserve"> </w:t>
      </w:r>
    </w:p>
    <w:p w14:paraId="6167F43B" w14:textId="3DA505AD" w:rsidR="006A47D3" w:rsidRPr="0003461E" w:rsidRDefault="00C90046" w:rsidP="0003461E">
      <w:pPr>
        <w:ind w:left="425"/>
        <w:rPr>
          <w:rFonts w:ascii="Arial" w:hAnsi="Arial" w:cs="Arial"/>
        </w:rPr>
      </w:pPr>
      <w:r w:rsidRPr="0003461E">
        <w:rPr>
          <w:rFonts w:ascii="Arial" w:eastAsia="Arial" w:hAnsi="Arial" w:cs="Arial"/>
        </w:rPr>
        <w:t>Obniżenie</w:t>
      </w:r>
      <w:r w:rsidR="002677DE" w:rsidRPr="0003461E">
        <w:rPr>
          <w:rFonts w:ascii="Arial" w:eastAsia="Arial" w:hAnsi="Arial" w:cs="Arial"/>
        </w:rPr>
        <w:t xml:space="preserve"> stawki ryczałtowej,</w:t>
      </w:r>
      <w:r w:rsidR="00F17972" w:rsidRPr="0003461E">
        <w:rPr>
          <w:rFonts w:ascii="Arial" w:eastAsia="Arial" w:hAnsi="Arial" w:cs="Arial"/>
        </w:rPr>
        <w:t xml:space="preserve"> </w:t>
      </w:r>
      <w:r w:rsidR="00C76222" w:rsidRPr="0003461E">
        <w:rPr>
          <w:rFonts w:ascii="Arial" w:eastAsia="Arial" w:hAnsi="Arial" w:cs="Arial"/>
        </w:rPr>
        <w:t>o </w:t>
      </w:r>
      <w:r w:rsidR="002677DE" w:rsidRPr="0003461E">
        <w:rPr>
          <w:rFonts w:ascii="Arial" w:eastAsia="Arial" w:hAnsi="Arial" w:cs="Arial"/>
        </w:rPr>
        <w:t>której mowa</w:t>
      </w:r>
      <w:r w:rsidR="00F17972" w:rsidRPr="0003461E">
        <w:rPr>
          <w:rFonts w:ascii="Arial" w:eastAsia="Arial" w:hAnsi="Arial" w:cs="Arial"/>
        </w:rPr>
        <w:t xml:space="preserve"> </w:t>
      </w:r>
      <w:r w:rsidR="00C76222" w:rsidRPr="0003461E">
        <w:rPr>
          <w:rFonts w:ascii="Arial" w:eastAsia="Arial" w:hAnsi="Arial" w:cs="Arial"/>
        </w:rPr>
        <w:t>w </w:t>
      </w:r>
      <w:r w:rsidR="002677DE" w:rsidRPr="0003461E">
        <w:rPr>
          <w:rFonts w:ascii="Arial" w:eastAsia="Arial" w:hAnsi="Arial" w:cs="Arial"/>
        </w:rPr>
        <w:t>niniejszym ustępie, dotyczy całego Projektu,</w:t>
      </w:r>
      <w:r w:rsidR="00F17972" w:rsidRPr="0003461E">
        <w:rPr>
          <w:rFonts w:ascii="Arial" w:eastAsia="Arial" w:hAnsi="Arial" w:cs="Arial"/>
        </w:rPr>
        <w:t xml:space="preserve"> </w:t>
      </w:r>
      <w:r w:rsidR="00C76222" w:rsidRPr="0003461E">
        <w:rPr>
          <w:rFonts w:ascii="Arial" w:eastAsia="Arial" w:hAnsi="Arial" w:cs="Arial"/>
        </w:rPr>
        <w:t>a </w:t>
      </w:r>
      <w:r w:rsidR="002677DE" w:rsidRPr="0003461E">
        <w:rPr>
          <w:rFonts w:ascii="Arial" w:eastAsia="Arial" w:hAnsi="Arial" w:cs="Arial"/>
        </w:rPr>
        <w:t>nie pojedynczych wniosków</w:t>
      </w:r>
      <w:r w:rsidR="00F17972" w:rsidRPr="0003461E">
        <w:rPr>
          <w:rFonts w:ascii="Arial" w:eastAsia="Arial" w:hAnsi="Arial" w:cs="Arial"/>
        </w:rPr>
        <w:t xml:space="preserve"> </w:t>
      </w:r>
      <w:r w:rsidR="00C76222" w:rsidRPr="0003461E">
        <w:rPr>
          <w:rFonts w:ascii="Arial" w:eastAsia="Arial" w:hAnsi="Arial" w:cs="Arial"/>
        </w:rPr>
        <w:t>o </w:t>
      </w:r>
      <w:r w:rsidR="00BF1F33" w:rsidRPr="0003461E">
        <w:rPr>
          <w:rFonts w:ascii="Arial" w:eastAsia="Arial" w:hAnsi="Arial" w:cs="Arial"/>
        </w:rPr>
        <w:t>płatność</w:t>
      </w:r>
      <w:r w:rsidR="001B549D" w:rsidRPr="0003461E">
        <w:rPr>
          <w:rFonts w:ascii="Arial" w:eastAsia="Arial" w:hAnsi="Arial" w:cs="Arial"/>
        </w:rPr>
        <w:t>.</w:t>
      </w:r>
      <w:r w:rsidR="007B3F3B" w:rsidRPr="0003461E">
        <w:rPr>
          <w:rFonts w:ascii="Arial" w:eastAsia="Arial" w:hAnsi="Arial" w:cs="Arial"/>
        </w:rPr>
        <w:t xml:space="preserve"> </w:t>
      </w:r>
    </w:p>
    <w:p w14:paraId="52C62B74" w14:textId="31363D5A" w:rsidR="00893279" w:rsidRPr="00F467D9" w:rsidRDefault="00136DE5" w:rsidP="0003461E">
      <w:pPr>
        <w:pStyle w:val="Default"/>
        <w:spacing w:before="60" w:after="60"/>
        <w:ind w:left="426" w:hanging="426"/>
        <w:jc w:val="both"/>
        <w:rPr>
          <w:sz w:val="22"/>
          <w:szCs w:val="22"/>
        </w:rPr>
      </w:pPr>
      <w:r>
        <w:rPr>
          <w:rFonts w:eastAsia="Arial"/>
          <w:sz w:val="22"/>
          <w:szCs w:val="22"/>
        </w:rPr>
        <w:t xml:space="preserve">13. </w:t>
      </w:r>
      <w:r w:rsidR="002677DE" w:rsidRPr="00F467D9">
        <w:rPr>
          <w:rFonts w:eastAsia="Arial"/>
          <w:sz w:val="22"/>
          <w:szCs w:val="22"/>
        </w:rPr>
        <w:t>Rozliczanie kosztów pośrednich za pomocą stawki ryczałtowej nie ma zastosowania</w:t>
      </w:r>
      <w:r w:rsidR="006B4BC1">
        <w:rPr>
          <w:rFonts w:eastAsia="Arial"/>
          <w:sz w:val="22"/>
          <w:szCs w:val="22"/>
        </w:rPr>
        <w:t xml:space="preserve"> </w:t>
      </w:r>
      <w:r w:rsidR="002677DE" w:rsidRPr="00F467D9">
        <w:rPr>
          <w:rFonts w:eastAsia="Arial"/>
          <w:sz w:val="22"/>
          <w:szCs w:val="22"/>
        </w:rPr>
        <w:t>w przypadku, gdy dofinansowanie przyznane Beneficjentowi</w:t>
      </w:r>
      <w:r w:rsidR="00F17972">
        <w:rPr>
          <w:rFonts w:eastAsia="Arial"/>
          <w:sz w:val="22"/>
          <w:szCs w:val="22"/>
        </w:rPr>
        <w:t xml:space="preserve"> </w:t>
      </w:r>
      <w:r w:rsidR="00C76222" w:rsidRPr="00F467D9">
        <w:rPr>
          <w:rFonts w:eastAsia="Arial"/>
          <w:sz w:val="22"/>
          <w:szCs w:val="22"/>
        </w:rPr>
        <w:t>w</w:t>
      </w:r>
      <w:r w:rsidR="00C76222">
        <w:rPr>
          <w:rFonts w:eastAsia="Arial"/>
          <w:sz w:val="22"/>
          <w:szCs w:val="22"/>
        </w:rPr>
        <w:t> </w:t>
      </w:r>
      <w:r w:rsidR="002677DE" w:rsidRPr="00F467D9">
        <w:rPr>
          <w:rFonts w:eastAsia="Arial"/>
          <w:sz w:val="22"/>
          <w:szCs w:val="22"/>
        </w:rPr>
        <w:t>Umowie</w:t>
      </w:r>
      <w:r w:rsidR="00F17972">
        <w:rPr>
          <w:rFonts w:eastAsia="Arial"/>
          <w:sz w:val="22"/>
          <w:szCs w:val="22"/>
        </w:rPr>
        <w:t xml:space="preserve"> </w:t>
      </w:r>
      <w:r w:rsidR="00C76222" w:rsidRPr="00F467D9">
        <w:rPr>
          <w:rFonts w:eastAsia="Arial"/>
          <w:sz w:val="22"/>
          <w:szCs w:val="22"/>
        </w:rPr>
        <w:t>w</w:t>
      </w:r>
      <w:r w:rsidR="00C76222">
        <w:rPr>
          <w:rFonts w:eastAsia="Arial"/>
          <w:sz w:val="22"/>
          <w:szCs w:val="22"/>
        </w:rPr>
        <w:t> </w:t>
      </w:r>
      <w:r w:rsidR="002677DE" w:rsidRPr="00F467D9">
        <w:rPr>
          <w:rFonts w:eastAsia="Arial"/>
          <w:sz w:val="22"/>
          <w:szCs w:val="22"/>
        </w:rPr>
        <w:t>całości</w:t>
      </w:r>
      <w:r w:rsidR="006B4BC1">
        <w:rPr>
          <w:rFonts w:eastAsia="Arial"/>
          <w:sz w:val="22"/>
          <w:szCs w:val="22"/>
        </w:rPr>
        <w:t xml:space="preserve"> </w:t>
      </w:r>
      <w:r w:rsidR="002677DE" w:rsidRPr="00F467D9">
        <w:rPr>
          <w:rFonts w:eastAsia="Arial"/>
          <w:sz w:val="22"/>
          <w:szCs w:val="22"/>
        </w:rPr>
        <w:t>lub części stanowi pomoc publiczną. Wówczas koszty pośrednie rozliczane są jako wydatki faktycznie poniesione,</w:t>
      </w:r>
      <w:r w:rsidR="00F17972">
        <w:rPr>
          <w:rFonts w:eastAsia="Arial"/>
          <w:sz w:val="22"/>
          <w:szCs w:val="22"/>
        </w:rPr>
        <w:t xml:space="preserve"> </w:t>
      </w:r>
      <w:r w:rsidR="00C76222" w:rsidRPr="00F467D9">
        <w:rPr>
          <w:rFonts w:eastAsia="Arial"/>
          <w:sz w:val="22"/>
          <w:szCs w:val="22"/>
        </w:rPr>
        <w:t>o</w:t>
      </w:r>
      <w:r w:rsidR="00C76222">
        <w:rPr>
          <w:rFonts w:eastAsia="Arial"/>
          <w:sz w:val="22"/>
          <w:szCs w:val="22"/>
        </w:rPr>
        <w:t> </w:t>
      </w:r>
      <w:r w:rsidR="002677DE" w:rsidRPr="00F467D9">
        <w:rPr>
          <w:rFonts w:eastAsia="Arial"/>
          <w:sz w:val="22"/>
          <w:szCs w:val="22"/>
        </w:rPr>
        <w:t>ile</w:t>
      </w:r>
      <w:r w:rsidR="00F17972">
        <w:rPr>
          <w:rFonts w:eastAsia="Arial"/>
          <w:sz w:val="22"/>
          <w:szCs w:val="22"/>
        </w:rPr>
        <w:t xml:space="preserve"> </w:t>
      </w:r>
      <w:r w:rsidR="00C76222" w:rsidRPr="00F467D9">
        <w:rPr>
          <w:rFonts w:eastAsia="Arial"/>
          <w:sz w:val="22"/>
          <w:szCs w:val="22"/>
        </w:rPr>
        <w:t>w</w:t>
      </w:r>
      <w:r w:rsidR="00C76222">
        <w:rPr>
          <w:rFonts w:eastAsia="Arial"/>
          <w:sz w:val="22"/>
          <w:szCs w:val="22"/>
        </w:rPr>
        <w:t> </w:t>
      </w:r>
      <w:r w:rsidR="002677DE" w:rsidRPr="00F467D9">
        <w:rPr>
          <w:rFonts w:eastAsia="Arial"/>
          <w:sz w:val="22"/>
          <w:szCs w:val="22"/>
        </w:rPr>
        <w:t>świetle zasad,</w:t>
      </w:r>
      <w:r w:rsidR="00F17972">
        <w:rPr>
          <w:rFonts w:eastAsia="Arial"/>
          <w:sz w:val="22"/>
          <w:szCs w:val="22"/>
        </w:rPr>
        <w:t xml:space="preserve"> </w:t>
      </w:r>
      <w:r w:rsidR="00C76222" w:rsidRPr="00F467D9">
        <w:rPr>
          <w:rFonts w:eastAsia="Arial"/>
          <w:sz w:val="22"/>
          <w:szCs w:val="22"/>
        </w:rPr>
        <w:t>o</w:t>
      </w:r>
      <w:r w:rsidR="00C76222">
        <w:rPr>
          <w:rFonts w:eastAsia="Arial"/>
          <w:sz w:val="22"/>
          <w:szCs w:val="22"/>
        </w:rPr>
        <w:t> </w:t>
      </w:r>
      <w:r w:rsidR="002677DE" w:rsidRPr="00F467D9">
        <w:rPr>
          <w:rFonts w:eastAsia="Arial"/>
          <w:sz w:val="22"/>
          <w:szCs w:val="22"/>
        </w:rPr>
        <w:t>których mowa</w:t>
      </w:r>
      <w:r w:rsidR="00F17972">
        <w:rPr>
          <w:rFonts w:eastAsia="Arial"/>
          <w:sz w:val="22"/>
          <w:szCs w:val="22"/>
        </w:rPr>
        <w:t xml:space="preserve"> </w:t>
      </w:r>
      <w:r w:rsidR="00C76222" w:rsidRPr="00F467D9">
        <w:rPr>
          <w:rFonts w:eastAsia="Arial"/>
          <w:sz w:val="22"/>
          <w:szCs w:val="22"/>
        </w:rPr>
        <w:t>w</w:t>
      </w:r>
      <w:r w:rsidR="00C76222">
        <w:rPr>
          <w:rFonts w:eastAsia="Arial"/>
          <w:sz w:val="22"/>
          <w:szCs w:val="22"/>
        </w:rPr>
        <w:t> </w:t>
      </w:r>
      <w:r w:rsidR="002677DE" w:rsidRPr="00F467D9">
        <w:rPr>
          <w:rFonts w:eastAsia="Arial"/>
          <w:sz w:val="22"/>
          <w:szCs w:val="22"/>
        </w:rPr>
        <w:t>§ 2 ust. 9 Umowy mogą stanowić wydatki kwalifikowalne</w:t>
      </w:r>
      <w:r w:rsidR="00F17972">
        <w:rPr>
          <w:rFonts w:eastAsia="Arial"/>
          <w:sz w:val="22"/>
          <w:szCs w:val="22"/>
        </w:rPr>
        <w:t xml:space="preserve"> </w:t>
      </w:r>
      <w:r w:rsidR="00C76222" w:rsidRPr="00F467D9">
        <w:rPr>
          <w:rFonts w:eastAsia="Arial"/>
          <w:sz w:val="22"/>
          <w:szCs w:val="22"/>
        </w:rPr>
        <w:t>w</w:t>
      </w:r>
      <w:r w:rsidR="00C76222">
        <w:rPr>
          <w:rFonts w:eastAsia="Arial"/>
          <w:sz w:val="22"/>
          <w:szCs w:val="22"/>
        </w:rPr>
        <w:t> </w:t>
      </w:r>
      <w:r w:rsidR="002677DE" w:rsidRPr="00F467D9">
        <w:rPr>
          <w:rFonts w:eastAsia="Arial"/>
          <w:sz w:val="22"/>
          <w:szCs w:val="22"/>
        </w:rPr>
        <w:t>ramach Projektu. Przy czym łączna wartość kwalifikowalnych kosztów pośrednich Projektu rozliczanych jako wydatki faktycznie poniesione, nie może przekraczać …%</w:t>
      </w:r>
      <w:r w:rsidR="00F17972">
        <w:rPr>
          <w:rFonts w:eastAsia="Arial"/>
          <w:sz w:val="22"/>
          <w:szCs w:val="22"/>
        </w:rPr>
        <w:t xml:space="preserve"> </w:t>
      </w:r>
      <w:r w:rsidR="002677DE" w:rsidRPr="00F467D9">
        <w:rPr>
          <w:rFonts w:eastAsia="Arial"/>
          <w:sz w:val="22"/>
          <w:szCs w:val="22"/>
        </w:rPr>
        <w:t>kwalifikowalnych wydatków bezpośrednich Projektu. Limit,</w:t>
      </w:r>
      <w:r w:rsidR="00F17972">
        <w:rPr>
          <w:rFonts w:eastAsia="Arial"/>
          <w:sz w:val="22"/>
          <w:szCs w:val="22"/>
        </w:rPr>
        <w:t xml:space="preserve"> </w:t>
      </w:r>
      <w:r w:rsidR="00C76222" w:rsidRPr="00F467D9">
        <w:rPr>
          <w:rFonts w:eastAsia="Arial"/>
          <w:sz w:val="22"/>
          <w:szCs w:val="22"/>
        </w:rPr>
        <w:t>o</w:t>
      </w:r>
      <w:r w:rsidR="00C76222">
        <w:rPr>
          <w:rFonts w:eastAsia="Arial"/>
          <w:sz w:val="22"/>
          <w:szCs w:val="22"/>
        </w:rPr>
        <w:t> </w:t>
      </w:r>
      <w:r w:rsidR="002677DE" w:rsidRPr="00F467D9">
        <w:rPr>
          <w:rFonts w:eastAsia="Arial"/>
          <w:sz w:val="22"/>
          <w:szCs w:val="22"/>
        </w:rPr>
        <w:t>którym mowa</w:t>
      </w:r>
      <w:r w:rsidR="00F17972">
        <w:rPr>
          <w:rFonts w:eastAsia="Arial"/>
          <w:sz w:val="22"/>
          <w:szCs w:val="22"/>
        </w:rPr>
        <w:t xml:space="preserve"> </w:t>
      </w:r>
      <w:r w:rsidR="00C76222" w:rsidRPr="00F467D9">
        <w:rPr>
          <w:rFonts w:eastAsia="Arial"/>
          <w:sz w:val="22"/>
          <w:szCs w:val="22"/>
        </w:rPr>
        <w:t>w</w:t>
      </w:r>
      <w:r w:rsidR="00C76222">
        <w:rPr>
          <w:rFonts w:eastAsia="Arial"/>
          <w:sz w:val="22"/>
          <w:szCs w:val="22"/>
        </w:rPr>
        <w:t> </w:t>
      </w:r>
      <w:r w:rsidR="002677DE" w:rsidRPr="00F467D9">
        <w:rPr>
          <w:rFonts w:eastAsia="Arial"/>
          <w:sz w:val="22"/>
          <w:szCs w:val="22"/>
        </w:rPr>
        <w:t>zdaniu poprzedzającym, jest ponownie przeliczany przy każdym obniżeniu wartości kwalifikowalnych wydatków bezpośrednich Projektu</w:t>
      </w:r>
      <w:r w:rsidR="006B4BC1">
        <w:rPr>
          <w:rFonts w:eastAsia="Arial"/>
          <w:sz w:val="22"/>
          <w:szCs w:val="22"/>
        </w:rPr>
        <w:t xml:space="preserve"> </w:t>
      </w:r>
      <w:r w:rsidR="002677DE" w:rsidRPr="00F467D9">
        <w:rPr>
          <w:rFonts w:eastAsia="Arial"/>
          <w:sz w:val="22"/>
          <w:szCs w:val="22"/>
        </w:rPr>
        <w:t xml:space="preserve">i odpowiednio obniżany. Koszty pośrednie wykraczające poza obniżony limit są wydatkami niekwalifikowalnymi. </w:t>
      </w:r>
    </w:p>
    <w:p w14:paraId="177DDD15" w14:textId="67684514" w:rsidR="00893279" w:rsidRDefault="00A8771C" w:rsidP="0003461E">
      <w:pPr>
        <w:pStyle w:val="Default"/>
        <w:spacing w:before="60" w:after="60"/>
        <w:ind w:left="426" w:hanging="426"/>
        <w:jc w:val="both"/>
        <w:rPr>
          <w:rFonts w:eastAsia="Arial"/>
          <w:sz w:val="22"/>
          <w:szCs w:val="22"/>
        </w:rPr>
      </w:pPr>
      <w:r>
        <w:rPr>
          <w:rFonts w:eastAsia="Arial"/>
          <w:sz w:val="22"/>
          <w:szCs w:val="22"/>
        </w:rPr>
        <w:t xml:space="preserve">14. </w:t>
      </w:r>
      <w:r w:rsidR="002677DE" w:rsidRPr="00FB13D0">
        <w:rPr>
          <w:rFonts w:eastAsia="Arial"/>
          <w:sz w:val="22"/>
          <w:szCs w:val="22"/>
        </w:rPr>
        <w:t>Jeżeli Beneficjent na etapie oceny Projektu przeprowadzał analizę finansowa</w:t>
      </w:r>
      <w:r w:rsidR="00F17972">
        <w:rPr>
          <w:rFonts w:eastAsia="Arial"/>
          <w:sz w:val="22"/>
          <w:szCs w:val="22"/>
        </w:rPr>
        <w:t xml:space="preserve"> </w:t>
      </w:r>
      <w:r w:rsidR="00C76222" w:rsidRPr="00FB13D0">
        <w:rPr>
          <w:rFonts w:eastAsia="Arial"/>
          <w:sz w:val="22"/>
          <w:szCs w:val="22"/>
        </w:rPr>
        <w:t>w</w:t>
      </w:r>
      <w:r w:rsidR="00C76222">
        <w:rPr>
          <w:rFonts w:eastAsia="Arial"/>
          <w:sz w:val="22"/>
          <w:szCs w:val="22"/>
        </w:rPr>
        <w:t> </w:t>
      </w:r>
      <w:r w:rsidR="002677DE" w:rsidRPr="00FB13D0">
        <w:rPr>
          <w:rFonts w:eastAsia="Arial"/>
          <w:sz w:val="22"/>
          <w:szCs w:val="22"/>
        </w:rPr>
        <w:t>celu określenia wskaźników finansowej efektywności Projektu,</w:t>
      </w:r>
      <w:r w:rsidR="00F17972">
        <w:rPr>
          <w:rFonts w:eastAsia="Arial"/>
          <w:sz w:val="22"/>
          <w:szCs w:val="22"/>
        </w:rPr>
        <w:t xml:space="preserve"> </w:t>
      </w:r>
      <w:r w:rsidR="002677DE" w:rsidRPr="00FB13D0">
        <w:rPr>
          <w:rFonts w:eastAsia="Arial"/>
          <w:sz w:val="22"/>
          <w:szCs w:val="22"/>
        </w:rPr>
        <w:t>Instytucja</w:t>
      </w:r>
      <w:r w:rsidR="00F17972">
        <w:rPr>
          <w:rFonts w:eastAsia="Arial"/>
          <w:sz w:val="22"/>
          <w:szCs w:val="22"/>
        </w:rPr>
        <w:t xml:space="preserve"> </w:t>
      </w:r>
      <w:r w:rsidR="002677DE" w:rsidRPr="00FB13D0">
        <w:rPr>
          <w:rFonts w:eastAsia="Arial"/>
          <w:sz w:val="22"/>
          <w:szCs w:val="22"/>
        </w:rPr>
        <w:t>Zarządzająca ma prawo</w:t>
      </w:r>
      <w:r w:rsidR="00F17972">
        <w:rPr>
          <w:rFonts w:eastAsia="Arial"/>
          <w:sz w:val="22"/>
          <w:szCs w:val="22"/>
        </w:rPr>
        <w:t xml:space="preserve"> </w:t>
      </w:r>
      <w:r w:rsidR="00C76222" w:rsidRPr="00FB13D0">
        <w:rPr>
          <w:rFonts w:eastAsia="Arial"/>
          <w:sz w:val="22"/>
          <w:szCs w:val="22"/>
        </w:rPr>
        <w:t>w</w:t>
      </w:r>
      <w:r w:rsidR="00F17972">
        <w:rPr>
          <w:rFonts w:eastAsia="Arial"/>
          <w:sz w:val="22"/>
          <w:szCs w:val="22"/>
        </w:rPr>
        <w:t xml:space="preserve"> </w:t>
      </w:r>
      <w:r w:rsidR="002677DE" w:rsidRPr="00FB13D0">
        <w:rPr>
          <w:rFonts w:eastAsia="Arial"/>
          <w:sz w:val="22"/>
          <w:szCs w:val="22"/>
        </w:rPr>
        <w:t>każdym czasie, do upływu terminów,</w:t>
      </w:r>
      <w:r w:rsidR="00F17972">
        <w:rPr>
          <w:rFonts w:eastAsia="Arial"/>
          <w:sz w:val="22"/>
          <w:szCs w:val="22"/>
        </w:rPr>
        <w:t xml:space="preserve"> </w:t>
      </w:r>
      <w:r w:rsidR="00C76222" w:rsidRPr="00FB13D0">
        <w:rPr>
          <w:rFonts w:eastAsia="Arial"/>
          <w:sz w:val="22"/>
          <w:szCs w:val="22"/>
        </w:rPr>
        <w:t>o</w:t>
      </w:r>
      <w:r w:rsidR="00C76222">
        <w:rPr>
          <w:rFonts w:eastAsia="Arial"/>
          <w:sz w:val="22"/>
          <w:szCs w:val="22"/>
        </w:rPr>
        <w:t> </w:t>
      </w:r>
      <w:r w:rsidR="002677DE" w:rsidRPr="00FB13D0">
        <w:rPr>
          <w:rFonts w:eastAsia="Arial"/>
          <w:sz w:val="22"/>
          <w:szCs w:val="22"/>
        </w:rPr>
        <w:t>których mowa</w:t>
      </w:r>
      <w:r w:rsidR="00F17972">
        <w:rPr>
          <w:rFonts w:eastAsia="Arial"/>
          <w:sz w:val="22"/>
          <w:szCs w:val="22"/>
        </w:rPr>
        <w:t xml:space="preserve"> </w:t>
      </w:r>
      <w:r w:rsidR="00C76222" w:rsidRPr="00FB13D0">
        <w:rPr>
          <w:rFonts w:eastAsia="Arial"/>
          <w:sz w:val="22"/>
          <w:szCs w:val="22"/>
        </w:rPr>
        <w:t>w</w:t>
      </w:r>
      <w:r w:rsidR="00C76222">
        <w:rPr>
          <w:rFonts w:eastAsia="Arial"/>
          <w:sz w:val="22"/>
          <w:szCs w:val="22"/>
        </w:rPr>
        <w:t> </w:t>
      </w:r>
      <w:r w:rsidR="002677DE" w:rsidRPr="00FB13D0">
        <w:rPr>
          <w:rFonts w:eastAsia="Arial"/>
          <w:sz w:val="22"/>
          <w:szCs w:val="22"/>
        </w:rPr>
        <w:t>§ 14 ust. 2 Umowy, zażądać od Beneficjenta ponownego przeprowadzenia tej analizy,</w:t>
      </w:r>
      <w:r w:rsidR="00B15A65" w:rsidRPr="00FB13D0">
        <w:rPr>
          <w:rFonts w:eastAsia="Arial"/>
          <w:sz w:val="22"/>
          <w:szCs w:val="22"/>
        </w:rPr>
        <w:t xml:space="preserve"> </w:t>
      </w:r>
      <w:r w:rsidR="002677DE" w:rsidRPr="00FB13D0">
        <w:rPr>
          <w:rFonts w:eastAsia="Arial"/>
          <w:sz w:val="22"/>
          <w:szCs w:val="22"/>
        </w:rPr>
        <w:t>jeżeli poweźmie uzasadnione wątpliwości co do poprawności przeprowadzonej analizy,</w:t>
      </w:r>
      <w:r w:rsidR="00F17972">
        <w:rPr>
          <w:rFonts w:eastAsia="Arial"/>
          <w:sz w:val="22"/>
          <w:szCs w:val="22"/>
        </w:rPr>
        <w:t xml:space="preserve"> </w:t>
      </w:r>
      <w:r w:rsidR="00C76222" w:rsidRPr="00FB13D0">
        <w:rPr>
          <w:rFonts w:eastAsia="Arial"/>
          <w:sz w:val="22"/>
          <w:szCs w:val="22"/>
        </w:rPr>
        <w:t>w</w:t>
      </w:r>
      <w:r w:rsidR="00C76222">
        <w:rPr>
          <w:rFonts w:eastAsia="Arial"/>
          <w:sz w:val="22"/>
          <w:szCs w:val="22"/>
        </w:rPr>
        <w:t> </w:t>
      </w:r>
      <w:r w:rsidR="002677DE" w:rsidRPr="00FB13D0">
        <w:rPr>
          <w:rFonts w:eastAsia="Arial"/>
          <w:sz w:val="22"/>
          <w:szCs w:val="22"/>
        </w:rPr>
        <w:t>szczególności</w:t>
      </w:r>
      <w:r w:rsidR="00136DE5">
        <w:rPr>
          <w:rFonts w:eastAsia="Arial"/>
          <w:sz w:val="22"/>
          <w:szCs w:val="22"/>
        </w:rPr>
        <w:t xml:space="preserve"> </w:t>
      </w:r>
      <w:r w:rsidR="002677DE" w:rsidRPr="00FB13D0">
        <w:rPr>
          <w:rFonts w:eastAsia="Arial"/>
          <w:sz w:val="22"/>
          <w:szCs w:val="22"/>
        </w:rPr>
        <w:t>w odniesieniu do deklarowanych kosztów lub przychodów Projektu.</w:t>
      </w:r>
      <w:r w:rsidR="00F17972">
        <w:rPr>
          <w:rFonts w:eastAsia="Arial"/>
          <w:sz w:val="22"/>
          <w:szCs w:val="22"/>
        </w:rPr>
        <w:t xml:space="preserve"> </w:t>
      </w:r>
      <w:r w:rsidR="00C76222" w:rsidRPr="00FB13D0">
        <w:rPr>
          <w:rFonts w:eastAsia="Arial"/>
          <w:sz w:val="22"/>
          <w:szCs w:val="22"/>
        </w:rPr>
        <w:t>W</w:t>
      </w:r>
      <w:r w:rsidR="00C76222">
        <w:rPr>
          <w:rFonts w:eastAsia="Arial"/>
          <w:sz w:val="22"/>
          <w:szCs w:val="22"/>
        </w:rPr>
        <w:t> </w:t>
      </w:r>
      <w:r w:rsidR="002677DE" w:rsidRPr="00FB13D0">
        <w:rPr>
          <w:rFonts w:eastAsia="Arial"/>
          <w:sz w:val="22"/>
          <w:szCs w:val="22"/>
        </w:rPr>
        <w:t>zależności</w:t>
      </w:r>
      <w:r w:rsidR="00136DE5">
        <w:rPr>
          <w:rFonts w:eastAsia="Arial"/>
          <w:sz w:val="22"/>
          <w:szCs w:val="22"/>
        </w:rPr>
        <w:t xml:space="preserve"> </w:t>
      </w:r>
      <w:r w:rsidR="002677DE" w:rsidRPr="00FB13D0">
        <w:rPr>
          <w:rFonts w:eastAsia="Arial"/>
          <w:sz w:val="22"/>
          <w:szCs w:val="22"/>
        </w:rPr>
        <w:t>od wyników skorygowanej analizy oraz przyczyn wystąpienia ró</w:t>
      </w:r>
      <w:r w:rsidR="0077421D">
        <w:rPr>
          <w:rFonts w:eastAsia="Arial"/>
          <w:sz w:val="22"/>
          <w:szCs w:val="22"/>
        </w:rPr>
        <w:t>ż</w:t>
      </w:r>
      <w:r w:rsidR="002677DE" w:rsidRPr="00FB13D0">
        <w:rPr>
          <w:rFonts w:eastAsia="Arial"/>
          <w:sz w:val="22"/>
          <w:szCs w:val="22"/>
        </w:rPr>
        <w:t xml:space="preserve">nic pomiędzy wynikami tych </w:t>
      </w:r>
      <w:r w:rsidR="002677DE" w:rsidRPr="00FB13D0">
        <w:rPr>
          <w:rFonts w:eastAsia="Arial"/>
          <w:sz w:val="22"/>
          <w:szCs w:val="22"/>
        </w:rPr>
        <w:lastRenderedPageBreak/>
        <w:t>analiz IZ może uznać za niekwalifikowalne całość lub część wydatków</w:t>
      </w:r>
      <w:r w:rsidR="00F17972">
        <w:rPr>
          <w:rFonts w:eastAsia="Arial"/>
          <w:sz w:val="22"/>
          <w:szCs w:val="22"/>
        </w:rPr>
        <w:t xml:space="preserve"> </w:t>
      </w:r>
      <w:r w:rsidR="00C76222" w:rsidRPr="00FB13D0">
        <w:rPr>
          <w:rFonts w:eastAsia="Arial"/>
          <w:sz w:val="22"/>
          <w:szCs w:val="22"/>
        </w:rPr>
        <w:t>w</w:t>
      </w:r>
      <w:r w:rsidR="00C76222">
        <w:rPr>
          <w:rFonts w:eastAsia="Arial"/>
          <w:sz w:val="22"/>
          <w:szCs w:val="22"/>
        </w:rPr>
        <w:t> </w:t>
      </w:r>
      <w:r w:rsidR="002677DE" w:rsidRPr="00FB13D0">
        <w:rPr>
          <w:rFonts w:eastAsia="Arial"/>
          <w:sz w:val="22"/>
          <w:szCs w:val="22"/>
        </w:rPr>
        <w:t xml:space="preserve">Projekcie, obciążając Beneficjenta korektą finansową lub dokonując pomniejszenia </w:t>
      </w:r>
      <w:proofErr w:type="spellStart"/>
      <w:r w:rsidR="002677DE" w:rsidRPr="00FB13D0">
        <w:rPr>
          <w:rFonts w:eastAsia="Arial"/>
          <w:sz w:val="22"/>
          <w:szCs w:val="22"/>
        </w:rPr>
        <w:t>wydatków,o</w:t>
      </w:r>
      <w:proofErr w:type="spellEnd"/>
      <w:r w:rsidR="002677DE" w:rsidRPr="00FB13D0">
        <w:rPr>
          <w:rFonts w:eastAsia="Arial"/>
          <w:sz w:val="22"/>
          <w:szCs w:val="22"/>
        </w:rPr>
        <w:t xml:space="preserve"> których mowa</w:t>
      </w:r>
      <w:r w:rsidR="00F17972">
        <w:rPr>
          <w:rFonts w:eastAsia="Arial"/>
          <w:sz w:val="22"/>
          <w:szCs w:val="22"/>
        </w:rPr>
        <w:t xml:space="preserve"> </w:t>
      </w:r>
      <w:r w:rsidR="00C76222" w:rsidRPr="00FB13D0">
        <w:rPr>
          <w:rFonts w:eastAsia="Arial"/>
          <w:sz w:val="22"/>
          <w:szCs w:val="22"/>
        </w:rPr>
        <w:t>w</w:t>
      </w:r>
      <w:r w:rsidR="00C76222">
        <w:rPr>
          <w:rFonts w:eastAsia="Arial"/>
          <w:sz w:val="22"/>
          <w:szCs w:val="22"/>
        </w:rPr>
        <w:t> </w:t>
      </w:r>
      <w:r w:rsidR="002677DE" w:rsidRPr="00FB13D0">
        <w:rPr>
          <w:rFonts w:eastAsia="Arial"/>
          <w:sz w:val="22"/>
          <w:szCs w:val="22"/>
        </w:rPr>
        <w:t xml:space="preserve">art. 26 ustawy wdrożeniowej. </w:t>
      </w:r>
    </w:p>
    <w:p w14:paraId="262EF379" w14:textId="37BC9718" w:rsidR="008C2709" w:rsidRDefault="008C2709" w:rsidP="0003461E">
      <w:pPr>
        <w:pStyle w:val="Default"/>
        <w:spacing w:before="60" w:after="60"/>
        <w:ind w:left="426" w:hanging="426"/>
        <w:jc w:val="both"/>
        <w:rPr>
          <w:rFonts w:eastAsia="Arial"/>
          <w:sz w:val="22"/>
          <w:szCs w:val="22"/>
        </w:rPr>
      </w:pPr>
      <w:r>
        <w:rPr>
          <w:rFonts w:eastAsia="Arial"/>
          <w:sz w:val="22"/>
          <w:szCs w:val="22"/>
        </w:rPr>
        <w:t xml:space="preserve">15. </w:t>
      </w:r>
      <w:r w:rsidRPr="008C2709">
        <w:rPr>
          <w:rFonts w:eastAsia="Arial"/>
          <w:sz w:val="22"/>
          <w:szCs w:val="22"/>
        </w:rPr>
        <w:t>Jeżeli Beneficjent na etapie oceny Projektu przeprowadzał analizę ekonomiczną, w celu określenia, w jakim zakresie Projekt się samofinansuje, Instytucja Zarządzająca ma prawo w każdym czasie, do upływu terminów, o których mowa w § 14 ust. 2 Umowy, zażądać od Beneficjenta ponownego przeprowadzenia tej analizy, jeżeli poweźmie uzasadnione wątpliwości co do poprawności przeprowadzonej analizy, w szczególności w odniesieniu do deklarowanych kosztów lub przychodów Projektu. W zależności od wyników skorygowanej analizy oraz przyczyn wystąpienia różnic pomiędzy wynikami tych analiz IZ może uznać za niekwalifikowalne całość lub część wydatków w Projekcie, obciążając Beneficjenta korektą finansową lub dokonując pomniejszenia wydatków, o których mowa w art. 26 ustawy wdrożeniowej. Beneficjent ma obowiązek niezwłocznego informowania Instytucji Zarządzającej o nowych źródłach przychodów, nie ujętych w analizie,  o której mowa w zdaniu 1, lub o każdej istotnej zmianie wysokości przychodów ujętych w dotychczas przeprowadzonych analizach.</w:t>
      </w:r>
    </w:p>
    <w:p w14:paraId="72ED0058" w14:textId="77777777" w:rsidR="008C2709" w:rsidRPr="00FB13D0" w:rsidRDefault="008C2709" w:rsidP="0003461E">
      <w:pPr>
        <w:pStyle w:val="Default"/>
        <w:spacing w:before="60" w:after="60"/>
        <w:ind w:left="426" w:hanging="426"/>
        <w:jc w:val="both"/>
        <w:rPr>
          <w:rFonts w:eastAsia="Arial"/>
          <w:sz w:val="22"/>
          <w:szCs w:val="22"/>
        </w:rPr>
      </w:pPr>
    </w:p>
    <w:p w14:paraId="582FFEAD" w14:textId="77777777" w:rsidR="00F467D9" w:rsidRPr="00FB13D0" w:rsidRDefault="00F467D9" w:rsidP="00F467D9">
      <w:pPr>
        <w:spacing w:before="60" w:after="60"/>
        <w:rPr>
          <w:rFonts w:ascii="Arial" w:hAnsi="Arial" w:cs="Arial"/>
        </w:rPr>
      </w:pPr>
    </w:p>
    <w:p w14:paraId="040D82D9" w14:textId="114D2924" w:rsidR="00893279" w:rsidRPr="00F467D9" w:rsidRDefault="00C809D4" w:rsidP="00F467D9">
      <w:pPr>
        <w:spacing w:before="60" w:after="60"/>
        <w:jc w:val="center"/>
        <w:rPr>
          <w:rFonts w:ascii="Arial" w:hAnsi="Arial" w:cs="Arial"/>
          <w:b/>
        </w:rPr>
      </w:pPr>
      <w:r w:rsidRPr="00F467D9">
        <w:rPr>
          <w:rFonts w:ascii="Arial" w:hAnsi="Arial" w:cs="Arial"/>
          <w:b/>
        </w:rPr>
        <w:t>Płatności</w:t>
      </w:r>
    </w:p>
    <w:p w14:paraId="497BE079" w14:textId="305F4B2A" w:rsidR="000370C3" w:rsidRPr="000370C3" w:rsidRDefault="002677DE" w:rsidP="000370C3">
      <w:pPr>
        <w:pStyle w:val="Tekstpodstawowy21"/>
        <w:tabs>
          <w:tab w:val="left" w:pos="-2160"/>
        </w:tabs>
        <w:spacing w:after="240" w:line="240" w:lineRule="auto"/>
        <w:jc w:val="center"/>
        <w:rPr>
          <w:rFonts w:ascii="Arial" w:hAnsi="Arial" w:cs="Arial"/>
          <w:bCs/>
          <w:caps/>
          <w:szCs w:val="22"/>
        </w:rPr>
      </w:pPr>
      <w:r w:rsidRPr="00F467D9">
        <w:rPr>
          <w:rFonts w:ascii="Arial" w:hAnsi="Arial" w:cs="Arial"/>
          <w:bCs/>
          <w:caps/>
          <w:szCs w:val="22"/>
        </w:rPr>
        <w:t>§ 6.</w:t>
      </w:r>
    </w:p>
    <w:p w14:paraId="54AAA68C" w14:textId="0F1264C0" w:rsidR="00893279" w:rsidRPr="00136DE5" w:rsidRDefault="002677DE" w:rsidP="0003461E">
      <w:pPr>
        <w:numPr>
          <w:ilvl w:val="0"/>
          <w:numId w:val="23"/>
        </w:numPr>
        <w:tabs>
          <w:tab w:val="clear" w:pos="0"/>
        </w:tabs>
        <w:spacing w:before="60" w:after="60"/>
        <w:jc w:val="both"/>
        <w:rPr>
          <w:rFonts w:ascii="Arial" w:hAnsi="Arial" w:cs="Arial"/>
        </w:rPr>
      </w:pPr>
      <w:r w:rsidRPr="00136DE5">
        <w:rPr>
          <w:rFonts w:ascii="Arial" w:hAnsi="Arial" w:cs="Arial"/>
        </w:rPr>
        <w:t>Finansowanie UE</w:t>
      </w:r>
      <w:r w:rsidR="00F17972" w:rsidRPr="00136DE5">
        <w:rPr>
          <w:rFonts w:ascii="Arial" w:hAnsi="Arial" w:cs="Arial"/>
        </w:rPr>
        <w:t xml:space="preserve"> </w:t>
      </w:r>
      <w:r w:rsidRPr="00136DE5">
        <w:rPr>
          <w:rFonts w:ascii="Arial" w:hAnsi="Arial" w:cs="Arial"/>
        </w:rPr>
        <w:t>jest przekazywane Beneficjentowi przez Instytucję Zarządzającą</w:t>
      </w:r>
      <w:r w:rsidR="00A775DD" w:rsidRPr="00136DE5">
        <w:rPr>
          <w:rFonts w:ascii="Arial" w:hAnsi="Arial" w:cs="Arial"/>
        </w:rPr>
        <w:br/>
      </w:r>
      <w:r w:rsidRPr="00136DE5">
        <w:rPr>
          <w:rFonts w:ascii="Arial" w:hAnsi="Arial" w:cs="Arial"/>
        </w:rPr>
        <w:t>za pośrednictwem Banku Gospodarstwa Krajowego</w:t>
      </w:r>
      <w:r w:rsidR="00F17972" w:rsidRPr="00136DE5">
        <w:rPr>
          <w:rFonts w:ascii="Arial" w:hAnsi="Arial" w:cs="Arial"/>
        </w:rPr>
        <w:t xml:space="preserve"> </w:t>
      </w:r>
      <w:r w:rsidR="00C76222" w:rsidRPr="00136DE5">
        <w:rPr>
          <w:rFonts w:ascii="Arial" w:hAnsi="Arial" w:cs="Arial"/>
        </w:rPr>
        <w:t>w </w:t>
      </w:r>
      <w:r w:rsidRPr="00136DE5">
        <w:rPr>
          <w:rFonts w:ascii="Arial" w:hAnsi="Arial" w:cs="Arial"/>
        </w:rPr>
        <w:t>formie:</w:t>
      </w:r>
    </w:p>
    <w:p w14:paraId="31C418F5" w14:textId="3BCD1251" w:rsidR="00893279" w:rsidRPr="00136DE5" w:rsidRDefault="002677DE" w:rsidP="0003461E">
      <w:pPr>
        <w:pStyle w:val="Akapitzlist"/>
        <w:numPr>
          <w:ilvl w:val="0"/>
          <w:numId w:val="40"/>
        </w:numPr>
        <w:shd w:val="clear" w:color="auto" w:fill="FFFFFF" w:themeFill="background1"/>
        <w:tabs>
          <w:tab w:val="clear" w:pos="0"/>
        </w:tabs>
        <w:spacing w:before="60" w:after="60"/>
        <w:ind w:hanging="294"/>
        <w:contextualSpacing w:val="0"/>
        <w:jc w:val="both"/>
        <w:rPr>
          <w:rFonts w:ascii="Arial" w:hAnsi="Arial" w:cs="Arial"/>
          <w:sz w:val="22"/>
          <w:szCs w:val="22"/>
        </w:rPr>
      </w:pPr>
      <w:r w:rsidRPr="00136DE5">
        <w:rPr>
          <w:rFonts w:ascii="Arial" w:hAnsi="Arial" w:cs="Arial"/>
          <w:sz w:val="22"/>
          <w:szCs w:val="22"/>
        </w:rPr>
        <w:t>refundacji poniesionych przez Beneficjenta wydatków kwalifikowalnych na realizację Projektu</w:t>
      </w:r>
      <w:r w:rsidR="00F17972" w:rsidRPr="00136DE5">
        <w:rPr>
          <w:rFonts w:ascii="Arial" w:hAnsi="Arial" w:cs="Arial"/>
          <w:sz w:val="22"/>
          <w:szCs w:val="22"/>
        </w:rPr>
        <w:t xml:space="preserve"> </w:t>
      </w:r>
      <w:r w:rsidR="00C76222" w:rsidRPr="00136DE5">
        <w:rPr>
          <w:rFonts w:ascii="Arial" w:hAnsi="Arial" w:cs="Arial"/>
          <w:sz w:val="22"/>
          <w:szCs w:val="22"/>
        </w:rPr>
        <w:t>w </w:t>
      </w:r>
      <w:r w:rsidRPr="00136DE5">
        <w:rPr>
          <w:rFonts w:ascii="Arial" w:hAnsi="Arial" w:cs="Arial"/>
          <w:sz w:val="22"/>
          <w:szCs w:val="22"/>
        </w:rPr>
        <w:t>postaci płatności pośrednich</w:t>
      </w:r>
      <w:r w:rsidR="00F17972" w:rsidRPr="00136DE5">
        <w:rPr>
          <w:rFonts w:ascii="Arial" w:hAnsi="Arial" w:cs="Arial"/>
          <w:sz w:val="22"/>
          <w:szCs w:val="22"/>
        </w:rPr>
        <w:t xml:space="preserve"> </w:t>
      </w:r>
      <w:r w:rsidR="00C76222" w:rsidRPr="00136DE5">
        <w:rPr>
          <w:rFonts w:ascii="Arial" w:hAnsi="Arial" w:cs="Arial"/>
          <w:sz w:val="22"/>
          <w:szCs w:val="22"/>
        </w:rPr>
        <w:t>i </w:t>
      </w:r>
      <w:r w:rsidRPr="00136DE5">
        <w:rPr>
          <w:rFonts w:ascii="Arial" w:hAnsi="Arial" w:cs="Arial"/>
          <w:sz w:val="22"/>
          <w:szCs w:val="22"/>
        </w:rPr>
        <w:t>płatności końcowej. Przekazanie płatności pośredniej oraz końcowej następuje</w:t>
      </w:r>
      <w:r w:rsidR="00F17972" w:rsidRPr="00136DE5">
        <w:rPr>
          <w:rFonts w:ascii="Arial" w:hAnsi="Arial" w:cs="Arial"/>
          <w:sz w:val="22"/>
          <w:szCs w:val="22"/>
        </w:rPr>
        <w:t xml:space="preserve"> </w:t>
      </w:r>
      <w:r w:rsidR="00C76222" w:rsidRPr="00136DE5">
        <w:rPr>
          <w:rFonts w:ascii="Arial" w:hAnsi="Arial" w:cs="Arial"/>
          <w:sz w:val="22"/>
          <w:szCs w:val="22"/>
        </w:rPr>
        <w:t>w </w:t>
      </w:r>
      <w:r w:rsidRPr="00136DE5">
        <w:rPr>
          <w:rFonts w:ascii="Arial" w:hAnsi="Arial" w:cs="Arial"/>
          <w:sz w:val="22"/>
          <w:szCs w:val="22"/>
        </w:rPr>
        <w:t>terminie do 80 dni od dnia przedłożenia wniosku</w:t>
      </w:r>
      <w:r w:rsidR="00F17972" w:rsidRPr="00136DE5">
        <w:rPr>
          <w:rFonts w:ascii="Arial" w:hAnsi="Arial" w:cs="Arial"/>
          <w:sz w:val="22"/>
          <w:szCs w:val="22"/>
        </w:rPr>
        <w:t xml:space="preserve"> </w:t>
      </w:r>
      <w:r w:rsidR="00C76222" w:rsidRPr="00136DE5">
        <w:rPr>
          <w:rFonts w:ascii="Arial" w:hAnsi="Arial" w:cs="Arial"/>
          <w:sz w:val="22"/>
          <w:szCs w:val="22"/>
        </w:rPr>
        <w:t>o </w:t>
      </w:r>
      <w:r w:rsidRPr="00136DE5">
        <w:rPr>
          <w:rFonts w:ascii="Arial" w:hAnsi="Arial" w:cs="Arial"/>
          <w:sz w:val="22"/>
          <w:szCs w:val="22"/>
        </w:rPr>
        <w:t>płatność przez Beneficjenta; bieg terminu może zostać wstrzymany przez IZ, jeżeli informacje przedstawione przez Beneficjenta nie pozwalają ustalić, iż wnioskowana kwota dofinansowania jest mu należna</w:t>
      </w:r>
      <w:r w:rsidR="00C76222" w:rsidRPr="00136DE5">
        <w:rPr>
          <w:rFonts w:ascii="Arial" w:hAnsi="Arial" w:cs="Arial"/>
          <w:sz w:val="22"/>
          <w:szCs w:val="22"/>
        </w:rPr>
        <w:t xml:space="preserve"> z </w:t>
      </w:r>
      <w:r w:rsidRPr="00136DE5">
        <w:rPr>
          <w:rFonts w:ascii="Arial" w:hAnsi="Arial" w:cs="Arial"/>
          <w:sz w:val="22"/>
          <w:szCs w:val="22"/>
          <w:shd w:val="clear" w:color="auto" w:fill="FFFFFF" w:themeFill="background1"/>
        </w:rPr>
        <w:t>zastrzeżeniem ust. 4-10, ust. 15-16 oraz</w:t>
      </w:r>
      <w:r w:rsidR="00A775DD" w:rsidRPr="00136DE5">
        <w:rPr>
          <w:rFonts w:ascii="Arial" w:hAnsi="Arial" w:cs="Arial"/>
          <w:sz w:val="22"/>
          <w:szCs w:val="22"/>
          <w:shd w:val="clear" w:color="auto" w:fill="FFFFFF" w:themeFill="background1"/>
        </w:rPr>
        <w:br/>
      </w:r>
      <w:r w:rsidRPr="00136DE5">
        <w:rPr>
          <w:rFonts w:ascii="Arial" w:hAnsi="Arial" w:cs="Arial"/>
          <w:sz w:val="22"/>
          <w:szCs w:val="22"/>
          <w:shd w:val="clear" w:color="auto" w:fill="FFFFFF" w:themeFill="background1"/>
        </w:rPr>
        <w:t>§ 12 ust. 3;</w:t>
      </w:r>
    </w:p>
    <w:p w14:paraId="4AFE4F83" w14:textId="27A664EA" w:rsidR="00893279" w:rsidRPr="00136DE5" w:rsidRDefault="002677DE" w:rsidP="0003461E">
      <w:pPr>
        <w:pStyle w:val="Akapitzlist"/>
        <w:numPr>
          <w:ilvl w:val="0"/>
          <w:numId w:val="40"/>
        </w:numPr>
        <w:tabs>
          <w:tab w:val="clear" w:pos="0"/>
        </w:tabs>
        <w:spacing w:before="60" w:after="60"/>
        <w:ind w:hanging="294"/>
        <w:contextualSpacing w:val="0"/>
        <w:rPr>
          <w:rFonts w:ascii="Arial" w:hAnsi="Arial" w:cs="Arial"/>
          <w:sz w:val="22"/>
          <w:szCs w:val="22"/>
        </w:rPr>
      </w:pPr>
      <w:r w:rsidRPr="00136DE5">
        <w:rPr>
          <w:rFonts w:ascii="Arial" w:hAnsi="Arial" w:cs="Arial"/>
          <w:sz w:val="22"/>
          <w:szCs w:val="22"/>
        </w:rPr>
        <w:t>zaliczki</w:t>
      </w:r>
      <w:r w:rsidR="00F17972" w:rsidRPr="00136DE5">
        <w:rPr>
          <w:rFonts w:ascii="Arial" w:hAnsi="Arial" w:cs="Arial"/>
          <w:sz w:val="22"/>
          <w:szCs w:val="22"/>
        </w:rPr>
        <w:t xml:space="preserve"> </w:t>
      </w:r>
      <w:r w:rsidR="00C76222" w:rsidRPr="00136DE5">
        <w:rPr>
          <w:rFonts w:ascii="Arial" w:hAnsi="Arial" w:cs="Arial"/>
          <w:sz w:val="22"/>
          <w:szCs w:val="22"/>
        </w:rPr>
        <w:t>w </w:t>
      </w:r>
      <w:r w:rsidRPr="00136DE5">
        <w:rPr>
          <w:rFonts w:ascii="Arial" w:hAnsi="Arial" w:cs="Arial"/>
          <w:sz w:val="22"/>
          <w:szCs w:val="22"/>
        </w:rPr>
        <w:t>jednej lub kilku transzach na zasadach określonych</w:t>
      </w:r>
      <w:r w:rsidR="00F17972" w:rsidRPr="00136DE5">
        <w:rPr>
          <w:rFonts w:ascii="Arial" w:hAnsi="Arial" w:cs="Arial"/>
          <w:sz w:val="22"/>
          <w:szCs w:val="22"/>
        </w:rPr>
        <w:t xml:space="preserve"> </w:t>
      </w:r>
      <w:r w:rsidR="00C76222" w:rsidRPr="00136DE5">
        <w:rPr>
          <w:rFonts w:ascii="Arial" w:hAnsi="Arial" w:cs="Arial"/>
          <w:sz w:val="22"/>
          <w:szCs w:val="22"/>
        </w:rPr>
        <w:t>w </w:t>
      </w:r>
      <w:r w:rsidRPr="00136DE5">
        <w:rPr>
          <w:rFonts w:ascii="Arial" w:hAnsi="Arial" w:cs="Arial"/>
          <w:sz w:val="22"/>
          <w:szCs w:val="22"/>
        </w:rPr>
        <w:t xml:space="preserve">§ 7 Umowy. </w:t>
      </w:r>
    </w:p>
    <w:p w14:paraId="193D2CA2" w14:textId="310DB23A" w:rsidR="00893279" w:rsidRPr="00136DE5" w:rsidRDefault="002677DE" w:rsidP="0003461E">
      <w:pPr>
        <w:pStyle w:val="Akapitzlist"/>
        <w:numPr>
          <w:ilvl w:val="0"/>
          <w:numId w:val="5"/>
        </w:numPr>
        <w:tabs>
          <w:tab w:val="clear" w:pos="0"/>
        </w:tabs>
        <w:spacing w:before="60" w:after="60"/>
        <w:ind w:left="426" w:hanging="426"/>
        <w:contextualSpacing w:val="0"/>
        <w:jc w:val="both"/>
        <w:rPr>
          <w:rFonts w:ascii="Arial" w:hAnsi="Arial" w:cs="Arial"/>
          <w:sz w:val="22"/>
          <w:szCs w:val="22"/>
        </w:rPr>
      </w:pPr>
      <w:r w:rsidRPr="00136DE5">
        <w:rPr>
          <w:rFonts w:ascii="Arial" w:hAnsi="Arial" w:cs="Arial"/>
          <w:sz w:val="22"/>
          <w:szCs w:val="22"/>
        </w:rPr>
        <w:t>Współfinansowanie krajowe</w:t>
      </w:r>
      <w:r w:rsidR="00F17972" w:rsidRPr="00136DE5">
        <w:rPr>
          <w:rFonts w:ascii="Arial" w:hAnsi="Arial" w:cs="Arial"/>
          <w:sz w:val="22"/>
          <w:szCs w:val="22"/>
        </w:rPr>
        <w:t xml:space="preserve"> </w:t>
      </w:r>
      <w:r w:rsidR="00C76222" w:rsidRPr="00136DE5">
        <w:rPr>
          <w:rFonts w:ascii="Arial" w:hAnsi="Arial" w:cs="Arial"/>
          <w:sz w:val="22"/>
          <w:szCs w:val="22"/>
        </w:rPr>
        <w:t>z </w:t>
      </w:r>
      <w:r w:rsidRPr="00136DE5">
        <w:rPr>
          <w:rFonts w:ascii="Arial" w:hAnsi="Arial" w:cs="Arial"/>
          <w:sz w:val="22"/>
          <w:szCs w:val="22"/>
        </w:rPr>
        <w:t>budżetu państwa jest przekazywane Beneficjentowi przez Instytucję Zarządzającą</w:t>
      </w:r>
      <w:r w:rsidR="00C76222" w:rsidRPr="00136DE5">
        <w:rPr>
          <w:rFonts w:ascii="Arial" w:hAnsi="Arial" w:cs="Arial"/>
          <w:sz w:val="22"/>
          <w:szCs w:val="22"/>
        </w:rPr>
        <w:t xml:space="preserve"> w </w:t>
      </w:r>
      <w:r w:rsidRPr="00136DE5">
        <w:rPr>
          <w:rFonts w:ascii="Arial" w:hAnsi="Arial" w:cs="Arial"/>
          <w:sz w:val="22"/>
          <w:szCs w:val="22"/>
        </w:rPr>
        <w:t>formie</w:t>
      </w:r>
      <w:r w:rsidRPr="00136DE5">
        <w:rPr>
          <w:rStyle w:val="Zakotwiczenieprzypisudolnego"/>
          <w:rFonts w:ascii="Arial" w:hAnsi="Arial" w:cs="Arial"/>
          <w:sz w:val="22"/>
          <w:szCs w:val="22"/>
        </w:rPr>
        <w:footnoteReference w:id="17"/>
      </w:r>
      <w:r w:rsidRPr="00136DE5">
        <w:rPr>
          <w:rFonts w:ascii="Arial" w:hAnsi="Arial" w:cs="Arial"/>
          <w:sz w:val="22"/>
          <w:szCs w:val="22"/>
        </w:rPr>
        <w:t xml:space="preserve"> refundacji poniesionych przez Beneficjenta wydatków kwalifikowalnych na realizację Projektu</w:t>
      </w:r>
      <w:r w:rsidR="00F17972" w:rsidRPr="00136DE5">
        <w:rPr>
          <w:rFonts w:ascii="Arial" w:hAnsi="Arial" w:cs="Arial"/>
          <w:sz w:val="22"/>
          <w:szCs w:val="22"/>
        </w:rPr>
        <w:t xml:space="preserve"> </w:t>
      </w:r>
      <w:r w:rsidR="00C76222" w:rsidRPr="00136DE5">
        <w:rPr>
          <w:rFonts w:ascii="Arial" w:hAnsi="Arial" w:cs="Arial"/>
          <w:sz w:val="22"/>
          <w:szCs w:val="22"/>
        </w:rPr>
        <w:t>w </w:t>
      </w:r>
      <w:r w:rsidRPr="00136DE5">
        <w:rPr>
          <w:rFonts w:ascii="Arial" w:hAnsi="Arial" w:cs="Arial"/>
          <w:sz w:val="22"/>
          <w:szCs w:val="22"/>
        </w:rPr>
        <w:t>postaci płatności pośrednich</w:t>
      </w:r>
      <w:r w:rsidR="00F17972" w:rsidRPr="00136DE5">
        <w:rPr>
          <w:rFonts w:ascii="Arial" w:hAnsi="Arial" w:cs="Arial"/>
          <w:sz w:val="22"/>
          <w:szCs w:val="22"/>
        </w:rPr>
        <w:t xml:space="preserve"> </w:t>
      </w:r>
      <w:r w:rsidR="00C76222" w:rsidRPr="00136DE5">
        <w:rPr>
          <w:rFonts w:ascii="Arial" w:hAnsi="Arial" w:cs="Arial"/>
          <w:sz w:val="22"/>
          <w:szCs w:val="22"/>
        </w:rPr>
        <w:t>i </w:t>
      </w:r>
      <w:r w:rsidRPr="00136DE5">
        <w:rPr>
          <w:rFonts w:ascii="Arial" w:hAnsi="Arial" w:cs="Arial"/>
          <w:sz w:val="22"/>
          <w:szCs w:val="22"/>
        </w:rPr>
        <w:t>płatności końcowej. Przekazanie płatności pośredniej oraz końcowej następuje</w:t>
      </w:r>
      <w:r w:rsidR="00F17972" w:rsidRPr="00136DE5">
        <w:rPr>
          <w:rFonts w:ascii="Arial" w:hAnsi="Arial" w:cs="Arial"/>
          <w:sz w:val="22"/>
          <w:szCs w:val="22"/>
        </w:rPr>
        <w:t xml:space="preserve"> </w:t>
      </w:r>
      <w:r w:rsidR="00C76222" w:rsidRPr="00136DE5">
        <w:rPr>
          <w:rFonts w:ascii="Arial" w:hAnsi="Arial" w:cs="Arial"/>
          <w:sz w:val="22"/>
          <w:szCs w:val="22"/>
        </w:rPr>
        <w:t>w </w:t>
      </w:r>
      <w:r w:rsidRPr="00136DE5">
        <w:rPr>
          <w:rFonts w:ascii="Arial" w:hAnsi="Arial" w:cs="Arial"/>
          <w:sz w:val="22"/>
          <w:szCs w:val="22"/>
        </w:rPr>
        <w:t>terminie do</w:t>
      </w:r>
      <w:r w:rsidR="00F17972" w:rsidRPr="00136DE5">
        <w:rPr>
          <w:rFonts w:ascii="Arial" w:hAnsi="Arial" w:cs="Arial"/>
          <w:sz w:val="22"/>
          <w:szCs w:val="22"/>
        </w:rPr>
        <w:t xml:space="preserve"> </w:t>
      </w:r>
      <w:r w:rsidRPr="00136DE5">
        <w:rPr>
          <w:rFonts w:ascii="Arial" w:hAnsi="Arial" w:cs="Arial"/>
          <w:sz w:val="22"/>
          <w:szCs w:val="22"/>
        </w:rPr>
        <w:t>80 dni od dnia przedłożenia wniosku</w:t>
      </w:r>
      <w:r w:rsidR="00F17972" w:rsidRPr="00136DE5">
        <w:rPr>
          <w:rFonts w:ascii="Arial" w:hAnsi="Arial" w:cs="Arial"/>
          <w:sz w:val="22"/>
          <w:szCs w:val="22"/>
        </w:rPr>
        <w:t xml:space="preserve"> </w:t>
      </w:r>
      <w:r w:rsidR="00C76222" w:rsidRPr="00136DE5">
        <w:rPr>
          <w:rFonts w:ascii="Arial" w:hAnsi="Arial" w:cs="Arial"/>
          <w:sz w:val="22"/>
          <w:szCs w:val="22"/>
        </w:rPr>
        <w:t>o </w:t>
      </w:r>
      <w:r w:rsidRPr="00136DE5">
        <w:rPr>
          <w:rFonts w:ascii="Arial" w:hAnsi="Arial" w:cs="Arial"/>
          <w:sz w:val="22"/>
          <w:szCs w:val="22"/>
        </w:rPr>
        <w:t>płatność przez Beneficjenta; bieg terminu może zostać wstrzymany przez IZ, jeżeli informacje przedstawione przez Beneficjenta nie pozwalają ustalić, iż wnioskowana kwota</w:t>
      </w:r>
      <w:r w:rsidR="00F17972" w:rsidRPr="00136DE5">
        <w:rPr>
          <w:rFonts w:ascii="Arial" w:hAnsi="Arial" w:cs="Arial"/>
          <w:sz w:val="22"/>
          <w:szCs w:val="22"/>
        </w:rPr>
        <w:t xml:space="preserve"> </w:t>
      </w:r>
      <w:r w:rsidRPr="00136DE5">
        <w:rPr>
          <w:rFonts w:ascii="Arial" w:hAnsi="Arial" w:cs="Arial"/>
          <w:sz w:val="22"/>
          <w:szCs w:val="22"/>
        </w:rPr>
        <w:t>dofinansowania jest mu należna,</w:t>
      </w:r>
      <w:r w:rsidR="00F17972" w:rsidRPr="00136DE5">
        <w:rPr>
          <w:rFonts w:ascii="Arial" w:hAnsi="Arial" w:cs="Arial"/>
          <w:sz w:val="22"/>
          <w:szCs w:val="22"/>
        </w:rPr>
        <w:t xml:space="preserve"> </w:t>
      </w:r>
      <w:r w:rsidR="00C76222" w:rsidRPr="00136DE5">
        <w:rPr>
          <w:rFonts w:ascii="Arial" w:hAnsi="Arial" w:cs="Arial"/>
          <w:sz w:val="22"/>
          <w:szCs w:val="22"/>
        </w:rPr>
        <w:t>z </w:t>
      </w:r>
      <w:r w:rsidRPr="00136DE5">
        <w:rPr>
          <w:rFonts w:ascii="Arial" w:hAnsi="Arial" w:cs="Arial"/>
          <w:sz w:val="22"/>
          <w:szCs w:val="22"/>
        </w:rPr>
        <w:t xml:space="preserve">zastrzeżeniem </w:t>
      </w:r>
      <w:r w:rsidRPr="00136DE5">
        <w:rPr>
          <w:rFonts w:ascii="Arial" w:hAnsi="Arial" w:cs="Arial"/>
          <w:sz w:val="22"/>
          <w:szCs w:val="22"/>
          <w:shd w:val="clear" w:color="auto" w:fill="FFFFFF" w:themeFill="background1"/>
        </w:rPr>
        <w:t>ust. 3,</w:t>
      </w:r>
      <w:r w:rsidR="00F05CC6" w:rsidRPr="00136DE5">
        <w:rPr>
          <w:rFonts w:ascii="Arial" w:hAnsi="Arial" w:cs="Arial"/>
          <w:sz w:val="22"/>
          <w:szCs w:val="22"/>
          <w:shd w:val="clear" w:color="auto" w:fill="FFFFFF" w:themeFill="background1"/>
        </w:rPr>
        <w:br/>
      </w:r>
      <w:r w:rsidRPr="00136DE5">
        <w:rPr>
          <w:rFonts w:ascii="Arial" w:hAnsi="Arial" w:cs="Arial"/>
          <w:sz w:val="22"/>
          <w:szCs w:val="22"/>
          <w:shd w:val="clear" w:color="auto" w:fill="FFFFFF" w:themeFill="background1"/>
        </w:rPr>
        <w:t>5 –10, ust. 15-16 oraz § 12 ust. 3.</w:t>
      </w:r>
    </w:p>
    <w:p w14:paraId="5AE606BC" w14:textId="45F78032" w:rsidR="00893279" w:rsidRPr="00136DE5" w:rsidRDefault="002677DE" w:rsidP="0003461E">
      <w:pPr>
        <w:pStyle w:val="Akapitzlist"/>
        <w:numPr>
          <w:ilvl w:val="0"/>
          <w:numId w:val="5"/>
        </w:numPr>
        <w:tabs>
          <w:tab w:val="clear" w:pos="0"/>
        </w:tabs>
        <w:spacing w:before="60" w:after="60"/>
        <w:ind w:left="426" w:hanging="426"/>
        <w:contextualSpacing w:val="0"/>
        <w:jc w:val="both"/>
        <w:rPr>
          <w:rFonts w:ascii="Arial" w:hAnsi="Arial" w:cs="Arial"/>
          <w:sz w:val="22"/>
          <w:szCs w:val="22"/>
        </w:rPr>
      </w:pPr>
      <w:r w:rsidRPr="00136DE5">
        <w:rPr>
          <w:rFonts w:ascii="Arial" w:hAnsi="Arial" w:cs="Arial"/>
          <w:sz w:val="22"/>
          <w:szCs w:val="22"/>
        </w:rPr>
        <w:t>W przypadku braku wystarczających środków na rachunku bankowym Instytucji Zarządzającej Programem,</w:t>
      </w:r>
      <w:r w:rsidR="00F17972" w:rsidRPr="00136DE5">
        <w:rPr>
          <w:rFonts w:ascii="Arial" w:hAnsi="Arial" w:cs="Arial"/>
          <w:sz w:val="22"/>
          <w:szCs w:val="22"/>
        </w:rPr>
        <w:t xml:space="preserve"> </w:t>
      </w:r>
      <w:r w:rsidR="00C76222" w:rsidRPr="00136DE5">
        <w:rPr>
          <w:rFonts w:ascii="Arial" w:hAnsi="Arial" w:cs="Arial"/>
          <w:sz w:val="22"/>
          <w:szCs w:val="22"/>
        </w:rPr>
        <w:t>z </w:t>
      </w:r>
      <w:r w:rsidRPr="00136DE5">
        <w:rPr>
          <w:rFonts w:ascii="Arial" w:hAnsi="Arial" w:cs="Arial"/>
          <w:sz w:val="22"/>
          <w:szCs w:val="22"/>
        </w:rPr>
        <w:t>którego dokonywana jest wypłata współfinansowania krajowego</w:t>
      </w:r>
      <w:r w:rsidR="00F17972" w:rsidRPr="00136DE5">
        <w:rPr>
          <w:rFonts w:ascii="Arial" w:hAnsi="Arial" w:cs="Arial"/>
          <w:sz w:val="22"/>
          <w:szCs w:val="22"/>
        </w:rPr>
        <w:t xml:space="preserve"> </w:t>
      </w:r>
      <w:r w:rsidR="00C76222" w:rsidRPr="00136DE5">
        <w:rPr>
          <w:rFonts w:ascii="Arial" w:hAnsi="Arial" w:cs="Arial"/>
          <w:sz w:val="22"/>
          <w:szCs w:val="22"/>
        </w:rPr>
        <w:t>z </w:t>
      </w:r>
      <w:r w:rsidRPr="00136DE5">
        <w:rPr>
          <w:rFonts w:ascii="Arial" w:hAnsi="Arial" w:cs="Arial"/>
          <w:sz w:val="22"/>
          <w:szCs w:val="22"/>
        </w:rPr>
        <w:t>budżetu państwa, dofinansowanie zostanie wypłacone Beneficjentowi niezwłocznie po wpływie na rachunek bankowy Instytucji Zarządzającej niezbędnej wysokości środków</w:t>
      </w:r>
      <w:r w:rsidRPr="00136DE5">
        <w:rPr>
          <w:rStyle w:val="Zakotwiczenieprzypisudolnego"/>
          <w:rFonts w:ascii="Arial" w:hAnsi="Arial" w:cs="Arial"/>
          <w:sz w:val="22"/>
          <w:szCs w:val="22"/>
        </w:rPr>
        <w:footnoteReference w:id="18"/>
      </w:r>
      <w:r w:rsidRPr="00136DE5">
        <w:rPr>
          <w:rFonts w:ascii="Arial" w:hAnsi="Arial" w:cs="Arial"/>
          <w:sz w:val="22"/>
          <w:szCs w:val="22"/>
        </w:rPr>
        <w:t>.</w:t>
      </w:r>
      <w:r w:rsidR="00F17972" w:rsidRPr="00136DE5">
        <w:rPr>
          <w:rFonts w:ascii="Arial" w:hAnsi="Arial" w:cs="Arial"/>
          <w:sz w:val="22"/>
          <w:szCs w:val="22"/>
        </w:rPr>
        <w:t xml:space="preserve"> </w:t>
      </w:r>
      <w:r w:rsidR="00C76222" w:rsidRPr="00136DE5">
        <w:rPr>
          <w:rFonts w:ascii="Arial" w:hAnsi="Arial" w:cs="Arial"/>
          <w:sz w:val="22"/>
          <w:szCs w:val="22"/>
        </w:rPr>
        <w:t>W </w:t>
      </w:r>
      <w:r w:rsidRPr="00136DE5">
        <w:rPr>
          <w:rFonts w:ascii="Arial" w:hAnsi="Arial" w:cs="Arial"/>
          <w:sz w:val="22"/>
          <w:szCs w:val="22"/>
        </w:rPr>
        <w:t xml:space="preserve">odniesieniu do okresu poprzedzającego wypłatę nie przysługują </w:t>
      </w:r>
      <w:r w:rsidRPr="00136DE5">
        <w:rPr>
          <w:rFonts w:ascii="Arial" w:hAnsi="Arial" w:cs="Arial"/>
          <w:sz w:val="22"/>
          <w:szCs w:val="22"/>
        </w:rPr>
        <w:lastRenderedPageBreak/>
        <w:t>Beneficjentowi</w:t>
      </w:r>
      <w:r w:rsidR="00F17972" w:rsidRPr="00136DE5">
        <w:rPr>
          <w:rFonts w:ascii="Arial" w:hAnsi="Arial" w:cs="Arial"/>
          <w:sz w:val="22"/>
          <w:szCs w:val="22"/>
        </w:rPr>
        <w:t xml:space="preserve"> </w:t>
      </w:r>
      <w:r w:rsidR="00C76222" w:rsidRPr="00136DE5">
        <w:rPr>
          <w:rFonts w:ascii="Arial" w:hAnsi="Arial" w:cs="Arial"/>
          <w:sz w:val="22"/>
          <w:szCs w:val="22"/>
        </w:rPr>
        <w:t>w </w:t>
      </w:r>
      <w:r w:rsidRPr="00136DE5">
        <w:rPr>
          <w:rFonts w:ascii="Arial" w:hAnsi="Arial" w:cs="Arial"/>
          <w:sz w:val="22"/>
          <w:szCs w:val="22"/>
        </w:rPr>
        <w:t>stosunku do Instytucji Zarządzającej jakiekolwiek roszczenia,</w:t>
      </w:r>
      <w:r w:rsidR="00F17972" w:rsidRPr="00136DE5">
        <w:rPr>
          <w:rFonts w:ascii="Arial" w:hAnsi="Arial" w:cs="Arial"/>
          <w:sz w:val="22"/>
          <w:szCs w:val="22"/>
        </w:rPr>
        <w:t xml:space="preserve"> </w:t>
      </w:r>
      <w:r w:rsidR="00C76222" w:rsidRPr="00136DE5">
        <w:rPr>
          <w:rFonts w:ascii="Arial" w:hAnsi="Arial" w:cs="Arial"/>
          <w:sz w:val="22"/>
          <w:szCs w:val="22"/>
        </w:rPr>
        <w:t>w </w:t>
      </w:r>
      <w:r w:rsidRPr="00136DE5">
        <w:rPr>
          <w:rFonts w:ascii="Arial" w:hAnsi="Arial" w:cs="Arial"/>
          <w:sz w:val="22"/>
          <w:szCs w:val="22"/>
        </w:rPr>
        <w:t>tym roszczenia</w:t>
      </w:r>
      <w:r w:rsidR="00F17972" w:rsidRPr="00136DE5">
        <w:rPr>
          <w:rFonts w:ascii="Arial" w:hAnsi="Arial" w:cs="Arial"/>
          <w:sz w:val="22"/>
          <w:szCs w:val="22"/>
        </w:rPr>
        <w:t xml:space="preserve"> </w:t>
      </w:r>
      <w:r w:rsidR="00C76222" w:rsidRPr="00136DE5">
        <w:rPr>
          <w:rFonts w:ascii="Arial" w:hAnsi="Arial" w:cs="Arial"/>
          <w:sz w:val="22"/>
          <w:szCs w:val="22"/>
        </w:rPr>
        <w:t>o </w:t>
      </w:r>
      <w:r w:rsidRPr="00136DE5">
        <w:rPr>
          <w:rFonts w:ascii="Arial" w:hAnsi="Arial" w:cs="Arial"/>
          <w:sz w:val="22"/>
          <w:szCs w:val="22"/>
        </w:rPr>
        <w:t xml:space="preserve">zapłatę odsetek. </w:t>
      </w:r>
    </w:p>
    <w:p w14:paraId="459D49DD" w14:textId="5CF2C876" w:rsidR="00893279" w:rsidRPr="00136DE5" w:rsidRDefault="002677DE" w:rsidP="0003461E">
      <w:pPr>
        <w:pStyle w:val="Akapitzlist"/>
        <w:numPr>
          <w:ilvl w:val="0"/>
          <w:numId w:val="5"/>
        </w:numPr>
        <w:tabs>
          <w:tab w:val="clear" w:pos="0"/>
        </w:tabs>
        <w:spacing w:before="60" w:after="60"/>
        <w:ind w:left="426" w:hanging="426"/>
        <w:contextualSpacing w:val="0"/>
        <w:jc w:val="both"/>
        <w:rPr>
          <w:rFonts w:ascii="Arial" w:hAnsi="Arial" w:cs="Arial"/>
          <w:sz w:val="22"/>
          <w:szCs w:val="22"/>
        </w:rPr>
      </w:pPr>
      <w:r w:rsidRPr="00136DE5">
        <w:rPr>
          <w:rFonts w:ascii="Arial" w:hAnsi="Arial" w:cs="Arial"/>
          <w:sz w:val="22"/>
          <w:szCs w:val="22"/>
        </w:rPr>
        <w:t>W przypadku braku wystarczających środków na rachunku bankowym</w:t>
      </w:r>
      <w:r w:rsidR="00C76222" w:rsidRPr="00136DE5">
        <w:rPr>
          <w:rFonts w:ascii="Arial" w:hAnsi="Arial" w:cs="Arial"/>
          <w:sz w:val="22"/>
          <w:szCs w:val="22"/>
        </w:rPr>
        <w:t xml:space="preserve"> w </w:t>
      </w:r>
      <w:r w:rsidRPr="00136DE5">
        <w:rPr>
          <w:rFonts w:ascii="Arial" w:hAnsi="Arial" w:cs="Arial"/>
          <w:sz w:val="22"/>
          <w:szCs w:val="22"/>
        </w:rPr>
        <w:t>BGK,</w:t>
      </w:r>
      <w:r w:rsidR="00F17972" w:rsidRPr="00136DE5">
        <w:rPr>
          <w:rFonts w:ascii="Arial" w:hAnsi="Arial" w:cs="Arial"/>
          <w:sz w:val="22"/>
          <w:szCs w:val="22"/>
        </w:rPr>
        <w:t xml:space="preserve"> </w:t>
      </w:r>
      <w:r w:rsidR="00C76222" w:rsidRPr="00136DE5">
        <w:rPr>
          <w:rFonts w:ascii="Arial" w:hAnsi="Arial" w:cs="Arial"/>
          <w:sz w:val="22"/>
          <w:szCs w:val="22"/>
        </w:rPr>
        <w:t>z </w:t>
      </w:r>
      <w:r w:rsidRPr="00136DE5">
        <w:rPr>
          <w:rFonts w:ascii="Arial" w:hAnsi="Arial" w:cs="Arial"/>
          <w:sz w:val="22"/>
          <w:szCs w:val="22"/>
        </w:rPr>
        <w:t>którego dokonywana jest wypłata finansowania UE, dofinansowanie zostanie wypłacone Beneficjentowi niezwłocznie po uzyskaniu</w:t>
      </w:r>
      <w:r w:rsidR="00F17972" w:rsidRPr="00136DE5">
        <w:rPr>
          <w:rFonts w:ascii="Arial" w:hAnsi="Arial" w:cs="Arial"/>
          <w:sz w:val="22"/>
          <w:szCs w:val="22"/>
        </w:rPr>
        <w:t xml:space="preserve"> </w:t>
      </w:r>
      <w:r w:rsidRPr="00136DE5">
        <w:rPr>
          <w:rFonts w:ascii="Arial" w:hAnsi="Arial" w:cs="Arial"/>
          <w:sz w:val="22"/>
          <w:szCs w:val="22"/>
        </w:rPr>
        <w:t>przez Instytucję Zarządzającą upoważnienia od właściwego ministra do wydawania zgody na dokonywanie płatności.</w:t>
      </w:r>
      <w:r w:rsidR="00F17972" w:rsidRPr="00136DE5">
        <w:rPr>
          <w:rFonts w:ascii="Arial" w:hAnsi="Arial" w:cs="Arial"/>
          <w:sz w:val="22"/>
          <w:szCs w:val="22"/>
        </w:rPr>
        <w:t xml:space="preserve"> </w:t>
      </w:r>
      <w:r w:rsidR="00C76222" w:rsidRPr="00136DE5">
        <w:rPr>
          <w:rFonts w:ascii="Arial" w:hAnsi="Arial" w:cs="Arial"/>
          <w:sz w:val="22"/>
          <w:szCs w:val="22"/>
        </w:rPr>
        <w:t>W </w:t>
      </w:r>
      <w:r w:rsidRPr="00136DE5">
        <w:rPr>
          <w:rFonts w:ascii="Arial" w:hAnsi="Arial" w:cs="Arial"/>
          <w:sz w:val="22"/>
          <w:szCs w:val="22"/>
        </w:rPr>
        <w:t>odniesieniu do okresu poprzedzającego wypłatę nie przysługują Beneficjentowi</w:t>
      </w:r>
      <w:r w:rsidR="00F17972" w:rsidRPr="00136DE5">
        <w:rPr>
          <w:rFonts w:ascii="Arial" w:hAnsi="Arial" w:cs="Arial"/>
          <w:sz w:val="22"/>
          <w:szCs w:val="22"/>
        </w:rPr>
        <w:t xml:space="preserve"> </w:t>
      </w:r>
      <w:r w:rsidR="00C76222" w:rsidRPr="00136DE5">
        <w:rPr>
          <w:rFonts w:ascii="Arial" w:hAnsi="Arial" w:cs="Arial"/>
          <w:sz w:val="22"/>
          <w:szCs w:val="22"/>
        </w:rPr>
        <w:t>w </w:t>
      </w:r>
      <w:r w:rsidRPr="00136DE5">
        <w:rPr>
          <w:rFonts w:ascii="Arial" w:hAnsi="Arial" w:cs="Arial"/>
          <w:sz w:val="22"/>
          <w:szCs w:val="22"/>
        </w:rPr>
        <w:t>stosunku</w:t>
      </w:r>
      <w:r w:rsidRPr="0003461E">
        <w:rPr>
          <w:rFonts w:ascii="Arial" w:hAnsi="Arial" w:cs="Arial"/>
        </w:rPr>
        <w:br/>
      </w:r>
      <w:r w:rsidRPr="00136DE5">
        <w:rPr>
          <w:rFonts w:ascii="Arial" w:hAnsi="Arial" w:cs="Arial"/>
          <w:sz w:val="22"/>
          <w:szCs w:val="22"/>
        </w:rPr>
        <w:t>do</w:t>
      </w:r>
      <w:r w:rsidR="00A775DD" w:rsidRPr="00136DE5">
        <w:rPr>
          <w:rFonts w:ascii="Arial" w:hAnsi="Arial" w:cs="Arial"/>
          <w:sz w:val="22"/>
          <w:szCs w:val="22"/>
        </w:rPr>
        <w:t xml:space="preserve"> </w:t>
      </w:r>
      <w:r w:rsidRPr="00136DE5">
        <w:rPr>
          <w:rFonts w:ascii="Arial" w:hAnsi="Arial" w:cs="Arial"/>
          <w:sz w:val="22"/>
          <w:szCs w:val="22"/>
        </w:rPr>
        <w:t>Instytucji Zarządzającej jakiekolwiek roszczenia,</w:t>
      </w:r>
      <w:r w:rsidR="00F17972" w:rsidRPr="00136DE5">
        <w:rPr>
          <w:rFonts w:ascii="Arial" w:hAnsi="Arial" w:cs="Arial"/>
          <w:sz w:val="22"/>
          <w:szCs w:val="22"/>
        </w:rPr>
        <w:t xml:space="preserve"> </w:t>
      </w:r>
      <w:r w:rsidR="00C76222" w:rsidRPr="00136DE5">
        <w:rPr>
          <w:rFonts w:ascii="Arial" w:hAnsi="Arial" w:cs="Arial"/>
          <w:sz w:val="22"/>
          <w:szCs w:val="22"/>
        </w:rPr>
        <w:t>w </w:t>
      </w:r>
      <w:r w:rsidRPr="00136DE5">
        <w:rPr>
          <w:rFonts w:ascii="Arial" w:hAnsi="Arial" w:cs="Arial"/>
          <w:sz w:val="22"/>
          <w:szCs w:val="22"/>
        </w:rPr>
        <w:t>tym roszczenia</w:t>
      </w:r>
      <w:r w:rsidR="00C76222" w:rsidRPr="00136DE5">
        <w:rPr>
          <w:rFonts w:ascii="Arial" w:hAnsi="Arial" w:cs="Arial"/>
          <w:sz w:val="22"/>
          <w:szCs w:val="22"/>
        </w:rPr>
        <w:t xml:space="preserve"> o </w:t>
      </w:r>
      <w:r w:rsidRPr="00136DE5">
        <w:rPr>
          <w:rFonts w:ascii="Arial" w:hAnsi="Arial" w:cs="Arial"/>
          <w:sz w:val="22"/>
          <w:szCs w:val="22"/>
        </w:rPr>
        <w:t xml:space="preserve">zapłatę odsetek. </w:t>
      </w:r>
    </w:p>
    <w:p w14:paraId="6C7E8A73" w14:textId="423CEBF1" w:rsidR="00A775DD" w:rsidRPr="00F467D9" w:rsidRDefault="002677DE" w:rsidP="0003461E">
      <w:pPr>
        <w:pStyle w:val="Akapitzlist"/>
        <w:numPr>
          <w:ilvl w:val="0"/>
          <w:numId w:val="5"/>
        </w:numPr>
        <w:tabs>
          <w:tab w:val="clear" w:pos="0"/>
        </w:tabs>
        <w:spacing w:before="60" w:after="60" w:line="259" w:lineRule="auto"/>
        <w:ind w:left="426" w:hanging="426"/>
        <w:contextualSpacing w:val="0"/>
        <w:jc w:val="both"/>
        <w:rPr>
          <w:rFonts w:ascii="Arial" w:hAnsi="Arial" w:cs="Arial"/>
          <w:sz w:val="22"/>
          <w:szCs w:val="22"/>
        </w:rPr>
      </w:pPr>
      <w:r w:rsidRPr="00136DE5">
        <w:rPr>
          <w:rFonts w:ascii="Arial" w:hAnsi="Arial" w:cs="Arial"/>
          <w:sz w:val="22"/>
          <w:szCs w:val="22"/>
        </w:rPr>
        <w:t>Beneficjent składa wniosek</w:t>
      </w:r>
      <w:r w:rsidR="00F17972" w:rsidRPr="00136DE5">
        <w:rPr>
          <w:rFonts w:ascii="Arial" w:hAnsi="Arial" w:cs="Arial"/>
          <w:sz w:val="22"/>
          <w:szCs w:val="22"/>
        </w:rPr>
        <w:t xml:space="preserve"> </w:t>
      </w:r>
      <w:r w:rsidR="00C76222" w:rsidRPr="00136DE5">
        <w:rPr>
          <w:rFonts w:ascii="Arial" w:hAnsi="Arial" w:cs="Arial"/>
          <w:sz w:val="22"/>
          <w:szCs w:val="22"/>
        </w:rPr>
        <w:t>o </w:t>
      </w:r>
      <w:r w:rsidRPr="00136DE5">
        <w:rPr>
          <w:rFonts w:ascii="Arial" w:hAnsi="Arial" w:cs="Arial"/>
          <w:sz w:val="22"/>
          <w:szCs w:val="22"/>
        </w:rPr>
        <w:t>płatność nie częściej, niż raz</w:t>
      </w:r>
      <w:r w:rsidR="00F17972" w:rsidRPr="00136DE5">
        <w:rPr>
          <w:rFonts w:ascii="Arial" w:hAnsi="Arial" w:cs="Arial"/>
          <w:sz w:val="22"/>
          <w:szCs w:val="22"/>
        </w:rPr>
        <w:t xml:space="preserve"> </w:t>
      </w:r>
      <w:r w:rsidR="00C76222" w:rsidRPr="00136DE5">
        <w:rPr>
          <w:rFonts w:ascii="Arial" w:hAnsi="Arial" w:cs="Arial"/>
          <w:sz w:val="22"/>
          <w:szCs w:val="22"/>
        </w:rPr>
        <w:t>w </w:t>
      </w:r>
      <w:r w:rsidRPr="00136DE5">
        <w:rPr>
          <w:rFonts w:ascii="Arial" w:hAnsi="Arial" w:cs="Arial"/>
          <w:sz w:val="22"/>
          <w:szCs w:val="22"/>
        </w:rPr>
        <w:t>miesiącu, ale nie rzadziej niż co trzy miesiące. Pierwszy wniosek</w:t>
      </w:r>
      <w:r w:rsidR="00F17972" w:rsidRPr="00136DE5">
        <w:rPr>
          <w:rFonts w:ascii="Arial" w:hAnsi="Arial" w:cs="Arial"/>
          <w:sz w:val="22"/>
          <w:szCs w:val="22"/>
        </w:rPr>
        <w:t xml:space="preserve"> </w:t>
      </w:r>
      <w:r w:rsidR="00C76222" w:rsidRPr="00136DE5">
        <w:rPr>
          <w:rFonts w:ascii="Arial" w:hAnsi="Arial" w:cs="Arial"/>
          <w:sz w:val="22"/>
          <w:szCs w:val="22"/>
        </w:rPr>
        <w:t>o </w:t>
      </w:r>
      <w:r w:rsidRPr="00136DE5">
        <w:rPr>
          <w:rFonts w:ascii="Arial" w:hAnsi="Arial" w:cs="Arial"/>
          <w:sz w:val="22"/>
          <w:szCs w:val="22"/>
        </w:rPr>
        <w:t>płatność składa nie później niż</w:t>
      </w:r>
      <w:r w:rsidR="00F17972" w:rsidRPr="00136DE5">
        <w:rPr>
          <w:rFonts w:ascii="Arial" w:hAnsi="Arial" w:cs="Arial"/>
          <w:sz w:val="22"/>
          <w:szCs w:val="22"/>
        </w:rPr>
        <w:t xml:space="preserve"> </w:t>
      </w:r>
      <w:r w:rsidR="00C76222" w:rsidRPr="00136DE5">
        <w:rPr>
          <w:rFonts w:ascii="Arial" w:hAnsi="Arial" w:cs="Arial"/>
          <w:sz w:val="22"/>
          <w:szCs w:val="22"/>
        </w:rPr>
        <w:t>w </w:t>
      </w:r>
      <w:r w:rsidRPr="00136DE5">
        <w:rPr>
          <w:rFonts w:ascii="Arial" w:hAnsi="Arial" w:cs="Arial"/>
          <w:sz w:val="22"/>
          <w:szCs w:val="22"/>
        </w:rPr>
        <w:t>terminie trzech miesięcy od daty podpisania Umowy, kolejne wnioski</w:t>
      </w:r>
      <w:r w:rsidR="00F17972" w:rsidRPr="00136DE5">
        <w:rPr>
          <w:rFonts w:ascii="Arial" w:hAnsi="Arial" w:cs="Arial"/>
          <w:sz w:val="22"/>
          <w:szCs w:val="22"/>
        </w:rPr>
        <w:t xml:space="preserve"> </w:t>
      </w:r>
      <w:r w:rsidRPr="00136DE5">
        <w:rPr>
          <w:rFonts w:ascii="Arial" w:hAnsi="Arial" w:cs="Arial"/>
          <w:sz w:val="22"/>
          <w:szCs w:val="22"/>
        </w:rPr>
        <w:t>nie rzadziej niż co trzy miesiące licząc od daty złożenia poprzedniego wniosku</w:t>
      </w:r>
      <w:r w:rsidR="00F17972" w:rsidRPr="00136DE5">
        <w:rPr>
          <w:rFonts w:ascii="Arial" w:hAnsi="Arial" w:cs="Arial"/>
          <w:sz w:val="22"/>
          <w:szCs w:val="22"/>
        </w:rPr>
        <w:t xml:space="preserve"> </w:t>
      </w:r>
      <w:r w:rsidR="00C76222" w:rsidRPr="00136DE5">
        <w:rPr>
          <w:rFonts w:ascii="Arial" w:hAnsi="Arial" w:cs="Arial"/>
          <w:sz w:val="22"/>
          <w:szCs w:val="22"/>
        </w:rPr>
        <w:t>o </w:t>
      </w:r>
      <w:r w:rsidRPr="00136DE5">
        <w:rPr>
          <w:rFonts w:ascii="Arial" w:hAnsi="Arial" w:cs="Arial"/>
          <w:sz w:val="22"/>
          <w:szCs w:val="22"/>
        </w:rPr>
        <w:t>płatność; jeżeli dzień rozpoczęcia realizacji Projektu,</w:t>
      </w:r>
      <w:r w:rsidR="00F17972" w:rsidRPr="00136DE5">
        <w:rPr>
          <w:rFonts w:ascii="Arial" w:hAnsi="Arial" w:cs="Arial"/>
          <w:sz w:val="22"/>
          <w:szCs w:val="22"/>
        </w:rPr>
        <w:t xml:space="preserve"> </w:t>
      </w:r>
      <w:r w:rsidR="00C76222" w:rsidRPr="00136DE5">
        <w:rPr>
          <w:rFonts w:ascii="Arial" w:hAnsi="Arial" w:cs="Arial"/>
          <w:sz w:val="22"/>
          <w:szCs w:val="22"/>
        </w:rPr>
        <w:t>o </w:t>
      </w:r>
      <w:r w:rsidRPr="00136DE5">
        <w:rPr>
          <w:rFonts w:ascii="Arial" w:hAnsi="Arial" w:cs="Arial"/>
          <w:sz w:val="22"/>
          <w:szCs w:val="22"/>
        </w:rPr>
        <w:t>którym mowa</w:t>
      </w:r>
      <w:r w:rsidR="00F17972" w:rsidRPr="00136DE5">
        <w:rPr>
          <w:rFonts w:ascii="Arial" w:hAnsi="Arial" w:cs="Arial"/>
          <w:sz w:val="22"/>
          <w:szCs w:val="22"/>
        </w:rPr>
        <w:t xml:space="preserve"> </w:t>
      </w:r>
      <w:r w:rsidR="00C76222" w:rsidRPr="00136DE5">
        <w:rPr>
          <w:rFonts w:ascii="Arial" w:hAnsi="Arial" w:cs="Arial"/>
          <w:sz w:val="22"/>
          <w:szCs w:val="22"/>
        </w:rPr>
        <w:t>w </w:t>
      </w:r>
      <w:r w:rsidRPr="00136DE5">
        <w:rPr>
          <w:rFonts w:ascii="Arial" w:hAnsi="Arial" w:cs="Arial"/>
          <w:sz w:val="22"/>
          <w:szCs w:val="22"/>
        </w:rPr>
        <w:t>§ 3 ust. 1 pkt 1 Umowy, przypada po dacie zawarcia</w:t>
      </w:r>
      <w:r w:rsidRPr="60A351A8">
        <w:rPr>
          <w:rFonts w:ascii="Arial" w:hAnsi="Arial" w:cs="Arial"/>
          <w:sz w:val="22"/>
          <w:szCs w:val="22"/>
        </w:rPr>
        <w:t xml:space="preserve"> Umowy, pierwszy wniosek</w:t>
      </w:r>
      <w:r w:rsidR="00C76222" w:rsidRPr="60A351A8">
        <w:rPr>
          <w:rFonts w:ascii="Arial" w:hAnsi="Arial" w:cs="Arial"/>
          <w:sz w:val="22"/>
          <w:szCs w:val="22"/>
        </w:rPr>
        <w:t xml:space="preserve"> o </w:t>
      </w:r>
      <w:r w:rsidRPr="60A351A8">
        <w:rPr>
          <w:rFonts w:ascii="Arial" w:hAnsi="Arial" w:cs="Arial"/>
          <w:sz w:val="22"/>
          <w:szCs w:val="22"/>
        </w:rPr>
        <w:t>płatność jest składany</w:t>
      </w:r>
      <w:r w:rsidR="00F17972" w:rsidRPr="60A351A8">
        <w:rPr>
          <w:rFonts w:ascii="Arial" w:hAnsi="Arial" w:cs="Arial"/>
          <w:sz w:val="22"/>
          <w:szCs w:val="22"/>
        </w:rPr>
        <w:t xml:space="preserve"> </w:t>
      </w:r>
      <w:r w:rsidR="00C76222" w:rsidRPr="60A351A8">
        <w:rPr>
          <w:rFonts w:ascii="Arial" w:hAnsi="Arial" w:cs="Arial"/>
          <w:sz w:val="22"/>
          <w:szCs w:val="22"/>
        </w:rPr>
        <w:t>w </w:t>
      </w:r>
      <w:r w:rsidRPr="60A351A8">
        <w:rPr>
          <w:rFonts w:ascii="Arial" w:hAnsi="Arial" w:cs="Arial"/>
          <w:sz w:val="22"/>
          <w:szCs w:val="22"/>
        </w:rPr>
        <w:t>terminie 3 miesięcy, liczonych</w:t>
      </w:r>
      <w:r>
        <w:br/>
      </w:r>
      <w:r w:rsidRPr="60A351A8">
        <w:rPr>
          <w:rFonts w:ascii="Arial" w:hAnsi="Arial" w:cs="Arial"/>
          <w:sz w:val="22"/>
          <w:szCs w:val="22"/>
        </w:rPr>
        <w:t>od tego dnia. Brak wydatków po stronie Beneficjenta nie zwalnia go</w:t>
      </w:r>
      <w:r w:rsidR="00F17972" w:rsidRPr="60A351A8">
        <w:rPr>
          <w:rFonts w:ascii="Arial" w:hAnsi="Arial" w:cs="Arial"/>
          <w:sz w:val="22"/>
          <w:szCs w:val="22"/>
        </w:rPr>
        <w:t xml:space="preserve"> </w:t>
      </w:r>
      <w:r w:rsidR="00C76222" w:rsidRPr="60A351A8">
        <w:rPr>
          <w:rFonts w:ascii="Arial" w:hAnsi="Arial" w:cs="Arial"/>
          <w:sz w:val="22"/>
          <w:szCs w:val="22"/>
        </w:rPr>
        <w:t>z </w:t>
      </w:r>
      <w:r w:rsidRPr="60A351A8">
        <w:rPr>
          <w:rFonts w:ascii="Arial" w:hAnsi="Arial" w:cs="Arial"/>
          <w:sz w:val="22"/>
          <w:szCs w:val="22"/>
        </w:rPr>
        <w:t>obowiązku przedkładania wniosków</w:t>
      </w:r>
      <w:r w:rsidR="00F17972" w:rsidRPr="60A351A8">
        <w:rPr>
          <w:rFonts w:ascii="Arial" w:hAnsi="Arial" w:cs="Arial"/>
          <w:sz w:val="22"/>
          <w:szCs w:val="22"/>
        </w:rPr>
        <w:t xml:space="preserve"> </w:t>
      </w:r>
      <w:r w:rsidR="00C76222" w:rsidRPr="60A351A8">
        <w:rPr>
          <w:rFonts w:ascii="Arial" w:hAnsi="Arial" w:cs="Arial"/>
          <w:sz w:val="22"/>
          <w:szCs w:val="22"/>
        </w:rPr>
        <w:t>o </w:t>
      </w:r>
      <w:r w:rsidRPr="60A351A8">
        <w:rPr>
          <w:rFonts w:ascii="Arial" w:hAnsi="Arial" w:cs="Arial"/>
          <w:sz w:val="22"/>
          <w:szCs w:val="22"/>
        </w:rPr>
        <w:t>płatność</w:t>
      </w:r>
      <w:r w:rsidR="00F17972" w:rsidRPr="60A351A8">
        <w:rPr>
          <w:rFonts w:ascii="Arial" w:hAnsi="Arial" w:cs="Arial"/>
          <w:sz w:val="22"/>
          <w:szCs w:val="22"/>
        </w:rPr>
        <w:t xml:space="preserve"> </w:t>
      </w:r>
      <w:r w:rsidR="00C76222" w:rsidRPr="60A351A8">
        <w:rPr>
          <w:rFonts w:ascii="Arial" w:hAnsi="Arial" w:cs="Arial"/>
          <w:sz w:val="22"/>
          <w:szCs w:val="22"/>
        </w:rPr>
        <w:t>z </w:t>
      </w:r>
      <w:r w:rsidRPr="60A351A8">
        <w:rPr>
          <w:rFonts w:ascii="Arial" w:hAnsi="Arial" w:cs="Arial"/>
          <w:sz w:val="22"/>
          <w:szCs w:val="22"/>
        </w:rPr>
        <w:t>wypełnioną częścią dotyczącą rzeczowego przebiegu realizacji Projektu.</w:t>
      </w:r>
      <w:r w:rsidR="00F17972" w:rsidRPr="60A351A8">
        <w:rPr>
          <w:rFonts w:ascii="Arial" w:hAnsi="Arial" w:cs="Arial"/>
          <w:sz w:val="22"/>
          <w:szCs w:val="22"/>
        </w:rPr>
        <w:t xml:space="preserve"> </w:t>
      </w:r>
      <w:r w:rsidR="00C76222" w:rsidRPr="60A351A8">
        <w:rPr>
          <w:rFonts w:ascii="Arial" w:hAnsi="Arial" w:cs="Arial"/>
          <w:sz w:val="22"/>
          <w:szCs w:val="22"/>
        </w:rPr>
        <w:t>W </w:t>
      </w:r>
      <w:r w:rsidRPr="60A351A8">
        <w:rPr>
          <w:rFonts w:ascii="Arial" w:hAnsi="Arial" w:cs="Arial"/>
          <w:sz w:val="22"/>
          <w:szCs w:val="22"/>
        </w:rPr>
        <w:t>tym przypadku Beneficjent składa wniosek</w:t>
      </w:r>
      <w:r w:rsidR="00F17972" w:rsidRPr="60A351A8">
        <w:rPr>
          <w:rFonts w:ascii="Arial" w:hAnsi="Arial" w:cs="Arial"/>
          <w:sz w:val="22"/>
          <w:szCs w:val="22"/>
        </w:rPr>
        <w:t xml:space="preserve"> </w:t>
      </w:r>
      <w:r w:rsidR="00C76222" w:rsidRPr="60A351A8">
        <w:rPr>
          <w:rFonts w:ascii="Arial" w:hAnsi="Arial" w:cs="Arial"/>
          <w:sz w:val="22"/>
          <w:szCs w:val="22"/>
        </w:rPr>
        <w:t>o </w:t>
      </w:r>
      <w:r w:rsidRPr="60A351A8">
        <w:rPr>
          <w:rFonts w:ascii="Arial" w:hAnsi="Arial" w:cs="Arial"/>
          <w:sz w:val="22"/>
          <w:szCs w:val="22"/>
        </w:rPr>
        <w:t>płatność, pełniący funkcję sprawozdawczą, nie częściej niż co miesiąc, ale</w:t>
      </w:r>
      <w:r w:rsidR="00A775DD" w:rsidRPr="60A351A8">
        <w:rPr>
          <w:rFonts w:ascii="Arial" w:hAnsi="Arial" w:cs="Arial"/>
          <w:sz w:val="22"/>
          <w:szCs w:val="22"/>
        </w:rPr>
        <w:t xml:space="preserve"> </w:t>
      </w:r>
      <w:r w:rsidRPr="60A351A8">
        <w:rPr>
          <w:rFonts w:ascii="Arial" w:hAnsi="Arial" w:cs="Arial"/>
          <w:sz w:val="22"/>
          <w:szCs w:val="22"/>
        </w:rPr>
        <w:t>nie rzadziej niż co trzy miesiące, licząc od dnia podpisania Umowy (pierwszy wniosek</w:t>
      </w:r>
      <w:r w:rsidR="00F17972" w:rsidRPr="60A351A8">
        <w:rPr>
          <w:rFonts w:ascii="Arial" w:hAnsi="Arial" w:cs="Arial"/>
          <w:sz w:val="22"/>
          <w:szCs w:val="22"/>
        </w:rPr>
        <w:t xml:space="preserve"> </w:t>
      </w:r>
      <w:r w:rsidR="00C76222" w:rsidRPr="60A351A8">
        <w:rPr>
          <w:rFonts w:ascii="Arial" w:hAnsi="Arial" w:cs="Arial"/>
          <w:sz w:val="22"/>
          <w:szCs w:val="22"/>
        </w:rPr>
        <w:t>o </w:t>
      </w:r>
      <w:r w:rsidRPr="60A351A8">
        <w:rPr>
          <w:rFonts w:ascii="Arial" w:hAnsi="Arial" w:cs="Arial"/>
          <w:sz w:val="22"/>
          <w:szCs w:val="22"/>
        </w:rPr>
        <w:t>płatność) lub od dnia złożenia poprzedniego wniosku</w:t>
      </w:r>
      <w:r w:rsidR="00F17972" w:rsidRPr="60A351A8">
        <w:rPr>
          <w:rFonts w:ascii="Arial" w:hAnsi="Arial" w:cs="Arial"/>
          <w:sz w:val="22"/>
          <w:szCs w:val="22"/>
        </w:rPr>
        <w:t xml:space="preserve"> </w:t>
      </w:r>
      <w:r w:rsidR="00C76222" w:rsidRPr="60A351A8">
        <w:rPr>
          <w:rFonts w:ascii="Arial" w:hAnsi="Arial" w:cs="Arial"/>
          <w:sz w:val="22"/>
          <w:szCs w:val="22"/>
        </w:rPr>
        <w:t>o </w:t>
      </w:r>
      <w:r w:rsidRPr="60A351A8">
        <w:rPr>
          <w:rFonts w:ascii="Arial" w:hAnsi="Arial" w:cs="Arial"/>
          <w:sz w:val="22"/>
          <w:szCs w:val="22"/>
        </w:rPr>
        <w:t>płatność; jeżeli dzień rozpoczęcia realizacji Projektu,</w:t>
      </w:r>
      <w:r>
        <w:br/>
      </w:r>
      <w:r w:rsidRPr="60A351A8">
        <w:rPr>
          <w:rFonts w:ascii="Arial" w:hAnsi="Arial" w:cs="Arial"/>
          <w:sz w:val="22"/>
          <w:szCs w:val="22"/>
        </w:rPr>
        <w:t>o którym mowa</w:t>
      </w:r>
      <w:r w:rsidR="00F17972" w:rsidRPr="60A351A8">
        <w:rPr>
          <w:rFonts w:ascii="Arial" w:hAnsi="Arial" w:cs="Arial"/>
          <w:sz w:val="22"/>
          <w:szCs w:val="22"/>
        </w:rPr>
        <w:t xml:space="preserve"> </w:t>
      </w:r>
      <w:r w:rsidR="00C76222" w:rsidRPr="60A351A8">
        <w:rPr>
          <w:rFonts w:ascii="Arial" w:hAnsi="Arial" w:cs="Arial"/>
          <w:sz w:val="22"/>
          <w:szCs w:val="22"/>
        </w:rPr>
        <w:t>w </w:t>
      </w:r>
      <w:r w:rsidRPr="60A351A8">
        <w:rPr>
          <w:rFonts w:ascii="Arial" w:hAnsi="Arial" w:cs="Arial"/>
          <w:sz w:val="22"/>
          <w:szCs w:val="22"/>
        </w:rPr>
        <w:t>§ 3 ust. 1 pkt 1 Umowy, przypada po dacie zawarcia Umowy, pierwszy wniosek</w:t>
      </w:r>
      <w:r w:rsidR="00F17972" w:rsidRPr="60A351A8">
        <w:rPr>
          <w:rFonts w:ascii="Arial" w:hAnsi="Arial" w:cs="Arial"/>
          <w:sz w:val="22"/>
          <w:szCs w:val="22"/>
        </w:rPr>
        <w:t xml:space="preserve"> </w:t>
      </w:r>
      <w:r w:rsidR="00C76222" w:rsidRPr="60A351A8">
        <w:rPr>
          <w:rFonts w:ascii="Arial" w:hAnsi="Arial" w:cs="Arial"/>
          <w:sz w:val="22"/>
          <w:szCs w:val="22"/>
        </w:rPr>
        <w:t>o </w:t>
      </w:r>
      <w:r w:rsidRPr="60A351A8">
        <w:rPr>
          <w:rFonts w:ascii="Arial" w:hAnsi="Arial" w:cs="Arial"/>
          <w:sz w:val="22"/>
          <w:szCs w:val="22"/>
        </w:rPr>
        <w:t>płatność jest składany</w:t>
      </w:r>
      <w:r w:rsidR="00F17972" w:rsidRPr="60A351A8">
        <w:rPr>
          <w:rFonts w:ascii="Arial" w:hAnsi="Arial" w:cs="Arial"/>
          <w:sz w:val="22"/>
          <w:szCs w:val="22"/>
        </w:rPr>
        <w:t xml:space="preserve"> </w:t>
      </w:r>
      <w:r w:rsidR="00C76222" w:rsidRPr="60A351A8">
        <w:rPr>
          <w:rFonts w:ascii="Arial" w:hAnsi="Arial" w:cs="Arial"/>
          <w:sz w:val="22"/>
          <w:szCs w:val="22"/>
        </w:rPr>
        <w:t>w </w:t>
      </w:r>
      <w:r w:rsidRPr="60A351A8">
        <w:rPr>
          <w:rFonts w:ascii="Arial" w:hAnsi="Arial" w:cs="Arial"/>
          <w:sz w:val="22"/>
          <w:szCs w:val="22"/>
        </w:rPr>
        <w:t xml:space="preserve">terminie 3 miesięcy, liczonych od tego dnia. </w:t>
      </w:r>
      <w:r w:rsidRPr="60A351A8">
        <w:rPr>
          <w:rFonts w:ascii="Arial" w:hAnsi="Arial" w:cs="Arial"/>
          <w:sz w:val="22"/>
          <w:szCs w:val="22"/>
          <w:lang w:eastAsia="pl-PL"/>
        </w:rPr>
        <w:t>Od dnia podpisania Umowy Beneficjenci należący do sektora finansów publicznych zobligowani są ujmować wydatki kwalifikowalne we wniosku</w:t>
      </w:r>
      <w:r w:rsidR="00F17972" w:rsidRPr="60A351A8">
        <w:rPr>
          <w:rFonts w:ascii="Arial" w:hAnsi="Arial" w:cs="Arial"/>
          <w:sz w:val="22"/>
          <w:szCs w:val="22"/>
          <w:lang w:eastAsia="pl-PL"/>
        </w:rPr>
        <w:t xml:space="preserve"> </w:t>
      </w:r>
      <w:r w:rsidR="00C76222" w:rsidRPr="60A351A8">
        <w:rPr>
          <w:rFonts w:ascii="Arial" w:hAnsi="Arial" w:cs="Arial"/>
          <w:sz w:val="22"/>
          <w:szCs w:val="22"/>
          <w:lang w:eastAsia="pl-PL"/>
        </w:rPr>
        <w:t>o </w:t>
      </w:r>
      <w:r w:rsidRPr="60A351A8">
        <w:rPr>
          <w:rFonts w:ascii="Arial" w:hAnsi="Arial" w:cs="Arial"/>
          <w:sz w:val="22"/>
          <w:szCs w:val="22"/>
          <w:lang w:eastAsia="pl-PL"/>
        </w:rPr>
        <w:t>płatność przekazywanym IZ</w:t>
      </w:r>
      <w:r w:rsidR="00F17972" w:rsidRPr="60A351A8">
        <w:rPr>
          <w:rFonts w:ascii="Arial" w:hAnsi="Arial" w:cs="Arial"/>
          <w:sz w:val="22"/>
          <w:szCs w:val="22"/>
          <w:lang w:eastAsia="pl-PL"/>
        </w:rPr>
        <w:t xml:space="preserve"> </w:t>
      </w:r>
      <w:r w:rsidR="00C76222" w:rsidRPr="60A351A8">
        <w:rPr>
          <w:rFonts w:ascii="Arial" w:hAnsi="Arial" w:cs="Arial"/>
          <w:sz w:val="22"/>
          <w:szCs w:val="22"/>
          <w:lang w:eastAsia="pl-PL"/>
        </w:rPr>
        <w:t>w </w:t>
      </w:r>
      <w:r w:rsidRPr="60A351A8">
        <w:rPr>
          <w:rFonts w:ascii="Arial" w:hAnsi="Arial" w:cs="Arial"/>
          <w:sz w:val="22"/>
          <w:szCs w:val="22"/>
          <w:lang w:eastAsia="pl-PL"/>
        </w:rPr>
        <w:t xml:space="preserve">terminie do 3 miesięcy od dnia ich poniesienia. Wydatek kwalifikowalny poniesiony przed podpisaniem Umowy powinien zostać ujęty </w:t>
      </w:r>
      <w:r w:rsidR="00C76222" w:rsidRPr="60A351A8">
        <w:rPr>
          <w:rFonts w:ascii="Arial" w:hAnsi="Arial" w:cs="Arial"/>
          <w:sz w:val="22"/>
          <w:szCs w:val="22"/>
          <w:lang w:eastAsia="pl-PL"/>
        </w:rPr>
        <w:t>w </w:t>
      </w:r>
      <w:r w:rsidRPr="60A351A8">
        <w:rPr>
          <w:rFonts w:ascii="Arial" w:hAnsi="Arial" w:cs="Arial"/>
          <w:sz w:val="22"/>
          <w:szCs w:val="22"/>
          <w:lang w:eastAsia="pl-PL"/>
        </w:rPr>
        <w:t>pierwszym wniosku</w:t>
      </w:r>
    </w:p>
    <w:p w14:paraId="3E278EE2" w14:textId="4EC4BC74" w:rsidR="00893279" w:rsidRPr="00F467D9" w:rsidRDefault="002677DE" w:rsidP="00A775DD">
      <w:pPr>
        <w:pStyle w:val="Akapitzlist"/>
        <w:spacing w:before="60" w:after="60"/>
        <w:ind w:left="425"/>
        <w:jc w:val="both"/>
        <w:rPr>
          <w:rFonts w:ascii="Arial" w:hAnsi="Arial" w:cs="Arial"/>
          <w:sz w:val="22"/>
          <w:szCs w:val="22"/>
        </w:rPr>
      </w:pPr>
      <w:r w:rsidRPr="00F467D9">
        <w:rPr>
          <w:rFonts w:ascii="Arial" w:hAnsi="Arial" w:cs="Arial"/>
          <w:sz w:val="22"/>
          <w:szCs w:val="22"/>
          <w:lang w:eastAsia="pl-PL"/>
        </w:rPr>
        <w:t>o</w:t>
      </w:r>
      <w:r w:rsidR="00A775DD" w:rsidRPr="00F467D9">
        <w:rPr>
          <w:rFonts w:ascii="Arial" w:hAnsi="Arial" w:cs="Arial"/>
          <w:sz w:val="22"/>
          <w:szCs w:val="22"/>
          <w:lang w:eastAsia="pl-PL"/>
        </w:rPr>
        <w:t xml:space="preserve"> </w:t>
      </w:r>
      <w:r w:rsidRPr="00F467D9">
        <w:rPr>
          <w:rFonts w:ascii="Arial" w:hAnsi="Arial" w:cs="Arial"/>
          <w:sz w:val="22"/>
          <w:szCs w:val="22"/>
          <w:lang w:eastAsia="pl-PL"/>
        </w:rPr>
        <w:t>płatność.</w:t>
      </w:r>
    </w:p>
    <w:p w14:paraId="0EA147A6" w14:textId="098E8C11" w:rsidR="00893279" w:rsidRPr="00F467D9" w:rsidRDefault="002677DE">
      <w:pPr>
        <w:pStyle w:val="Akapitzlist"/>
        <w:numPr>
          <w:ilvl w:val="0"/>
          <w:numId w:val="5"/>
        </w:numPr>
        <w:spacing w:before="60" w:after="60"/>
        <w:ind w:left="425" w:hanging="425"/>
        <w:rPr>
          <w:rFonts w:ascii="Arial" w:hAnsi="Arial" w:cs="Arial"/>
          <w:sz w:val="22"/>
          <w:szCs w:val="22"/>
        </w:rPr>
      </w:pPr>
      <w:r w:rsidRPr="00F467D9">
        <w:rPr>
          <w:rFonts w:ascii="Arial" w:hAnsi="Arial" w:cs="Arial"/>
          <w:sz w:val="22"/>
          <w:szCs w:val="22"/>
        </w:rPr>
        <w:t>Warunkiem przekazania Beneficjentowi finansowania UE/współfinansowania krajowego</w:t>
      </w:r>
      <w:r w:rsidR="00F17972">
        <w:rPr>
          <w:rFonts w:ascii="Arial" w:hAnsi="Arial" w:cs="Arial"/>
          <w:sz w:val="22"/>
          <w:szCs w:val="22"/>
        </w:rPr>
        <w:t xml:space="preserve"> </w:t>
      </w:r>
      <w:r w:rsidR="00C76222" w:rsidRPr="00F467D9">
        <w:rPr>
          <w:rFonts w:ascii="Arial" w:hAnsi="Arial" w:cs="Arial"/>
          <w:sz w:val="22"/>
          <w:szCs w:val="22"/>
        </w:rPr>
        <w:t>z</w:t>
      </w:r>
      <w:r w:rsidR="00C76222">
        <w:rPr>
          <w:rFonts w:ascii="Arial" w:hAnsi="Arial" w:cs="Arial"/>
          <w:sz w:val="22"/>
          <w:szCs w:val="22"/>
        </w:rPr>
        <w:t> </w:t>
      </w:r>
      <w:r w:rsidRPr="00F467D9">
        <w:rPr>
          <w:rFonts w:ascii="Arial" w:hAnsi="Arial" w:cs="Arial"/>
          <w:sz w:val="22"/>
          <w:szCs w:val="22"/>
        </w:rPr>
        <w:t>budżetu państwa</w:t>
      </w:r>
      <w:r w:rsidRPr="00F467D9">
        <w:rPr>
          <w:rStyle w:val="Zakotwiczenieprzypisudolnego"/>
          <w:rFonts w:ascii="Arial" w:hAnsi="Arial" w:cs="Arial"/>
          <w:sz w:val="22"/>
          <w:szCs w:val="22"/>
        </w:rPr>
        <w:footnoteReference w:id="19"/>
      </w:r>
      <w:r w:rsidR="00F17972">
        <w:rPr>
          <w:rFonts w:ascii="Arial" w:hAnsi="Arial" w:cs="Arial"/>
          <w:sz w:val="22"/>
          <w:szCs w:val="22"/>
        </w:rPr>
        <w:t xml:space="preserve"> </w:t>
      </w:r>
      <w:r w:rsidR="00C76222" w:rsidRPr="00F467D9">
        <w:rPr>
          <w:rFonts w:ascii="Arial" w:hAnsi="Arial" w:cs="Arial"/>
          <w:sz w:val="22"/>
          <w:szCs w:val="22"/>
        </w:rPr>
        <w:t>w</w:t>
      </w:r>
      <w:r w:rsidR="00C76222">
        <w:rPr>
          <w:rFonts w:ascii="Arial" w:hAnsi="Arial" w:cs="Arial"/>
          <w:sz w:val="22"/>
          <w:szCs w:val="22"/>
        </w:rPr>
        <w:t> </w:t>
      </w:r>
      <w:r w:rsidRPr="00F467D9">
        <w:rPr>
          <w:rFonts w:ascii="Arial" w:hAnsi="Arial" w:cs="Arial"/>
          <w:sz w:val="22"/>
          <w:szCs w:val="22"/>
        </w:rPr>
        <w:t xml:space="preserve">formie refundacji poniesionych wydatków jest: </w:t>
      </w:r>
    </w:p>
    <w:p w14:paraId="5C467316" w14:textId="471D1EFB" w:rsidR="00893279" w:rsidRPr="00F467D9" w:rsidRDefault="002677DE" w:rsidP="0003461E">
      <w:pPr>
        <w:pStyle w:val="Tekstpodstawowy"/>
        <w:numPr>
          <w:ilvl w:val="1"/>
          <w:numId w:val="12"/>
        </w:numPr>
        <w:spacing w:before="60" w:after="60"/>
        <w:ind w:left="851" w:hanging="426"/>
        <w:jc w:val="left"/>
        <w:rPr>
          <w:rFonts w:ascii="Arial" w:hAnsi="Arial" w:cs="Arial"/>
          <w:sz w:val="22"/>
          <w:szCs w:val="22"/>
        </w:rPr>
      </w:pPr>
      <w:r w:rsidRPr="00F467D9">
        <w:rPr>
          <w:rFonts w:ascii="Arial" w:hAnsi="Arial" w:cs="Arial"/>
          <w:sz w:val="22"/>
          <w:szCs w:val="22"/>
        </w:rPr>
        <w:t>złożenie przez Beneficjenta do Instytucji Zarządzającej spełniającego wymogi formalne, merytoryczne</w:t>
      </w:r>
      <w:r w:rsidR="00F17972">
        <w:rPr>
          <w:rFonts w:ascii="Arial" w:hAnsi="Arial" w:cs="Arial"/>
          <w:sz w:val="22"/>
          <w:szCs w:val="22"/>
        </w:rPr>
        <w:t xml:space="preserve"> </w:t>
      </w:r>
      <w:r w:rsidR="00C76222" w:rsidRPr="00F467D9">
        <w:rPr>
          <w:rFonts w:ascii="Arial" w:hAnsi="Arial" w:cs="Arial"/>
          <w:sz w:val="22"/>
          <w:szCs w:val="22"/>
        </w:rPr>
        <w:t>i</w:t>
      </w:r>
      <w:r w:rsidR="00C76222">
        <w:rPr>
          <w:rFonts w:ascii="Arial" w:hAnsi="Arial" w:cs="Arial"/>
          <w:sz w:val="22"/>
          <w:szCs w:val="22"/>
        </w:rPr>
        <w:t> </w:t>
      </w:r>
      <w:r w:rsidRPr="00F467D9">
        <w:rPr>
          <w:rFonts w:ascii="Arial" w:hAnsi="Arial" w:cs="Arial"/>
          <w:sz w:val="22"/>
          <w:szCs w:val="22"/>
        </w:rPr>
        <w:t>finansowe wniosku</w:t>
      </w:r>
      <w:r w:rsidR="00F17972">
        <w:rPr>
          <w:rFonts w:ascii="Arial" w:hAnsi="Arial" w:cs="Arial"/>
          <w:sz w:val="22"/>
          <w:szCs w:val="22"/>
        </w:rPr>
        <w:t xml:space="preserve"> </w:t>
      </w:r>
      <w:r w:rsidR="00C76222" w:rsidRPr="00F467D9">
        <w:rPr>
          <w:rFonts w:ascii="Arial" w:hAnsi="Arial" w:cs="Arial"/>
          <w:sz w:val="22"/>
          <w:szCs w:val="22"/>
        </w:rPr>
        <w:t>o</w:t>
      </w:r>
      <w:r w:rsidR="00C76222">
        <w:rPr>
          <w:rFonts w:ascii="Arial" w:hAnsi="Arial" w:cs="Arial"/>
          <w:sz w:val="22"/>
          <w:szCs w:val="22"/>
        </w:rPr>
        <w:t> </w:t>
      </w:r>
      <w:r w:rsidRPr="00F467D9">
        <w:rPr>
          <w:rFonts w:ascii="Arial" w:hAnsi="Arial" w:cs="Arial"/>
          <w:sz w:val="22"/>
          <w:szCs w:val="22"/>
        </w:rPr>
        <w:t>płatność wraz</w:t>
      </w:r>
      <w:r w:rsidR="00F17972">
        <w:rPr>
          <w:rFonts w:ascii="Arial" w:hAnsi="Arial" w:cs="Arial"/>
          <w:sz w:val="22"/>
          <w:szCs w:val="22"/>
        </w:rPr>
        <w:t xml:space="preserve"> </w:t>
      </w:r>
      <w:r w:rsidR="00C76222" w:rsidRPr="00F467D9">
        <w:rPr>
          <w:rFonts w:ascii="Arial" w:hAnsi="Arial" w:cs="Arial"/>
          <w:sz w:val="22"/>
          <w:szCs w:val="22"/>
        </w:rPr>
        <w:t>z</w:t>
      </w:r>
      <w:r w:rsidR="00C76222">
        <w:rPr>
          <w:rFonts w:ascii="Arial" w:hAnsi="Arial" w:cs="Arial"/>
          <w:sz w:val="22"/>
          <w:szCs w:val="22"/>
        </w:rPr>
        <w:t> </w:t>
      </w:r>
      <w:r w:rsidRPr="00F467D9">
        <w:rPr>
          <w:rFonts w:ascii="Arial" w:hAnsi="Arial" w:cs="Arial"/>
          <w:sz w:val="22"/>
          <w:szCs w:val="22"/>
        </w:rPr>
        <w:t xml:space="preserve">następującymi załącznikami: </w:t>
      </w:r>
    </w:p>
    <w:p w14:paraId="15B9ED49" w14:textId="2CE1AB1C" w:rsidR="00893279" w:rsidRPr="00381477" w:rsidRDefault="002677DE" w:rsidP="0003461E">
      <w:pPr>
        <w:numPr>
          <w:ilvl w:val="0"/>
          <w:numId w:val="92"/>
        </w:numPr>
        <w:tabs>
          <w:tab w:val="clear" w:pos="1068"/>
        </w:tabs>
        <w:spacing w:before="60" w:after="60"/>
        <w:ind w:left="1276" w:hanging="425"/>
        <w:rPr>
          <w:rFonts w:ascii="Arial" w:hAnsi="Arial" w:cs="Arial"/>
        </w:rPr>
      </w:pPr>
      <w:r w:rsidRPr="00381477">
        <w:rPr>
          <w:rFonts w:ascii="Arial" w:hAnsi="Arial" w:cs="Arial"/>
        </w:rPr>
        <w:t>kopiami faktur lub innych dokumentów</w:t>
      </w:r>
      <w:r w:rsidR="00F17972" w:rsidRPr="00381477">
        <w:rPr>
          <w:rFonts w:ascii="Arial" w:hAnsi="Arial" w:cs="Arial"/>
        </w:rPr>
        <w:t xml:space="preserve"> </w:t>
      </w:r>
      <w:r w:rsidR="00C76222" w:rsidRPr="00381477">
        <w:rPr>
          <w:rFonts w:ascii="Arial" w:hAnsi="Arial" w:cs="Arial"/>
        </w:rPr>
        <w:t>o </w:t>
      </w:r>
      <w:r w:rsidRPr="00381477">
        <w:rPr>
          <w:rFonts w:ascii="Arial" w:hAnsi="Arial" w:cs="Arial"/>
        </w:rPr>
        <w:t>równoważnej wartości dowodowej</w:t>
      </w:r>
      <w:r w:rsidRPr="00381477">
        <w:rPr>
          <w:rStyle w:val="Zakotwiczenieprzypisudolnego"/>
          <w:rFonts w:ascii="Arial" w:hAnsi="Arial" w:cs="Arial"/>
        </w:rPr>
        <w:footnoteReference w:id="20"/>
      </w:r>
      <w:r w:rsidR="00A775DD" w:rsidRPr="00381477">
        <w:rPr>
          <w:rFonts w:ascii="Arial" w:hAnsi="Arial" w:cs="Arial"/>
        </w:rPr>
        <w:t>;</w:t>
      </w:r>
    </w:p>
    <w:p w14:paraId="18D0B847" w14:textId="29463B37" w:rsidR="00893279" w:rsidRPr="00381477" w:rsidRDefault="002677DE" w:rsidP="0003461E">
      <w:pPr>
        <w:numPr>
          <w:ilvl w:val="0"/>
          <w:numId w:val="92"/>
        </w:numPr>
        <w:tabs>
          <w:tab w:val="clear" w:pos="1068"/>
        </w:tabs>
        <w:spacing w:before="60" w:after="60"/>
        <w:ind w:left="1276" w:hanging="425"/>
        <w:rPr>
          <w:rFonts w:ascii="Arial" w:hAnsi="Arial" w:cs="Arial"/>
        </w:rPr>
      </w:pPr>
      <w:r w:rsidRPr="00381477">
        <w:rPr>
          <w:rFonts w:ascii="Arial" w:hAnsi="Arial" w:cs="Arial"/>
        </w:rPr>
        <w:t>opatrzonymi datą dowodami zapłaty</w:t>
      </w:r>
      <w:r w:rsidRPr="00381477">
        <w:rPr>
          <w:rStyle w:val="Zakotwiczenieprzypisudolnego"/>
          <w:rFonts w:ascii="Arial" w:hAnsi="Arial" w:cs="Arial"/>
        </w:rPr>
        <w:footnoteReference w:id="21"/>
      </w:r>
      <w:r w:rsidR="00A775DD" w:rsidRPr="00381477">
        <w:rPr>
          <w:rFonts w:ascii="Arial" w:hAnsi="Arial" w:cs="Arial"/>
        </w:rPr>
        <w:t>;</w:t>
      </w:r>
    </w:p>
    <w:p w14:paraId="1A3A3C75" w14:textId="52D2E17B" w:rsidR="00893279" w:rsidRPr="00F467D9" w:rsidRDefault="002677DE" w:rsidP="0003461E">
      <w:pPr>
        <w:numPr>
          <w:ilvl w:val="0"/>
          <w:numId w:val="92"/>
        </w:numPr>
        <w:tabs>
          <w:tab w:val="clear" w:pos="1068"/>
        </w:tabs>
        <w:spacing w:before="60" w:after="60"/>
        <w:ind w:left="1276" w:hanging="425"/>
        <w:rPr>
          <w:rFonts w:ascii="Arial" w:hAnsi="Arial" w:cs="Arial"/>
        </w:rPr>
      </w:pPr>
      <w:r w:rsidRPr="00381477">
        <w:rPr>
          <w:rFonts w:ascii="Arial" w:hAnsi="Arial" w:cs="Arial"/>
        </w:rPr>
        <w:lastRenderedPageBreak/>
        <w:t>kopiami dokumentów potwierdzających odbiór urządzeń lub wykonanie prac</w:t>
      </w:r>
      <w:r w:rsidRPr="00F467D9">
        <w:rPr>
          <w:rStyle w:val="Zakotwiczenieprzypisudolnego"/>
          <w:rFonts w:ascii="Arial" w:hAnsi="Arial" w:cs="Arial"/>
        </w:rPr>
        <w:footnoteReference w:id="22"/>
      </w:r>
      <w:r w:rsidR="00A775DD" w:rsidRPr="00F467D9">
        <w:rPr>
          <w:rFonts w:ascii="Arial" w:hAnsi="Arial" w:cs="Arial"/>
        </w:rPr>
        <w:t>;</w:t>
      </w:r>
    </w:p>
    <w:p w14:paraId="472E24FA" w14:textId="2C8E9571" w:rsidR="00893279" w:rsidRPr="0003461E" w:rsidRDefault="002677DE" w:rsidP="0003461E">
      <w:pPr>
        <w:pStyle w:val="Akapitzlist"/>
        <w:numPr>
          <w:ilvl w:val="0"/>
          <w:numId w:val="92"/>
        </w:numPr>
        <w:spacing w:before="60" w:after="60"/>
        <w:rPr>
          <w:rFonts w:ascii="Arial" w:hAnsi="Arial" w:cs="Arial"/>
          <w:sz w:val="22"/>
          <w:szCs w:val="22"/>
        </w:rPr>
      </w:pPr>
      <w:r w:rsidRPr="0003461E">
        <w:rPr>
          <w:rFonts w:ascii="Arial" w:hAnsi="Arial" w:cs="Arial"/>
          <w:sz w:val="22"/>
          <w:szCs w:val="22"/>
        </w:rPr>
        <w:t>w przypadku zakupu urządzeń, które nie zostały zamontowane, kopiami protokołów odbioru urządzeń lub przyjęcia materiałów,</w:t>
      </w:r>
      <w:r w:rsidR="00F17972" w:rsidRPr="0003461E">
        <w:rPr>
          <w:rFonts w:ascii="Arial" w:hAnsi="Arial" w:cs="Arial"/>
          <w:sz w:val="22"/>
          <w:szCs w:val="22"/>
        </w:rPr>
        <w:t xml:space="preserve"> </w:t>
      </w:r>
      <w:r w:rsidR="00C76222" w:rsidRPr="0003461E">
        <w:rPr>
          <w:rFonts w:ascii="Arial" w:hAnsi="Arial" w:cs="Arial"/>
          <w:sz w:val="22"/>
          <w:szCs w:val="22"/>
        </w:rPr>
        <w:t>z </w:t>
      </w:r>
      <w:r w:rsidRPr="0003461E">
        <w:rPr>
          <w:rFonts w:ascii="Arial" w:hAnsi="Arial" w:cs="Arial"/>
          <w:sz w:val="22"/>
          <w:szCs w:val="22"/>
        </w:rPr>
        <w:t>podaniem miejsca</w:t>
      </w:r>
      <w:r w:rsidR="00F05CC6" w:rsidRPr="0003461E">
        <w:rPr>
          <w:rFonts w:ascii="Arial" w:hAnsi="Arial" w:cs="Arial"/>
          <w:sz w:val="22"/>
          <w:szCs w:val="22"/>
        </w:rPr>
        <w:br/>
      </w:r>
      <w:r w:rsidRPr="0003461E">
        <w:rPr>
          <w:rFonts w:ascii="Arial" w:hAnsi="Arial" w:cs="Arial"/>
          <w:sz w:val="22"/>
          <w:szCs w:val="22"/>
        </w:rPr>
        <w:t>ich składowania</w:t>
      </w:r>
      <w:r w:rsidRPr="0003461E">
        <w:rPr>
          <w:rStyle w:val="Zakotwiczenieprzypisudolnego"/>
          <w:rFonts w:ascii="Arial" w:hAnsi="Arial" w:cs="Arial"/>
          <w:sz w:val="22"/>
          <w:szCs w:val="22"/>
        </w:rPr>
        <w:footnoteReference w:id="23"/>
      </w:r>
      <w:r w:rsidR="00A775DD" w:rsidRPr="0003461E">
        <w:rPr>
          <w:rFonts w:ascii="Arial" w:hAnsi="Arial" w:cs="Arial"/>
          <w:sz w:val="22"/>
          <w:szCs w:val="22"/>
        </w:rPr>
        <w:t>;</w:t>
      </w:r>
    </w:p>
    <w:p w14:paraId="504D67CE" w14:textId="32920E3C" w:rsidR="00893279" w:rsidRPr="00381477" w:rsidRDefault="002677DE" w:rsidP="0003461E">
      <w:pPr>
        <w:numPr>
          <w:ilvl w:val="0"/>
          <w:numId w:val="92"/>
        </w:numPr>
        <w:spacing w:before="60" w:after="60"/>
        <w:rPr>
          <w:rFonts w:ascii="Arial" w:hAnsi="Arial" w:cs="Arial"/>
        </w:rPr>
      </w:pPr>
      <w:r w:rsidRPr="00381477">
        <w:rPr>
          <w:rFonts w:ascii="Arial" w:hAnsi="Arial" w:cs="Arial"/>
        </w:rPr>
        <w:t>kopiami umów oraz aneksów zawartych</w:t>
      </w:r>
      <w:r w:rsidR="00F17972" w:rsidRPr="00381477">
        <w:rPr>
          <w:rFonts w:ascii="Arial" w:hAnsi="Arial" w:cs="Arial"/>
        </w:rPr>
        <w:t xml:space="preserve"> </w:t>
      </w:r>
      <w:r w:rsidR="00C76222" w:rsidRPr="00381477">
        <w:rPr>
          <w:rFonts w:ascii="Arial" w:hAnsi="Arial" w:cs="Arial"/>
        </w:rPr>
        <w:t>z </w:t>
      </w:r>
      <w:r w:rsidRPr="00381477">
        <w:rPr>
          <w:rFonts w:ascii="Arial" w:hAnsi="Arial" w:cs="Arial"/>
        </w:rPr>
        <w:t>wykonawcami/dostawcami</w:t>
      </w:r>
      <w:r w:rsidRPr="00381477">
        <w:rPr>
          <w:rStyle w:val="Zakotwiczenieprzypisudolnego"/>
          <w:rFonts w:ascii="Arial" w:hAnsi="Arial" w:cs="Arial"/>
        </w:rPr>
        <w:footnoteReference w:id="24"/>
      </w:r>
      <w:r w:rsidRPr="00381477">
        <w:rPr>
          <w:rFonts w:ascii="Arial" w:hAnsi="Arial" w:cs="Arial"/>
        </w:rPr>
        <w:t>;</w:t>
      </w:r>
    </w:p>
    <w:p w14:paraId="449433A2" w14:textId="2AF5D868" w:rsidR="00893279" w:rsidRPr="00381477" w:rsidRDefault="002677DE" w:rsidP="0003461E">
      <w:pPr>
        <w:numPr>
          <w:ilvl w:val="0"/>
          <w:numId w:val="92"/>
        </w:numPr>
        <w:spacing w:before="60" w:after="60"/>
        <w:rPr>
          <w:rFonts w:ascii="Arial" w:hAnsi="Arial" w:cs="Arial"/>
        </w:rPr>
      </w:pPr>
      <w:r w:rsidRPr="00381477">
        <w:rPr>
          <w:rFonts w:ascii="Arial" w:hAnsi="Arial" w:cs="Arial"/>
        </w:rPr>
        <w:t>kopiami innych dokumentów potwierdzających</w:t>
      </w:r>
      <w:r w:rsidR="00F17972" w:rsidRPr="00381477">
        <w:rPr>
          <w:rFonts w:ascii="Arial" w:hAnsi="Arial" w:cs="Arial"/>
        </w:rPr>
        <w:t xml:space="preserve"> </w:t>
      </w:r>
      <w:r w:rsidR="00C76222" w:rsidRPr="00381477">
        <w:rPr>
          <w:rFonts w:ascii="Arial" w:hAnsi="Arial" w:cs="Arial"/>
        </w:rPr>
        <w:t>i </w:t>
      </w:r>
      <w:r w:rsidRPr="00381477">
        <w:rPr>
          <w:rFonts w:ascii="Arial" w:hAnsi="Arial" w:cs="Arial"/>
        </w:rPr>
        <w:t xml:space="preserve">uzasadniających prawidłową realizację Projektu (kosztorysy, formularze cenowe, itp.); </w:t>
      </w:r>
    </w:p>
    <w:p w14:paraId="55C0526B" w14:textId="042DCF1F" w:rsidR="00A775DD" w:rsidRDefault="002677DE" w:rsidP="0003461E">
      <w:pPr>
        <w:numPr>
          <w:ilvl w:val="0"/>
          <w:numId w:val="92"/>
        </w:numPr>
        <w:spacing w:before="60" w:after="60"/>
        <w:rPr>
          <w:rFonts w:ascii="Arial" w:hAnsi="Arial" w:cs="Arial"/>
        </w:rPr>
      </w:pPr>
      <w:r w:rsidRPr="00381477">
        <w:rPr>
          <w:rFonts w:ascii="Arial" w:hAnsi="Arial" w:cs="Arial"/>
        </w:rPr>
        <w:t>kopiami pozwoleń na użytkowanie, jeśli są wymagane przepisami prawa;</w:t>
      </w:r>
    </w:p>
    <w:p w14:paraId="6C6F9567" w14:textId="4D95619D" w:rsidR="004376BC" w:rsidRPr="00381477" w:rsidRDefault="004376BC" w:rsidP="0003461E">
      <w:pPr>
        <w:numPr>
          <w:ilvl w:val="0"/>
          <w:numId w:val="92"/>
        </w:numPr>
        <w:spacing w:before="60" w:after="60"/>
        <w:rPr>
          <w:rFonts w:ascii="Arial" w:hAnsi="Arial" w:cs="Arial"/>
        </w:rPr>
      </w:pPr>
      <w:r>
        <w:rPr>
          <w:rFonts w:ascii="Arial" w:hAnsi="Arial" w:cs="Arial"/>
        </w:rPr>
        <w:t>innych dokumentów, właściwych ze względu na charakter Projektu, wskazanych przez I</w:t>
      </w:r>
      <w:r w:rsidR="00847949">
        <w:rPr>
          <w:rFonts w:ascii="Arial" w:hAnsi="Arial" w:cs="Arial"/>
        </w:rPr>
        <w:t>Z</w:t>
      </w:r>
      <w:r>
        <w:rPr>
          <w:rFonts w:ascii="Arial" w:hAnsi="Arial" w:cs="Arial"/>
        </w:rPr>
        <w:t>, w szczególności w Regulaminie wyboru projektów;</w:t>
      </w:r>
    </w:p>
    <w:p w14:paraId="3CB0783E" w14:textId="3FE900A5" w:rsidR="00A775DD" w:rsidRPr="0003461E" w:rsidRDefault="002677DE" w:rsidP="0003461E">
      <w:pPr>
        <w:pStyle w:val="Tekstpodstawowy"/>
        <w:numPr>
          <w:ilvl w:val="1"/>
          <w:numId w:val="12"/>
        </w:numPr>
        <w:spacing w:before="60" w:after="60"/>
        <w:ind w:left="851" w:hanging="426"/>
        <w:jc w:val="left"/>
        <w:rPr>
          <w:rFonts w:ascii="Arial" w:hAnsi="Arial" w:cs="Arial"/>
          <w:sz w:val="22"/>
          <w:szCs w:val="22"/>
        </w:rPr>
      </w:pPr>
      <w:r w:rsidRPr="0003461E">
        <w:rPr>
          <w:rFonts w:ascii="Arial" w:hAnsi="Arial" w:cs="Arial"/>
          <w:sz w:val="22"/>
          <w:szCs w:val="22"/>
        </w:rPr>
        <w:t>poświadczenie faktycznego</w:t>
      </w:r>
      <w:r w:rsidR="00F17972" w:rsidRPr="0003461E">
        <w:rPr>
          <w:rFonts w:ascii="Arial" w:hAnsi="Arial" w:cs="Arial"/>
          <w:sz w:val="22"/>
          <w:szCs w:val="22"/>
        </w:rPr>
        <w:t xml:space="preserve"> </w:t>
      </w:r>
      <w:r w:rsidR="00C76222" w:rsidRPr="0003461E">
        <w:rPr>
          <w:rFonts w:ascii="Arial" w:hAnsi="Arial" w:cs="Arial"/>
          <w:sz w:val="22"/>
          <w:szCs w:val="22"/>
        </w:rPr>
        <w:t>i </w:t>
      </w:r>
      <w:r w:rsidRPr="0003461E">
        <w:rPr>
          <w:rFonts w:ascii="Arial" w:hAnsi="Arial" w:cs="Arial"/>
          <w:sz w:val="22"/>
          <w:szCs w:val="22"/>
        </w:rPr>
        <w:t>prawidłowego poniesienia wydatków oraz ich kwalifikowalności przez Instytucję Zarządzającą;</w:t>
      </w:r>
    </w:p>
    <w:p w14:paraId="5E3F64CB" w14:textId="59DBC63F" w:rsidR="00381477" w:rsidRPr="0003461E" w:rsidRDefault="002677DE" w:rsidP="0003461E">
      <w:pPr>
        <w:pStyle w:val="Tekstpodstawowy"/>
        <w:numPr>
          <w:ilvl w:val="1"/>
          <w:numId w:val="12"/>
        </w:numPr>
        <w:spacing w:before="60" w:after="60"/>
        <w:ind w:left="851" w:hanging="426"/>
        <w:jc w:val="left"/>
        <w:rPr>
          <w:rFonts w:ascii="Arial" w:hAnsi="Arial" w:cs="Arial"/>
          <w:sz w:val="22"/>
          <w:szCs w:val="22"/>
        </w:rPr>
      </w:pPr>
      <w:r w:rsidRPr="0003461E">
        <w:rPr>
          <w:rFonts w:ascii="Arial" w:hAnsi="Arial" w:cs="Arial"/>
          <w:sz w:val="22"/>
          <w:szCs w:val="22"/>
        </w:rPr>
        <w:t>dostępność środków na rachunku bankowym</w:t>
      </w:r>
      <w:r w:rsidR="00F17972" w:rsidRPr="0003461E">
        <w:rPr>
          <w:rFonts w:ascii="Arial" w:hAnsi="Arial" w:cs="Arial"/>
          <w:sz w:val="22"/>
          <w:szCs w:val="22"/>
        </w:rPr>
        <w:t xml:space="preserve"> </w:t>
      </w:r>
      <w:r w:rsidR="00C76222" w:rsidRPr="0003461E">
        <w:rPr>
          <w:rFonts w:ascii="Arial" w:hAnsi="Arial" w:cs="Arial"/>
          <w:sz w:val="22"/>
          <w:szCs w:val="22"/>
        </w:rPr>
        <w:t>w </w:t>
      </w:r>
      <w:r w:rsidRPr="0003461E">
        <w:rPr>
          <w:rFonts w:ascii="Arial" w:hAnsi="Arial" w:cs="Arial"/>
          <w:sz w:val="22"/>
          <w:szCs w:val="22"/>
        </w:rPr>
        <w:t>BGK/ oraz na rachunku Instytucji Zarządzającej</w:t>
      </w:r>
      <w:r w:rsidRPr="0003461E">
        <w:rPr>
          <w:rStyle w:val="Zakotwiczenieprzypisudolnego"/>
          <w:rFonts w:ascii="Arial" w:hAnsi="Arial" w:cs="Arial"/>
          <w:sz w:val="22"/>
          <w:szCs w:val="22"/>
        </w:rPr>
        <w:footnoteReference w:id="25"/>
      </w:r>
    </w:p>
    <w:p w14:paraId="3F933B88" w14:textId="5F51514D" w:rsidR="00893279" w:rsidRPr="00C17F37" w:rsidRDefault="002677DE" w:rsidP="0003461E">
      <w:pPr>
        <w:pStyle w:val="Tekstpodstawowy"/>
        <w:numPr>
          <w:ilvl w:val="1"/>
          <w:numId w:val="12"/>
        </w:numPr>
        <w:spacing w:before="60" w:after="60"/>
        <w:ind w:left="851" w:hanging="426"/>
        <w:jc w:val="left"/>
        <w:rPr>
          <w:rFonts w:ascii="Arial" w:hAnsi="Arial" w:cs="Arial"/>
          <w:sz w:val="22"/>
          <w:szCs w:val="22"/>
        </w:rPr>
      </w:pPr>
      <w:r w:rsidRPr="0003461E">
        <w:rPr>
          <w:rFonts w:ascii="Arial" w:hAnsi="Arial" w:cs="Arial"/>
          <w:sz w:val="22"/>
          <w:szCs w:val="22"/>
        </w:rPr>
        <w:t>wniesienie przez Beneficjenta zabezpieczenia,</w:t>
      </w:r>
      <w:r w:rsidR="00F17972" w:rsidRPr="0003461E">
        <w:rPr>
          <w:rFonts w:ascii="Arial" w:hAnsi="Arial" w:cs="Arial"/>
          <w:sz w:val="22"/>
          <w:szCs w:val="22"/>
        </w:rPr>
        <w:t xml:space="preserve"> </w:t>
      </w:r>
      <w:r w:rsidR="00C76222" w:rsidRPr="0003461E">
        <w:rPr>
          <w:rFonts w:ascii="Arial" w:hAnsi="Arial" w:cs="Arial"/>
          <w:sz w:val="22"/>
          <w:szCs w:val="22"/>
        </w:rPr>
        <w:t>o </w:t>
      </w:r>
      <w:r w:rsidRPr="0003461E">
        <w:rPr>
          <w:rFonts w:ascii="Arial" w:hAnsi="Arial" w:cs="Arial"/>
          <w:sz w:val="22"/>
          <w:szCs w:val="22"/>
          <w:shd w:val="clear" w:color="auto" w:fill="FFFFFF" w:themeFill="background1"/>
        </w:rPr>
        <w:t>którym mowa</w:t>
      </w:r>
      <w:r w:rsidR="00F17972" w:rsidRPr="0003461E">
        <w:rPr>
          <w:rFonts w:ascii="Arial" w:hAnsi="Arial" w:cs="Arial"/>
          <w:sz w:val="22"/>
          <w:szCs w:val="22"/>
          <w:shd w:val="clear" w:color="auto" w:fill="FFFFFF" w:themeFill="background1"/>
        </w:rPr>
        <w:t xml:space="preserve"> </w:t>
      </w:r>
      <w:r w:rsidR="00C76222" w:rsidRPr="0003461E">
        <w:rPr>
          <w:rFonts w:ascii="Arial" w:hAnsi="Arial" w:cs="Arial"/>
          <w:sz w:val="22"/>
          <w:szCs w:val="22"/>
          <w:shd w:val="clear" w:color="auto" w:fill="FFFFFF" w:themeFill="background1"/>
        </w:rPr>
        <w:t>w </w:t>
      </w:r>
      <w:r w:rsidRPr="0003461E">
        <w:rPr>
          <w:rFonts w:ascii="Arial" w:hAnsi="Arial" w:cs="Arial"/>
          <w:sz w:val="22"/>
          <w:szCs w:val="22"/>
          <w:shd w:val="clear" w:color="auto" w:fill="FFFFFF" w:themeFill="background1"/>
        </w:rPr>
        <w:t>§ 10 Umowy.</w:t>
      </w:r>
    </w:p>
    <w:p w14:paraId="0E5FB33D" w14:textId="5647A56E" w:rsidR="00893279" w:rsidRPr="00F467D9" w:rsidRDefault="002677DE">
      <w:pPr>
        <w:pStyle w:val="Akapitzlist"/>
        <w:numPr>
          <w:ilvl w:val="0"/>
          <w:numId w:val="5"/>
        </w:numPr>
        <w:spacing w:before="60" w:after="60"/>
        <w:ind w:left="425" w:hanging="425"/>
        <w:jc w:val="both"/>
        <w:rPr>
          <w:rFonts w:ascii="Arial" w:hAnsi="Arial" w:cs="Arial"/>
          <w:sz w:val="22"/>
          <w:szCs w:val="22"/>
        </w:rPr>
      </w:pPr>
      <w:r w:rsidRPr="60A351A8">
        <w:rPr>
          <w:rFonts w:ascii="Arial" w:hAnsi="Arial" w:cs="Arial"/>
          <w:sz w:val="22"/>
          <w:szCs w:val="22"/>
        </w:rPr>
        <w:t xml:space="preserve">Instytucja Zarządzająca, po dokonaniu </w:t>
      </w:r>
      <w:r w:rsidR="007C329D" w:rsidRPr="60A351A8">
        <w:rPr>
          <w:rFonts w:ascii="Arial" w:hAnsi="Arial" w:cs="Arial"/>
          <w:sz w:val="22"/>
          <w:szCs w:val="22"/>
        </w:rPr>
        <w:t>weryfikacji</w:t>
      </w:r>
      <w:r w:rsidRPr="60A351A8">
        <w:rPr>
          <w:rFonts w:ascii="Arial" w:hAnsi="Arial" w:cs="Arial"/>
          <w:sz w:val="22"/>
          <w:szCs w:val="22"/>
        </w:rPr>
        <w:t xml:space="preserve"> przekazanego przez Beneficjenta wniosku</w:t>
      </w:r>
      <w:r w:rsidR="00F17972" w:rsidRPr="60A351A8">
        <w:rPr>
          <w:rFonts w:ascii="Arial" w:hAnsi="Arial" w:cs="Arial"/>
          <w:sz w:val="22"/>
          <w:szCs w:val="22"/>
        </w:rPr>
        <w:t xml:space="preserve"> </w:t>
      </w:r>
      <w:r w:rsidR="00C76222" w:rsidRPr="60A351A8">
        <w:rPr>
          <w:rFonts w:ascii="Arial" w:hAnsi="Arial" w:cs="Arial"/>
          <w:sz w:val="22"/>
          <w:szCs w:val="22"/>
        </w:rPr>
        <w:t>o </w:t>
      </w:r>
      <w:r w:rsidRPr="60A351A8">
        <w:rPr>
          <w:rFonts w:ascii="Arial" w:hAnsi="Arial" w:cs="Arial"/>
          <w:sz w:val="22"/>
          <w:szCs w:val="22"/>
        </w:rPr>
        <w:t>płatność, poświadczeniu wysokości</w:t>
      </w:r>
      <w:r w:rsidR="00F17972" w:rsidRPr="60A351A8">
        <w:rPr>
          <w:rFonts w:ascii="Arial" w:hAnsi="Arial" w:cs="Arial"/>
          <w:sz w:val="22"/>
          <w:szCs w:val="22"/>
        </w:rPr>
        <w:t xml:space="preserve"> </w:t>
      </w:r>
      <w:r w:rsidR="00C76222" w:rsidRPr="60A351A8">
        <w:rPr>
          <w:rFonts w:ascii="Arial" w:hAnsi="Arial" w:cs="Arial"/>
          <w:sz w:val="22"/>
          <w:szCs w:val="22"/>
        </w:rPr>
        <w:t>i </w:t>
      </w:r>
      <w:r w:rsidRPr="60A351A8">
        <w:rPr>
          <w:rFonts w:ascii="Arial" w:hAnsi="Arial" w:cs="Arial"/>
          <w:sz w:val="22"/>
          <w:szCs w:val="22"/>
        </w:rPr>
        <w:t>prawidłowości poniesionych wydatków kwalifikowalnych</w:t>
      </w:r>
      <w:r w:rsidR="00F17972" w:rsidRPr="60A351A8">
        <w:rPr>
          <w:rFonts w:ascii="Arial" w:hAnsi="Arial" w:cs="Arial"/>
          <w:sz w:val="22"/>
          <w:szCs w:val="22"/>
        </w:rPr>
        <w:t xml:space="preserve"> </w:t>
      </w:r>
      <w:r w:rsidR="00C76222" w:rsidRPr="60A351A8">
        <w:rPr>
          <w:rFonts w:ascii="Arial" w:hAnsi="Arial" w:cs="Arial"/>
          <w:sz w:val="22"/>
          <w:szCs w:val="22"/>
        </w:rPr>
        <w:t>w </w:t>
      </w:r>
      <w:r w:rsidRPr="60A351A8">
        <w:rPr>
          <w:rFonts w:ascii="Arial" w:hAnsi="Arial" w:cs="Arial"/>
          <w:sz w:val="22"/>
          <w:szCs w:val="22"/>
        </w:rPr>
        <w:t>nim ujętych, zatwierdza wysokość dofinansowania</w:t>
      </w:r>
      <w:r w:rsidR="00F17972" w:rsidRPr="60A351A8">
        <w:rPr>
          <w:rFonts w:ascii="Arial" w:hAnsi="Arial" w:cs="Arial"/>
          <w:sz w:val="22"/>
          <w:szCs w:val="22"/>
        </w:rPr>
        <w:t xml:space="preserve"> </w:t>
      </w:r>
      <w:r w:rsidR="00C76222" w:rsidRPr="60A351A8">
        <w:rPr>
          <w:rFonts w:ascii="Arial" w:hAnsi="Arial" w:cs="Arial"/>
          <w:sz w:val="22"/>
          <w:szCs w:val="22"/>
        </w:rPr>
        <w:t>i </w:t>
      </w:r>
      <w:r w:rsidRPr="60A351A8">
        <w:rPr>
          <w:rFonts w:ascii="Arial" w:hAnsi="Arial" w:cs="Arial"/>
          <w:sz w:val="22"/>
          <w:szCs w:val="22"/>
        </w:rPr>
        <w:t>przekazuje Beneficjentowi informację</w:t>
      </w:r>
      <w:r w:rsidR="00F17972" w:rsidRPr="60A351A8">
        <w:rPr>
          <w:rFonts w:ascii="Arial" w:hAnsi="Arial" w:cs="Arial"/>
          <w:sz w:val="22"/>
          <w:szCs w:val="22"/>
        </w:rPr>
        <w:t xml:space="preserve"> </w:t>
      </w:r>
      <w:r w:rsidR="00C76222" w:rsidRPr="60A351A8">
        <w:rPr>
          <w:rFonts w:ascii="Arial" w:hAnsi="Arial" w:cs="Arial"/>
          <w:sz w:val="22"/>
          <w:szCs w:val="22"/>
        </w:rPr>
        <w:t>w </w:t>
      </w:r>
      <w:r w:rsidRPr="60A351A8">
        <w:rPr>
          <w:rFonts w:ascii="Arial" w:hAnsi="Arial" w:cs="Arial"/>
          <w:sz w:val="22"/>
          <w:szCs w:val="22"/>
        </w:rPr>
        <w:t>tym zakresie.</w:t>
      </w:r>
      <w:r w:rsidR="00F17972" w:rsidRPr="60A351A8">
        <w:rPr>
          <w:rFonts w:ascii="Arial" w:hAnsi="Arial" w:cs="Arial"/>
          <w:sz w:val="22"/>
          <w:szCs w:val="22"/>
        </w:rPr>
        <w:t xml:space="preserve"> </w:t>
      </w:r>
      <w:r w:rsidR="00C76222" w:rsidRPr="60A351A8">
        <w:rPr>
          <w:rFonts w:ascii="Arial" w:hAnsi="Arial" w:cs="Arial"/>
          <w:sz w:val="22"/>
          <w:szCs w:val="22"/>
        </w:rPr>
        <w:t>W </w:t>
      </w:r>
      <w:r w:rsidRPr="60A351A8">
        <w:rPr>
          <w:rFonts w:ascii="Arial" w:hAnsi="Arial" w:cs="Arial"/>
          <w:sz w:val="22"/>
          <w:szCs w:val="22"/>
        </w:rPr>
        <w:t>przypadku wystąpienia rozbieżności między kwotą wnioskowaną przez Beneficjenta we wniosku</w:t>
      </w:r>
      <w:r w:rsidR="00F17972" w:rsidRPr="60A351A8">
        <w:rPr>
          <w:rFonts w:ascii="Arial" w:hAnsi="Arial" w:cs="Arial"/>
          <w:sz w:val="22"/>
          <w:szCs w:val="22"/>
        </w:rPr>
        <w:t xml:space="preserve"> </w:t>
      </w:r>
      <w:r w:rsidR="00C76222" w:rsidRPr="60A351A8">
        <w:rPr>
          <w:rFonts w:ascii="Arial" w:hAnsi="Arial" w:cs="Arial"/>
          <w:sz w:val="22"/>
          <w:szCs w:val="22"/>
        </w:rPr>
        <w:t>o </w:t>
      </w:r>
      <w:r w:rsidRPr="60A351A8">
        <w:rPr>
          <w:rFonts w:ascii="Arial" w:hAnsi="Arial" w:cs="Arial"/>
          <w:sz w:val="22"/>
          <w:szCs w:val="22"/>
        </w:rPr>
        <w:t>płatność</w:t>
      </w:r>
      <w:r w:rsidR="00F17972" w:rsidRPr="60A351A8">
        <w:rPr>
          <w:rFonts w:ascii="Arial" w:hAnsi="Arial" w:cs="Arial"/>
          <w:sz w:val="22"/>
          <w:szCs w:val="22"/>
        </w:rPr>
        <w:t xml:space="preserve"> </w:t>
      </w:r>
      <w:r w:rsidR="00C76222" w:rsidRPr="60A351A8">
        <w:rPr>
          <w:rFonts w:ascii="Arial" w:hAnsi="Arial" w:cs="Arial"/>
          <w:sz w:val="22"/>
          <w:szCs w:val="22"/>
        </w:rPr>
        <w:t>a </w:t>
      </w:r>
      <w:r w:rsidRPr="60A351A8">
        <w:rPr>
          <w:rFonts w:ascii="Arial" w:hAnsi="Arial" w:cs="Arial"/>
          <w:sz w:val="22"/>
          <w:szCs w:val="22"/>
        </w:rPr>
        <w:t xml:space="preserve">wysokością dofinansowania zatwierdzonego do wypłaty, Instytucja Zarządzająca załącza </w:t>
      </w:r>
      <w:r>
        <w:br/>
      </w:r>
      <w:r w:rsidRPr="60A351A8">
        <w:rPr>
          <w:rFonts w:ascii="Arial" w:hAnsi="Arial" w:cs="Arial"/>
          <w:sz w:val="22"/>
          <w:szCs w:val="22"/>
        </w:rPr>
        <w:t>do informacji uzasadnienie.</w:t>
      </w:r>
    </w:p>
    <w:p w14:paraId="086BF50B" w14:textId="0EB4EA92" w:rsidR="00893279" w:rsidRPr="00F467D9" w:rsidRDefault="002677DE">
      <w:pPr>
        <w:pStyle w:val="Akapitzlist"/>
        <w:numPr>
          <w:ilvl w:val="0"/>
          <w:numId w:val="5"/>
        </w:numPr>
        <w:spacing w:before="60" w:after="60"/>
        <w:ind w:left="425" w:hanging="425"/>
        <w:jc w:val="both"/>
        <w:rPr>
          <w:rFonts w:ascii="Arial" w:hAnsi="Arial" w:cs="Arial"/>
          <w:sz w:val="22"/>
          <w:szCs w:val="22"/>
        </w:rPr>
      </w:pPr>
      <w:r w:rsidRPr="60A351A8">
        <w:rPr>
          <w:rFonts w:ascii="Arial" w:hAnsi="Arial" w:cs="Arial"/>
          <w:sz w:val="22"/>
          <w:szCs w:val="22"/>
        </w:rPr>
        <w:t xml:space="preserve">W przypadku stwierdzenia braków lub błędów formalnych lub merytorycznych </w:t>
      </w:r>
      <w:r>
        <w:br/>
      </w:r>
      <w:r w:rsidRPr="60A351A8">
        <w:rPr>
          <w:rFonts w:ascii="Arial" w:hAnsi="Arial" w:cs="Arial"/>
          <w:sz w:val="22"/>
          <w:szCs w:val="22"/>
        </w:rPr>
        <w:t>w złożonym wniosku</w:t>
      </w:r>
      <w:r w:rsidR="00F17972" w:rsidRPr="60A351A8">
        <w:rPr>
          <w:rFonts w:ascii="Arial" w:hAnsi="Arial" w:cs="Arial"/>
          <w:sz w:val="22"/>
          <w:szCs w:val="22"/>
        </w:rPr>
        <w:t xml:space="preserve"> </w:t>
      </w:r>
      <w:r w:rsidR="00C76222" w:rsidRPr="60A351A8">
        <w:rPr>
          <w:rFonts w:ascii="Arial" w:hAnsi="Arial" w:cs="Arial"/>
          <w:sz w:val="22"/>
          <w:szCs w:val="22"/>
        </w:rPr>
        <w:t>o </w:t>
      </w:r>
      <w:r w:rsidRPr="60A351A8">
        <w:rPr>
          <w:rFonts w:ascii="Arial" w:hAnsi="Arial" w:cs="Arial"/>
          <w:sz w:val="22"/>
          <w:szCs w:val="22"/>
        </w:rPr>
        <w:t>płatność Instytucja Zarządzająca może dokonać uzupełnienia lub poprawienia wniosku</w:t>
      </w:r>
      <w:r w:rsidR="00F17972" w:rsidRPr="60A351A8">
        <w:rPr>
          <w:rFonts w:ascii="Arial" w:hAnsi="Arial" w:cs="Arial"/>
          <w:sz w:val="22"/>
          <w:szCs w:val="22"/>
        </w:rPr>
        <w:t xml:space="preserve"> </w:t>
      </w:r>
      <w:r w:rsidR="00C76222" w:rsidRPr="60A351A8">
        <w:rPr>
          <w:rFonts w:ascii="Arial" w:hAnsi="Arial" w:cs="Arial"/>
          <w:sz w:val="22"/>
          <w:szCs w:val="22"/>
        </w:rPr>
        <w:t>o </w:t>
      </w:r>
      <w:r w:rsidRPr="60A351A8">
        <w:rPr>
          <w:rFonts w:ascii="Arial" w:hAnsi="Arial" w:cs="Arial"/>
          <w:sz w:val="22"/>
          <w:szCs w:val="22"/>
        </w:rPr>
        <w:t>płatność,</w:t>
      </w:r>
      <w:r w:rsidR="00F17972" w:rsidRPr="60A351A8">
        <w:rPr>
          <w:rFonts w:ascii="Arial" w:hAnsi="Arial" w:cs="Arial"/>
          <w:sz w:val="22"/>
          <w:szCs w:val="22"/>
        </w:rPr>
        <w:t xml:space="preserve"> </w:t>
      </w:r>
      <w:r w:rsidR="00C76222" w:rsidRPr="60A351A8">
        <w:rPr>
          <w:rFonts w:ascii="Arial" w:hAnsi="Arial" w:cs="Arial"/>
          <w:sz w:val="22"/>
          <w:szCs w:val="22"/>
        </w:rPr>
        <w:t>o </w:t>
      </w:r>
      <w:r w:rsidRPr="60A351A8">
        <w:rPr>
          <w:rFonts w:ascii="Arial" w:hAnsi="Arial" w:cs="Arial"/>
          <w:sz w:val="22"/>
          <w:szCs w:val="22"/>
        </w:rPr>
        <w:t>czym informuje Beneficjenta, lub wzywa Beneficjenta do poprawienia lub uzupełnienia wniosku lub do złożenia dodatkowych wyjaśnień</w:t>
      </w:r>
      <w:r>
        <w:br/>
      </w:r>
      <w:r w:rsidRPr="60A351A8">
        <w:rPr>
          <w:rFonts w:ascii="Arial" w:hAnsi="Arial" w:cs="Arial"/>
          <w:sz w:val="22"/>
          <w:szCs w:val="22"/>
        </w:rPr>
        <w:t>w wyznaczonym terminie.</w:t>
      </w:r>
      <w:r w:rsidR="00F17972" w:rsidRPr="60A351A8">
        <w:rPr>
          <w:rFonts w:ascii="Arial" w:hAnsi="Arial" w:cs="Arial"/>
          <w:sz w:val="22"/>
          <w:szCs w:val="22"/>
        </w:rPr>
        <w:t xml:space="preserve"> </w:t>
      </w:r>
      <w:r w:rsidR="00C76222" w:rsidRPr="60A351A8">
        <w:rPr>
          <w:rFonts w:ascii="Arial" w:hAnsi="Arial" w:cs="Arial"/>
          <w:sz w:val="22"/>
          <w:szCs w:val="22"/>
        </w:rPr>
        <w:t>W </w:t>
      </w:r>
      <w:r w:rsidRPr="60A351A8">
        <w:rPr>
          <w:rFonts w:ascii="Arial" w:hAnsi="Arial" w:cs="Arial"/>
          <w:sz w:val="22"/>
          <w:szCs w:val="22"/>
        </w:rPr>
        <w:t xml:space="preserve">przypadku zaistnienia wątpliwości co do prawidłowej realizacji Projektu lub kwalifikowalności poszczególnych wydatków, Instytucja Zarządzająca może żądać od Beneficjenta wszelkich innych dokumentów związanych </w:t>
      </w:r>
      <w:r>
        <w:br/>
      </w:r>
      <w:r w:rsidRPr="60A351A8">
        <w:rPr>
          <w:rFonts w:ascii="Arial" w:hAnsi="Arial" w:cs="Arial"/>
          <w:sz w:val="22"/>
          <w:szCs w:val="22"/>
        </w:rPr>
        <w:t xml:space="preserve">z realizacją Projektu lub potrzebnych do oceny kwalifikowalności poszczególnych wydatków. </w:t>
      </w:r>
    </w:p>
    <w:p w14:paraId="30A45E38" w14:textId="77777777" w:rsidR="00893279" w:rsidRPr="00F467D9" w:rsidRDefault="002677DE">
      <w:pPr>
        <w:pStyle w:val="Akapitzlist"/>
        <w:numPr>
          <w:ilvl w:val="0"/>
          <w:numId w:val="5"/>
        </w:numPr>
        <w:spacing w:before="60" w:after="60"/>
        <w:ind w:left="425" w:hanging="425"/>
        <w:jc w:val="both"/>
        <w:rPr>
          <w:rFonts w:ascii="Arial" w:hAnsi="Arial" w:cs="Arial"/>
          <w:sz w:val="22"/>
          <w:szCs w:val="22"/>
        </w:rPr>
      </w:pPr>
      <w:r w:rsidRPr="60A351A8">
        <w:rPr>
          <w:rFonts w:ascii="Arial" w:hAnsi="Arial" w:cs="Arial"/>
          <w:sz w:val="22"/>
          <w:szCs w:val="22"/>
        </w:rPr>
        <w:t>Instytucja nie może poprawiać lub uzupełniać:</w:t>
      </w:r>
    </w:p>
    <w:p w14:paraId="2CBF5F2A" w14:textId="1D0FF158" w:rsidR="00893279" w:rsidRPr="00F467D9" w:rsidRDefault="002677DE" w:rsidP="00381477">
      <w:pPr>
        <w:pStyle w:val="Tekstpodstawowy"/>
        <w:numPr>
          <w:ilvl w:val="3"/>
          <w:numId w:val="6"/>
        </w:numPr>
        <w:spacing w:before="60" w:after="60"/>
        <w:rPr>
          <w:rFonts w:ascii="Arial" w:hAnsi="Arial" w:cs="Arial"/>
          <w:sz w:val="22"/>
          <w:szCs w:val="22"/>
        </w:rPr>
      </w:pPr>
      <w:r w:rsidRPr="00F467D9">
        <w:rPr>
          <w:rFonts w:ascii="Arial" w:hAnsi="Arial" w:cs="Arial"/>
          <w:sz w:val="22"/>
          <w:szCs w:val="22"/>
        </w:rPr>
        <w:t xml:space="preserve">zestawienia dokumentów potwierdzających poniesione wydatki objęte wnioskiem, </w:t>
      </w:r>
      <w:r w:rsidRPr="00F467D9">
        <w:rPr>
          <w:rFonts w:ascii="Arial" w:hAnsi="Arial" w:cs="Arial"/>
          <w:sz w:val="22"/>
          <w:szCs w:val="22"/>
        </w:rPr>
        <w:br/>
        <w:t>o ile nie dotyczy to oczywistych omyłek pisarskich</w:t>
      </w:r>
      <w:r w:rsidR="00F17972">
        <w:rPr>
          <w:rFonts w:ascii="Arial" w:hAnsi="Arial" w:cs="Arial"/>
          <w:sz w:val="22"/>
          <w:szCs w:val="22"/>
        </w:rPr>
        <w:t xml:space="preserve"> </w:t>
      </w:r>
      <w:r w:rsidR="00C76222" w:rsidRPr="00F467D9">
        <w:rPr>
          <w:rFonts w:ascii="Arial" w:hAnsi="Arial" w:cs="Arial"/>
          <w:sz w:val="22"/>
          <w:szCs w:val="22"/>
        </w:rPr>
        <w:t>i</w:t>
      </w:r>
      <w:r w:rsidR="00C76222">
        <w:rPr>
          <w:rFonts w:ascii="Arial" w:hAnsi="Arial" w:cs="Arial"/>
          <w:sz w:val="22"/>
          <w:szCs w:val="22"/>
        </w:rPr>
        <w:t> </w:t>
      </w:r>
      <w:r w:rsidRPr="00F467D9">
        <w:rPr>
          <w:rFonts w:ascii="Arial" w:hAnsi="Arial" w:cs="Arial"/>
          <w:sz w:val="22"/>
          <w:szCs w:val="22"/>
        </w:rPr>
        <w:t>omyłek rachunkowych,</w:t>
      </w:r>
    </w:p>
    <w:p w14:paraId="44B29969" w14:textId="77777777" w:rsidR="00893279" w:rsidRPr="00F467D9" w:rsidRDefault="002677DE">
      <w:pPr>
        <w:pStyle w:val="Tekstpodstawowy"/>
        <w:numPr>
          <w:ilvl w:val="3"/>
          <w:numId w:val="6"/>
        </w:numPr>
        <w:spacing w:before="60" w:after="60"/>
        <w:rPr>
          <w:rFonts w:ascii="Arial" w:hAnsi="Arial" w:cs="Arial"/>
          <w:sz w:val="22"/>
          <w:szCs w:val="22"/>
        </w:rPr>
      </w:pPr>
      <w:r w:rsidRPr="00F467D9">
        <w:rPr>
          <w:rFonts w:ascii="Arial" w:hAnsi="Arial" w:cs="Arial"/>
          <w:sz w:val="22"/>
          <w:szCs w:val="22"/>
        </w:rPr>
        <w:lastRenderedPageBreak/>
        <w:t>załączonych dokumentów potwierdzających poniesione wydatki.</w:t>
      </w:r>
    </w:p>
    <w:p w14:paraId="12B4321B" w14:textId="4CA7CA83" w:rsidR="00893279" w:rsidRPr="00F467D9" w:rsidRDefault="002677DE">
      <w:pPr>
        <w:pStyle w:val="Akapitzlist"/>
        <w:numPr>
          <w:ilvl w:val="0"/>
          <w:numId w:val="5"/>
        </w:numPr>
        <w:spacing w:before="60" w:after="60"/>
        <w:ind w:left="425" w:hanging="425"/>
        <w:jc w:val="both"/>
        <w:rPr>
          <w:rFonts w:ascii="Arial" w:hAnsi="Arial" w:cs="Arial"/>
          <w:sz w:val="22"/>
          <w:szCs w:val="22"/>
        </w:rPr>
      </w:pPr>
      <w:r w:rsidRPr="60A351A8">
        <w:rPr>
          <w:rFonts w:ascii="Arial" w:hAnsi="Arial" w:cs="Arial"/>
          <w:sz w:val="22"/>
          <w:szCs w:val="22"/>
        </w:rPr>
        <w:t>W przypadku wezwania Beneficjenta do złożenia wyjaśnień lub usunięcia braków</w:t>
      </w:r>
      <w:r>
        <w:br/>
      </w:r>
      <w:r w:rsidRPr="60A351A8">
        <w:rPr>
          <w:rFonts w:ascii="Arial" w:hAnsi="Arial" w:cs="Arial"/>
          <w:sz w:val="22"/>
          <w:szCs w:val="22"/>
        </w:rPr>
        <w:t>lub błędów dotyczących wniosku</w:t>
      </w:r>
      <w:r w:rsidR="00F17972" w:rsidRPr="60A351A8">
        <w:rPr>
          <w:rFonts w:ascii="Arial" w:hAnsi="Arial" w:cs="Arial"/>
          <w:sz w:val="22"/>
          <w:szCs w:val="22"/>
        </w:rPr>
        <w:t xml:space="preserve"> </w:t>
      </w:r>
      <w:r w:rsidR="00C76222" w:rsidRPr="60A351A8">
        <w:rPr>
          <w:rFonts w:ascii="Arial" w:hAnsi="Arial" w:cs="Arial"/>
          <w:sz w:val="22"/>
          <w:szCs w:val="22"/>
        </w:rPr>
        <w:t>o </w:t>
      </w:r>
      <w:r w:rsidRPr="60A351A8">
        <w:rPr>
          <w:rFonts w:ascii="Arial" w:hAnsi="Arial" w:cs="Arial"/>
          <w:sz w:val="22"/>
          <w:szCs w:val="22"/>
        </w:rPr>
        <w:t>płatność lub</w:t>
      </w:r>
      <w:r w:rsidR="00F17972" w:rsidRPr="60A351A8">
        <w:rPr>
          <w:rFonts w:ascii="Arial" w:hAnsi="Arial" w:cs="Arial"/>
          <w:sz w:val="22"/>
          <w:szCs w:val="22"/>
        </w:rPr>
        <w:t xml:space="preserve"> </w:t>
      </w:r>
      <w:r w:rsidR="00C76222" w:rsidRPr="60A351A8">
        <w:rPr>
          <w:rFonts w:ascii="Arial" w:hAnsi="Arial" w:cs="Arial"/>
          <w:sz w:val="22"/>
          <w:szCs w:val="22"/>
        </w:rPr>
        <w:t>w </w:t>
      </w:r>
      <w:r w:rsidRPr="60A351A8">
        <w:rPr>
          <w:rFonts w:ascii="Arial" w:hAnsi="Arial" w:cs="Arial"/>
          <w:sz w:val="22"/>
          <w:szCs w:val="22"/>
        </w:rPr>
        <w:t xml:space="preserve">przypadku wezwania Beneficjenta </w:t>
      </w:r>
      <w:r>
        <w:br/>
      </w:r>
      <w:r w:rsidRPr="60A351A8">
        <w:rPr>
          <w:rFonts w:ascii="Arial" w:hAnsi="Arial" w:cs="Arial"/>
          <w:sz w:val="22"/>
          <w:szCs w:val="22"/>
        </w:rPr>
        <w:t>do złożenia dokumentów związanych</w:t>
      </w:r>
      <w:r w:rsidR="00F17972" w:rsidRPr="60A351A8">
        <w:rPr>
          <w:rFonts w:ascii="Arial" w:hAnsi="Arial" w:cs="Arial"/>
          <w:sz w:val="22"/>
          <w:szCs w:val="22"/>
        </w:rPr>
        <w:t xml:space="preserve"> </w:t>
      </w:r>
      <w:r w:rsidR="00C76222" w:rsidRPr="60A351A8">
        <w:rPr>
          <w:rFonts w:ascii="Arial" w:hAnsi="Arial" w:cs="Arial"/>
          <w:sz w:val="22"/>
          <w:szCs w:val="22"/>
        </w:rPr>
        <w:t>z </w:t>
      </w:r>
      <w:r w:rsidRPr="60A351A8">
        <w:rPr>
          <w:rFonts w:ascii="Arial" w:hAnsi="Arial" w:cs="Arial"/>
          <w:sz w:val="22"/>
          <w:szCs w:val="22"/>
        </w:rPr>
        <w:t>realizacją Projektu lub potrzebnych do oceny kwalifikowalności poszczególnych wydatków bieg terminu na przekazanie dofinansowania ulega</w:t>
      </w:r>
      <w:r w:rsidR="00F17972" w:rsidRPr="60A351A8">
        <w:rPr>
          <w:rFonts w:ascii="Arial" w:hAnsi="Arial" w:cs="Arial"/>
          <w:sz w:val="22"/>
          <w:szCs w:val="22"/>
        </w:rPr>
        <w:t xml:space="preserve"> </w:t>
      </w:r>
      <w:r w:rsidR="00C76222" w:rsidRPr="60A351A8">
        <w:rPr>
          <w:rFonts w:ascii="Arial" w:hAnsi="Arial" w:cs="Arial"/>
          <w:sz w:val="22"/>
          <w:szCs w:val="22"/>
        </w:rPr>
        <w:t>z </w:t>
      </w:r>
      <w:r w:rsidRPr="60A351A8">
        <w:rPr>
          <w:rFonts w:ascii="Arial" w:hAnsi="Arial" w:cs="Arial"/>
          <w:sz w:val="22"/>
          <w:szCs w:val="22"/>
        </w:rPr>
        <w:t>mocy niniejszego postanowienia Umowy wstrzymaniu do czasu wykonania przez Beneficjenta skierowanego do niego wezwania.</w:t>
      </w:r>
      <w:r w:rsidR="00F17972" w:rsidRPr="60A351A8">
        <w:rPr>
          <w:rFonts w:ascii="Arial" w:hAnsi="Arial" w:cs="Arial"/>
          <w:sz w:val="22"/>
          <w:szCs w:val="22"/>
        </w:rPr>
        <w:t xml:space="preserve"> </w:t>
      </w:r>
      <w:r w:rsidR="00C76222" w:rsidRPr="60A351A8">
        <w:rPr>
          <w:rFonts w:ascii="Arial" w:hAnsi="Arial" w:cs="Arial"/>
          <w:sz w:val="22"/>
          <w:szCs w:val="22"/>
        </w:rPr>
        <w:t>W </w:t>
      </w:r>
      <w:r w:rsidRPr="60A351A8">
        <w:rPr>
          <w:rFonts w:ascii="Arial" w:hAnsi="Arial" w:cs="Arial"/>
          <w:sz w:val="22"/>
          <w:szCs w:val="22"/>
        </w:rPr>
        <w:t>odniesieniu do okresu wstrzymania przekazania dofinansowania Beneficjentowi nie przysługują wobec Instytucji Zarządzającej jakiekolwiek roszczenia</w:t>
      </w:r>
      <w:r w:rsidR="002A0BD0">
        <w:rPr>
          <w:rFonts w:ascii="Arial" w:hAnsi="Arial" w:cs="Arial"/>
          <w:sz w:val="22"/>
          <w:szCs w:val="22"/>
        </w:rPr>
        <w:t>,</w:t>
      </w:r>
      <w:r w:rsidR="00F17972" w:rsidRPr="60A351A8">
        <w:rPr>
          <w:rFonts w:ascii="Arial" w:hAnsi="Arial" w:cs="Arial"/>
          <w:sz w:val="22"/>
          <w:szCs w:val="22"/>
        </w:rPr>
        <w:t xml:space="preserve"> </w:t>
      </w:r>
      <w:r w:rsidR="00C76222" w:rsidRPr="60A351A8">
        <w:rPr>
          <w:rFonts w:ascii="Arial" w:hAnsi="Arial" w:cs="Arial"/>
          <w:sz w:val="22"/>
          <w:szCs w:val="22"/>
        </w:rPr>
        <w:t>w </w:t>
      </w:r>
      <w:r w:rsidRPr="60A351A8">
        <w:rPr>
          <w:rFonts w:ascii="Arial" w:hAnsi="Arial" w:cs="Arial"/>
          <w:sz w:val="22"/>
          <w:szCs w:val="22"/>
        </w:rPr>
        <w:t>tym roszczenie</w:t>
      </w:r>
      <w:r w:rsidR="00F17972" w:rsidRPr="60A351A8">
        <w:rPr>
          <w:rFonts w:ascii="Arial" w:hAnsi="Arial" w:cs="Arial"/>
          <w:sz w:val="22"/>
          <w:szCs w:val="22"/>
        </w:rPr>
        <w:t xml:space="preserve"> </w:t>
      </w:r>
      <w:r w:rsidR="00C76222" w:rsidRPr="60A351A8">
        <w:rPr>
          <w:rFonts w:ascii="Arial" w:hAnsi="Arial" w:cs="Arial"/>
          <w:sz w:val="22"/>
          <w:szCs w:val="22"/>
        </w:rPr>
        <w:t>o </w:t>
      </w:r>
      <w:r w:rsidRPr="60A351A8">
        <w:rPr>
          <w:rFonts w:ascii="Arial" w:hAnsi="Arial" w:cs="Arial"/>
          <w:sz w:val="22"/>
          <w:szCs w:val="22"/>
        </w:rPr>
        <w:t>zapłatę odsetek.</w:t>
      </w:r>
    </w:p>
    <w:p w14:paraId="25F2EAEF" w14:textId="32F86C89" w:rsidR="00893279" w:rsidRPr="00F467D9" w:rsidRDefault="002677DE">
      <w:pPr>
        <w:pStyle w:val="Akapitzlist"/>
        <w:numPr>
          <w:ilvl w:val="0"/>
          <w:numId w:val="5"/>
        </w:numPr>
        <w:spacing w:before="60" w:after="60"/>
        <w:ind w:left="425" w:hanging="425"/>
        <w:jc w:val="both"/>
        <w:rPr>
          <w:rFonts w:ascii="Arial" w:hAnsi="Arial" w:cs="Arial"/>
          <w:sz w:val="22"/>
          <w:szCs w:val="22"/>
        </w:rPr>
      </w:pPr>
      <w:r w:rsidRPr="00FB13D0">
        <w:rPr>
          <w:rFonts w:ascii="Arial" w:hAnsi="Arial" w:cs="Arial"/>
          <w:sz w:val="22"/>
          <w:szCs w:val="22"/>
        </w:rPr>
        <w:t>Finansowanie UE/współfinansowanie krajowe</w:t>
      </w:r>
      <w:r w:rsidR="00F17972">
        <w:rPr>
          <w:rFonts w:ascii="Arial" w:hAnsi="Arial" w:cs="Arial"/>
          <w:sz w:val="22"/>
          <w:szCs w:val="22"/>
        </w:rPr>
        <w:t xml:space="preserve"> </w:t>
      </w:r>
      <w:r w:rsidR="00C76222" w:rsidRPr="00FB13D0">
        <w:rPr>
          <w:rFonts w:ascii="Arial" w:hAnsi="Arial" w:cs="Arial"/>
          <w:sz w:val="22"/>
          <w:szCs w:val="22"/>
        </w:rPr>
        <w:t>z</w:t>
      </w:r>
      <w:r w:rsidR="00C76222">
        <w:rPr>
          <w:rFonts w:ascii="Arial" w:hAnsi="Arial" w:cs="Arial"/>
          <w:sz w:val="22"/>
          <w:szCs w:val="22"/>
        </w:rPr>
        <w:t> </w:t>
      </w:r>
      <w:r w:rsidRPr="00FB13D0">
        <w:rPr>
          <w:rFonts w:ascii="Arial" w:hAnsi="Arial" w:cs="Arial"/>
          <w:sz w:val="22"/>
          <w:szCs w:val="22"/>
        </w:rPr>
        <w:t>budżetu państwa</w:t>
      </w:r>
      <w:r w:rsidRPr="00FB13D0">
        <w:rPr>
          <w:rStyle w:val="Zakotwiczenieprzypisudolnego"/>
          <w:rFonts w:ascii="Arial" w:eastAsia="Calibri" w:hAnsi="Arial" w:cs="Arial"/>
          <w:sz w:val="22"/>
          <w:szCs w:val="22"/>
        </w:rPr>
        <w:footnoteReference w:id="26"/>
      </w:r>
      <w:r w:rsidRPr="00FB13D0">
        <w:rPr>
          <w:rFonts w:ascii="Arial" w:hAnsi="Arial" w:cs="Arial"/>
          <w:sz w:val="22"/>
          <w:szCs w:val="22"/>
        </w:rPr>
        <w:t xml:space="preserve"> jest przekazywane w wysokości procentowego udziału</w:t>
      </w:r>
      <w:r w:rsidR="00F17972">
        <w:rPr>
          <w:rFonts w:ascii="Arial" w:hAnsi="Arial" w:cs="Arial"/>
          <w:sz w:val="22"/>
          <w:szCs w:val="22"/>
        </w:rPr>
        <w:t xml:space="preserve"> </w:t>
      </w:r>
      <w:r w:rsidR="00C76222" w:rsidRPr="00FB13D0">
        <w:rPr>
          <w:rFonts w:ascii="Arial" w:hAnsi="Arial" w:cs="Arial"/>
          <w:sz w:val="22"/>
          <w:szCs w:val="22"/>
        </w:rPr>
        <w:t>w</w:t>
      </w:r>
      <w:r w:rsidR="00C76222">
        <w:rPr>
          <w:rFonts w:ascii="Arial" w:hAnsi="Arial" w:cs="Arial"/>
          <w:sz w:val="22"/>
          <w:szCs w:val="22"/>
        </w:rPr>
        <w:t> </w:t>
      </w:r>
      <w:r w:rsidRPr="00FB13D0">
        <w:rPr>
          <w:rFonts w:ascii="Arial" w:hAnsi="Arial" w:cs="Arial"/>
          <w:sz w:val="22"/>
          <w:szCs w:val="22"/>
        </w:rPr>
        <w:t>wydatkach kwalifikowalnych, określonego</w:t>
      </w:r>
      <w:r w:rsidR="00C809D4" w:rsidRPr="00FB13D0">
        <w:rPr>
          <w:rFonts w:ascii="Arial" w:hAnsi="Arial" w:cs="Arial"/>
          <w:sz w:val="22"/>
          <w:szCs w:val="22"/>
        </w:rPr>
        <w:br/>
      </w:r>
      <w:r w:rsidRPr="00FB13D0">
        <w:rPr>
          <w:rFonts w:ascii="Arial" w:hAnsi="Arial" w:cs="Arial"/>
          <w:sz w:val="22"/>
          <w:szCs w:val="22"/>
        </w:rPr>
        <w:t>w Umowie lub we wniosku</w:t>
      </w:r>
      <w:r w:rsidR="00F17972">
        <w:rPr>
          <w:rFonts w:ascii="Arial" w:hAnsi="Arial" w:cs="Arial"/>
          <w:sz w:val="22"/>
          <w:szCs w:val="22"/>
        </w:rPr>
        <w:t xml:space="preserve"> </w:t>
      </w:r>
      <w:r w:rsidR="00C76222" w:rsidRPr="00FB13D0">
        <w:rPr>
          <w:rFonts w:ascii="Arial" w:hAnsi="Arial" w:cs="Arial"/>
          <w:sz w:val="22"/>
          <w:szCs w:val="22"/>
        </w:rPr>
        <w:t>o</w:t>
      </w:r>
      <w:r w:rsidR="00C76222">
        <w:rPr>
          <w:rFonts w:ascii="Arial" w:hAnsi="Arial" w:cs="Arial"/>
          <w:sz w:val="22"/>
          <w:szCs w:val="22"/>
        </w:rPr>
        <w:t> </w:t>
      </w:r>
      <w:r w:rsidRPr="00FB13D0">
        <w:rPr>
          <w:rFonts w:ascii="Arial" w:hAnsi="Arial" w:cs="Arial"/>
          <w:sz w:val="22"/>
          <w:szCs w:val="22"/>
        </w:rPr>
        <w:t>dofinansowanie Projektu, przy czym, na potrzeby rozliczenia poszczególnych wniosków</w:t>
      </w:r>
      <w:r w:rsidR="00F17972">
        <w:rPr>
          <w:rFonts w:ascii="Arial" w:hAnsi="Arial" w:cs="Arial"/>
          <w:sz w:val="22"/>
          <w:szCs w:val="22"/>
        </w:rPr>
        <w:t xml:space="preserve"> </w:t>
      </w:r>
      <w:r w:rsidR="00C76222" w:rsidRPr="00FB13D0">
        <w:rPr>
          <w:rFonts w:ascii="Arial" w:hAnsi="Arial" w:cs="Arial"/>
          <w:sz w:val="22"/>
          <w:szCs w:val="22"/>
        </w:rPr>
        <w:t>o</w:t>
      </w:r>
      <w:r w:rsidR="00C76222">
        <w:rPr>
          <w:rFonts w:ascii="Arial" w:hAnsi="Arial" w:cs="Arial"/>
          <w:sz w:val="22"/>
          <w:szCs w:val="22"/>
        </w:rPr>
        <w:t> </w:t>
      </w:r>
      <w:r w:rsidRPr="00FB13D0">
        <w:rPr>
          <w:rFonts w:ascii="Arial" w:hAnsi="Arial" w:cs="Arial"/>
          <w:sz w:val="22"/>
          <w:szCs w:val="22"/>
        </w:rPr>
        <w:t>płatność IZ może przyjąć inny procentowy udział dofinansowania, niż wynikający</w:t>
      </w:r>
      <w:r w:rsidR="00F17972">
        <w:rPr>
          <w:rFonts w:ascii="Arial" w:hAnsi="Arial" w:cs="Arial"/>
          <w:sz w:val="22"/>
          <w:szCs w:val="22"/>
        </w:rPr>
        <w:t xml:space="preserve"> </w:t>
      </w:r>
      <w:r w:rsidR="00C76222" w:rsidRPr="00FB13D0">
        <w:rPr>
          <w:rFonts w:ascii="Arial" w:hAnsi="Arial" w:cs="Arial"/>
          <w:sz w:val="22"/>
          <w:szCs w:val="22"/>
        </w:rPr>
        <w:t>z</w:t>
      </w:r>
      <w:r w:rsidR="00C76222">
        <w:rPr>
          <w:rFonts w:ascii="Arial" w:hAnsi="Arial" w:cs="Arial"/>
          <w:sz w:val="22"/>
          <w:szCs w:val="22"/>
        </w:rPr>
        <w:t> </w:t>
      </w:r>
      <w:r w:rsidRPr="00FB13D0">
        <w:rPr>
          <w:rFonts w:ascii="Arial" w:hAnsi="Arial" w:cs="Arial"/>
          <w:sz w:val="22"/>
          <w:szCs w:val="22"/>
        </w:rPr>
        <w:t>Umowy; wynikające stąd różnice są dostosowywane do procentowego udziału, określonego</w:t>
      </w:r>
      <w:r w:rsidR="00F17972">
        <w:rPr>
          <w:rFonts w:ascii="Arial" w:hAnsi="Arial" w:cs="Arial"/>
          <w:sz w:val="22"/>
          <w:szCs w:val="22"/>
        </w:rPr>
        <w:t xml:space="preserve"> </w:t>
      </w:r>
      <w:r w:rsidR="00C76222" w:rsidRPr="00FB13D0">
        <w:rPr>
          <w:rFonts w:ascii="Arial" w:hAnsi="Arial" w:cs="Arial"/>
          <w:sz w:val="22"/>
          <w:szCs w:val="22"/>
        </w:rPr>
        <w:t>w</w:t>
      </w:r>
      <w:r w:rsidR="00C76222">
        <w:rPr>
          <w:rFonts w:ascii="Arial" w:hAnsi="Arial" w:cs="Arial"/>
          <w:sz w:val="22"/>
          <w:szCs w:val="22"/>
        </w:rPr>
        <w:t> </w:t>
      </w:r>
      <w:r w:rsidRPr="00FB13D0">
        <w:rPr>
          <w:rFonts w:ascii="Arial" w:hAnsi="Arial" w:cs="Arial"/>
          <w:sz w:val="22"/>
          <w:szCs w:val="22"/>
        </w:rPr>
        <w:t>Umowie, najpóźniej przy poświadczaniu wniosku</w:t>
      </w:r>
      <w:r w:rsidR="00F17972">
        <w:rPr>
          <w:rFonts w:ascii="Arial" w:hAnsi="Arial" w:cs="Arial"/>
          <w:sz w:val="22"/>
          <w:szCs w:val="22"/>
        </w:rPr>
        <w:t xml:space="preserve"> </w:t>
      </w:r>
      <w:r w:rsidR="00C76222" w:rsidRPr="00FB13D0">
        <w:rPr>
          <w:rFonts w:ascii="Arial" w:hAnsi="Arial" w:cs="Arial"/>
          <w:sz w:val="22"/>
          <w:szCs w:val="22"/>
        </w:rPr>
        <w:t>o</w:t>
      </w:r>
      <w:r w:rsidR="00C76222">
        <w:rPr>
          <w:rFonts w:ascii="Arial" w:hAnsi="Arial" w:cs="Arial"/>
          <w:sz w:val="22"/>
          <w:szCs w:val="22"/>
        </w:rPr>
        <w:t> </w:t>
      </w:r>
      <w:r w:rsidRPr="00FB13D0">
        <w:rPr>
          <w:rFonts w:ascii="Arial" w:hAnsi="Arial" w:cs="Arial"/>
          <w:sz w:val="22"/>
          <w:szCs w:val="22"/>
        </w:rPr>
        <w:t xml:space="preserve">płatność końcową. </w:t>
      </w:r>
    </w:p>
    <w:p w14:paraId="6C4CB5C8" w14:textId="499D625A" w:rsidR="00893279" w:rsidRPr="002C076A" w:rsidRDefault="002A0BD0" w:rsidP="002C076A">
      <w:pPr>
        <w:pStyle w:val="Akapitzlist"/>
        <w:numPr>
          <w:ilvl w:val="0"/>
          <w:numId w:val="5"/>
        </w:numPr>
        <w:spacing w:before="60" w:after="60"/>
        <w:ind w:left="425" w:hanging="425"/>
        <w:jc w:val="both"/>
        <w:rPr>
          <w:rFonts w:ascii="Arial" w:hAnsi="Arial" w:cs="Arial"/>
        </w:rPr>
      </w:pPr>
      <w:r>
        <w:rPr>
          <w:rFonts w:ascii="Arial" w:hAnsi="Arial" w:cs="Arial"/>
          <w:spacing w:val="6"/>
          <w:sz w:val="22"/>
          <w:szCs w:val="22"/>
        </w:rPr>
        <w:t xml:space="preserve"> </w:t>
      </w:r>
      <w:r w:rsidRPr="60A351A8">
        <w:rPr>
          <w:rFonts w:ascii="Arial" w:hAnsi="Arial" w:cs="Arial"/>
          <w:spacing w:val="6"/>
          <w:sz w:val="22"/>
          <w:szCs w:val="22"/>
        </w:rPr>
        <w:t>Wniosek o płatność końcową należy złożyć nie później niż w ciągu 60 dni od dnia finansowego zakończenia realizacji Projektu wskazanego w § 3 ust. 1 pkt 3 Umowy.</w:t>
      </w:r>
    </w:p>
    <w:p w14:paraId="55E6B690" w14:textId="20478AB6" w:rsidR="00893279" w:rsidRPr="00F467D9" w:rsidRDefault="002677DE">
      <w:pPr>
        <w:pStyle w:val="Akapitzlist"/>
        <w:numPr>
          <w:ilvl w:val="0"/>
          <w:numId w:val="5"/>
        </w:numPr>
        <w:spacing w:before="60" w:after="60"/>
        <w:ind w:left="425" w:hanging="425"/>
        <w:jc w:val="both"/>
        <w:rPr>
          <w:rFonts w:ascii="Arial" w:hAnsi="Arial" w:cs="Arial"/>
          <w:sz w:val="22"/>
          <w:szCs w:val="22"/>
        </w:rPr>
      </w:pPr>
      <w:r w:rsidRPr="60A351A8">
        <w:rPr>
          <w:rFonts w:ascii="Arial" w:hAnsi="Arial" w:cs="Arial"/>
          <w:sz w:val="22"/>
          <w:szCs w:val="22"/>
        </w:rPr>
        <w:t>Wnioski</w:t>
      </w:r>
      <w:r w:rsidR="00F17972" w:rsidRPr="60A351A8">
        <w:rPr>
          <w:rFonts w:ascii="Arial" w:hAnsi="Arial" w:cs="Arial"/>
          <w:sz w:val="22"/>
          <w:szCs w:val="22"/>
        </w:rPr>
        <w:t xml:space="preserve"> </w:t>
      </w:r>
      <w:r w:rsidR="00C76222" w:rsidRPr="60A351A8">
        <w:rPr>
          <w:rFonts w:ascii="Arial" w:hAnsi="Arial" w:cs="Arial"/>
          <w:sz w:val="22"/>
          <w:szCs w:val="22"/>
        </w:rPr>
        <w:t>o </w:t>
      </w:r>
      <w:r w:rsidRPr="60A351A8">
        <w:rPr>
          <w:rFonts w:ascii="Arial" w:hAnsi="Arial" w:cs="Arial"/>
          <w:sz w:val="22"/>
          <w:szCs w:val="22"/>
        </w:rPr>
        <w:t>płatność, załączniki do wniosków, jak również korespondencja Stron dotycząca wniosków</w:t>
      </w:r>
      <w:r w:rsidR="00F17972" w:rsidRPr="60A351A8">
        <w:rPr>
          <w:rFonts w:ascii="Arial" w:hAnsi="Arial" w:cs="Arial"/>
          <w:sz w:val="22"/>
          <w:szCs w:val="22"/>
        </w:rPr>
        <w:t xml:space="preserve"> </w:t>
      </w:r>
      <w:r w:rsidR="00C76222" w:rsidRPr="60A351A8">
        <w:rPr>
          <w:rFonts w:ascii="Arial" w:hAnsi="Arial" w:cs="Arial"/>
          <w:sz w:val="22"/>
          <w:szCs w:val="22"/>
        </w:rPr>
        <w:t>o </w:t>
      </w:r>
      <w:r w:rsidRPr="60A351A8">
        <w:rPr>
          <w:rFonts w:ascii="Arial" w:hAnsi="Arial" w:cs="Arial"/>
          <w:sz w:val="22"/>
          <w:szCs w:val="22"/>
        </w:rPr>
        <w:t xml:space="preserve">płatność odbywa się za pośrednictwem systemu </w:t>
      </w:r>
      <w:r w:rsidR="00381477">
        <w:rPr>
          <w:rFonts w:ascii="Arial" w:hAnsi="Arial" w:cs="Arial"/>
          <w:sz w:val="22"/>
          <w:szCs w:val="22"/>
        </w:rPr>
        <w:t>CST</w:t>
      </w:r>
      <w:r w:rsidR="00F83721" w:rsidRPr="60A351A8">
        <w:rPr>
          <w:rFonts w:ascii="Arial" w:hAnsi="Arial" w:cs="Arial"/>
          <w:sz w:val="22"/>
          <w:szCs w:val="22"/>
        </w:rPr>
        <w:t>2021</w:t>
      </w:r>
      <w:r w:rsidRPr="60A351A8">
        <w:rPr>
          <w:rFonts w:ascii="Arial" w:hAnsi="Arial" w:cs="Arial"/>
          <w:sz w:val="22"/>
          <w:szCs w:val="22"/>
        </w:rPr>
        <w:t>. Nie uchybia</w:t>
      </w:r>
      <w:r w:rsidR="00F83721" w:rsidRPr="60A351A8">
        <w:rPr>
          <w:rFonts w:ascii="Arial" w:hAnsi="Arial" w:cs="Arial"/>
          <w:sz w:val="22"/>
          <w:szCs w:val="22"/>
        </w:rPr>
        <w:t xml:space="preserve"> </w:t>
      </w:r>
      <w:r w:rsidRPr="60A351A8">
        <w:rPr>
          <w:rFonts w:ascii="Arial" w:hAnsi="Arial" w:cs="Arial"/>
          <w:sz w:val="22"/>
          <w:szCs w:val="22"/>
        </w:rPr>
        <w:t>to uprawnieniu Instytucji Zarządzającej do żądania przedstawienia wszelkich dokumentów źródłowych</w:t>
      </w:r>
      <w:r w:rsidR="00F17972" w:rsidRPr="60A351A8">
        <w:rPr>
          <w:rFonts w:ascii="Arial" w:hAnsi="Arial" w:cs="Arial"/>
          <w:sz w:val="22"/>
          <w:szCs w:val="22"/>
        </w:rPr>
        <w:t xml:space="preserve"> </w:t>
      </w:r>
      <w:r w:rsidR="00C76222" w:rsidRPr="60A351A8">
        <w:rPr>
          <w:rFonts w:ascii="Arial" w:hAnsi="Arial" w:cs="Arial"/>
          <w:sz w:val="22"/>
          <w:szCs w:val="22"/>
        </w:rPr>
        <w:t>w </w:t>
      </w:r>
      <w:r w:rsidRPr="60A351A8">
        <w:rPr>
          <w:rFonts w:ascii="Arial" w:hAnsi="Arial" w:cs="Arial"/>
          <w:sz w:val="22"/>
          <w:szCs w:val="22"/>
        </w:rPr>
        <w:t>oryginale lub kopii uwierzytelnionej przez osobę uprawnioną</w:t>
      </w:r>
      <w:r>
        <w:br/>
      </w:r>
      <w:r w:rsidRPr="60A351A8">
        <w:rPr>
          <w:rFonts w:ascii="Arial" w:hAnsi="Arial" w:cs="Arial"/>
          <w:sz w:val="22"/>
          <w:szCs w:val="22"/>
        </w:rPr>
        <w:t>do reprezentowania Beneficjenta.</w:t>
      </w:r>
    </w:p>
    <w:p w14:paraId="0EF6845D" w14:textId="02ED59E8" w:rsidR="00893279" w:rsidRPr="00F467D9" w:rsidRDefault="002677DE">
      <w:pPr>
        <w:pStyle w:val="Akapitzlist"/>
        <w:numPr>
          <w:ilvl w:val="0"/>
          <w:numId w:val="5"/>
        </w:numPr>
        <w:spacing w:before="60" w:after="60"/>
        <w:ind w:left="425" w:hanging="425"/>
        <w:jc w:val="both"/>
        <w:rPr>
          <w:rFonts w:ascii="Arial" w:hAnsi="Arial" w:cs="Arial"/>
          <w:sz w:val="22"/>
          <w:szCs w:val="22"/>
        </w:rPr>
      </w:pPr>
      <w:r w:rsidRPr="60A351A8">
        <w:rPr>
          <w:rFonts w:ascii="Arial" w:hAnsi="Arial" w:cs="Arial"/>
          <w:sz w:val="22"/>
          <w:szCs w:val="22"/>
        </w:rPr>
        <w:t>Pomniejszenia wydatków kwalifikowalnych przy dokonywaniu zatwierdzenia wniosku</w:t>
      </w:r>
      <w:r>
        <w:br/>
      </w:r>
      <w:r w:rsidRPr="60A351A8">
        <w:rPr>
          <w:rFonts w:ascii="Arial" w:hAnsi="Arial" w:cs="Arial"/>
          <w:sz w:val="22"/>
          <w:szCs w:val="22"/>
        </w:rPr>
        <w:t>o płatność</w:t>
      </w:r>
      <w:r w:rsidR="00F17972" w:rsidRPr="60A351A8">
        <w:rPr>
          <w:rFonts w:ascii="Arial" w:hAnsi="Arial" w:cs="Arial"/>
          <w:sz w:val="22"/>
          <w:szCs w:val="22"/>
        </w:rPr>
        <w:t xml:space="preserve"> </w:t>
      </w:r>
      <w:r w:rsidR="00C76222" w:rsidRPr="60A351A8">
        <w:rPr>
          <w:rFonts w:ascii="Arial" w:hAnsi="Arial" w:cs="Arial"/>
          <w:sz w:val="22"/>
          <w:szCs w:val="22"/>
        </w:rPr>
        <w:t>w </w:t>
      </w:r>
      <w:r w:rsidRPr="60A351A8">
        <w:rPr>
          <w:rFonts w:ascii="Arial" w:hAnsi="Arial" w:cs="Arial"/>
          <w:sz w:val="22"/>
          <w:szCs w:val="22"/>
        </w:rPr>
        <w:t>związku ze stwierdzonymi nieprawidłowościami</w:t>
      </w:r>
      <w:r w:rsidR="00F17972" w:rsidRPr="60A351A8">
        <w:rPr>
          <w:rFonts w:ascii="Arial" w:hAnsi="Arial" w:cs="Arial"/>
          <w:sz w:val="22"/>
          <w:szCs w:val="22"/>
        </w:rPr>
        <w:t xml:space="preserve"> </w:t>
      </w:r>
      <w:r w:rsidR="00C76222" w:rsidRPr="60A351A8">
        <w:rPr>
          <w:rFonts w:ascii="Arial" w:hAnsi="Arial" w:cs="Arial"/>
          <w:sz w:val="22"/>
          <w:szCs w:val="22"/>
        </w:rPr>
        <w:t>w </w:t>
      </w:r>
      <w:r w:rsidRPr="60A351A8">
        <w:rPr>
          <w:rFonts w:ascii="Arial" w:hAnsi="Arial" w:cs="Arial"/>
          <w:sz w:val="22"/>
          <w:szCs w:val="22"/>
        </w:rPr>
        <w:t>Projekcie będą dokonywane</w:t>
      </w:r>
      <w:r w:rsidR="00F17972" w:rsidRPr="60A351A8">
        <w:rPr>
          <w:rFonts w:ascii="Arial" w:hAnsi="Arial" w:cs="Arial"/>
          <w:sz w:val="22"/>
          <w:szCs w:val="22"/>
        </w:rPr>
        <w:t xml:space="preserve"> </w:t>
      </w:r>
      <w:r w:rsidR="00C76222" w:rsidRPr="60A351A8">
        <w:rPr>
          <w:rFonts w:ascii="Arial" w:hAnsi="Arial" w:cs="Arial"/>
          <w:sz w:val="22"/>
          <w:szCs w:val="22"/>
        </w:rPr>
        <w:t>w </w:t>
      </w:r>
      <w:r w:rsidRPr="60A351A8">
        <w:rPr>
          <w:rFonts w:ascii="Arial" w:hAnsi="Arial" w:cs="Arial"/>
          <w:sz w:val="22"/>
          <w:szCs w:val="22"/>
        </w:rPr>
        <w:t>formie pisemnej zgodnie</w:t>
      </w:r>
      <w:r w:rsidR="00F17972" w:rsidRPr="60A351A8">
        <w:rPr>
          <w:rFonts w:ascii="Arial" w:hAnsi="Arial" w:cs="Arial"/>
          <w:sz w:val="22"/>
          <w:szCs w:val="22"/>
        </w:rPr>
        <w:t xml:space="preserve"> </w:t>
      </w:r>
      <w:r w:rsidR="00C76222" w:rsidRPr="60A351A8">
        <w:rPr>
          <w:rFonts w:ascii="Arial" w:hAnsi="Arial" w:cs="Arial"/>
          <w:sz w:val="22"/>
          <w:szCs w:val="22"/>
        </w:rPr>
        <w:t>z </w:t>
      </w:r>
      <w:r w:rsidRPr="60A351A8">
        <w:rPr>
          <w:rFonts w:ascii="Arial" w:hAnsi="Arial" w:cs="Arial"/>
          <w:sz w:val="22"/>
          <w:szCs w:val="22"/>
        </w:rPr>
        <w:t>procedurą określoną</w:t>
      </w:r>
      <w:r w:rsidR="00F17972" w:rsidRPr="60A351A8">
        <w:rPr>
          <w:rFonts w:ascii="Arial" w:hAnsi="Arial" w:cs="Arial"/>
          <w:sz w:val="22"/>
          <w:szCs w:val="22"/>
        </w:rPr>
        <w:t xml:space="preserve"> </w:t>
      </w:r>
      <w:r w:rsidR="00C76222" w:rsidRPr="60A351A8">
        <w:rPr>
          <w:rFonts w:ascii="Arial" w:hAnsi="Arial" w:cs="Arial"/>
          <w:sz w:val="22"/>
          <w:szCs w:val="22"/>
        </w:rPr>
        <w:t>w </w:t>
      </w:r>
      <w:r w:rsidRPr="60A351A8">
        <w:rPr>
          <w:rFonts w:ascii="Arial" w:hAnsi="Arial" w:cs="Arial"/>
          <w:sz w:val="22"/>
          <w:szCs w:val="22"/>
        </w:rPr>
        <w:t xml:space="preserve">art. 26 oraz art. 27 ust. 2 – 12 ustawy wdrożeniowej. </w:t>
      </w:r>
    </w:p>
    <w:p w14:paraId="2240934B" w14:textId="103456AA" w:rsidR="00893279" w:rsidRPr="00F467D9" w:rsidRDefault="002677DE">
      <w:pPr>
        <w:pStyle w:val="Akapitzlist"/>
        <w:numPr>
          <w:ilvl w:val="0"/>
          <w:numId w:val="5"/>
        </w:numPr>
        <w:spacing w:before="60" w:after="60"/>
        <w:ind w:left="425" w:hanging="425"/>
        <w:jc w:val="both"/>
        <w:rPr>
          <w:rFonts w:ascii="Arial" w:hAnsi="Arial" w:cs="Arial"/>
          <w:sz w:val="22"/>
          <w:szCs w:val="22"/>
        </w:rPr>
      </w:pPr>
      <w:r w:rsidRPr="60A351A8">
        <w:rPr>
          <w:rFonts w:ascii="Arial" w:hAnsi="Arial" w:cs="Arial"/>
          <w:sz w:val="22"/>
          <w:szCs w:val="22"/>
        </w:rPr>
        <w:t>W przypadku wszczęcia kontroli,</w:t>
      </w:r>
      <w:r w:rsidR="00F17972" w:rsidRPr="60A351A8">
        <w:rPr>
          <w:rFonts w:ascii="Arial" w:hAnsi="Arial" w:cs="Arial"/>
          <w:sz w:val="22"/>
          <w:szCs w:val="22"/>
        </w:rPr>
        <w:t xml:space="preserve"> </w:t>
      </w:r>
      <w:r w:rsidR="00C76222" w:rsidRPr="60A351A8">
        <w:rPr>
          <w:rFonts w:ascii="Arial" w:hAnsi="Arial" w:cs="Arial"/>
          <w:sz w:val="22"/>
          <w:szCs w:val="22"/>
        </w:rPr>
        <w:t>o </w:t>
      </w:r>
      <w:r w:rsidRPr="60A351A8">
        <w:rPr>
          <w:rFonts w:ascii="Arial" w:hAnsi="Arial" w:cs="Arial"/>
          <w:sz w:val="22"/>
          <w:szCs w:val="22"/>
        </w:rPr>
        <w:t>której mowa</w:t>
      </w:r>
      <w:r w:rsidR="00F17972" w:rsidRPr="60A351A8">
        <w:rPr>
          <w:rFonts w:ascii="Arial" w:hAnsi="Arial" w:cs="Arial"/>
          <w:sz w:val="22"/>
          <w:szCs w:val="22"/>
        </w:rPr>
        <w:t xml:space="preserve"> </w:t>
      </w:r>
      <w:r w:rsidR="00C76222" w:rsidRPr="60A351A8">
        <w:rPr>
          <w:rFonts w:ascii="Arial" w:hAnsi="Arial" w:cs="Arial"/>
          <w:sz w:val="22"/>
          <w:szCs w:val="22"/>
        </w:rPr>
        <w:t>w </w:t>
      </w:r>
      <w:r w:rsidRPr="60A351A8">
        <w:rPr>
          <w:rFonts w:ascii="Arial" w:hAnsi="Arial" w:cs="Arial"/>
          <w:sz w:val="22"/>
          <w:szCs w:val="22"/>
        </w:rPr>
        <w:t>art. 24 ust. 2 pkt 2 lit. b-e ustawy wdrożeniowej, bieg terminu na przekazanie dofinansowania ulega</w:t>
      </w:r>
      <w:r w:rsidR="00F17972" w:rsidRPr="60A351A8">
        <w:rPr>
          <w:rFonts w:ascii="Arial" w:hAnsi="Arial" w:cs="Arial"/>
          <w:sz w:val="22"/>
          <w:szCs w:val="22"/>
        </w:rPr>
        <w:t xml:space="preserve"> </w:t>
      </w:r>
      <w:r w:rsidR="00C76222" w:rsidRPr="60A351A8">
        <w:rPr>
          <w:rFonts w:ascii="Arial" w:hAnsi="Arial" w:cs="Arial"/>
          <w:sz w:val="22"/>
          <w:szCs w:val="22"/>
        </w:rPr>
        <w:t>z </w:t>
      </w:r>
      <w:r w:rsidRPr="60A351A8">
        <w:rPr>
          <w:rFonts w:ascii="Arial" w:hAnsi="Arial" w:cs="Arial"/>
          <w:sz w:val="22"/>
          <w:szCs w:val="22"/>
        </w:rPr>
        <w:t>mocy niniejszego postanowienia Umowy wstrzymaniu do dnia upływu terminu na zgłoszenie zastrzeżeń</w:t>
      </w:r>
      <w:r>
        <w:br/>
      </w:r>
      <w:r w:rsidRPr="60A351A8">
        <w:rPr>
          <w:rFonts w:ascii="Arial" w:hAnsi="Arial" w:cs="Arial"/>
          <w:sz w:val="22"/>
          <w:szCs w:val="22"/>
        </w:rPr>
        <w:t>do informacji pokontrolnej, zaś</w:t>
      </w:r>
      <w:r w:rsidR="00F17972" w:rsidRPr="60A351A8">
        <w:rPr>
          <w:rFonts w:ascii="Arial" w:hAnsi="Arial" w:cs="Arial"/>
          <w:sz w:val="22"/>
          <w:szCs w:val="22"/>
        </w:rPr>
        <w:t xml:space="preserve"> </w:t>
      </w:r>
      <w:r w:rsidR="00C76222" w:rsidRPr="60A351A8">
        <w:rPr>
          <w:rFonts w:ascii="Arial" w:hAnsi="Arial" w:cs="Arial"/>
          <w:sz w:val="22"/>
          <w:szCs w:val="22"/>
        </w:rPr>
        <w:t>w </w:t>
      </w:r>
      <w:r w:rsidRPr="60A351A8">
        <w:rPr>
          <w:rFonts w:ascii="Arial" w:hAnsi="Arial" w:cs="Arial"/>
          <w:sz w:val="22"/>
          <w:szCs w:val="22"/>
        </w:rPr>
        <w:t>razie ich zgłoszenia, do dnia doręczenia ostatecznej informacji pokontrolnej.</w:t>
      </w:r>
      <w:r w:rsidR="00F17972" w:rsidRPr="60A351A8">
        <w:rPr>
          <w:rFonts w:ascii="Arial" w:hAnsi="Arial" w:cs="Arial"/>
          <w:sz w:val="22"/>
          <w:szCs w:val="22"/>
        </w:rPr>
        <w:t xml:space="preserve"> </w:t>
      </w:r>
      <w:r w:rsidR="00C76222" w:rsidRPr="60A351A8">
        <w:rPr>
          <w:rFonts w:ascii="Arial" w:hAnsi="Arial" w:cs="Arial"/>
          <w:sz w:val="22"/>
          <w:szCs w:val="22"/>
        </w:rPr>
        <w:t>W </w:t>
      </w:r>
      <w:r w:rsidRPr="60A351A8">
        <w:rPr>
          <w:rFonts w:ascii="Arial" w:hAnsi="Arial" w:cs="Arial"/>
          <w:sz w:val="22"/>
          <w:szCs w:val="22"/>
        </w:rPr>
        <w:t>odniesieniu do okresu wstrzymania przekazania dofinansowania Beneficjentowi nie przysługują wobec Instytucji Zarządzającej jakiekolwiek roszczenia,</w:t>
      </w:r>
      <w:r w:rsidR="00F17972" w:rsidRPr="60A351A8">
        <w:rPr>
          <w:rFonts w:ascii="Arial" w:hAnsi="Arial" w:cs="Arial"/>
          <w:sz w:val="22"/>
          <w:szCs w:val="22"/>
        </w:rPr>
        <w:t xml:space="preserve"> </w:t>
      </w:r>
      <w:r w:rsidR="00C76222" w:rsidRPr="60A351A8">
        <w:rPr>
          <w:rFonts w:ascii="Arial" w:hAnsi="Arial" w:cs="Arial"/>
          <w:sz w:val="22"/>
          <w:szCs w:val="22"/>
        </w:rPr>
        <w:t>w </w:t>
      </w:r>
      <w:r w:rsidRPr="60A351A8">
        <w:rPr>
          <w:rFonts w:ascii="Arial" w:hAnsi="Arial" w:cs="Arial"/>
          <w:sz w:val="22"/>
          <w:szCs w:val="22"/>
        </w:rPr>
        <w:t>tym roszczenie</w:t>
      </w:r>
      <w:r w:rsidR="00F17972" w:rsidRPr="60A351A8">
        <w:rPr>
          <w:rFonts w:ascii="Arial" w:hAnsi="Arial" w:cs="Arial"/>
          <w:sz w:val="22"/>
          <w:szCs w:val="22"/>
        </w:rPr>
        <w:t xml:space="preserve"> </w:t>
      </w:r>
      <w:r w:rsidR="00C76222" w:rsidRPr="60A351A8">
        <w:rPr>
          <w:rFonts w:ascii="Arial" w:hAnsi="Arial" w:cs="Arial"/>
          <w:sz w:val="22"/>
          <w:szCs w:val="22"/>
        </w:rPr>
        <w:t>o </w:t>
      </w:r>
      <w:r w:rsidRPr="60A351A8">
        <w:rPr>
          <w:rFonts w:ascii="Arial" w:hAnsi="Arial" w:cs="Arial"/>
          <w:sz w:val="22"/>
          <w:szCs w:val="22"/>
        </w:rPr>
        <w:t>zapłatę odsetek. Instytucja Zarządzająca pomimo wszczęcia kontroli,</w:t>
      </w:r>
      <w:r w:rsidR="00F17972" w:rsidRPr="60A351A8">
        <w:rPr>
          <w:rFonts w:ascii="Arial" w:hAnsi="Arial" w:cs="Arial"/>
          <w:sz w:val="22"/>
          <w:szCs w:val="22"/>
        </w:rPr>
        <w:t xml:space="preserve"> </w:t>
      </w:r>
      <w:r w:rsidR="00C76222" w:rsidRPr="60A351A8">
        <w:rPr>
          <w:rFonts w:ascii="Arial" w:hAnsi="Arial" w:cs="Arial"/>
          <w:sz w:val="22"/>
          <w:szCs w:val="22"/>
        </w:rPr>
        <w:t>o </w:t>
      </w:r>
      <w:r w:rsidRPr="60A351A8">
        <w:rPr>
          <w:rFonts w:ascii="Arial" w:hAnsi="Arial" w:cs="Arial"/>
          <w:sz w:val="22"/>
          <w:szCs w:val="22"/>
        </w:rPr>
        <w:t>których mowa</w:t>
      </w:r>
      <w:r w:rsidR="00F17972" w:rsidRPr="60A351A8">
        <w:rPr>
          <w:rFonts w:ascii="Arial" w:hAnsi="Arial" w:cs="Arial"/>
          <w:sz w:val="22"/>
          <w:szCs w:val="22"/>
        </w:rPr>
        <w:t xml:space="preserve"> </w:t>
      </w:r>
      <w:r w:rsidR="00C76222" w:rsidRPr="60A351A8">
        <w:rPr>
          <w:rFonts w:ascii="Arial" w:hAnsi="Arial" w:cs="Arial"/>
          <w:sz w:val="22"/>
          <w:szCs w:val="22"/>
        </w:rPr>
        <w:t>w </w:t>
      </w:r>
      <w:proofErr w:type="spellStart"/>
      <w:r w:rsidRPr="60A351A8">
        <w:rPr>
          <w:rFonts w:ascii="Arial" w:hAnsi="Arial" w:cs="Arial"/>
          <w:sz w:val="22"/>
          <w:szCs w:val="22"/>
        </w:rPr>
        <w:t>zd</w:t>
      </w:r>
      <w:proofErr w:type="spellEnd"/>
      <w:r w:rsidRPr="60A351A8">
        <w:rPr>
          <w:rFonts w:ascii="Arial" w:hAnsi="Arial" w:cs="Arial"/>
          <w:sz w:val="22"/>
          <w:szCs w:val="22"/>
        </w:rPr>
        <w:t>. 1, może przekazać Beneficjentowi dofinansowanie objęte wnioskiem</w:t>
      </w:r>
      <w:r w:rsidR="00F17972" w:rsidRPr="60A351A8">
        <w:rPr>
          <w:rFonts w:ascii="Arial" w:hAnsi="Arial" w:cs="Arial"/>
          <w:sz w:val="22"/>
          <w:szCs w:val="22"/>
        </w:rPr>
        <w:t xml:space="preserve"> </w:t>
      </w:r>
      <w:r w:rsidR="00C76222" w:rsidRPr="60A351A8">
        <w:rPr>
          <w:rFonts w:ascii="Arial" w:hAnsi="Arial" w:cs="Arial"/>
          <w:sz w:val="22"/>
          <w:szCs w:val="22"/>
        </w:rPr>
        <w:t>o </w:t>
      </w:r>
      <w:r w:rsidRPr="60A351A8">
        <w:rPr>
          <w:rFonts w:ascii="Arial" w:hAnsi="Arial" w:cs="Arial"/>
          <w:sz w:val="22"/>
          <w:szCs w:val="22"/>
        </w:rPr>
        <w:t>płatność, jeżeli</w:t>
      </w:r>
      <w:r w:rsidR="00F17972" w:rsidRPr="60A351A8">
        <w:rPr>
          <w:rFonts w:ascii="Arial" w:hAnsi="Arial" w:cs="Arial"/>
          <w:sz w:val="22"/>
          <w:szCs w:val="22"/>
        </w:rPr>
        <w:t xml:space="preserve"> </w:t>
      </w:r>
      <w:r w:rsidR="00C76222" w:rsidRPr="60A351A8">
        <w:rPr>
          <w:rFonts w:ascii="Arial" w:hAnsi="Arial" w:cs="Arial"/>
          <w:sz w:val="22"/>
          <w:szCs w:val="22"/>
        </w:rPr>
        <w:t>w </w:t>
      </w:r>
      <w:r w:rsidRPr="60A351A8">
        <w:rPr>
          <w:rFonts w:ascii="Arial" w:hAnsi="Arial" w:cs="Arial"/>
          <w:sz w:val="22"/>
          <w:szCs w:val="22"/>
        </w:rPr>
        <w:t xml:space="preserve">jej ocenie przedmiot kontroli nie dotyczy oceny kwalifikowalności wydatków objętych tym wnioskiem. </w:t>
      </w:r>
    </w:p>
    <w:p w14:paraId="225F5DDE" w14:textId="0E7BEC6B" w:rsidR="00893279" w:rsidRPr="00F467D9" w:rsidRDefault="002677DE">
      <w:pPr>
        <w:pStyle w:val="Akapitzlist"/>
        <w:numPr>
          <w:ilvl w:val="0"/>
          <w:numId w:val="5"/>
        </w:numPr>
        <w:spacing w:before="60" w:after="60"/>
        <w:ind w:left="425" w:hanging="425"/>
        <w:jc w:val="both"/>
        <w:rPr>
          <w:rFonts w:ascii="Arial" w:hAnsi="Arial" w:cs="Arial"/>
          <w:sz w:val="22"/>
          <w:szCs w:val="22"/>
        </w:rPr>
      </w:pPr>
      <w:r w:rsidRPr="60A351A8">
        <w:rPr>
          <w:rFonts w:ascii="Arial" w:hAnsi="Arial" w:cs="Arial"/>
          <w:sz w:val="22"/>
          <w:szCs w:val="22"/>
        </w:rPr>
        <w:t>W przypadku zaistnienia podejrzenia naruszenia prawa lub postanowień Umowy przy realizacji Projektu przez którykolwiek</w:t>
      </w:r>
      <w:r w:rsidR="00F17972" w:rsidRPr="60A351A8">
        <w:rPr>
          <w:rFonts w:ascii="Arial" w:hAnsi="Arial" w:cs="Arial"/>
          <w:sz w:val="22"/>
          <w:szCs w:val="22"/>
        </w:rPr>
        <w:t xml:space="preserve"> </w:t>
      </w:r>
      <w:r w:rsidR="00C76222" w:rsidRPr="60A351A8">
        <w:rPr>
          <w:rFonts w:ascii="Arial" w:hAnsi="Arial" w:cs="Arial"/>
          <w:sz w:val="22"/>
          <w:szCs w:val="22"/>
        </w:rPr>
        <w:t>z </w:t>
      </w:r>
      <w:r w:rsidRPr="60A351A8">
        <w:rPr>
          <w:rFonts w:ascii="Arial" w:hAnsi="Arial" w:cs="Arial"/>
          <w:sz w:val="22"/>
          <w:szCs w:val="22"/>
        </w:rPr>
        <w:t>podmiotów biorących udział</w:t>
      </w:r>
      <w:r w:rsidR="00F17972" w:rsidRPr="60A351A8">
        <w:rPr>
          <w:rFonts w:ascii="Arial" w:hAnsi="Arial" w:cs="Arial"/>
          <w:sz w:val="22"/>
          <w:szCs w:val="22"/>
        </w:rPr>
        <w:t xml:space="preserve"> </w:t>
      </w:r>
      <w:r w:rsidR="00C76222" w:rsidRPr="60A351A8">
        <w:rPr>
          <w:rFonts w:ascii="Arial" w:hAnsi="Arial" w:cs="Arial"/>
          <w:sz w:val="22"/>
          <w:szCs w:val="22"/>
        </w:rPr>
        <w:t>w </w:t>
      </w:r>
      <w:r w:rsidRPr="60A351A8">
        <w:rPr>
          <w:rFonts w:ascii="Arial" w:hAnsi="Arial" w:cs="Arial"/>
          <w:sz w:val="22"/>
          <w:szCs w:val="22"/>
        </w:rPr>
        <w:t>realizacji Projektu, Instytucja Zarządzająca może wstrzymać bieg terminu na przekazanie dofinansowania</w:t>
      </w:r>
      <w:r>
        <w:br/>
      </w:r>
      <w:r w:rsidRPr="60A351A8">
        <w:rPr>
          <w:rFonts w:ascii="Arial" w:hAnsi="Arial" w:cs="Arial"/>
          <w:sz w:val="22"/>
          <w:szCs w:val="22"/>
        </w:rPr>
        <w:t>do czasu wyjaśnienia, czy naruszenie ma wpływ na wysokość lub prawidłowość poniesienia wydatków kwalifikowalnych</w:t>
      </w:r>
      <w:r w:rsidR="00F17972" w:rsidRPr="60A351A8">
        <w:rPr>
          <w:rFonts w:ascii="Arial" w:hAnsi="Arial" w:cs="Arial"/>
          <w:sz w:val="22"/>
          <w:szCs w:val="22"/>
        </w:rPr>
        <w:t xml:space="preserve"> </w:t>
      </w:r>
      <w:r w:rsidR="00C76222" w:rsidRPr="60A351A8">
        <w:rPr>
          <w:rFonts w:ascii="Arial" w:hAnsi="Arial" w:cs="Arial"/>
          <w:sz w:val="22"/>
          <w:szCs w:val="22"/>
        </w:rPr>
        <w:t>w </w:t>
      </w:r>
      <w:r w:rsidRPr="60A351A8">
        <w:rPr>
          <w:rFonts w:ascii="Arial" w:hAnsi="Arial" w:cs="Arial"/>
          <w:sz w:val="22"/>
          <w:szCs w:val="22"/>
        </w:rPr>
        <w:t>ramach Projektu, składając Beneficjentowi</w:t>
      </w:r>
      <w:r w:rsidR="00F17972" w:rsidRPr="60A351A8">
        <w:rPr>
          <w:rFonts w:ascii="Arial" w:hAnsi="Arial" w:cs="Arial"/>
          <w:sz w:val="22"/>
          <w:szCs w:val="22"/>
        </w:rPr>
        <w:t xml:space="preserve"> </w:t>
      </w:r>
      <w:r w:rsidRPr="60A351A8">
        <w:rPr>
          <w:rFonts w:ascii="Arial" w:hAnsi="Arial" w:cs="Arial"/>
          <w:sz w:val="22"/>
          <w:szCs w:val="22"/>
        </w:rPr>
        <w:t>oświadczenie</w:t>
      </w:r>
      <w:r w:rsidR="00F17972" w:rsidRPr="60A351A8">
        <w:rPr>
          <w:rFonts w:ascii="Arial" w:hAnsi="Arial" w:cs="Arial"/>
          <w:sz w:val="22"/>
          <w:szCs w:val="22"/>
        </w:rPr>
        <w:t xml:space="preserve"> </w:t>
      </w:r>
      <w:r w:rsidR="00C76222" w:rsidRPr="60A351A8">
        <w:rPr>
          <w:rFonts w:ascii="Arial" w:hAnsi="Arial" w:cs="Arial"/>
          <w:sz w:val="22"/>
          <w:szCs w:val="22"/>
        </w:rPr>
        <w:t>w </w:t>
      </w:r>
      <w:r w:rsidRPr="60A351A8">
        <w:rPr>
          <w:rFonts w:ascii="Arial" w:hAnsi="Arial" w:cs="Arial"/>
          <w:sz w:val="22"/>
          <w:szCs w:val="22"/>
        </w:rPr>
        <w:t>tym przedmiocie.</w:t>
      </w:r>
      <w:r w:rsidR="00F17972" w:rsidRPr="60A351A8">
        <w:rPr>
          <w:rFonts w:ascii="Arial" w:hAnsi="Arial" w:cs="Arial"/>
          <w:sz w:val="22"/>
          <w:szCs w:val="22"/>
        </w:rPr>
        <w:t xml:space="preserve"> </w:t>
      </w:r>
      <w:r w:rsidR="00C76222" w:rsidRPr="60A351A8">
        <w:rPr>
          <w:rFonts w:ascii="Arial" w:hAnsi="Arial" w:cs="Arial"/>
          <w:sz w:val="22"/>
          <w:szCs w:val="22"/>
        </w:rPr>
        <w:t>W </w:t>
      </w:r>
      <w:r w:rsidRPr="60A351A8">
        <w:rPr>
          <w:rFonts w:ascii="Arial" w:hAnsi="Arial" w:cs="Arial"/>
          <w:sz w:val="22"/>
          <w:szCs w:val="22"/>
        </w:rPr>
        <w:t>szczególności wstrzymanie terminu na przekazanie dofinansowania może mieć miejsce do czasu ostatecznego zakończenia postępowań prowadzonych przez odpowiednie organy ścigania lub Urząd Ochrony Konkurencji</w:t>
      </w:r>
      <w:r>
        <w:br/>
      </w:r>
      <w:r w:rsidRPr="60A351A8">
        <w:rPr>
          <w:rFonts w:ascii="Arial" w:hAnsi="Arial" w:cs="Arial"/>
          <w:sz w:val="22"/>
          <w:szCs w:val="22"/>
        </w:rPr>
        <w:t>i Konsumentów</w:t>
      </w:r>
      <w:r w:rsidR="00F17972" w:rsidRPr="60A351A8">
        <w:rPr>
          <w:rFonts w:ascii="Arial" w:hAnsi="Arial" w:cs="Arial"/>
          <w:sz w:val="22"/>
          <w:szCs w:val="22"/>
        </w:rPr>
        <w:t xml:space="preserve"> </w:t>
      </w:r>
      <w:r w:rsidR="00C76222" w:rsidRPr="60A351A8">
        <w:rPr>
          <w:rFonts w:ascii="Arial" w:hAnsi="Arial" w:cs="Arial"/>
          <w:sz w:val="22"/>
          <w:szCs w:val="22"/>
        </w:rPr>
        <w:t>w </w:t>
      </w:r>
      <w:r w:rsidRPr="60A351A8">
        <w:rPr>
          <w:rFonts w:ascii="Arial" w:hAnsi="Arial" w:cs="Arial"/>
          <w:sz w:val="22"/>
          <w:szCs w:val="22"/>
        </w:rPr>
        <w:t>zakresie przedmiotowego podejrzenia naruszenia, jak również do czasu prawomocnego zakończenia postępowań sądowych oraz do czasu prawomocnego zakończenia postępowania</w:t>
      </w:r>
      <w:r w:rsidR="00F17972" w:rsidRPr="60A351A8">
        <w:rPr>
          <w:rFonts w:ascii="Arial" w:hAnsi="Arial" w:cs="Arial"/>
          <w:sz w:val="22"/>
          <w:szCs w:val="22"/>
        </w:rPr>
        <w:t xml:space="preserve"> </w:t>
      </w:r>
      <w:r w:rsidR="00C76222" w:rsidRPr="60A351A8">
        <w:rPr>
          <w:rFonts w:ascii="Arial" w:hAnsi="Arial" w:cs="Arial"/>
          <w:sz w:val="22"/>
          <w:szCs w:val="22"/>
        </w:rPr>
        <w:t>w </w:t>
      </w:r>
      <w:r w:rsidRPr="60A351A8">
        <w:rPr>
          <w:rFonts w:ascii="Arial" w:hAnsi="Arial" w:cs="Arial"/>
          <w:sz w:val="22"/>
          <w:szCs w:val="22"/>
        </w:rPr>
        <w:t>przedmiocie zwrotu dofinansowania już wypłaconego</w:t>
      </w:r>
      <w:r>
        <w:br/>
      </w:r>
      <w:r w:rsidRPr="60A351A8">
        <w:rPr>
          <w:rFonts w:ascii="Arial" w:hAnsi="Arial" w:cs="Arial"/>
          <w:sz w:val="22"/>
          <w:szCs w:val="22"/>
        </w:rPr>
        <w:lastRenderedPageBreak/>
        <w:t>dla Projektu.</w:t>
      </w:r>
      <w:r w:rsidR="00C76222" w:rsidRPr="60A351A8">
        <w:rPr>
          <w:rFonts w:ascii="Arial" w:hAnsi="Arial" w:cs="Arial"/>
          <w:sz w:val="22"/>
          <w:szCs w:val="22"/>
        </w:rPr>
        <w:t xml:space="preserve"> W </w:t>
      </w:r>
      <w:r w:rsidRPr="60A351A8">
        <w:rPr>
          <w:rFonts w:ascii="Arial" w:hAnsi="Arial" w:cs="Arial"/>
          <w:sz w:val="22"/>
          <w:szCs w:val="22"/>
        </w:rPr>
        <w:t>odniesieniu do okresu wstrzymania przekazania dofinansowania Beneficjentowi nie przysługują wobec Instytucji Zarządzającej jakiekolwiek roszczenia,</w:t>
      </w:r>
      <w:r>
        <w:br/>
      </w:r>
      <w:r w:rsidRPr="60A351A8">
        <w:rPr>
          <w:rFonts w:ascii="Arial" w:hAnsi="Arial" w:cs="Arial"/>
          <w:sz w:val="22"/>
          <w:szCs w:val="22"/>
        </w:rPr>
        <w:t>w tym roszczenie</w:t>
      </w:r>
      <w:r w:rsidR="00F17972" w:rsidRPr="60A351A8">
        <w:rPr>
          <w:rFonts w:ascii="Arial" w:hAnsi="Arial" w:cs="Arial"/>
          <w:sz w:val="22"/>
          <w:szCs w:val="22"/>
        </w:rPr>
        <w:t xml:space="preserve"> </w:t>
      </w:r>
      <w:r w:rsidR="00C76222" w:rsidRPr="60A351A8">
        <w:rPr>
          <w:rFonts w:ascii="Arial" w:hAnsi="Arial" w:cs="Arial"/>
          <w:sz w:val="22"/>
          <w:szCs w:val="22"/>
        </w:rPr>
        <w:t>o </w:t>
      </w:r>
      <w:r w:rsidRPr="60A351A8">
        <w:rPr>
          <w:rFonts w:ascii="Arial" w:hAnsi="Arial" w:cs="Arial"/>
          <w:sz w:val="22"/>
          <w:szCs w:val="22"/>
        </w:rPr>
        <w:t>zapłatę odsetek. Instytucja Zarządzająca pomimo wstrzymania wypłaty dofinansowania, może przekazać Beneficjentowi dofinansowanie objęte wnioskiem</w:t>
      </w:r>
      <w:r w:rsidR="00F17972" w:rsidRPr="60A351A8">
        <w:rPr>
          <w:rFonts w:ascii="Arial" w:hAnsi="Arial" w:cs="Arial"/>
          <w:sz w:val="22"/>
          <w:szCs w:val="22"/>
        </w:rPr>
        <w:t xml:space="preserve"> </w:t>
      </w:r>
      <w:r w:rsidR="00C76222" w:rsidRPr="60A351A8">
        <w:rPr>
          <w:rFonts w:ascii="Arial" w:hAnsi="Arial" w:cs="Arial"/>
          <w:sz w:val="22"/>
          <w:szCs w:val="22"/>
        </w:rPr>
        <w:t>o </w:t>
      </w:r>
      <w:r w:rsidRPr="60A351A8">
        <w:rPr>
          <w:rFonts w:ascii="Arial" w:hAnsi="Arial" w:cs="Arial"/>
          <w:sz w:val="22"/>
          <w:szCs w:val="22"/>
        </w:rPr>
        <w:t>płatność, jeżeli</w:t>
      </w:r>
      <w:r w:rsidR="00F17972" w:rsidRPr="60A351A8">
        <w:rPr>
          <w:rFonts w:ascii="Arial" w:hAnsi="Arial" w:cs="Arial"/>
          <w:sz w:val="22"/>
          <w:szCs w:val="22"/>
        </w:rPr>
        <w:t xml:space="preserve"> </w:t>
      </w:r>
      <w:r w:rsidR="00C76222" w:rsidRPr="60A351A8">
        <w:rPr>
          <w:rFonts w:ascii="Arial" w:hAnsi="Arial" w:cs="Arial"/>
          <w:sz w:val="22"/>
          <w:szCs w:val="22"/>
        </w:rPr>
        <w:t>w </w:t>
      </w:r>
      <w:r w:rsidRPr="60A351A8">
        <w:rPr>
          <w:rFonts w:ascii="Arial" w:hAnsi="Arial" w:cs="Arial"/>
          <w:sz w:val="22"/>
          <w:szCs w:val="22"/>
        </w:rPr>
        <w:t>jej ocenie podstawa wstrzymania nie dotyczy oceny</w:t>
      </w:r>
      <w:r w:rsidR="00F17972" w:rsidRPr="60A351A8">
        <w:rPr>
          <w:rFonts w:ascii="Arial" w:hAnsi="Arial" w:cs="Arial"/>
          <w:sz w:val="22"/>
          <w:szCs w:val="22"/>
        </w:rPr>
        <w:t xml:space="preserve"> </w:t>
      </w:r>
      <w:r w:rsidRPr="60A351A8">
        <w:rPr>
          <w:rFonts w:ascii="Arial" w:hAnsi="Arial" w:cs="Arial"/>
          <w:sz w:val="22"/>
          <w:szCs w:val="22"/>
        </w:rPr>
        <w:t xml:space="preserve">kwalifikowalności wydatków objętych tym wnioskiem. </w:t>
      </w:r>
    </w:p>
    <w:p w14:paraId="3FA0DB46" w14:textId="5748EDD9" w:rsidR="00893279" w:rsidRPr="00F467D9" w:rsidRDefault="00893279" w:rsidP="00C809D4">
      <w:pPr>
        <w:pStyle w:val="Tekstpodstawowy"/>
        <w:tabs>
          <w:tab w:val="left" w:pos="426"/>
        </w:tabs>
        <w:spacing w:before="60" w:after="60"/>
        <w:ind w:left="426"/>
        <w:jc w:val="left"/>
        <w:rPr>
          <w:rFonts w:ascii="Arial" w:hAnsi="Arial" w:cs="Arial"/>
          <w:sz w:val="22"/>
          <w:szCs w:val="22"/>
        </w:rPr>
      </w:pPr>
    </w:p>
    <w:p w14:paraId="1908ED2A" w14:textId="23D98CE1" w:rsidR="00893279" w:rsidRPr="00F467D9" w:rsidRDefault="002677DE" w:rsidP="00E771A7">
      <w:pPr>
        <w:pStyle w:val="Tekstpodstawowy"/>
        <w:spacing w:before="240" w:after="240"/>
        <w:jc w:val="center"/>
        <w:rPr>
          <w:rFonts w:ascii="Arial" w:hAnsi="Arial" w:cs="Arial"/>
          <w:sz w:val="22"/>
          <w:szCs w:val="22"/>
        </w:rPr>
      </w:pPr>
      <w:r w:rsidRPr="00F467D9">
        <w:rPr>
          <w:rFonts w:ascii="Arial" w:hAnsi="Arial" w:cs="Arial"/>
          <w:sz w:val="22"/>
          <w:szCs w:val="22"/>
        </w:rPr>
        <w:t xml:space="preserve">§ 7. </w:t>
      </w:r>
    </w:p>
    <w:p w14:paraId="067F2AD8" w14:textId="074E5495" w:rsidR="00893279" w:rsidRPr="00F467D9" w:rsidRDefault="002677DE">
      <w:pPr>
        <w:pStyle w:val="Tekstpodstawowy"/>
        <w:numPr>
          <w:ilvl w:val="3"/>
          <w:numId w:val="24"/>
        </w:numPr>
        <w:spacing w:before="60" w:after="60"/>
        <w:ind w:left="426" w:hanging="426"/>
        <w:rPr>
          <w:rFonts w:ascii="Arial" w:hAnsi="Arial" w:cs="Arial"/>
          <w:sz w:val="22"/>
          <w:szCs w:val="22"/>
        </w:rPr>
      </w:pPr>
      <w:r w:rsidRPr="00F467D9">
        <w:rPr>
          <w:rFonts w:ascii="Arial" w:hAnsi="Arial" w:cs="Arial"/>
          <w:sz w:val="22"/>
          <w:szCs w:val="22"/>
        </w:rPr>
        <w:t>Instytucja Zarządzająca może przekazać Beneficjentowi część finansowania UE</w:t>
      </w:r>
      <w:r w:rsidR="00C76222">
        <w:rPr>
          <w:rFonts w:ascii="Arial" w:hAnsi="Arial" w:cs="Arial"/>
          <w:sz w:val="22"/>
          <w:szCs w:val="22"/>
        </w:rPr>
        <w:t xml:space="preserve"> </w:t>
      </w:r>
      <w:r w:rsidR="00C76222" w:rsidRPr="00F467D9">
        <w:rPr>
          <w:rFonts w:ascii="Arial" w:hAnsi="Arial" w:cs="Arial"/>
          <w:sz w:val="22"/>
          <w:szCs w:val="22"/>
        </w:rPr>
        <w:t>w</w:t>
      </w:r>
      <w:r w:rsidR="00C76222">
        <w:rPr>
          <w:rFonts w:ascii="Arial" w:hAnsi="Arial" w:cs="Arial"/>
          <w:sz w:val="22"/>
          <w:szCs w:val="22"/>
        </w:rPr>
        <w:t> </w:t>
      </w:r>
      <w:r w:rsidRPr="00F467D9">
        <w:rPr>
          <w:rFonts w:ascii="Arial" w:hAnsi="Arial" w:cs="Arial"/>
          <w:sz w:val="22"/>
          <w:szCs w:val="22"/>
        </w:rPr>
        <w:t>formie zaliczki,</w:t>
      </w:r>
      <w:r w:rsidR="00F17972">
        <w:rPr>
          <w:rFonts w:ascii="Arial" w:hAnsi="Arial" w:cs="Arial"/>
          <w:sz w:val="22"/>
          <w:szCs w:val="22"/>
        </w:rPr>
        <w:t xml:space="preserve"> </w:t>
      </w:r>
      <w:r w:rsidR="00C76222" w:rsidRPr="00F467D9">
        <w:rPr>
          <w:rFonts w:ascii="Arial" w:hAnsi="Arial" w:cs="Arial"/>
          <w:sz w:val="22"/>
          <w:szCs w:val="22"/>
        </w:rPr>
        <w:t>w</w:t>
      </w:r>
      <w:r w:rsidR="00C76222">
        <w:rPr>
          <w:rFonts w:ascii="Arial" w:hAnsi="Arial" w:cs="Arial"/>
          <w:sz w:val="22"/>
          <w:szCs w:val="22"/>
        </w:rPr>
        <w:t> </w:t>
      </w:r>
      <w:r w:rsidRPr="00F467D9">
        <w:rPr>
          <w:rFonts w:ascii="Arial" w:hAnsi="Arial" w:cs="Arial"/>
          <w:sz w:val="22"/>
          <w:szCs w:val="22"/>
        </w:rPr>
        <w:t>celu sfinansowania bezpośrednich wydatków Projektu. Łączna wysokość zaliczek nie może być większa, niż 95% wartości dofinansowania</w:t>
      </w:r>
      <w:r w:rsidR="00F17972">
        <w:rPr>
          <w:rFonts w:ascii="Arial" w:hAnsi="Arial" w:cs="Arial"/>
          <w:sz w:val="22"/>
          <w:szCs w:val="22"/>
        </w:rPr>
        <w:t xml:space="preserve"> </w:t>
      </w:r>
      <w:r w:rsidR="00C76222" w:rsidRPr="00F467D9">
        <w:rPr>
          <w:rFonts w:ascii="Arial" w:hAnsi="Arial" w:cs="Arial"/>
          <w:sz w:val="22"/>
          <w:szCs w:val="22"/>
        </w:rPr>
        <w:t>w</w:t>
      </w:r>
      <w:r w:rsidR="00C76222">
        <w:rPr>
          <w:rFonts w:ascii="Arial" w:hAnsi="Arial" w:cs="Arial"/>
          <w:sz w:val="22"/>
          <w:szCs w:val="22"/>
        </w:rPr>
        <w:t> </w:t>
      </w:r>
      <w:r w:rsidRPr="00F467D9">
        <w:rPr>
          <w:rFonts w:ascii="Arial" w:hAnsi="Arial" w:cs="Arial"/>
          <w:sz w:val="22"/>
          <w:szCs w:val="22"/>
        </w:rPr>
        <w:t>formie finansowania UE. Zaliczka może być wypłacona</w:t>
      </w:r>
      <w:r w:rsidR="00F17972">
        <w:rPr>
          <w:rFonts w:ascii="Arial" w:hAnsi="Arial" w:cs="Arial"/>
          <w:sz w:val="22"/>
          <w:szCs w:val="22"/>
        </w:rPr>
        <w:t xml:space="preserve"> </w:t>
      </w:r>
      <w:r w:rsidR="00C76222" w:rsidRPr="00F467D9">
        <w:rPr>
          <w:rFonts w:ascii="Arial" w:hAnsi="Arial" w:cs="Arial"/>
          <w:sz w:val="22"/>
          <w:szCs w:val="22"/>
        </w:rPr>
        <w:t>w</w:t>
      </w:r>
      <w:r w:rsidR="00C76222">
        <w:rPr>
          <w:rFonts w:ascii="Arial" w:hAnsi="Arial" w:cs="Arial"/>
          <w:sz w:val="22"/>
          <w:szCs w:val="22"/>
        </w:rPr>
        <w:t> </w:t>
      </w:r>
      <w:r w:rsidRPr="00F467D9">
        <w:rPr>
          <w:rFonts w:ascii="Arial" w:hAnsi="Arial" w:cs="Arial"/>
          <w:sz w:val="22"/>
          <w:szCs w:val="22"/>
        </w:rPr>
        <w:t>jednej lub kilku transzach na podstawie wniosku Beneficjenta</w:t>
      </w:r>
      <w:r w:rsidR="00F17972">
        <w:rPr>
          <w:rFonts w:ascii="Arial" w:hAnsi="Arial" w:cs="Arial"/>
          <w:sz w:val="22"/>
          <w:szCs w:val="22"/>
        </w:rPr>
        <w:t xml:space="preserve"> </w:t>
      </w:r>
      <w:r w:rsidR="00C76222" w:rsidRPr="00F467D9">
        <w:rPr>
          <w:rFonts w:ascii="Arial" w:hAnsi="Arial" w:cs="Arial"/>
          <w:sz w:val="22"/>
          <w:szCs w:val="22"/>
        </w:rPr>
        <w:t>o</w:t>
      </w:r>
      <w:r w:rsidR="00C76222">
        <w:rPr>
          <w:rFonts w:ascii="Arial" w:hAnsi="Arial" w:cs="Arial"/>
          <w:sz w:val="22"/>
          <w:szCs w:val="22"/>
        </w:rPr>
        <w:t> </w:t>
      </w:r>
      <w:r w:rsidRPr="00F467D9">
        <w:rPr>
          <w:rFonts w:ascii="Arial" w:hAnsi="Arial" w:cs="Arial"/>
          <w:sz w:val="22"/>
          <w:szCs w:val="22"/>
        </w:rPr>
        <w:t>płatność zaliczkową.</w:t>
      </w:r>
      <w:r w:rsidR="00F17972">
        <w:rPr>
          <w:rFonts w:ascii="Arial" w:hAnsi="Arial" w:cs="Arial"/>
          <w:sz w:val="22"/>
          <w:szCs w:val="22"/>
        </w:rPr>
        <w:t xml:space="preserve"> </w:t>
      </w:r>
      <w:r w:rsidR="00C76222" w:rsidRPr="00F467D9">
        <w:rPr>
          <w:rFonts w:ascii="Arial" w:hAnsi="Arial" w:cs="Arial"/>
          <w:sz w:val="22"/>
          <w:szCs w:val="22"/>
        </w:rPr>
        <w:t>W</w:t>
      </w:r>
      <w:r w:rsidR="00C76222">
        <w:rPr>
          <w:rFonts w:ascii="Arial" w:hAnsi="Arial" w:cs="Arial"/>
          <w:sz w:val="22"/>
          <w:szCs w:val="22"/>
        </w:rPr>
        <w:t> </w:t>
      </w:r>
      <w:r w:rsidRPr="00F467D9">
        <w:rPr>
          <w:rFonts w:ascii="Arial" w:hAnsi="Arial" w:cs="Arial"/>
          <w:sz w:val="22"/>
          <w:szCs w:val="22"/>
        </w:rPr>
        <w:t>pozostałej części dofinansowanie stanowić będzie refundację,</w:t>
      </w:r>
      <w:r w:rsidR="00F17972">
        <w:rPr>
          <w:rFonts w:ascii="Arial" w:hAnsi="Arial" w:cs="Arial"/>
          <w:sz w:val="22"/>
          <w:szCs w:val="22"/>
        </w:rPr>
        <w:t xml:space="preserve"> </w:t>
      </w:r>
      <w:r w:rsidR="00C76222" w:rsidRPr="00F467D9">
        <w:rPr>
          <w:rFonts w:ascii="Arial" w:hAnsi="Arial" w:cs="Arial"/>
          <w:sz w:val="22"/>
          <w:szCs w:val="22"/>
        </w:rPr>
        <w:t>o</w:t>
      </w:r>
      <w:r w:rsidR="00C76222">
        <w:rPr>
          <w:rFonts w:ascii="Arial" w:hAnsi="Arial" w:cs="Arial"/>
          <w:sz w:val="22"/>
          <w:szCs w:val="22"/>
        </w:rPr>
        <w:t> </w:t>
      </w:r>
      <w:r w:rsidRPr="00F467D9">
        <w:rPr>
          <w:rFonts w:ascii="Arial" w:hAnsi="Arial" w:cs="Arial"/>
          <w:sz w:val="22"/>
          <w:szCs w:val="22"/>
        </w:rPr>
        <w:t>której mowa</w:t>
      </w:r>
      <w:r w:rsidR="00F17972">
        <w:rPr>
          <w:rFonts w:ascii="Arial" w:hAnsi="Arial" w:cs="Arial"/>
          <w:sz w:val="22"/>
          <w:szCs w:val="22"/>
        </w:rPr>
        <w:t xml:space="preserve"> </w:t>
      </w:r>
      <w:r w:rsidR="00C76222" w:rsidRPr="006A47D3">
        <w:rPr>
          <w:rFonts w:ascii="Arial" w:hAnsi="Arial" w:cs="Arial"/>
          <w:sz w:val="22"/>
          <w:szCs w:val="22"/>
        </w:rPr>
        <w:t>w</w:t>
      </w:r>
      <w:r w:rsidR="00C76222">
        <w:rPr>
          <w:rFonts w:ascii="Arial" w:hAnsi="Arial" w:cs="Arial"/>
          <w:sz w:val="22"/>
          <w:szCs w:val="22"/>
        </w:rPr>
        <w:t> </w:t>
      </w:r>
      <w:r w:rsidRPr="006A47D3">
        <w:rPr>
          <w:rFonts w:ascii="Arial" w:hAnsi="Arial" w:cs="Arial"/>
          <w:sz w:val="22"/>
          <w:szCs w:val="22"/>
          <w:shd w:val="clear" w:color="auto" w:fill="FFFFFF" w:themeFill="background1"/>
        </w:rPr>
        <w:t>§ 6 ust. 1 pkt 1 oraz ust. 2 Umowy.</w:t>
      </w:r>
      <w:r w:rsidRPr="00F467D9">
        <w:rPr>
          <w:rFonts w:ascii="Arial" w:hAnsi="Arial" w:cs="Arial"/>
          <w:sz w:val="22"/>
          <w:szCs w:val="22"/>
          <w:shd w:val="clear" w:color="auto" w:fill="FFFF00"/>
        </w:rPr>
        <w:t xml:space="preserve"> </w:t>
      </w:r>
    </w:p>
    <w:p w14:paraId="579B57FD" w14:textId="57D2E29C" w:rsidR="00893279" w:rsidRPr="00F467D9" w:rsidRDefault="002677DE">
      <w:pPr>
        <w:pStyle w:val="Tekstpodstawowy"/>
        <w:numPr>
          <w:ilvl w:val="0"/>
          <w:numId w:val="24"/>
        </w:numPr>
        <w:spacing w:before="60" w:after="60"/>
        <w:ind w:left="426" w:hanging="426"/>
        <w:rPr>
          <w:rFonts w:ascii="Arial" w:hAnsi="Arial" w:cs="Arial"/>
          <w:sz w:val="22"/>
          <w:szCs w:val="22"/>
        </w:rPr>
      </w:pPr>
      <w:r w:rsidRPr="00F467D9">
        <w:rPr>
          <w:rFonts w:ascii="Arial" w:hAnsi="Arial" w:cs="Arial"/>
          <w:sz w:val="22"/>
          <w:szCs w:val="22"/>
        </w:rPr>
        <w:t>W przypadku, gdy suma środków otrzymanych przez Beneficjenta</w:t>
      </w:r>
      <w:r w:rsidR="00F17972">
        <w:rPr>
          <w:rFonts w:ascii="Arial" w:hAnsi="Arial" w:cs="Arial"/>
          <w:sz w:val="22"/>
          <w:szCs w:val="22"/>
        </w:rPr>
        <w:t xml:space="preserve"> </w:t>
      </w:r>
      <w:r w:rsidR="00C76222" w:rsidRPr="00F467D9">
        <w:rPr>
          <w:rFonts w:ascii="Arial" w:hAnsi="Arial" w:cs="Arial"/>
          <w:sz w:val="22"/>
          <w:szCs w:val="22"/>
        </w:rPr>
        <w:t>w</w:t>
      </w:r>
      <w:r w:rsidR="00C76222">
        <w:rPr>
          <w:rFonts w:ascii="Arial" w:hAnsi="Arial" w:cs="Arial"/>
          <w:sz w:val="22"/>
          <w:szCs w:val="22"/>
        </w:rPr>
        <w:t> </w:t>
      </w:r>
      <w:r w:rsidRPr="00F467D9">
        <w:rPr>
          <w:rFonts w:ascii="Arial" w:hAnsi="Arial" w:cs="Arial"/>
          <w:sz w:val="22"/>
          <w:szCs w:val="22"/>
        </w:rPr>
        <w:t xml:space="preserve">formie zaliczki </w:t>
      </w:r>
      <w:r w:rsidRPr="00F467D9">
        <w:rPr>
          <w:rFonts w:ascii="Arial" w:hAnsi="Arial" w:cs="Arial"/>
          <w:sz w:val="22"/>
          <w:szCs w:val="22"/>
        </w:rPr>
        <w:br/>
        <w:t>i środków otrzymanych</w:t>
      </w:r>
      <w:r w:rsidR="00F17972">
        <w:rPr>
          <w:rFonts w:ascii="Arial" w:hAnsi="Arial" w:cs="Arial"/>
          <w:sz w:val="22"/>
          <w:szCs w:val="22"/>
        </w:rPr>
        <w:t xml:space="preserve"> </w:t>
      </w:r>
      <w:r w:rsidR="00C76222" w:rsidRPr="00F467D9">
        <w:rPr>
          <w:rFonts w:ascii="Arial" w:hAnsi="Arial" w:cs="Arial"/>
          <w:sz w:val="22"/>
          <w:szCs w:val="22"/>
        </w:rPr>
        <w:t>w</w:t>
      </w:r>
      <w:r w:rsidR="00C76222">
        <w:rPr>
          <w:rFonts w:ascii="Arial" w:hAnsi="Arial" w:cs="Arial"/>
          <w:sz w:val="22"/>
          <w:szCs w:val="22"/>
        </w:rPr>
        <w:t> </w:t>
      </w:r>
      <w:r w:rsidRPr="00F467D9">
        <w:rPr>
          <w:rFonts w:ascii="Arial" w:hAnsi="Arial" w:cs="Arial"/>
          <w:sz w:val="22"/>
          <w:szCs w:val="22"/>
        </w:rPr>
        <w:t>formie refundacji osiągnie wskaźnik,</w:t>
      </w:r>
      <w:r w:rsidR="00F17972">
        <w:rPr>
          <w:rFonts w:ascii="Arial" w:hAnsi="Arial" w:cs="Arial"/>
          <w:sz w:val="22"/>
          <w:szCs w:val="22"/>
        </w:rPr>
        <w:t xml:space="preserve"> </w:t>
      </w:r>
      <w:r w:rsidR="00C76222" w:rsidRPr="00F467D9">
        <w:rPr>
          <w:rFonts w:ascii="Arial" w:hAnsi="Arial" w:cs="Arial"/>
          <w:sz w:val="22"/>
          <w:szCs w:val="22"/>
        </w:rPr>
        <w:t>o</w:t>
      </w:r>
      <w:r w:rsidR="00C76222">
        <w:rPr>
          <w:rFonts w:ascii="Arial" w:hAnsi="Arial" w:cs="Arial"/>
          <w:sz w:val="22"/>
          <w:szCs w:val="22"/>
        </w:rPr>
        <w:t> </w:t>
      </w:r>
      <w:r w:rsidRPr="00F467D9">
        <w:rPr>
          <w:rFonts w:ascii="Arial" w:hAnsi="Arial" w:cs="Arial"/>
          <w:sz w:val="22"/>
          <w:szCs w:val="22"/>
        </w:rPr>
        <w:t>którym mowa</w:t>
      </w:r>
      <w:r w:rsidR="00F17972">
        <w:rPr>
          <w:rFonts w:ascii="Arial" w:hAnsi="Arial" w:cs="Arial"/>
          <w:sz w:val="22"/>
          <w:szCs w:val="22"/>
        </w:rPr>
        <w:t xml:space="preserve"> </w:t>
      </w:r>
      <w:r w:rsidR="00C76222" w:rsidRPr="00F467D9">
        <w:rPr>
          <w:rFonts w:ascii="Arial" w:hAnsi="Arial" w:cs="Arial"/>
          <w:sz w:val="22"/>
          <w:szCs w:val="22"/>
        </w:rPr>
        <w:t>w</w:t>
      </w:r>
      <w:r w:rsidR="00C76222">
        <w:rPr>
          <w:rFonts w:ascii="Arial" w:hAnsi="Arial" w:cs="Arial"/>
          <w:sz w:val="22"/>
          <w:szCs w:val="22"/>
        </w:rPr>
        <w:t> </w:t>
      </w:r>
      <w:r w:rsidRPr="00F467D9">
        <w:rPr>
          <w:rFonts w:ascii="Arial" w:hAnsi="Arial" w:cs="Arial"/>
          <w:sz w:val="22"/>
          <w:szCs w:val="22"/>
        </w:rPr>
        <w:t xml:space="preserve">ust. </w:t>
      </w:r>
      <w:r w:rsidRPr="00F467D9">
        <w:rPr>
          <w:rFonts w:ascii="Arial" w:hAnsi="Arial" w:cs="Arial"/>
          <w:sz w:val="22"/>
          <w:szCs w:val="22"/>
        </w:rPr>
        <w:br/>
        <w:t xml:space="preserve">1 </w:t>
      </w:r>
      <w:proofErr w:type="spellStart"/>
      <w:r w:rsidRPr="00F467D9">
        <w:rPr>
          <w:rFonts w:ascii="Arial" w:hAnsi="Arial" w:cs="Arial"/>
          <w:sz w:val="22"/>
          <w:szCs w:val="22"/>
        </w:rPr>
        <w:t>zd</w:t>
      </w:r>
      <w:proofErr w:type="spellEnd"/>
      <w:r w:rsidRPr="00F467D9">
        <w:rPr>
          <w:rFonts w:ascii="Arial" w:hAnsi="Arial" w:cs="Arial"/>
          <w:sz w:val="22"/>
          <w:szCs w:val="22"/>
        </w:rPr>
        <w:t>. 2, to przekazanie kolejnej płatności nastąpi</w:t>
      </w:r>
      <w:r w:rsidR="00F17972">
        <w:rPr>
          <w:rFonts w:ascii="Arial" w:hAnsi="Arial" w:cs="Arial"/>
          <w:sz w:val="22"/>
          <w:szCs w:val="22"/>
        </w:rPr>
        <w:t xml:space="preserve"> </w:t>
      </w:r>
      <w:r w:rsidR="00C76222" w:rsidRPr="00F467D9">
        <w:rPr>
          <w:rFonts w:ascii="Arial" w:hAnsi="Arial" w:cs="Arial"/>
          <w:sz w:val="22"/>
          <w:szCs w:val="22"/>
        </w:rPr>
        <w:t>w</w:t>
      </w:r>
      <w:r w:rsidR="00C76222">
        <w:rPr>
          <w:rFonts w:ascii="Arial" w:hAnsi="Arial" w:cs="Arial"/>
          <w:sz w:val="22"/>
          <w:szCs w:val="22"/>
        </w:rPr>
        <w:t> </w:t>
      </w:r>
      <w:r w:rsidRPr="00F467D9">
        <w:rPr>
          <w:rFonts w:ascii="Arial" w:hAnsi="Arial" w:cs="Arial"/>
          <w:sz w:val="22"/>
          <w:szCs w:val="22"/>
        </w:rPr>
        <w:t xml:space="preserve">postaci refundacji. </w:t>
      </w:r>
    </w:p>
    <w:p w14:paraId="7D8B7599" w14:textId="6C74EEE4" w:rsidR="00893279" w:rsidRPr="00F467D9" w:rsidRDefault="002677DE">
      <w:pPr>
        <w:pStyle w:val="Tekstpodstawowy"/>
        <w:numPr>
          <w:ilvl w:val="0"/>
          <w:numId w:val="24"/>
        </w:numPr>
        <w:spacing w:before="60" w:after="60"/>
        <w:ind w:left="426" w:hanging="426"/>
        <w:rPr>
          <w:rFonts w:ascii="Arial" w:hAnsi="Arial" w:cs="Arial"/>
          <w:sz w:val="22"/>
          <w:szCs w:val="22"/>
        </w:rPr>
      </w:pPr>
      <w:r w:rsidRPr="00F467D9">
        <w:rPr>
          <w:rFonts w:ascii="Arial" w:hAnsi="Arial" w:cs="Arial"/>
          <w:sz w:val="22"/>
          <w:szCs w:val="22"/>
        </w:rPr>
        <w:t>Beneficjent może ubiegać się</w:t>
      </w:r>
      <w:r w:rsidR="00F17972">
        <w:rPr>
          <w:rFonts w:ascii="Arial" w:hAnsi="Arial" w:cs="Arial"/>
          <w:sz w:val="22"/>
          <w:szCs w:val="22"/>
        </w:rPr>
        <w:t xml:space="preserve"> </w:t>
      </w:r>
      <w:r w:rsidR="00C76222" w:rsidRPr="00F467D9">
        <w:rPr>
          <w:rFonts w:ascii="Arial" w:hAnsi="Arial" w:cs="Arial"/>
          <w:sz w:val="22"/>
          <w:szCs w:val="22"/>
        </w:rPr>
        <w:t>o</w:t>
      </w:r>
      <w:r w:rsidR="00C76222">
        <w:rPr>
          <w:rFonts w:ascii="Arial" w:hAnsi="Arial" w:cs="Arial"/>
          <w:sz w:val="22"/>
          <w:szCs w:val="22"/>
        </w:rPr>
        <w:t> </w:t>
      </w:r>
      <w:r w:rsidRPr="00F467D9">
        <w:rPr>
          <w:rFonts w:ascii="Arial" w:hAnsi="Arial" w:cs="Arial"/>
          <w:sz w:val="22"/>
          <w:szCs w:val="22"/>
        </w:rPr>
        <w:t>wypłatę zaliczki nie częściej, niż raz</w:t>
      </w:r>
      <w:r w:rsidR="00F17972">
        <w:rPr>
          <w:rFonts w:ascii="Arial" w:hAnsi="Arial" w:cs="Arial"/>
          <w:sz w:val="22"/>
          <w:szCs w:val="22"/>
        </w:rPr>
        <w:t xml:space="preserve"> </w:t>
      </w:r>
      <w:r w:rsidR="00C76222" w:rsidRPr="00F467D9">
        <w:rPr>
          <w:rFonts w:ascii="Arial" w:hAnsi="Arial" w:cs="Arial"/>
          <w:sz w:val="22"/>
          <w:szCs w:val="22"/>
        </w:rPr>
        <w:t>w</w:t>
      </w:r>
      <w:r w:rsidR="00C76222">
        <w:rPr>
          <w:rFonts w:ascii="Arial" w:hAnsi="Arial" w:cs="Arial"/>
          <w:sz w:val="22"/>
          <w:szCs w:val="22"/>
        </w:rPr>
        <w:t> </w:t>
      </w:r>
      <w:r w:rsidRPr="00F467D9">
        <w:rPr>
          <w:rFonts w:ascii="Arial" w:hAnsi="Arial" w:cs="Arial"/>
          <w:sz w:val="22"/>
          <w:szCs w:val="22"/>
        </w:rPr>
        <w:t>miesiącu. Otrzymaną zaliczkę Beneficjent zobowiązany jest rozliczyć</w:t>
      </w:r>
      <w:r w:rsidR="00F17972">
        <w:rPr>
          <w:rFonts w:ascii="Arial" w:hAnsi="Arial" w:cs="Arial"/>
          <w:sz w:val="22"/>
          <w:szCs w:val="22"/>
        </w:rPr>
        <w:t xml:space="preserve"> </w:t>
      </w:r>
      <w:r w:rsidR="00C76222" w:rsidRPr="00F467D9">
        <w:rPr>
          <w:rFonts w:ascii="Arial" w:hAnsi="Arial" w:cs="Arial"/>
          <w:sz w:val="22"/>
          <w:szCs w:val="22"/>
        </w:rPr>
        <w:t>w</w:t>
      </w:r>
      <w:r w:rsidR="00C76222">
        <w:rPr>
          <w:rFonts w:ascii="Arial" w:hAnsi="Arial" w:cs="Arial"/>
          <w:sz w:val="22"/>
          <w:szCs w:val="22"/>
        </w:rPr>
        <w:t> </w:t>
      </w:r>
      <w:r w:rsidRPr="00F467D9">
        <w:rPr>
          <w:rFonts w:ascii="Arial" w:hAnsi="Arial" w:cs="Arial"/>
          <w:sz w:val="22"/>
          <w:szCs w:val="22"/>
        </w:rPr>
        <w:t>terminie 30 dni roboczych od dnia jej wpływu na rachunek bankowy Beneficjenta, za pomocą wniosku</w:t>
      </w:r>
      <w:r w:rsidR="00F17972">
        <w:rPr>
          <w:rFonts w:ascii="Arial" w:hAnsi="Arial" w:cs="Arial"/>
          <w:sz w:val="22"/>
          <w:szCs w:val="22"/>
        </w:rPr>
        <w:t xml:space="preserve"> </w:t>
      </w:r>
      <w:r w:rsidR="00C76222" w:rsidRPr="00F467D9">
        <w:rPr>
          <w:rFonts w:ascii="Arial" w:hAnsi="Arial" w:cs="Arial"/>
          <w:sz w:val="22"/>
          <w:szCs w:val="22"/>
        </w:rPr>
        <w:t>o</w:t>
      </w:r>
      <w:r w:rsidR="00C76222">
        <w:rPr>
          <w:rFonts w:ascii="Arial" w:hAnsi="Arial" w:cs="Arial"/>
          <w:sz w:val="22"/>
          <w:szCs w:val="22"/>
        </w:rPr>
        <w:t> </w:t>
      </w:r>
      <w:r w:rsidRPr="00F467D9">
        <w:rPr>
          <w:rFonts w:ascii="Arial" w:hAnsi="Arial" w:cs="Arial"/>
          <w:sz w:val="22"/>
          <w:szCs w:val="22"/>
        </w:rPr>
        <w:t xml:space="preserve">płatność, </w:t>
      </w:r>
      <w:r w:rsidRPr="00F467D9">
        <w:rPr>
          <w:rFonts w:ascii="Arial" w:hAnsi="Arial" w:cs="Arial"/>
          <w:sz w:val="22"/>
          <w:szCs w:val="22"/>
        </w:rPr>
        <w:br/>
        <w:t>o którym mowa</w:t>
      </w:r>
      <w:r w:rsidR="00F17972">
        <w:rPr>
          <w:rFonts w:ascii="Arial" w:hAnsi="Arial" w:cs="Arial"/>
          <w:sz w:val="22"/>
          <w:szCs w:val="22"/>
        </w:rPr>
        <w:t xml:space="preserve"> </w:t>
      </w:r>
      <w:r w:rsidR="00C76222" w:rsidRPr="00F467D9">
        <w:rPr>
          <w:rFonts w:ascii="Arial" w:hAnsi="Arial" w:cs="Arial"/>
          <w:sz w:val="22"/>
          <w:szCs w:val="22"/>
        </w:rPr>
        <w:t>w</w:t>
      </w:r>
      <w:r w:rsidR="00F17972">
        <w:rPr>
          <w:rFonts w:ascii="Arial" w:hAnsi="Arial" w:cs="Arial"/>
          <w:sz w:val="22"/>
          <w:szCs w:val="22"/>
        </w:rPr>
        <w:t xml:space="preserve"> </w:t>
      </w:r>
      <w:r w:rsidRPr="00F467D9">
        <w:rPr>
          <w:rFonts w:ascii="Arial" w:hAnsi="Arial" w:cs="Arial"/>
          <w:sz w:val="22"/>
          <w:szCs w:val="22"/>
        </w:rPr>
        <w:t>ust. 8 pkt 1 oraz na zasadach określonych</w:t>
      </w:r>
      <w:r w:rsidR="00F17972">
        <w:rPr>
          <w:rFonts w:ascii="Arial" w:hAnsi="Arial" w:cs="Arial"/>
          <w:sz w:val="22"/>
          <w:szCs w:val="22"/>
        </w:rPr>
        <w:t xml:space="preserve"> </w:t>
      </w:r>
      <w:r w:rsidR="00C76222" w:rsidRPr="00F467D9">
        <w:rPr>
          <w:rFonts w:ascii="Arial" w:hAnsi="Arial" w:cs="Arial"/>
          <w:sz w:val="22"/>
          <w:szCs w:val="22"/>
        </w:rPr>
        <w:t>w</w:t>
      </w:r>
      <w:r w:rsidR="00C76222">
        <w:rPr>
          <w:rFonts w:ascii="Arial" w:hAnsi="Arial" w:cs="Arial"/>
          <w:sz w:val="22"/>
          <w:szCs w:val="22"/>
        </w:rPr>
        <w:t> </w:t>
      </w:r>
      <w:r w:rsidRPr="00F467D9">
        <w:rPr>
          <w:rFonts w:ascii="Arial" w:hAnsi="Arial" w:cs="Arial"/>
          <w:sz w:val="22"/>
          <w:szCs w:val="22"/>
        </w:rPr>
        <w:t>art. 189 ust. 3 ustawy</w:t>
      </w:r>
      <w:r w:rsidR="00C809D4" w:rsidRPr="00F467D9">
        <w:rPr>
          <w:rFonts w:ascii="Arial" w:hAnsi="Arial" w:cs="Arial"/>
          <w:sz w:val="22"/>
          <w:szCs w:val="22"/>
        </w:rPr>
        <w:br/>
      </w:r>
      <w:r w:rsidRPr="00F467D9">
        <w:rPr>
          <w:rFonts w:ascii="Arial" w:hAnsi="Arial" w:cs="Arial"/>
          <w:sz w:val="22"/>
          <w:szCs w:val="22"/>
        </w:rPr>
        <w:t>o finansach publicznych</w:t>
      </w:r>
      <w:r w:rsidR="00C76222">
        <w:rPr>
          <w:rFonts w:ascii="Arial" w:hAnsi="Arial" w:cs="Arial"/>
          <w:sz w:val="22"/>
          <w:szCs w:val="22"/>
        </w:rPr>
        <w:t xml:space="preserve"> </w:t>
      </w:r>
    </w:p>
    <w:p w14:paraId="6A2B75FA" w14:textId="73A11FDC" w:rsidR="00893279" w:rsidRPr="00F467D9" w:rsidRDefault="002677DE">
      <w:pPr>
        <w:pStyle w:val="Tekstpodstawowy"/>
        <w:numPr>
          <w:ilvl w:val="0"/>
          <w:numId w:val="24"/>
        </w:numPr>
        <w:spacing w:before="60" w:after="60"/>
        <w:ind w:left="426" w:hanging="426"/>
        <w:rPr>
          <w:rFonts w:ascii="Arial" w:hAnsi="Arial" w:cs="Arial"/>
          <w:sz w:val="22"/>
          <w:szCs w:val="22"/>
        </w:rPr>
      </w:pPr>
      <w:r w:rsidRPr="00F467D9">
        <w:rPr>
          <w:rFonts w:ascii="Arial" w:hAnsi="Arial" w:cs="Arial"/>
          <w:sz w:val="22"/>
          <w:szCs w:val="22"/>
        </w:rPr>
        <w:t>Każda kolejna transza dofinansowania</w:t>
      </w:r>
      <w:r w:rsidR="00F17972">
        <w:rPr>
          <w:rFonts w:ascii="Arial" w:hAnsi="Arial" w:cs="Arial"/>
          <w:sz w:val="22"/>
          <w:szCs w:val="22"/>
        </w:rPr>
        <w:t xml:space="preserve"> </w:t>
      </w:r>
      <w:r w:rsidR="00C76222" w:rsidRPr="00F467D9">
        <w:rPr>
          <w:rFonts w:ascii="Arial" w:hAnsi="Arial" w:cs="Arial"/>
          <w:sz w:val="22"/>
          <w:szCs w:val="22"/>
        </w:rPr>
        <w:t>w</w:t>
      </w:r>
      <w:r w:rsidR="00C76222">
        <w:rPr>
          <w:rFonts w:ascii="Arial" w:hAnsi="Arial" w:cs="Arial"/>
          <w:sz w:val="22"/>
          <w:szCs w:val="22"/>
        </w:rPr>
        <w:t> </w:t>
      </w:r>
      <w:r w:rsidRPr="00F467D9">
        <w:rPr>
          <w:rFonts w:ascii="Arial" w:hAnsi="Arial" w:cs="Arial"/>
          <w:sz w:val="22"/>
          <w:szCs w:val="22"/>
        </w:rPr>
        <w:t>formie zaliczki może być przekazana Beneficjentowi po rozliczeniu 100% poprzedniej transzy zaliczki.</w:t>
      </w:r>
    </w:p>
    <w:p w14:paraId="2059DA5A" w14:textId="171AC008" w:rsidR="00893279" w:rsidRPr="00F467D9" w:rsidRDefault="002677DE">
      <w:pPr>
        <w:pStyle w:val="Tekstpodstawowy"/>
        <w:numPr>
          <w:ilvl w:val="0"/>
          <w:numId w:val="24"/>
        </w:numPr>
        <w:spacing w:before="60" w:after="60"/>
        <w:ind w:left="426" w:hanging="426"/>
        <w:jc w:val="left"/>
        <w:rPr>
          <w:rFonts w:ascii="Arial" w:hAnsi="Arial" w:cs="Arial"/>
          <w:sz w:val="22"/>
          <w:szCs w:val="22"/>
        </w:rPr>
      </w:pPr>
      <w:r w:rsidRPr="00F467D9">
        <w:rPr>
          <w:rFonts w:ascii="Arial" w:hAnsi="Arial" w:cs="Arial"/>
          <w:sz w:val="22"/>
          <w:szCs w:val="22"/>
        </w:rPr>
        <w:t>Warunkiem otrzymania dofinansowania</w:t>
      </w:r>
      <w:r w:rsidR="00F17972">
        <w:rPr>
          <w:rFonts w:ascii="Arial" w:hAnsi="Arial" w:cs="Arial"/>
          <w:sz w:val="22"/>
          <w:szCs w:val="22"/>
        </w:rPr>
        <w:t xml:space="preserve"> </w:t>
      </w:r>
      <w:r w:rsidR="00C76222" w:rsidRPr="00F467D9">
        <w:rPr>
          <w:rFonts w:ascii="Arial" w:hAnsi="Arial" w:cs="Arial"/>
          <w:sz w:val="22"/>
          <w:szCs w:val="22"/>
        </w:rPr>
        <w:t>w</w:t>
      </w:r>
      <w:r w:rsidR="00C76222">
        <w:rPr>
          <w:rFonts w:ascii="Arial" w:hAnsi="Arial" w:cs="Arial"/>
          <w:sz w:val="22"/>
          <w:szCs w:val="22"/>
        </w:rPr>
        <w:t> </w:t>
      </w:r>
      <w:r w:rsidRPr="00F467D9">
        <w:rPr>
          <w:rFonts w:ascii="Arial" w:hAnsi="Arial" w:cs="Arial"/>
          <w:sz w:val="22"/>
          <w:szCs w:val="22"/>
        </w:rPr>
        <w:t>formie zaliczki jest:</w:t>
      </w:r>
    </w:p>
    <w:p w14:paraId="3E22EAE2" w14:textId="7EC7F0D7" w:rsidR="00893279" w:rsidRPr="00F467D9" w:rsidRDefault="002677DE" w:rsidP="00381477">
      <w:pPr>
        <w:pStyle w:val="Akapitzlist"/>
        <w:numPr>
          <w:ilvl w:val="0"/>
          <w:numId w:val="49"/>
        </w:numPr>
        <w:spacing w:before="60" w:after="60"/>
        <w:jc w:val="both"/>
        <w:rPr>
          <w:rFonts w:ascii="Arial" w:hAnsi="Arial" w:cs="Arial"/>
          <w:sz w:val="22"/>
          <w:szCs w:val="22"/>
        </w:rPr>
      </w:pPr>
      <w:r w:rsidRPr="00F467D9">
        <w:rPr>
          <w:rFonts w:ascii="Arial" w:hAnsi="Arial" w:cs="Arial"/>
          <w:sz w:val="22"/>
          <w:szCs w:val="22"/>
        </w:rPr>
        <w:t>złożenie wniosku</w:t>
      </w:r>
      <w:r w:rsidR="00F17972">
        <w:rPr>
          <w:rFonts w:ascii="Arial" w:hAnsi="Arial" w:cs="Arial"/>
          <w:sz w:val="22"/>
          <w:szCs w:val="22"/>
        </w:rPr>
        <w:t xml:space="preserve"> </w:t>
      </w:r>
      <w:r w:rsidR="00C76222" w:rsidRPr="00F467D9">
        <w:rPr>
          <w:rFonts w:ascii="Arial" w:hAnsi="Arial" w:cs="Arial"/>
          <w:sz w:val="22"/>
          <w:szCs w:val="22"/>
        </w:rPr>
        <w:t>o</w:t>
      </w:r>
      <w:r w:rsidR="00C76222">
        <w:rPr>
          <w:rFonts w:ascii="Arial" w:hAnsi="Arial" w:cs="Arial"/>
          <w:sz w:val="22"/>
          <w:szCs w:val="22"/>
        </w:rPr>
        <w:t> </w:t>
      </w:r>
      <w:r w:rsidRPr="00F467D9">
        <w:rPr>
          <w:rFonts w:ascii="Arial" w:hAnsi="Arial" w:cs="Arial"/>
          <w:sz w:val="22"/>
          <w:szCs w:val="22"/>
        </w:rPr>
        <w:t>płatność zaliczkową; udokumentowanie konieczności poniesienia bezpośredniego wydatku Projektu, poprzez przedstawienie kopii podpisanej umowy</w:t>
      </w:r>
      <w:r w:rsidR="00F17972">
        <w:rPr>
          <w:rFonts w:ascii="Arial" w:hAnsi="Arial" w:cs="Arial"/>
          <w:sz w:val="22"/>
          <w:szCs w:val="22"/>
        </w:rPr>
        <w:t xml:space="preserve"> </w:t>
      </w:r>
      <w:r w:rsidR="00C76222" w:rsidRPr="00F467D9">
        <w:rPr>
          <w:rFonts w:ascii="Arial" w:hAnsi="Arial" w:cs="Arial"/>
          <w:sz w:val="22"/>
          <w:szCs w:val="22"/>
        </w:rPr>
        <w:t>z</w:t>
      </w:r>
      <w:r w:rsidR="00C76222">
        <w:rPr>
          <w:rFonts w:ascii="Arial" w:hAnsi="Arial" w:cs="Arial"/>
          <w:sz w:val="22"/>
          <w:szCs w:val="22"/>
        </w:rPr>
        <w:t> </w:t>
      </w:r>
      <w:r w:rsidRPr="00F467D9">
        <w:rPr>
          <w:rFonts w:ascii="Arial" w:hAnsi="Arial" w:cs="Arial"/>
          <w:sz w:val="22"/>
          <w:szCs w:val="22"/>
        </w:rPr>
        <w:t>wykonawcą/dostawcą tej części Projektu, którego dotyczy wniosek</w:t>
      </w:r>
      <w:r w:rsidR="00F17972">
        <w:rPr>
          <w:rFonts w:ascii="Arial" w:hAnsi="Arial" w:cs="Arial"/>
          <w:sz w:val="22"/>
          <w:szCs w:val="22"/>
        </w:rPr>
        <w:t xml:space="preserve"> </w:t>
      </w:r>
      <w:r w:rsidR="00C76222" w:rsidRPr="00F467D9">
        <w:rPr>
          <w:rFonts w:ascii="Arial" w:hAnsi="Arial" w:cs="Arial"/>
          <w:sz w:val="22"/>
          <w:szCs w:val="22"/>
        </w:rPr>
        <w:t>o</w:t>
      </w:r>
      <w:r w:rsidR="00C76222">
        <w:rPr>
          <w:rFonts w:ascii="Arial" w:hAnsi="Arial" w:cs="Arial"/>
          <w:sz w:val="22"/>
          <w:szCs w:val="22"/>
        </w:rPr>
        <w:t> </w:t>
      </w:r>
      <w:r w:rsidRPr="00F467D9">
        <w:rPr>
          <w:rFonts w:ascii="Arial" w:hAnsi="Arial" w:cs="Arial"/>
          <w:sz w:val="22"/>
          <w:szCs w:val="22"/>
        </w:rPr>
        <w:t>płatność zaliczkową lub kopii podpisanej umowy</w:t>
      </w:r>
      <w:r w:rsidR="00F17972">
        <w:rPr>
          <w:rFonts w:ascii="Arial" w:hAnsi="Arial" w:cs="Arial"/>
          <w:sz w:val="22"/>
          <w:szCs w:val="22"/>
        </w:rPr>
        <w:t xml:space="preserve"> </w:t>
      </w:r>
      <w:r w:rsidR="00C76222" w:rsidRPr="00F467D9">
        <w:rPr>
          <w:rFonts w:ascii="Arial" w:hAnsi="Arial" w:cs="Arial"/>
          <w:sz w:val="22"/>
          <w:szCs w:val="22"/>
        </w:rPr>
        <w:t>z</w:t>
      </w:r>
      <w:r w:rsidR="00C76222">
        <w:rPr>
          <w:rFonts w:ascii="Arial" w:hAnsi="Arial" w:cs="Arial"/>
          <w:sz w:val="22"/>
          <w:szCs w:val="22"/>
        </w:rPr>
        <w:t> </w:t>
      </w:r>
      <w:r w:rsidRPr="00F467D9">
        <w:rPr>
          <w:rFonts w:ascii="Arial" w:hAnsi="Arial" w:cs="Arial"/>
          <w:sz w:val="22"/>
          <w:szCs w:val="22"/>
        </w:rPr>
        <w:t>wykonawcą/dostawcą na realizację całego Projektu,</w:t>
      </w:r>
      <w:r w:rsidR="00F17972">
        <w:rPr>
          <w:rFonts w:ascii="Arial" w:hAnsi="Arial" w:cs="Arial"/>
          <w:sz w:val="22"/>
          <w:szCs w:val="22"/>
        </w:rPr>
        <w:t xml:space="preserve"> </w:t>
      </w:r>
      <w:r w:rsidR="00C76222" w:rsidRPr="00F467D9">
        <w:rPr>
          <w:rFonts w:ascii="Arial" w:hAnsi="Arial" w:cs="Arial"/>
          <w:sz w:val="22"/>
          <w:szCs w:val="22"/>
        </w:rPr>
        <w:t>w</w:t>
      </w:r>
      <w:r w:rsidR="00C76222">
        <w:rPr>
          <w:rFonts w:ascii="Arial" w:hAnsi="Arial" w:cs="Arial"/>
          <w:sz w:val="22"/>
          <w:szCs w:val="22"/>
        </w:rPr>
        <w:t> </w:t>
      </w:r>
      <w:r w:rsidRPr="00F467D9">
        <w:rPr>
          <w:rFonts w:ascii="Arial" w:hAnsi="Arial" w:cs="Arial"/>
          <w:sz w:val="22"/>
          <w:szCs w:val="22"/>
        </w:rPr>
        <w:t>przypadku, gdy całość Projektu realizowana jest</w:t>
      </w:r>
      <w:r w:rsidR="00F17972">
        <w:rPr>
          <w:rFonts w:ascii="Arial" w:hAnsi="Arial" w:cs="Arial"/>
          <w:sz w:val="22"/>
          <w:szCs w:val="22"/>
        </w:rPr>
        <w:t xml:space="preserve"> </w:t>
      </w:r>
      <w:r w:rsidR="00C76222" w:rsidRPr="00F467D9">
        <w:rPr>
          <w:rFonts w:ascii="Arial" w:hAnsi="Arial" w:cs="Arial"/>
          <w:sz w:val="22"/>
          <w:szCs w:val="22"/>
        </w:rPr>
        <w:t>w</w:t>
      </w:r>
      <w:r w:rsidR="00C76222">
        <w:rPr>
          <w:rFonts w:ascii="Arial" w:hAnsi="Arial" w:cs="Arial"/>
          <w:sz w:val="22"/>
          <w:szCs w:val="22"/>
        </w:rPr>
        <w:t> </w:t>
      </w:r>
      <w:r w:rsidRPr="00F467D9">
        <w:rPr>
          <w:rFonts w:ascii="Arial" w:hAnsi="Arial" w:cs="Arial"/>
          <w:sz w:val="22"/>
          <w:szCs w:val="22"/>
        </w:rPr>
        <w:t>ramach jednej umowy;</w:t>
      </w:r>
    </w:p>
    <w:p w14:paraId="5C99B36C" w14:textId="6B38AB77" w:rsidR="00893279" w:rsidRPr="00F467D9" w:rsidRDefault="002677DE">
      <w:pPr>
        <w:pStyle w:val="Akapitzlist"/>
        <w:numPr>
          <w:ilvl w:val="0"/>
          <w:numId w:val="49"/>
        </w:numPr>
        <w:spacing w:before="60" w:after="60"/>
        <w:jc w:val="both"/>
        <w:rPr>
          <w:rFonts w:ascii="Arial" w:hAnsi="Arial" w:cs="Arial"/>
          <w:sz w:val="22"/>
          <w:szCs w:val="22"/>
        </w:rPr>
      </w:pPr>
      <w:r w:rsidRPr="00F467D9">
        <w:rPr>
          <w:rFonts w:ascii="Arial" w:hAnsi="Arial" w:cs="Arial"/>
          <w:sz w:val="22"/>
          <w:szCs w:val="22"/>
        </w:rPr>
        <w:t>przedstawienie przez Beneficjenta zaświadczenia</w:t>
      </w:r>
      <w:r w:rsidR="00F17972">
        <w:rPr>
          <w:rFonts w:ascii="Arial" w:hAnsi="Arial" w:cs="Arial"/>
          <w:sz w:val="22"/>
          <w:szCs w:val="22"/>
        </w:rPr>
        <w:t xml:space="preserve"> </w:t>
      </w:r>
      <w:r w:rsidR="00C76222" w:rsidRPr="00F467D9">
        <w:rPr>
          <w:rFonts w:ascii="Arial" w:hAnsi="Arial" w:cs="Arial"/>
          <w:sz w:val="22"/>
          <w:szCs w:val="22"/>
        </w:rPr>
        <w:t>z</w:t>
      </w:r>
      <w:r w:rsidR="00C76222">
        <w:rPr>
          <w:rFonts w:ascii="Arial" w:hAnsi="Arial" w:cs="Arial"/>
          <w:sz w:val="22"/>
          <w:szCs w:val="22"/>
        </w:rPr>
        <w:t> </w:t>
      </w:r>
      <w:r w:rsidRPr="00F467D9">
        <w:rPr>
          <w:rFonts w:ascii="Arial" w:hAnsi="Arial" w:cs="Arial"/>
          <w:sz w:val="22"/>
          <w:szCs w:val="22"/>
        </w:rPr>
        <w:t>banku</w:t>
      </w:r>
      <w:r w:rsidR="00F17972">
        <w:rPr>
          <w:rFonts w:ascii="Arial" w:hAnsi="Arial" w:cs="Arial"/>
          <w:sz w:val="22"/>
          <w:szCs w:val="22"/>
        </w:rPr>
        <w:t xml:space="preserve"> </w:t>
      </w:r>
      <w:r w:rsidR="00C76222" w:rsidRPr="00F467D9">
        <w:rPr>
          <w:rFonts w:ascii="Arial" w:hAnsi="Arial" w:cs="Arial"/>
          <w:sz w:val="22"/>
          <w:szCs w:val="22"/>
        </w:rPr>
        <w:t>o</w:t>
      </w:r>
      <w:r w:rsidR="00C76222">
        <w:rPr>
          <w:rFonts w:ascii="Arial" w:hAnsi="Arial" w:cs="Arial"/>
          <w:sz w:val="22"/>
          <w:szCs w:val="22"/>
        </w:rPr>
        <w:t> </w:t>
      </w:r>
      <w:r w:rsidRPr="00F467D9">
        <w:rPr>
          <w:rFonts w:ascii="Arial" w:hAnsi="Arial" w:cs="Arial"/>
          <w:sz w:val="22"/>
          <w:szCs w:val="22"/>
        </w:rPr>
        <w:t>braku obciążeń kont Beneficjenta, skutkujących zajęciem środków na rachunku Beneficjenta, wydanego nie dawniej, niż 7 dni przed złożeniem wniosku</w:t>
      </w:r>
      <w:r w:rsidR="00F17972">
        <w:rPr>
          <w:rFonts w:ascii="Arial" w:hAnsi="Arial" w:cs="Arial"/>
          <w:sz w:val="22"/>
          <w:szCs w:val="22"/>
        </w:rPr>
        <w:t xml:space="preserve"> </w:t>
      </w:r>
      <w:r w:rsidR="00C76222" w:rsidRPr="00F467D9">
        <w:rPr>
          <w:rFonts w:ascii="Arial" w:hAnsi="Arial" w:cs="Arial"/>
          <w:sz w:val="22"/>
          <w:szCs w:val="22"/>
        </w:rPr>
        <w:t>o</w:t>
      </w:r>
      <w:r w:rsidR="00C76222">
        <w:rPr>
          <w:rFonts w:ascii="Arial" w:hAnsi="Arial" w:cs="Arial"/>
          <w:sz w:val="22"/>
          <w:szCs w:val="22"/>
        </w:rPr>
        <w:t> </w:t>
      </w:r>
      <w:r w:rsidRPr="00F467D9">
        <w:rPr>
          <w:rFonts w:ascii="Arial" w:hAnsi="Arial" w:cs="Arial"/>
          <w:sz w:val="22"/>
          <w:szCs w:val="22"/>
        </w:rPr>
        <w:t>płatność zaliczkową;</w:t>
      </w:r>
    </w:p>
    <w:p w14:paraId="0F850F7A" w14:textId="23F114F8" w:rsidR="00893279" w:rsidRPr="00F467D9" w:rsidRDefault="002677DE">
      <w:pPr>
        <w:pStyle w:val="Akapitzlist"/>
        <w:numPr>
          <w:ilvl w:val="0"/>
          <w:numId w:val="49"/>
        </w:numPr>
        <w:spacing w:before="60" w:after="60"/>
        <w:jc w:val="both"/>
        <w:rPr>
          <w:rFonts w:ascii="Arial" w:hAnsi="Arial" w:cs="Arial"/>
          <w:sz w:val="22"/>
          <w:szCs w:val="22"/>
        </w:rPr>
      </w:pPr>
      <w:r w:rsidRPr="00F467D9">
        <w:rPr>
          <w:rFonts w:ascii="Arial" w:hAnsi="Arial" w:cs="Arial"/>
          <w:sz w:val="22"/>
          <w:szCs w:val="22"/>
        </w:rPr>
        <w:t xml:space="preserve">wniesienie przez Beneficjenta zabezpieczenia prawidłowej realizacji Umowy, </w:t>
      </w:r>
      <w:r w:rsidRPr="00F467D9">
        <w:rPr>
          <w:rFonts w:ascii="Arial" w:hAnsi="Arial" w:cs="Arial"/>
          <w:sz w:val="22"/>
          <w:szCs w:val="22"/>
        </w:rPr>
        <w:br/>
        <w:t>o którym mowa</w:t>
      </w:r>
      <w:r w:rsidR="00F17972">
        <w:rPr>
          <w:rFonts w:ascii="Arial" w:hAnsi="Arial" w:cs="Arial"/>
          <w:sz w:val="22"/>
          <w:szCs w:val="22"/>
        </w:rPr>
        <w:t xml:space="preserve"> </w:t>
      </w:r>
      <w:r w:rsidR="00C76222" w:rsidRPr="00F467D9">
        <w:rPr>
          <w:rFonts w:ascii="Arial" w:hAnsi="Arial" w:cs="Arial"/>
          <w:sz w:val="22"/>
          <w:szCs w:val="22"/>
        </w:rPr>
        <w:t>w</w:t>
      </w:r>
      <w:r w:rsidR="00C76222">
        <w:rPr>
          <w:rFonts w:ascii="Arial" w:hAnsi="Arial" w:cs="Arial"/>
          <w:sz w:val="22"/>
          <w:szCs w:val="22"/>
        </w:rPr>
        <w:t> </w:t>
      </w:r>
      <w:r w:rsidRPr="00F467D9">
        <w:rPr>
          <w:rFonts w:ascii="Arial" w:hAnsi="Arial" w:cs="Arial"/>
          <w:sz w:val="22"/>
          <w:szCs w:val="22"/>
        </w:rPr>
        <w:t>§ 9 Umowy.</w:t>
      </w:r>
    </w:p>
    <w:p w14:paraId="7EAF7B9B" w14:textId="5E7F9364" w:rsidR="00893279" w:rsidRPr="00F467D9" w:rsidRDefault="002677DE">
      <w:pPr>
        <w:pStyle w:val="Akapitzlist"/>
        <w:numPr>
          <w:ilvl w:val="0"/>
          <w:numId w:val="24"/>
        </w:numPr>
        <w:spacing w:before="60" w:after="60"/>
        <w:ind w:left="426" w:hanging="426"/>
        <w:jc w:val="both"/>
        <w:rPr>
          <w:rFonts w:ascii="Arial" w:hAnsi="Arial" w:cs="Arial"/>
          <w:sz w:val="22"/>
          <w:szCs w:val="22"/>
        </w:rPr>
      </w:pPr>
      <w:r w:rsidRPr="00F467D9">
        <w:rPr>
          <w:rFonts w:ascii="Arial" w:hAnsi="Arial" w:cs="Arial"/>
          <w:sz w:val="22"/>
          <w:szCs w:val="22"/>
        </w:rPr>
        <w:t>Wypłata zaliczki na rzecz Beneficjenta nastąpi</w:t>
      </w:r>
      <w:r w:rsidR="00F17972">
        <w:rPr>
          <w:rFonts w:ascii="Arial" w:hAnsi="Arial" w:cs="Arial"/>
          <w:sz w:val="22"/>
          <w:szCs w:val="22"/>
        </w:rPr>
        <w:t xml:space="preserve"> </w:t>
      </w:r>
      <w:r w:rsidR="00C76222" w:rsidRPr="00F467D9">
        <w:rPr>
          <w:rFonts w:ascii="Arial" w:hAnsi="Arial" w:cs="Arial"/>
          <w:sz w:val="22"/>
          <w:szCs w:val="22"/>
        </w:rPr>
        <w:t>w</w:t>
      </w:r>
      <w:r w:rsidR="00C76222">
        <w:rPr>
          <w:rFonts w:ascii="Arial" w:hAnsi="Arial" w:cs="Arial"/>
          <w:sz w:val="22"/>
          <w:szCs w:val="22"/>
        </w:rPr>
        <w:t> </w:t>
      </w:r>
      <w:r w:rsidRPr="00F467D9">
        <w:rPr>
          <w:rFonts w:ascii="Arial" w:hAnsi="Arial" w:cs="Arial"/>
          <w:sz w:val="22"/>
          <w:szCs w:val="22"/>
        </w:rPr>
        <w:t>terminie 30 dni od dnia spełnienia wymogów,</w:t>
      </w:r>
      <w:r w:rsidR="00F17972">
        <w:rPr>
          <w:rFonts w:ascii="Arial" w:hAnsi="Arial" w:cs="Arial"/>
          <w:sz w:val="22"/>
          <w:szCs w:val="22"/>
        </w:rPr>
        <w:t xml:space="preserve"> </w:t>
      </w:r>
      <w:r w:rsidR="00C76222" w:rsidRPr="00F467D9">
        <w:rPr>
          <w:rFonts w:ascii="Arial" w:hAnsi="Arial" w:cs="Arial"/>
          <w:sz w:val="22"/>
          <w:szCs w:val="22"/>
        </w:rPr>
        <w:t>o</w:t>
      </w:r>
      <w:r w:rsidR="00C76222">
        <w:rPr>
          <w:rFonts w:ascii="Arial" w:hAnsi="Arial" w:cs="Arial"/>
          <w:sz w:val="22"/>
          <w:szCs w:val="22"/>
        </w:rPr>
        <w:t> </w:t>
      </w:r>
      <w:r w:rsidRPr="00F467D9">
        <w:rPr>
          <w:rFonts w:ascii="Arial" w:hAnsi="Arial" w:cs="Arial"/>
          <w:sz w:val="22"/>
          <w:szCs w:val="22"/>
        </w:rPr>
        <w:t>których mowa</w:t>
      </w:r>
      <w:r w:rsidR="00F17972">
        <w:rPr>
          <w:rFonts w:ascii="Arial" w:hAnsi="Arial" w:cs="Arial"/>
          <w:sz w:val="22"/>
          <w:szCs w:val="22"/>
        </w:rPr>
        <w:t xml:space="preserve"> </w:t>
      </w:r>
      <w:r w:rsidR="00C76222" w:rsidRPr="00F467D9">
        <w:rPr>
          <w:rFonts w:ascii="Arial" w:hAnsi="Arial" w:cs="Arial"/>
          <w:sz w:val="22"/>
          <w:szCs w:val="22"/>
        </w:rPr>
        <w:t>w</w:t>
      </w:r>
      <w:r w:rsidR="00C76222">
        <w:rPr>
          <w:rFonts w:ascii="Arial" w:hAnsi="Arial" w:cs="Arial"/>
          <w:sz w:val="22"/>
          <w:szCs w:val="22"/>
        </w:rPr>
        <w:t> </w:t>
      </w:r>
      <w:r w:rsidRPr="00F467D9">
        <w:rPr>
          <w:rFonts w:ascii="Arial" w:hAnsi="Arial" w:cs="Arial"/>
          <w:sz w:val="22"/>
          <w:szCs w:val="22"/>
        </w:rPr>
        <w:t>ust. 5, pod warunkiem wystarczającej ilości środków</w:t>
      </w:r>
      <w:r w:rsidR="00F17972">
        <w:rPr>
          <w:rFonts w:ascii="Arial" w:hAnsi="Arial" w:cs="Arial"/>
          <w:sz w:val="22"/>
          <w:szCs w:val="22"/>
        </w:rPr>
        <w:t xml:space="preserve"> </w:t>
      </w:r>
      <w:r w:rsidRPr="00F467D9">
        <w:rPr>
          <w:rFonts w:ascii="Arial" w:hAnsi="Arial" w:cs="Arial"/>
          <w:sz w:val="22"/>
          <w:szCs w:val="22"/>
        </w:rPr>
        <w:t>na rachunku</w:t>
      </w:r>
      <w:r w:rsidR="00F17972">
        <w:rPr>
          <w:rFonts w:ascii="Arial" w:hAnsi="Arial" w:cs="Arial"/>
          <w:sz w:val="22"/>
          <w:szCs w:val="22"/>
        </w:rPr>
        <w:t xml:space="preserve"> </w:t>
      </w:r>
      <w:r w:rsidR="00C76222" w:rsidRPr="00F467D9">
        <w:rPr>
          <w:rFonts w:ascii="Arial" w:hAnsi="Arial" w:cs="Arial"/>
          <w:sz w:val="22"/>
          <w:szCs w:val="22"/>
        </w:rPr>
        <w:t>w</w:t>
      </w:r>
      <w:r w:rsidR="00C76222">
        <w:rPr>
          <w:rFonts w:ascii="Arial" w:hAnsi="Arial" w:cs="Arial"/>
          <w:sz w:val="22"/>
          <w:szCs w:val="22"/>
        </w:rPr>
        <w:t> </w:t>
      </w:r>
      <w:r w:rsidRPr="00F467D9">
        <w:rPr>
          <w:rFonts w:ascii="Arial" w:hAnsi="Arial" w:cs="Arial"/>
          <w:sz w:val="22"/>
          <w:szCs w:val="22"/>
        </w:rPr>
        <w:t>BGK.</w:t>
      </w:r>
      <w:r w:rsidR="00F17972">
        <w:rPr>
          <w:rFonts w:ascii="Arial" w:hAnsi="Arial" w:cs="Arial"/>
          <w:sz w:val="22"/>
          <w:szCs w:val="22"/>
        </w:rPr>
        <w:t xml:space="preserve"> </w:t>
      </w:r>
      <w:r w:rsidR="00C76222" w:rsidRPr="00F467D9">
        <w:rPr>
          <w:rFonts w:ascii="Arial" w:hAnsi="Arial" w:cs="Arial"/>
          <w:sz w:val="22"/>
          <w:szCs w:val="22"/>
        </w:rPr>
        <w:t>W</w:t>
      </w:r>
      <w:r w:rsidR="00C76222">
        <w:rPr>
          <w:rFonts w:ascii="Arial" w:hAnsi="Arial" w:cs="Arial"/>
          <w:sz w:val="22"/>
          <w:szCs w:val="22"/>
        </w:rPr>
        <w:t> </w:t>
      </w:r>
      <w:r w:rsidRPr="00F467D9">
        <w:rPr>
          <w:rFonts w:ascii="Arial" w:hAnsi="Arial" w:cs="Arial"/>
          <w:sz w:val="22"/>
          <w:szCs w:val="22"/>
        </w:rPr>
        <w:t>przypadku braku środków wypłata nastąpi niezwłocznie po uzyskaniu upoważnienia przez Instytucję Zarządzającą od właściwego ministra do wydawania zgody na dokonywanie płatności,</w:t>
      </w:r>
      <w:r w:rsidR="00F17972">
        <w:rPr>
          <w:rFonts w:ascii="Arial" w:hAnsi="Arial" w:cs="Arial"/>
          <w:sz w:val="22"/>
          <w:szCs w:val="22"/>
        </w:rPr>
        <w:t xml:space="preserve"> </w:t>
      </w:r>
      <w:r w:rsidR="00C76222" w:rsidRPr="00F467D9">
        <w:rPr>
          <w:rFonts w:ascii="Arial" w:hAnsi="Arial" w:cs="Arial"/>
          <w:sz w:val="22"/>
          <w:szCs w:val="22"/>
        </w:rPr>
        <w:t>z</w:t>
      </w:r>
      <w:r w:rsidR="00C76222">
        <w:rPr>
          <w:rFonts w:ascii="Arial" w:hAnsi="Arial" w:cs="Arial"/>
          <w:sz w:val="22"/>
          <w:szCs w:val="22"/>
        </w:rPr>
        <w:t> </w:t>
      </w:r>
      <w:r w:rsidRPr="00F467D9">
        <w:rPr>
          <w:rFonts w:ascii="Arial" w:hAnsi="Arial" w:cs="Arial"/>
          <w:sz w:val="22"/>
          <w:szCs w:val="22"/>
        </w:rPr>
        <w:t>zastrzeżeniem ust.7. Za okres poprzedzający wypłatę nie przysługują Beneficjentowi</w:t>
      </w:r>
      <w:r w:rsidR="00F17972">
        <w:rPr>
          <w:rFonts w:ascii="Arial" w:hAnsi="Arial" w:cs="Arial"/>
          <w:sz w:val="22"/>
          <w:szCs w:val="22"/>
        </w:rPr>
        <w:t xml:space="preserve"> </w:t>
      </w:r>
      <w:r w:rsidR="00C76222" w:rsidRPr="00F467D9">
        <w:rPr>
          <w:rFonts w:ascii="Arial" w:hAnsi="Arial" w:cs="Arial"/>
          <w:sz w:val="22"/>
          <w:szCs w:val="22"/>
        </w:rPr>
        <w:t>w</w:t>
      </w:r>
      <w:r w:rsidR="00C76222">
        <w:rPr>
          <w:rFonts w:ascii="Arial" w:hAnsi="Arial" w:cs="Arial"/>
          <w:sz w:val="22"/>
          <w:szCs w:val="22"/>
        </w:rPr>
        <w:t> </w:t>
      </w:r>
      <w:r w:rsidRPr="00F467D9">
        <w:rPr>
          <w:rFonts w:ascii="Arial" w:hAnsi="Arial" w:cs="Arial"/>
          <w:sz w:val="22"/>
          <w:szCs w:val="22"/>
        </w:rPr>
        <w:t>stosunku do Instytucji Zarządzającej jakiekolwiek roszczenia,</w:t>
      </w:r>
      <w:r w:rsidR="00F17972">
        <w:rPr>
          <w:rFonts w:ascii="Arial" w:hAnsi="Arial" w:cs="Arial"/>
          <w:sz w:val="22"/>
          <w:szCs w:val="22"/>
        </w:rPr>
        <w:t xml:space="preserve"> </w:t>
      </w:r>
      <w:r w:rsidR="00C76222" w:rsidRPr="00F467D9">
        <w:rPr>
          <w:rFonts w:ascii="Arial" w:hAnsi="Arial" w:cs="Arial"/>
          <w:sz w:val="22"/>
          <w:szCs w:val="22"/>
        </w:rPr>
        <w:t>w</w:t>
      </w:r>
      <w:r w:rsidR="00C76222">
        <w:rPr>
          <w:rFonts w:ascii="Arial" w:hAnsi="Arial" w:cs="Arial"/>
          <w:sz w:val="22"/>
          <w:szCs w:val="22"/>
        </w:rPr>
        <w:t> </w:t>
      </w:r>
      <w:r w:rsidRPr="00F467D9">
        <w:rPr>
          <w:rFonts w:ascii="Arial" w:hAnsi="Arial" w:cs="Arial"/>
          <w:sz w:val="22"/>
          <w:szCs w:val="22"/>
        </w:rPr>
        <w:t>tym roszczenia</w:t>
      </w:r>
      <w:r w:rsidR="00F17972">
        <w:rPr>
          <w:rFonts w:ascii="Arial" w:hAnsi="Arial" w:cs="Arial"/>
          <w:sz w:val="22"/>
          <w:szCs w:val="22"/>
        </w:rPr>
        <w:t xml:space="preserve"> </w:t>
      </w:r>
      <w:r w:rsidR="00C76222" w:rsidRPr="00F467D9">
        <w:rPr>
          <w:rFonts w:ascii="Arial" w:hAnsi="Arial" w:cs="Arial"/>
          <w:sz w:val="22"/>
          <w:szCs w:val="22"/>
        </w:rPr>
        <w:t>o</w:t>
      </w:r>
      <w:r w:rsidR="00C76222">
        <w:rPr>
          <w:rFonts w:ascii="Arial" w:hAnsi="Arial" w:cs="Arial"/>
          <w:sz w:val="22"/>
          <w:szCs w:val="22"/>
        </w:rPr>
        <w:t> </w:t>
      </w:r>
      <w:r w:rsidRPr="00F467D9">
        <w:rPr>
          <w:rFonts w:ascii="Arial" w:hAnsi="Arial" w:cs="Arial"/>
          <w:sz w:val="22"/>
          <w:szCs w:val="22"/>
        </w:rPr>
        <w:t xml:space="preserve">zapłatę odsetek. </w:t>
      </w:r>
    </w:p>
    <w:p w14:paraId="2D25E3AB" w14:textId="5F465BE3" w:rsidR="00893279" w:rsidRPr="00F467D9" w:rsidRDefault="002677DE">
      <w:pPr>
        <w:pStyle w:val="Akapitzlist"/>
        <w:numPr>
          <w:ilvl w:val="0"/>
          <w:numId w:val="24"/>
        </w:numPr>
        <w:spacing w:before="60" w:after="60"/>
        <w:ind w:left="426" w:hanging="426"/>
        <w:jc w:val="both"/>
        <w:rPr>
          <w:rFonts w:ascii="Arial" w:hAnsi="Arial" w:cs="Arial"/>
          <w:sz w:val="22"/>
          <w:szCs w:val="22"/>
        </w:rPr>
      </w:pPr>
      <w:r w:rsidRPr="00F467D9">
        <w:rPr>
          <w:rFonts w:ascii="Arial" w:hAnsi="Arial" w:cs="Arial"/>
          <w:sz w:val="22"/>
          <w:szCs w:val="22"/>
        </w:rPr>
        <w:t>Jeżeli kwota środków europejskich dostępna</w:t>
      </w:r>
      <w:r w:rsidR="00F17972">
        <w:rPr>
          <w:rFonts w:ascii="Arial" w:hAnsi="Arial" w:cs="Arial"/>
          <w:sz w:val="22"/>
          <w:szCs w:val="22"/>
        </w:rPr>
        <w:t xml:space="preserve"> </w:t>
      </w:r>
      <w:r w:rsidR="00C76222" w:rsidRPr="00F467D9">
        <w:rPr>
          <w:rFonts w:ascii="Arial" w:hAnsi="Arial" w:cs="Arial"/>
          <w:sz w:val="22"/>
          <w:szCs w:val="22"/>
        </w:rPr>
        <w:t>w</w:t>
      </w:r>
      <w:r w:rsidR="00C76222">
        <w:rPr>
          <w:rFonts w:ascii="Arial" w:hAnsi="Arial" w:cs="Arial"/>
          <w:sz w:val="22"/>
          <w:szCs w:val="22"/>
        </w:rPr>
        <w:t> </w:t>
      </w:r>
      <w:r w:rsidRPr="00F467D9">
        <w:rPr>
          <w:rFonts w:ascii="Arial" w:hAnsi="Arial" w:cs="Arial"/>
          <w:sz w:val="22"/>
          <w:szCs w:val="22"/>
        </w:rPr>
        <w:t>upoważnieniu do dokonywania płatności nie będzie wystarczająca do wypłaty dofinansowania dla wszystkich Beneficjentów, którzy złożyli wnioski</w:t>
      </w:r>
      <w:r w:rsidR="00F17972">
        <w:rPr>
          <w:rFonts w:ascii="Arial" w:hAnsi="Arial" w:cs="Arial"/>
          <w:sz w:val="22"/>
          <w:szCs w:val="22"/>
        </w:rPr>
        <w:t xml:space="preserve"> </w:t>
      </w:r>
      <w:r w:rsidR="00C76222" w:rsidRPr="00F467D9">
        <w:rPr>
          <w:rFonts w:ascii="Arial" w:hAnsi="Arial" w:cs="Arial"/>
          <w:sz w:val="22"/>
          <w:szCs w:val="22"/>
        </w:rPr>
        <w:t>o</w:t>
      </w:r>
      <w:r w:rsidR="00C76222">
        <w:rPr>
          <w:rFonts w:ascii="Arial" w:hAnsi="Arial" w:cs="Arial"/>
          <w:sz w:val="22"/>
          <w:szCs w:val="22"/>
        </w:rPr>
        <w:t> </w:t>
      </w:r>
      <w:r w:rsidRPr="00F467D9">
        <w:rPr>
          <w:rFonts w:ascii="Arial" w:hAnsi="Arial" w:cs="Arial"/>
          <w:sz w:val="22"/>
          <w:szCs w:val="22"/>
        </w:rPr>
        <w:t>płatność,</w:t>
      </w:r>
      <w:r w:rsidR="00F17972">
        <w:rPr>
          <w:rFonts w:ascii="Arial" w:hAnsi="Arial" w:cs="Arial"/>
          <w:sz w:val="22"/>
          <w:szCs w:val="22"/>
        </w:rPr>
        <w:t xml:space="preserve"> </w:t>
      </w:r>
      <w:r w:rsidR="00C76222" w:rsidRPr="00F467D9">
        <w:rPr>
          <w:rFonts w:ascii="Arial" w:hAnsi="Arial" w:cs="Arial"/>
          <w:sz w:val="22"/>
          <w:szCs w:val="22"/>
        </w:rPr>
        <w:t>w</w:t>
      </w:r>
      <w:r w:rsidR="00C76222">
        <w:rPr>
          <w:rFonts w:ascii="Arial" w:hAnsi="Arial" w:cs="Arial"/>
          <w:sz w:val="22"/>
          <w:szCs w:val="22"/>
        </w:rPr>
        <w:t> </w:t>
      </w:r>
      <w:r w:rsidRPr="00F467D9">
        <w:rPr>
          <w:rFonts w:ascii="Arial" w:hAnsi="Arial" w:cs="Arial"/>
          <w:sz w:val="22"/>
          <w:szCs w:val="22"/>
        </w:rPr>
        <w:t>pierwszej kolejności wypłacone zostaną środki przeznaczone na refundację wniosków</w:t>
      </w:r>
      <w:r w:rsidR="00F17972">
        <w:rPr>
          <w:rFonts w:ascii="Arial" w:hAnsi="Arial" w:cs="Arial"/>
          <w:sz w:val="22"/>
          <w:szCs w:val="22"/>
        </w:rPr>
        <w:t xml:space="preserve"> </w:t>
      </w:r>
      <w:r w:rsidR="00C76222" w:rsidRPr="00F467D9">
        <w:rPr>
          <w:rFonts w:ascii="Arial" w:hAnsi="Arial" w:cs="Arial"/>
          <w:sz w:val="22"/>
          <w:szCs w:val="22"/>
        </w:rPr>
        <w:t>o</w:t>
      </w:r>
      <w:r w:rsidR="00C76222">
        <w:rPr>
          <w:rFonts w:ascii="Arial" w:hAnsi="Arial" w:cs="Arial"/>
          <w:sz w:val="22"/>
          <w:szCs w:val="22"/>
        </w:rPr>
        <w:t> </w:t>
      </w:r>
      <w:r w:rsidRPr="00F467D9">
        <w:rPr>
          <w:rFonts w:ascii="Arial" w:hAnsi="Arial" w:cs="Arial"/>
          <w:sz w:val="22"/>
          <w:szCs w:val="22"/>
        </w:rPr>
        <w:t>płatność.</w:t>
      </w:r>
    </w:p>
    <w:p w14:paraId="219BE26D" w14:textId="028721C2" w:rsidR="00893279" w:rsidRPr="00F467D9" w:rsidRDefault="002677DE">
      <w:pPr>
        <w:pStyle w:val="Akapitzlist"/>
        <w:numPr>
          <w:ilvl w:val="0"/>
          <w:numId w:val="24"/>
        </w:numPr>
        <w:spacing w:before="60" w:after="60"/>
        <w:ind w:left="426" w:hanging="426"/>
        <w:rPr>
          <w:rFonts w:ascii="Arial" w:hAnsi="Arial" w:cs="Arial"/>
          <w:sz w:val="22"/>
          <w:szCs w:val="22"/>
        </w:rPr>
      </w:pPr>
      <w:r w:rsidRPr="00F467D9">
        <w:rPr>
          <w:rFonts w:ascii="Arial" w:hAnsi="Arial" w:cs="Arial"/>
          <w:sz w:val="22"/>
          <w:szCs w:val="22"/>
        </w:rPr>
        <w:t>Warunkiem rozliczenia dofinansowania otrzymanego</w:t>
      </w:r>
      <w:r w:rsidR="00F17972">
        <w:rPr>
          <w:rFonts w:ascii="Arial" w:hAnsi="Arial" w:cs="Arial"/>
          <w:sz w:val="22"/>
          <w:szCs w:val="22"/>
        </w:rPr>
        <w:t xml:space="preserve"> </w:t>
      </w:r>
      <w:r w:rsidR="00C76222" w:rsidRPr="00F467D9">
        <w:rPr>
          <w:rFonts w:ascii="Arial" w:hAnsi="Arial" w:cs="Arial"/>
          <w:sz w:val="22"/>
          <w:szCs w:val="22"/>
        </w:rPr>
        <w:t>w</w:t>
      </w:r>
      <w:r w:rsidR="00C76222">
        <w:rPr>
          <w:rFonts w:ascii="Arial" w:hAnsi="Arial" w:cs="Arial"/>
          <w:sz w:val="22"/>
          <w:szCs w:val="22"/>
        </w:rPr>
        <w:t> </w:t>
      </w:r>
      <w:r w:rsidRPr="00F467D9">
        <w:rPr>
          <w:rFonts w:ascii="Arial" w:hAnsi="Arial" w:cs="Arial"/>
          <w:sz w:val="22"/>
          <w:szCs w:val="22"/>
        </w:rPr>
        <w:t>formie zaliczki jest:</w:t>
      </w:r>
    </w:p>
    <w:p w14:paraId="744A3820" w14:textId="19DDB982" w:rsidR="00893279" w:rsidRPr="00F467D9" w:rsidRDefault="002677DE" w:rsidP="00F04046">
      <w:pPr>
        <w:pStyle w:val="Akapitzlist"/>
        <w:numPr>
          <w:ilvl w:val="0"/>
          <w:numId w:val="48"/>
        </w:numPr>
        <w:spacing w:before="60" w:after="60"/>
        <w:jc w:val="both"/>
        <w:rPr>
          <w:rFonts w:ascii="Arial" w:hAnsi="Arial" w:cs="Arial"/>
          <w:sz w:val="22"/>
          <w:szCs w:val="22"/>
        </w:rPr>
      </w:pPr>
      <w:r w:rsidRPr="00F467D9">
        <w:rPr>
          <w:rFonts w:ascii="Arial" w:hAnsi="Arial" w:cs="Arial"/>
          <w:sz w:val="22"/>
          <w:szCs w:val="22"/>
        </w:rPr>
        <w:lastRenderedPageBreak/>
        <w:t>złożenie przez Beneficjenta do Instytucji Zarządzającej spełniającego wymogi</w:t>
      </w:r>
      <w:r w:rsidR="00F17972">
        <w:rPr>
          <w:rFonts w:ascii="Arial" w:hAnsi="Arial" w:cs="Arial"/>
          <w:sz w:val="22"/>
          <w:szCs w:val="22"/>
        </w:rPr>
        <w:t xml:space="preserve"> </w:t>
      </w:r>
      <w:r w:rsidRPr="00F467D9">
        <w:rPr>
          <w:rFonts w:ascii="Arial" w:hAnsi="Arial" w:cs="Arial"/>
          <w:sz w:val="22"/>
          <w:szCs w:val="22"/>
        </w:rPr>
        <w:t>formalne, merytoryczne</w:t>
      </w:r>
      <w:r w:rsidR="00F17972">
        <w:rPr>
          <w:rFonts w:ascii="Arial" w:hAnsi="Arial" w:cs="Arial"/>
          <w:sz w:val="22"/>
          <w:szCs w:val="22"/>
        </w:rPr>
        <w:t xml:space="preserve"> </w:t>
      </w:r>
      <w:r w:rsidR="00C76222" w:rsidRPr="00F467D9">
        <w:rPr>
          <w:rFonts w:ascii="Arial" w:hAnsi="Arial" w:cs="Arial"/>
          <w:sz w:val="22"/>
          <w:szCs w:val="22"/>
        </w:rPr>
        <w:t>i</w:t>
      </w:r>
      <w:r w:rsidR="00C76222">
        <w:rPr>
          <w:rFonts w:ascii="Arial" w:hAnsi="Arial" w:cs="Arial"/>
          <w:sz w:val="22"/>
          <w:szCs w:val="22"/>
        </w:rPr>
        <w:t> </w:t>
      </w:r>
      <w:r w:rsidRPr="00F467D9">
        <w:rPr>
          <w:rFonts w:ascii="Arial" w:hAnsi="Arial" w:cs="Arial"/>
          <w:sz w:val="22"/>
          <w:szCs w:val="22"/>
        </w:rPr>
        <w:t>finansowe wniosku</w:t>
      </w:r>
      <w:r w:rsidR="00F17972">
        <w:rPr>
          <w:rFonts w:ascii="Arial" w:hAnsi="Arial" w:cs="Arial"/>
          <w:sz w:val="22"/>
          <w:szCs w:val="22"/>
        </w:rPr>
        <w:t xml:space="preserve"> </w:t>
      </w:r>
      <w:r w:rsidR="00C76222" w:rsidRPr="00F467D9">
        <w:rPr>
          <w:rFonts w:ascii="Arial" w:hAnsi="Arial" w:cs="Arial"/>
          <w:sz w:val="22"/>
          <w:szCs w:val="22"/>
        </w:rPr>
        <w:t>o</w:t>
      </w:r>
      <w:r w:rsidR="00C76222">
        <w:rPr>
          <w:rFonts w:ascii="Arial" w:hAnsi="Arial" w:cs="Arial"/>
          <w:sz w:val="22"/>
          <w:szCs w:val="22"/>
        </w:rPr>
        <w:t> </w:t>
      </w:r>
      <w:r w:rsidRPr="00F467D9">
        <w:rPr>
          <w:rFonts w:ascii="Arial" w:hAnsi="Arial" w:cs="Arial"/>
          <w:sz w:val="22"/>
          <w:szCs w:val="22"/>
        </w:rPr>
        <w:t>płatność, zawierającego załączniki,</w:t>
      </w:r>
      <w:r w:rsidR="00F05CC6">
        <w:rPr>
          <w:rFonts w:ascii="Arial" w:hAnsi="Arial" w:cs="Arial"/>
          <w:sz w:val="22"/>
          <w:szCs w:val="22"/>
        </w:rPr>
        <w:br/>
      </w:r>
      <w:r w:rsidRPr="00F467D9">
        <w:rPr>
          <w:rFonts w:ascii="Arial" w:hAnsi="Arial" w:cs="Arial"/>
          <w:sz w:val="22"/>
          <w:szCs w:val="22"/>
        </w:rPr>
        <w:t xml:space="preserve">o których </w:t>
      </w:r>
      <w:r w:rsidRPr="006A47D3">
        <w:rPr>
          <w:rFonts w:ascii="Arial" w:hAnsi="Arial" w:cs="Arial"/>
          <w:sz w:val="22"/>
          <w:szCs w:val="22"/>
          <w:shd w:val="clear" w:color="auto" w:fill="FFFFFF" w:themeFill="background1"/>
        </w:rPr>
        <w:t>mowa</w:t>
      </w:r>
      <w:r w:rsidR="00F17972">
        <w:rPr>
          <w:rFonts w:ascii="Arial" w:hAnsi="Arial" w:cs="Arial"/>
          <w:sz w:val="22"/>
          <w:szCs w:val="22"/>
          <w:shd w:val="clear" w:color="auto" w:fill="FFFFFF" w:themeFill="background1"/>
        </w:rPr>
        <w:t xml:space="preserve"> </w:t>
      </w:r>
      <w:r w:rsidR="00C76222" w:rsidRPr="006A47D3">
        <w:rPr>
          <w:rFonts w:ascii="Arial" w:hAnsi="Arial" w:cs="Arial"/>
          <w:sz w:val="22"/>
          <w:szCs w:val="22"/>
          <w:shd w:val="clear" w:color="auto" w:fill="FFFFFF" w:themeFill="background1"/>
        </w:rPr>
        <w:t>w</w:t>
      </w:r>
      <w:r w:rsidR="00C76222">
        <w:rPr>
          <w:rFonts w:ascii="Arial" w:hAnsi="Arial" w:cs="Arial"/>
          <w:sz w:val="22"/>
          <w:szCs w:val="22"/>
          <w:shd w:val="clear" w:color="auto" w:fill="FFFFFF" w:themeFill="background1"/>
        </w:rPr>
        <w:t> </w:t>
      </w:r>
      <w:r w:rsidRPr="006A47D3">
        <w:rPr>
          <w:rFonts w:ascii="Arial" w:hAnsi="Arial" w:cs="Arial"/>
          <w:sz w:val="22"/>
          <w:szCs w:val="22"/>
          <w:shd w:val="clear" w:color="auto" w:fill="FFFFFF" w:themeFill="background1"/>
        </w:rPr>
        <w:t>§ 6 ust. 6 pkt 1 Umowy,</w:t>
      </w:r>
      <w:r w:rsidRPr="00F467D9">
        <w:rPr>
          <w:rFonts w:ascii="Arial" w:hAnsi="Arial" w:cs="Arial"/>
          <w:sz w:val="22"/>
          <w:szCs w:val="22"/>
        </w:rPr>
        <w:t xml:space="preserve"> </w:t>
      </w:r>
    </w:p>
    <w:p w14:paraId="5E581D3B" w14:textId="06490BCF" w:rsidR="00893279" w:rsidRPr="00F467D9" w:rsidRDefault="002677DE">
      <w:pPr>
        <w:pStyle w:val="Akapitzlist"/>
        <w:numPr>
          <w:ilvl w:val="0"/>
          <w:numId w:val="48"/>
        </w:numPr>
        <w:spacing w:before="60" w:after="60"/>
        <w:jc w:val="both"/>
        <w:rPr>
          <w:rFonts w:ascii="Arial" w:hAnsi="Arial" w:cs="Arial"/>
          <w:sz w:val="22"/>
          <w:szCs w:val="22"/>
        </w:rPr>
      </w:pPr>
      <w:r w:rsidRPr="00F467D9">
        <w:rPr>
          <w:rFonts w:ascii="Arial" w:hAnsi="Arial" w:cs="Arial"/>
          <w:sz w:val="22"/>
          <w:szCs w:val="22"/>
        </w:rPr>
        <w:t>poświadczenie faktycznego</w:t>
      </w:r>
      <w:r w:rsidR="00F17972">
        <w:rPr>
          <w:rFonts w:ascii="Arial" w:hAnsi="Arial" w:cs="Arial"/>
          <w:sz w:val="22"/>
          <w:szCs w:val="22"/>
        </w:rPr>
        <w:t xml:space="preserve"> </w:t>
      </w:r>
      <w:r w:rsidR="00C76222" w:rsidRPr="00F467D9">
        <w:rPr>
          <w:rFonts w:ascii="Arial" w:hAnsi="Arial" w:cs="Arial"/>
          <w:sz w:val="22"/>
          <w:szCs w:val="22"/>
        </w:rPr>
        <w:t>i</w:t>
      </w:r>
      <w:r w:rsidR="00C76222">
        <w:rPr>
          <w:rFonts w:ascii="Arial" w:hAnsi="Arial" w:cs="Arial"/>
          <w:sz w:val="22"/>
          <w:szCs w:val="22"/>
        </w:rPr>
        <w:t> </w:t>
      </w:r>
      <w:r w:rsidRPr="00F467D9">
        <w:rPr>
          <w:rFonts w:ascii="Arial" w:hAnsi="Arial" w:cs="Arial"/>
          <w:sz w:val="22"/>
          <w:szCs w:val="22"/>
        </w:rPr>
        <w:t>prawidłowego poniesienia wydatków oraz ich kwalifikowalności przez Instytucję Zarządzającą,</w:t>
      </w:r>
    </w:p>
    <w:p w14:paraId="75665924" w14:textId="77777777" w:rsidR="00893279" w:rsidRPr="00F467D9" w:rsidRDefault="002677DE">
      <w:pPr>
        <w:pStyle w:val="Akapitzlist"/>
        <w:numPr>
          <w:ilvl w:val="0"/>
          <w:numId w:val="48"/>
        </w:numPr>
        <w:spacing w:before="60" w:after="60"/>
        <w:jc w:val="both"/>
        <w:rPr>
          <w:rFonts w:ascii="Arial" w:hAnsi="Arial" w:cs="Arial"/>
          <w:sz w:val="22"/>
          <w:szCs w:val="22"/>
        </w:rPr>
      </w:pPr>
      <w:r w:rsidRPr="00F467D9">
        <w:rPr>
          <w:rFonts w:ascii="Arial" w:hAnsi="Arial" w:cs="Arial"/>
          <w:sz w:val="22"/>
          <w:szCs w:val="22"/>
        </w:rPr>
        <w:t>zwrot niewykorzystanej kwoty zaliczki.</w:t>
      </w:r>
    </w:p>
    <w:p w14:paraId="7276ABD1" w14:textId="41414A2F" w:rsidR="00893279" w:rsidRPr="00FB13D0" w:rsidRDefault="002677DE" w:rsidP="00FB13D0">
      <w:pPr>
        <w:pStyle w:val="Akapitzlist"/>
        <w:numPr>
          <w:ilvl w:val="0"/>
          <w:numId w:val="24"/>
        </w:numPr>
        <w:spacing w:before="60" w:after="60"/>
        <w:ind w:left="426" w:hanging="426"/>
        <w:jc w:val="both"/>
        <w:rPr>
          <w:rFonts w:ascii="Arial" w:hAnsi="Arial" w:cs="Arial"/>
          <w:sz w:val="22"/>
          <w:szCs w:val="22"/>
        </w:rPr>
      </w:pPr>
      <w:r w:rsidRPr="00FB13D0">
        <w:rPr>
          <w:rFonts w:ascii="Arial" w:hAnsi="Arial" w:cs="Arial"/>
          <w:sz w:val="22"/>
          <w:szCs w:val="22"/>
        </w:rPr>
        <w:t>Odsetki kapitałowe od przekazanej zaliczki nie stanowią dochodu Beneficjenta</w:t>
      </w:r>
      <w:r w:rsidR="00F17972">
        <w:rPr>
          <w:rFonts w:ascii="Arial" w:hAnsi="Arial" w:cs="Arial"/>
          <w:sz w:val="22"/>
          <w:szCs w:val="22"/>
        </w:rPr>
        <w:t xml:space="preserve"> </w:t>
      </w:r>
      <w:r w:rsidR="00C76222" w:rsidRPr="00FB13D0">
        <w:rPr>
          <w:rFonts w:ascii="Arial" w:hAnsi="Arial" w:cs="Arial"/>
          <w:sz w:val="22"/>
          <w:szCs w:val="22"/>
        </w:rPr>
        <w:t>i</w:t>
      </w:r>
      <w:r w:rsidR="00C76222">
        <w:rPr>
          <w:rFonts w:ascii="Arial" w:hAnsi="Arial" w:cs="Arial"/>
          <w:sz w:val="22"/>
          <w:szCs w:val="22"/>
        </w:rPr>
        <w:t> </w:t>
      </w:r>
      <w:r w:rsidRPr="00FB13D0">
        <w:rPr>
          <w:rFonts w:ascii="Arial" w:hAnsi="Arial" w:cs="Arial"/>
          <w:sz w:val="22"/>
          <w:szCs w:val="22"/>
        </w:rPr>
        <w:t>podlegają one zwrotowi na rachunek wskazany przez Instytucję Zarządzającą. Beneficjent ma obowiązek dołączyć do wniosku</w:t>
      </w:r>
      <w:r w:rsidR="00F17972">
        <w:rPr>
          <w:rFonts w:ascii="Arial" w:hAnsi="Arial" w:cs="Arial"/>
          <w:sz w:val="22"/>
          <w:szCs w:val="22"/>
        </w:rPr>
        <w:t xml:space="preserve"> </w:t>
      </w:r>
      <w:r w:rsidR="00C76222" w:rsidRPr="00FB13D0">
        <w:rPr>
          <w:rFonts w:ascii="Arial" w:hAnsi="Arial" w:cs="Arial"/>
          <w:sz w:val="22"/>
          <w:szCs w:val="22"/>
        </w:rPr>
        <w:t>o</w:t>
      </w:r>
      <w:r w:rsidR="00C76222">
        <w:rPr>
          <w:rFonts w:ascii="Arial" w:hAnsi="Arial" w:cs="Arial"/>
          <w:sz w:val="22"/>
          <w:szCs w:val="22"/>
        </w:rPr>
        <w:t> </w:t>
      </w:r>
      <w:r w:rsidRPr="00FB13D0">
        <w:rPr>
          <w:rFonts w:ascii="Arial" w:hAnsi="Arial" w:cs="Arial"/>
          <w:sz w:val="22"/>
          <w:szCs w:val="22"/>
        </w:rPr>
        <w:t>płatność potwierdzenie zwrotu odsetek. Niniejszego przepisu nie stosuje się do jednostek samorządu terytorialnego.</w:t>
      </w:r>
    </w:p>
    <w:p w14:paraId="4DAA66F0" w14:textId="79DAC21A" w:rsidR="00893279" w:rsidRPr="00F467D9" w:rsidRDefault="002677DE">
      <w:pPr>
        <w:numPr>
          <w:ilvl w:val="0"/>
          <w:numId w:val="24"/>
        </w:numPr>
        <w:spacing w:before="60" w:after="60"/>
        <w:ind w:left="425" w:hanging="425"/>
        <w:jc w:val="both"/>
        <w:rPr>
          <w:rFonts w:ascii="Arial" w:hAnsi="Arial" w:cs="Arial"/>
        </w:rPr>
      </w:pPr>
      <w:r w:rsidRPr="00F467D9">
        <w:rPr>
          <w:rFonts w:ascii="Arial" w:hAnsi="Arial" w:cs="Arial"/>
        </w:rPr>
        <w:t>W przypadku niewykorzystania całości lub części zaliczki Beneficjent ma obowiązek,</w:t>
      </w:r>
      <w:r w:rsidR="0006435B">
        <w:rPr>
          <w:rFonts w:ascii="Arial" w:hAnsi="Arial" w:cs="Arial"/>
        </w:rPr>
        <w:br/>
      </w:r>
      <w:r w:rsidRPr="00F467D9">
        <w:rPr>
          <w:rFonts w:ascii="Arial" w:hAnsi="Arial" w:cs="Arial"/>
        </w:rPr>
        <w:t xml:space="preserve">w terminie na dokonanie rozliczenia zaliczki, zwrócić niewykorzystaną całość lub część </w:t>
      </w:r>
      <w:r w:rsidRPr="00FB13D0">
        <w:rPr>
          <w:rFonts w:ascii="Arial" w:eastAsia="Times New Roman" w:hAnsi="Arial" w:cs="Arial"/>
        </w:rPr>
        <w:t>zaliczki wraz</w:t>
      </w:r>
      <w:r w:rsidR="00F17972">
        <w:rPr>
          <w:rFonts w:ascii="Arial" w:eastAsia="Times New Roman" w:hAnsi="Arial" w:cs="Arial"/>
        </w:rPr>
        <w:t xml:space="preserve"> </w:t>
      </w:r>
      <w:r w:rsidR="00C76222" w:rsidRPr="00FB13D0">
        <w:rPr>
          <w:rFonts w:ascii="Arial" w:eastAsia="Times New Roman" w:hAnsi="Arial" w:cs="Arial"/>
        </w:rPr>
        <w:t>z</w:t>
      </w:r>
      <w:r w:rsidR="00C76222">
        <w:rPr>
          <w:rFonts w:ascii="Arial" w:eastAsia="Times New Roman" w:hAnsi="Arial" w:cs="Arial"/>
        </w:rPr>
        <w:t> </w:t>
      </w:r>
      <w:r w:rsidRPr="00FB13D0">
        <w:rPr>
          <w:rFonts w:ascii="Arial" w:eastAsia="Times New Roman" w:hAnsi="Arial" w:cs="Arial"/>
        </w:rPr>
        <w:t>narosłymi odsetkami kapitałowymi (dotyczy Beneficjentów</w:t>
      </w:r>
      <w:r w:rsidR="006A47D3" w:rsidRPr="00FB13D0">
        <w:rPr>
          <w:rFonts w:ascii="Arial" w:eastAsia="Times New Roman" w:hAnsi="Arial" w:cs="Arial"/>
        </w:rPr>
        <w:t xml:space="preserve"> </w:t>
      </w:r>
      <w:r w:rsidRPr="00FB13D0">
        <w:rPr>
          <w:rFonts w:ascii="Arial" w:eastAsia="Times New Roman" w:hAnsi="Arial" w:cs="Arial"/>
        </w:rPr>
        <w:t>nie będących jednostkami samorządu terytorialnego) na rachunek bankowy wskazany przez Instytucję Zarządzającą. Beneficjent dołącza do wniosku</w:t>
      </w:r>
      <w:r w:rsidR="00F17972">
        <w:rPr>
          <w:rFonts w:ascii="Arial" w:eastAsia="Times New Roman" w:hAnsi="Arial" w:cs="Arial"/>
        </w:rPr>
        <w:t xml:space="preserve"> </w:t>
      </w:r>
      <w:r w:rsidR="00C76222" w:rsidRPr="00FB13D0">
        <w:rPr>
          <w:rFonts w:ascii="Arial" w:eastAsia="Times New Roman" w:hAnsi="Arial" w:cs="Arial"/>
        </w:rPr>
        <w:t>o</w:t>
      </w:r>
      <w:r w:rsidR="00C76222">
        <w:rPr>
          <w:rFonts w:ascii="Arial" w:eastAsia="Times New Roman" w:hAnsi="Arial" w:cs="Arial"/>
        </w:rPr>
        <w:t> </w:t>
      </w:r>
      <w:r w:rsidRPr="00FB13D0">
        <w:rPr>
          <w:rFonts w:ascii="Arial" w:eastAsia="Times New Roman" w:hAnsi="Arial" w:cs="Arial"/>
        </w:rPr>
        <w:t>płatność potwierdzenie zwrotu niewykorzystanej całości lub części zaliczki wraz</w:t>
      </w:r>
      <w:r w:rsidR="00F17972">
        <w:rPr>
          <w:rFonts w:ascii="Arial" w:eastAsia="Times New Roman" w:hAnsi="Arial" w:cs="Arial"/>
        </w:rPr>
        <w:t xml:space="preserve"> </w:t>
      </w:r>
      <w:r w:rsidR="00C76222" w:rsidRPr="00FB13D0">
        <w:rPr>
          <w:rFonts w:ascii="Arial" w:eastAsia="Times New Roman" w:hAnsi="Arial" w:cs="Arial"/>
        </w:rPr>
        <w:t>z</w:t>
      </w:r>
      <w:r w:rsidR="00C76222">
        <w:rPr>
          <w:rFonts w:ascii="Arial" w:eastAsia="Times New Roman" w:hAnsi="Arial" w:cs="Arial"/>
        </w:rPr>
        <w:t> </w:t>
      </w:r>
      <w:r w:rsidRPr="00FB13D0">
        <w:rPr>
          <w:rFonts w:ascii="Arial" w:eastAsia="Times New Roman" w:hAnsi="Arial" w:cs="Arial"/>
        </w:rPr>
        <w:t xml:space="preserve">odsetkami. </w:t>
      </w:r>
    </w:p>
    <w:p w14:paraId="1D3BE253" w14:textId="580ECF8C" w:rsidR="00893279" w:rsidRPr="00F467D9" w:rsidRDefault="002677DE">
      <w:pPr>
        <w:numPr>
          <w:ilvl w:val="0"/>
          <w:numId w:val="24"/>
        </w:numPr>
        <w:spacing w:before="60" w:after="60"/>
        <w:ind w:left="425" w:hanging="425"/>
        <w:jc w:val="both"/>
        <w:rPr>
          <w:rFonts w:ascii="Arial" w:hAnsi="Arial" w:cs="Arial"/>
        </w:rPr>
      </w:pPr>
      <w:r w:rsidRPr="00F467D9">
        <w:rPr>
          <w:rFonts w:ascii="Arial" w:hAnsi="Arial" w:cs="Arial"/>
        </w:rPr>
        <w:t>Dniem złożenia wniosku</w:t>
      </w:r>
      <w:r w:rsidR="00F17972">
        <w:rPr>
          <w:rFonts w:ascii="Arial" w:hAnsi="Arial" w:cs="Arial"/>
        </w:rPr>
        <w:t xml:space="preserve"> </w:t>
      </w:r>
      <w:r w:rsidR="00C76222" w:rsidRPr="00F467D9">
        <w:rPr>
          <w:rFonts w:ascii="Arial" w:hAnsi="Arial" w:cs="Arial"/>
        </w:rPr>
        <w:t>o</w:t>
      </w:r>
      <w:r w:rsidR="00C76222">
        <w:rPr>
          <w:rFonts w:ascii="Arial" w:hAnsi="Arial" w:cs="Arial"/>
        </w:rPr>
        <w:t> </w:t>
      </w:r>
      <w:r w:rsidRPr="00F467D9">
        <w:rPr>
          <w:rFonts w:ascii="Arial" w:hAnsi="Arial" w:cs="Arial"/>
        </w:rPr>
        <w:t>płatność rozliczającego zaliczkę jest dzień,</w:t>
      </w:r>
      <w:r w:rsidR="00F17972">
        <w:rPr>
          <w:rFonts w:ascii="Arial" w:hAnsi="Arial" w:cs="Arial"/>
        </w:rPr>
        <w:t xml:space="preserve"> </w:t>
      </w:r>
      <w:r w:rsidR="00C76222" w:rsidRPr="00F467D9">
        <w:rPr>
          <w:rFonts w:ascii="Arial" w:hAnsi="Arial" w:cs="Arial"/>
        </w:rPr>
        <w:t>w</w:t>
      </w:r>
      <w:r w:rsidR="00C76222">
        <w:rPr>
          <w:rFonts w:ascii="Arial" w:hAnsi="Arial" w:cs="Arial"/>
        </w:rPr>
        <w:t> </w:t>
      </w:r>
      <w:r w:rsidRPr="00F467D9">
        <w:rPr>
          <w:rFonts w:ascii="Arial" w:hAnsi="Arial" w:cs="Arial"/>
        </w:rPr>
        <w:t>którym beneficjent przedłoży Instytucji Zarządzającej wniosek</w:t>
      </w:r>
      <w:r w:rsidR="00F17972">
        <w:rPr>
          <w:rFonts w:ascii="Arial" w:hAnsi="Arial" w:cs="Arial"/>
        </w:rPr>
        <w:t xml:space="preserve"> </w:t>
      </w:r>
      <w:r w:rsidR="00C76222" w:rsidRPr="00F467D9">
        <w:rPr>
          <w:rFonts w:ascii="Arial" w:hAnsi="Arial" w:cs="Arial"/>
        </w:rPr>
        <w:t>o</w:t>
      </w:r>
      <w:r w:rsidR="00C76222">
        <w:rPr>
          <w:rFonts w:ascii="Arial" w:hAnsi="Arial" w:cs="Arial"/>
        </w:rPr>
        <w:t> </w:t>
      </w:r>
      <w:r w:rsidRPr="00F467D9">
        <w:rPr>
          <w:rFonts w:ascii="Arial" w:hAnsi="Arial" w:cs="Arial"/>
        </w:rPr>
        <w:t>płatność,</w:t>
      </w:r>
      <w:r w:rsidR="00F17972">
        <w:rPr>
          <w:rFonts w:ascii="Arial" w:hAnsi="Arial" w:cs="Arial"/>
        </w:rPr>
        <w:t xml:space="preserve"> </w:t>
      </w:r>
      <w:r w:rsidR="00C76222" w:rsidRPr="00F467D9">
        <w:rPr>
          <w:rFonts w:ascii="Arial" w:hAnsi="Arial" w:cs="Arial"/>
        </w:rPr>
        <w:t>w</w:t>
      </w:r>
      <w:r w:rsidR="00C76222">
        <w:rPr>
          <w:rFonts w:ascii="Arial" w:hAnsi="Arial" w:cs="Arial"/>
        </w:rPr>
        <w:t> </w:t>
      </w:r>
      <w:r w:rsidRPr="00F467D9">
        <w:rPr>
          <w:rFonts w:ascii="Arial" w:hAnsi="Arial" w:cs="Arial"/>
        </w:rPr>
        <w:t xml:space="preserve">którym wykazał wydatki kwalifikowalne oraz </w:t>
      </w:r>
      <w:r w:rsidRPr="006A47D3">
        <w:rPr>
          <w:rFonts w:ascii="Arial" w:hAnsi="Arial" w:cs="Arial"/>
          <w:shd w:val="clear" w:color="auto" w:fill="FFFFFF" w:themeFill="background1"/>
        </w:rPr>
        <w:t>do którego załączył dokumenty potwierdzające zwrot całej kwoty niewykorzystanej zaliczki wraz</w:t>
      </w:r>
      <w:r w:rsidR="00F17972">
        <w:rPr>
          <w:rFonts w:ascii="Arial" w:hAnsi="Arial" w:cs="Arial"/>
          <w:shd w:val="clear" w:color="auto" w:fill="FFFFFF" w:themeFill="background1"/>
        </w:rPr>
        <w:t xml:space="preserve"> </w:t>
      </w:r>
      <w:r w:rsidR="00C76222" w:rsidRPr="006A47D3">
        <w:rPr>
          <w:rFonts w:ascii="Arial" w:hAnsi="Arial" w:cs="Arial"/>
          <w:shd w:val="clear" w:color="auto" w:fill="FFFFFF" w:themeFill="background1"/>
        </w:rPr>
        <w:t>z</w:t>
      </w:r>
      <w:r w:rsidR="00C76222">
        <w:rPr>
          <w:rFonts w:ascii="Arial" w:hAnsi="Arial" w:cs="Arial"/>
          <w:shd w:val="clear" w:color="auto" w:fill="FFFFFF" w:themeFill="background1"/>
        </w:rPr>
        <w:t> </w:t>
      </w:r>
      <w:r w:rsidRPr="006A47D3">
        <w:rPr>
          <w:rFonts w:ascii="Arial" w:hAnsi="Arial" w:cs="Arial"/>
          <w:shd w:val="clear" w:color="auto" w:fill="FFFFFF" w:themeFill="background1"/>
        </w:rPr>
        <w:t>odsetkami,</w:t>
      </w:r>
      <w:r w:rsidR="00F17972">
        <w:rPr>
          <w:rFonts w:ascii="Arial" w:hAnsi="Arial" w:cs="Arial"/>
          <w:shd w:val="clear" w:color="auto" w:fill="FFFFFF" w:themeFill="background1"/>
        </w:rPr>
        <w:t xml:space="preserve"> </w:t>
      </w:r>
      <w:r w:rsidR="00C76222" w:rsidRPr="006A47D3">
        <w:rPr>
          <w:rFonts w:ascii="Arial" w:hAnsi="Arial" w:cs="Arial"/>
          <w:shd w:val="clear" w:color="auto" w:fill="FFFFFF" w:themeFill="background1"/>
        </w:rPr>
        <w:t>o</w:t>
      </w:r>
      <w:r w:rsidR="00C76222">
        <w:rPr>
          <w:rFonts w:ascii="Arial" w:hAnsi="Arial" w:cs="Arial"/>
          <w:shd w:val="clear" w:color="auto" w:fill="FFFFFF" w:themeFill="background1"/>
        </w:rPr>
        <w:t> </w:t>
      </w:r>
      <w:r w:rsidRPr="006A47D3">
        <w:rPr>
          <w:rFonts w:ascii="Arial" w:hAnsi="Arial" w:cs="Arial"/>
          <w:shd w:val="clear" w:color="auto" w:fill="FFFFFF" w:themeFill="background1"/>
        </w:rPr>
        <w:t>jakich mowa</w:t>
      </w:r>
      <w:r w:rsidR="00F17972">
        <w:rPr>
          <w:rFonts w:ascii="Arial" w:hAnsi="Arial" w:cs="Arial"/>
          <w:shd w:val="clear" w:color="auto" w:fill="FFFFFF" w:themeFill="background1"/>
        </w:rPr>
        <w:t xml:space="preserve"> </w:t>
      </w:r>
      <w:r w:rsidR="00C76222" w:rsidRPr="006A47D3">
        <w:rPr>
          <w:rFonts w:ascii="Arial" w:hAnsi="Arial" w:cs="Arial"/>
          <w:shd w:val="clear" w:color="auto" w:fill="FFFFFF" w:themeFill="background1"/>
        </w:rPr>
        <w:t>w</w:t>
      </w:r>
      <w:r w:rsidR="00C76222">
        <w:rPr>
          <w:rFonts w:ascii="Arial" w:hAnsi="Arial" w:cs="Arial"/>
          <w:shd w:val="clear" w:color="auto" w:fill="FFFFFF" w:themeFill="background1"/>
        </w:rPr>
        <w:t> </w:t>
      </w:r>
      <w:r w:rsidRPr="006A47D3">
        <w:rPr>
          <w:rFonts w:ascii="Arial" w:hAnsi="Arial" w:cs="Arial"/>
          <w:shd w:val="clear" w:color="auto" w:fill="FFFFFF" w:themeFill="background1"/>
        </w:rPr>
        <w:t>ust. 9</w:t>
      </w:r>
      <w:r w:rsidR="00F17972">
        <w:rPr>
          <w:rFonts w:ascii="Arial" w:hAnsi="Arial" w:cs="Arial"/>
          <w:shd w:val="clear" w:color="auto" w:fill="FFFFFF" w:themeFill="background1"/>
        </w:rPr>
        <w:t xml:space="preserve"> </w:t>
      </w:r>
      <w:r w:rsidR="00C76222" w:rsidRPr="006A47D3">
        <w:rPr>
          <w:rFonts w:ascii="Arial" w:hAnsi="Arial" w:cs="Arial"/>
          <w:shd w:val="clear" w:color="auto" w:fill="FFFFFF" w:themeFill="background1"/>
        </w:rPr>
        <w:t>i</w:t>
      </w:r>
      <w:r w:rsidR="00C76222">
        <w:rPr>
          <w:rFonts w:ascii="Arial" w:hAnsi="Arial" w:cs="Arial"/>
          <w:shd w:val="clear" w:color="auto" w:fill="FFFFFF" w:themeFill="background1"/>
        </w:rPr>
        <w:t> </w:t>
      </w:r>
      <w:r w:rsidRPr="006A47D3">
        <w:rPr>
          <w:rFonts w:ascii="Arial" w:hAnsi="Arial" w:cs="Arial"/>
          <w:shd w:val="clear" w:color="auto" w:fill="FFFFFF" w:themeFill="background1"/>
        </w:rPr>
        <w:t>10.</w:t>
      </w:r>
    </w:p>
    <w:p w14:paraId="1D665B87" w14:textId="7FCA6AC8" w:rsidR="00893279" w:rsidRPr="004D1B97" w:rsidRDefault="002677DE">
      <w:pPr>
        <w:numPr>
          <w:ilvl w:val="0"/>
          <w:numId w:val="24"/>
        </w:numPr>
        <w:tabs>
          <w:tab w:val="left" w:pos="426"/>
        </w:tabs>
        <w:spacing w:before="60" w:after="60"/>
        <w:ind w:left="426" w:hanging="426"/>
        <w:jc w:val="both"/>
        <w:rPr>
          <w:rFonts w:ascii="Arial" w:hAnsi="Arial" w:cs="Arial"/>
        </w:rPr>
      </w:pPr>
      <w:r w:rsidRPr="004D1B97">
        <w:rPr>
          <w:rFonts w:ascii="Arial" w:hAnsi="Arial" w:cs="Arial"/>
        </w:rPr>
        <w:t>Dokonując zwrotu środków na rachunek wskazany przez Instytucję Zarządzającą Beneficjent</w:t>
      </w:r>
      <w:r w:rsidR="00F17972" w:rsidRPr="004D1B97">
        <w:rPr>
          <w:rFonts w:ascii="Arial" w:hAnsi="Arial" w:cs="Arial"/>
        </w:rPr>
        <w:t xml:space="preserve"> </w:t>
      </w:r>
      <w:r w:rsidR="00C76222" w:rsidRPr="004D1B97">
        <w:rPr>
          <w:rFonts w:ascii="Arial" w:hAnsi="Arial" w:cs="Arial"/>
        </w:rPr>
        <w:t>w </w:t>
      </w:r>
      <w:r w:rsidRPr="004D1B97">
        <w:rPr>
          <w:rFonts w:ascii="Arial" w:hAnsi="Arial" w:cs="Arial"/>
        </w:rPr>
        <w:t>tytule przelewu zamieszcza informacje na temat:</w:t>
      </w:r>
    </w:p>
    <w:p w14:paraId="7AD2078E" w14:textId="50CE54D0" w:rsidR="00893279" w:rsidRPr="0003461E" w:rsidRDefault="002677DE" w:rsidP="0003461E">
      <w:pPr>
        <w:pStyle w:val="Akapitzlist"/>
        <w:numPr>
          <w:ilvl w:val="1"/>
          <w:numId w:val="47"/>
        </w:numPr>
        <w:spacing w:before="60" w:after="60"/>
        <w:rPr>
          <w:rFonts w:ascii="Arial" w:hAnsi="Arial" w:cs="Arial"/>
          <w:sz w:val="22"/>
          <w:szCs w:val="22"/>
        </w:rPr>
      </w:pPr>
      <w:r w:rsidRPr="0003461E">
        <w:rPr>
          <w:rFonts w:ascii="Arial" w:hAnsi="Arial" w:cs="Arial"/>
          <w:sz w:val="22"/>
          <w:szCs w:val="22"/>
        </w:rPr>
        <w:t>nazwy programu</w:t>
      </w:r>
      <w:r w:rsidR="00F17972" w:rsidRPr="0003461E">
        <w:rPr>
          <w:rFonts w:ascii="Arial" w:hAnsi="Arial" w:cs="Arial"/>
          <w:sz w:val="22"/>
          <w:szCs w:val="22"/>
        </w:rPr>
        <w:t xml:space="preserve"> </w:t>
      </w:r>
      <w:r w:rsidR="00C76222" w:rsidRPr="0003461E">
        <w:rPr>
          <w:rFonts w:ascii="Arial" w:hAnsi="Arial" w:cs="Arial"/>
          <w:sz w:val="22"/>
          <w:szCs w:val="22"/>
        </w:rPr>
        <w:t>i </w:t>
      </w:r>
      <w:r w:rsidRPr="0003461E">
        <w:rPr>
          <w:rFonts w:ascii="Arial" w:hAnsi="Arial" w:cs="Arial"/>
          <w:sz w:val="22"/>
          <w:szCs w:val="22"/>
        </w:rPr>
        <w:t>numeru projektu,</w:t>
      </w:r>
    </w:p>
    <w:p w14:paraId="6678D7A8" w14:textId="32A1E20E" w:rsidR="00893279" w:rsidRPr="004D1B97" w:rsidRDefault="002677DE">
      <w:pPr>
        <w:numPr>
          <w:ilvl w:val="1"/>
          <w:numId w:val="47"/>
        </w:numPr>
        <w:spacing w:before="60" w:after="60"/>
        <w:rPr>
          <w:rFonts w:ascii="Arial" w:hAnsi="Arial" w:cs="Arial"/>
        </w:rPr>
      </w:pPr>
      <w:r w:rsidRPr="004D1B97">
        <w:rPr>
          <w:rFonts w:ascii="Arial" w:hAnsi="Arial" w:cs="Arial"/>
        </w:rPr>
        <w:t>roku,</w:t>
      </w:r>
      <w:r w:rsidR="00F17972" w:rsidRPr="004D1B97">
        <w:rPr>
          <w:rFonts w:ascii="Arial" w:hAnsi="Arial" w:cs="Arial"/>
        </w:rPr>
        <w:t xml:space="preserve"> </w:t>
      </w:r>
      <w:r w:rsidR="00C76222" w:rsidRPr="004D1B97">
        <w:rPr>
          <w:rFonts w:ascii="Arial" w:hAnsi="Arial" w:cs="Arial"/>
        </w:rPr>
        <w:t>w </w:t>
      </w:r>
      <w:r w:rsidRPr="004D1B97">
        <w:rPr>
          <w:rFonts w:ascii="Arial" w:hAnsi="Arial" w:cs="Arial"/>
        </w:rPr>
        <w:t>jakim przekazane zostały środki, których dotyczy zwrot,</w:t>
      </w:r>
    </w:p>
    <w:p w14:paraId="44F638A6" w14:textId="77777777" w:rsidR="00893279" w:rsidRPr="004D1B97" w:rsidRDefault="002677DE">
      <w:pPr>
        <w:numPr>
          <w:ilvl w:val="1"/>
          <w:numId w:val="47"/>
        </w:numPr>
        <w:spacing w:before="60" w:after="60"/>
        <w:rPr>
          <w:rFonts w:ascii="Arial" w:hAnsi="Arial" w:cs="Arial"/>
        </w:rPr>
      </w:pPr>
      <w:r w:rsidRPr="004D1B97">
        <w:rPr>
          <w:rFonts w:ascii="Arial" w:hAnsi="Arial" w:cs="Arial"/>
        </w:rPr>
        <w:t>tytułu zwrotu,</w:t>
      </w:r>
    </w:p>
    <w:p w14:paraId="34E8125F" w14:textId="77777777" w:rsidR="00893279" w:rsidRPr="004D1B97" w:rsidRDefault="002677DE">
      <w:pPr>
        <w:numPr>
          <w:ilvl w:val="1"/>
          <w:numId w:val="47"/>
        </w:numPr>
        <w:spacing w:before="60" w:after="60"/>
        <w:jc w:val="both"/>
        <w:rPr>
          <w:rFonts w:ascii="Arial" w:hAnsi="Arial" w:cs="Arial"/>
        </w:rPr>
      </w:pPr>
      <w:r w:rsidRPr="004D1B97">
        <w:rPr>
          <w:rFonts w:ascii="Arial" w:hAnsi="Arial" w:cs="Arial"/>
        </w:rPr>
        <w:t xml:space="preserve">klasyfikacji budżetowej zwracanych środków (część, dział, rozdział, paragraf). </w:t>
      </w:r>
    </w:p>
    <w:p w14:paraId="461586BA" w14:textId="6B23794C" w:rsidR="00893279" w:rsidRPr="00F467D9" w:rsidRDefault="002677DE">
      <w:pPr>
        <w:numPr>
          <w:ilvl w:val="0"/>
          <w:numId w:val="24"/>
        </w:numPr>
        <w:spacing w:before="60" w:after="60"/>
        <w:ind w:left="425" w:hanging="425"/>
        <w:jc w:val="both"/>
        <w:rPr>
          <w:rFonts w:ascii="Arial" w:hAnsi="Arial" w:cs="Arial"/>
        </w:rPr>
      </w:pPr>
      <w:r w:rsidRPr="00F467D9">
        <w:rPr>
          <w:rFonts w:ascii="Arial" w:hAnsi="Arial" w:cs="Arial"/>
        </w:rPr>
        <w:t>W zakresie nieuregulowanym</w:t>
      </w:r>
      <w:r w:rsidR="00F17972">
        <w:rPr>
          <w:rFonts w:ascii="Arial" w:hAnsi="Arial" w:cs="Arial"/>
        </w:rPr>
        <w:t xml:space="preserve"> </w:t>
      </w:r>
      <w:r w:rsidR="00C76222" w:rsidRPr="00F467D9">
        <w:rPr>
          <w:rFonts w:ascii="Arial" w:hAnsi="Arial" w:cs="Arial"/>
        </w:rPr>
        <w:t>w</w:t>
      </w:r>
      <w:r w:rsidR="00C76222">
        <w:rPr>
          <w:rFonts w:ascii="Arial" w:hAnsi="Arial" w:cs="Arial"/>
        </w:rPr>
        <w:t> </w:t>
      </w:r>
      <w:r w:rsidRPr="00F467D9">
        <w:rPr>
          <w:rFonts w:ascii="Arial" w:hAnsi="Arial" w:cs="Arial"/>
        </w:rPr>
        <w:t>niniejszym paragrafie zasady określone</w:t>
      </w:r>
      <w:r w:rsidR="00F17972">
        <w:rPr>
          <w:rFonts w:ascii="Arial" w:hAnsi="Arial" w:cs="Arial"/>
          <w:shd w:val="clear" w:color="auto" w:fill="FFFFFF" w:themeFill="background1"/>
        </w:rPr>
        <w:t xml:space="preserve"> </w:t>
      </w:r>
      <w:r w:rsidR="00C76222" w:rsidRPr="006A47D3">
        <w:rPr>
          <w:rFonts w:ascii="Arial" w:hAnsi="Arial" w:cs="Arial"/>
          <w:shd w:val="clear" w:color="auto" w:fill="FFFFFF" w:themeFill="background1"/>
        </w:rPr>
        <w:t>w</w:t>
      </w:r>
      <w:r w:rsidR="00C76222">
        <w:rPr>
          <w:rFonts w:ascii="Arial" w:hAnsi="Arial" w:cs="Arial"/>
          <w:shd w:val="clear" w:color="auto" w:fill="FFFFFF" w:themeFill="background1"/>
        </w:rPr>
        <w:t> </w:t>
      </w:r>
      <w:r w:rsidRPr="006A47D3">
        <w:rPr>
          <w:rFonts w:ascii="Arial" w:hAnsi="Arial" w:cs="Arial"/>
          <w:shd w:val="clear" w:color="auto" w:fill="FFFFFF" w:themeFill="background1"/>
        </w:rPr>
        <w:t>§</w:t>
      </w:r>
      <w:r w:rsidR="006A47D3">
        <w:rPr>
          <w:rFonts w:ascii="Arial" w:hAnsi="Arial" w:cs="Arial"/>
          <w:shd w:val="clear" w:color="auto" w:fill="FFFFFF" w:themeFill="background1"/>
        </w:rPr>
        <w:t xml:space="preserve"> </w:t>
      </w:r>
      <w:r w:rsidRPr="006A47D3">
        <w:rPr>
          <w:rFonts w:ascii="Arial" w:hAnsi="Arial" w:cs="Arial"/>
          <w:shd w:val="clear" w:color="auto" w:fill="FFFFFF" w:themeFill="background1"/>
        </w:rPr>
        <w:t>6</w:t>
      </w:r>
      <w:r w:rsidR="00C809D4" w:rsidRPr="00F467D9">
        <w:rPr>
          <w:rFonts w:ascii="Arial" w:hAnsi="Arial" w:cs="Arial"/>
        </w:rPr>
        <w:br/>
      </w:r>
      <w:r w:rsidRPr="00F467D9">
        <w:rPr>
          <w:rFonts w:ascii="Arial" w:hAnsi="Arial" w:cs="Arial"/>
        </w:rPr>
        <w:t xml:space="preserve">oraz pozostałe zasady dotyczące refundacji wydatków stosuje się odpowiednio. </w:t>
      </w:r>
    </w:p>
    <w:p w14:paraId="42DE5A99" w14:textId="5E6B1D4E" w:rsidR="00893279" w:rsidRPr="00F467D9" w:rsidRDefault="002677DE" w:rsidP="00E771A7">
      <w:pPr>
        <w:pStyle w:val="Akapitzlist"/>
        <w:spacing w:before="240" w:after="240"/>
        <w:ind w:hanging="720"/>
        <w:jc w:val="center"/>
        <w:rPr>
          <w:rFonts w:ascii="Arial" w:hAnsi="Arial" w:cs="Arial"/>
          <w:sz w:val="22"/>
          <w:szCs w:val="22"/>
        </w:rPr>
      </w:pPr>
      <w:r w:rsidRPr="00F467D9">
        <w:rPr>
          <w:rFonts w:ascii="Arial" w:hAnsi="Arial" w:cs="Arial"/>
          <w:bCs/>
          <w:sz w:val="22"/>
          <w:szCs w:val="22"/>
        </w:rPr>
        <w:t>§ 8</w:t>
      </w:r>
    </w:p>
    <w:p w14:paraId="67466EEE" w14:textId="1630C390" w:rsidR="00893279" w:rsidRPr="00F467D9" w:rsidRDefault="002677DE" w:rsidP="0003461E">
      <w:pPr>
        <w:pStyle w:val="Akapitzlist"/>
        <w:numPr>
          <w:ilvl w:val="3"/>
          <w:numId w:val="24"/>
        </w:numPr>
        <w:tabs>
          <w:tab w:val="clear" w:pos="-2520"/>
        </w:tabs>
        <w:spacing w:before="60" w:after="60"/>
        <w:ind w:left="426" w:hanging="426"/>
        <w:contextualSpacing w:val="0"/>
        <w:jc w:val="both"/>
        <w:rPr>
          <w:rFonts w:ascii="Arial" w:hAnsi="Arial" w:cs="Arial"/>
          <w:sz w:val="22"/>
          <w:szCs w:val="22"/>
        </w:rPr>
      </w:pPr>
      <w:r w:rsidRPr="00F467D9">
        <w:rPr>
          <w:rFonts w:ascii="Arial" w:hAnsi="Arial" w:cs="Arial"/>
          <w:sz w:val="22"/>
          <w:szCs w:val="22"/>
        </w:rPr>
        <w:t>Jeżeli Beneficjent wykorzystał dofinansowanie niezgodnie</w:t>
      </w:r>
      <w:r w:rsidR="00F17972">
        <w:rPr>
          <w:rFonts w:ascii="Arial" w:hAnsi="Arial" w:cs="Arial"/>
          <w:sz w:val="22"/>
          <w:szCs w:val="22"/>
        </w:rPr>
        <w:t xml:space="preserve"> </w:t>
      </w:r>
      <w:r w:rsidR="00C76222" w:rsidRPr="00F467D9">
        <w:rPr>
          <w:rFonts w:ascii="Arial" w:hAnsi="Arial" w:cs="Arial"/>
          <w:sz w:val="22"/>
          <w:szCs w:val="22"/>
        </w:rPr>
        <w:t>z</w:t>
      </w:r>
      <w:r w:rsidR="00C76222">
        <w:rPr>
          <w:rFonts w:ascii="Arial" w:hAnsi="Arial" w:cs="Arial"/>
          <w:sz w:val="22"/>
          <w:szCs w:val="22"/>
        </w:rPr>
        <w:t> </w:t>
      </w:r>
      <w:r w:rsidRPr="00F467D9">
        <w:rPr>
          <w:rFonts w:ascii="Arial" w:hAnsi="Arial" w:cs="Arial"/>
          <w:sz w:val="22"/>
          <w:szCs w:val="22"/>
        </w:rPr>
        <w:t xml:space="preserve">przeznaczeniem, </w:t>
      </w:r>
      <w:r w:rsidRPr="00F467D9">
        <w:rPr>
          <w:rFonts w:ascii="Arial" w:hAnsi="Arial" w:cs="Arial"/>
          <w:sz w:val="22"/>
          <w:szCs w:val="22"/>
        </w:rPr>
        <w:br/>
        <w:t>z naruszeniem procedur,</w:t>
      </w:r>
      <w:r w:rsidR="00F17972">
        <w:rPr>
          <w:rFonts w:ascii="Arial" w:hAnsi="Arial" w:cs="Arial"/>
          <w:sz w:val="22"/>
          <w:szCs w:val="22"/>
        </w:rPr>
        <w:t xml:space="preserve"> </w:t>
      </w:r>
      <w:r w:rsidR="00C76222" w:rsidRPr="00F467D9">
        <w:rPr>
          <w:rFonts w:ascii="Arial" w:hAnsi="Arial" w:cs="Arial"/>
          <w:sz w:val="22"/>
          <w:szCs w:val="22"/>
        </w:rPr>
        <w:t>o</w:t>
      </w:r>
      <w:r w:rsidR="00C76222">
        <w:rPr>
          <w:rFonts w:ascii="Arial" w:hAnsi="Arial" w:cs="Arial"/>
          <w:sz w:val="22"/>
          <w:szCs w:val="22"/>
        </w:rPr>
        <w:t> </w:t>
      </w:r>
      <w:r w:rsidRPr="00F467D9">
        <w:rPr>
          <w:rFonts w:ascii="Arial" w:hAnsi="Arial" w:cs="Arial"/>
          <w:sz w:val="22"/>
          <w:szCs w:val="22"/>
        </w:rPr>
        <w:t>których mowa</w:t>
      </w:r>
      <w:r w:rsidR="00F17972">
        <w:rPr>
          <w:rFonts w:ascii="Arial" w:hAnsi="Arial" w:cs="Arial"/>
          <w:sz w:val="22"/>
          <w:szCs w:val="22"/>
        </w:rPr>
        <w:t xml:space="preserve"> </w:t>
      </w:r>
      <w:r w:rsidR="00C76222" w:rsidRPr="00F467D9">
        <w:rPr>
          <w:rFonts w:ascii="Arial" w:hAnsi="Arial" w:cs="Arial"/>
          <w:sz w:val="22"/>
          <w:szCs w:val="22"/>
        </w:rPr>
        <w:t>w</w:t>
      </w:r>
      <w:r w:rsidR="00C76222">
        <w:rPr>
          <w:rFonts w:ascii="Arial" w:hAnsi="Arial" w:cs="Arial"/>
          <w:sz w:val="22"/>
          <w:szCs w:val="22"/>
        </w:rPr>
        <w:t> </w:t>
      </w:r>
      <w:r w:rsidRPr="00F467D9">
        <w:rPr>
          <w:rFonts w:ascii="Arial" w:hAnsi="Arial" w:cs="Arial"/>
          <w:sz w:val="22"/>
          <w:szCs w:val="22"/>
        </w:rPr>
        <w:t>art. 184 ustawy</w:t>
      </w:r>
      <w:r w:rsidR="00F17972">
        <w:rPr>
          <w:rFonts w:ascii="Arial" w:hAnsi="Arial" w:cs="Arial"/>
          <w:sz w:val="22"/>
          <w:szCs w:val="22"/>
        </w:rPr>
        <w:t xml:space="preserve"> </w:t>
      </w:r>
      <w:r w:rsidR="00C76222" w:rsidRPr="00F467D9">
        <w:rPr>
          <w:rFonts w:ascii="Arial" w:hAnsi="Arial" w:cs="Arial"/>
          <w:sz w:val="22"/>
          <w:szCs w:val="22"/>
        </w:rPr>
        <w:t>o</w:t>
      </w:r>
      <w:r w:rsidR="00C76222">
        <w:rPr>
          <w:rFonts w:ascii="Arial" w:hAnsi="Arial" w:cs="Arial"/>
          <w:sz w:val="22"/>
          <w:szCs w:val="22"/>
        </w:rPr>
        <w:t> </w:t>
      </w:r>
      <w:r w:rsidRPr="00F467D9">
        <w:rPr>
          <w:rFonts w:ascii="Arial" w:hAnsi="Arial" w:cs="Arial"/>
          <w:sz w:val="22"/>
          <w:szCs w:val="22"/>
        </w:rPr>
        <w:t>finansach publicznych lub pobrał dofinansowanie nienależnie albo</w:t>
      </w:r>
      <w:r w:rsidR="00F17972">
        <w:rPr>
          <w:rFonts w:ascii="Arial" w:hAnsi="Arial" w:cs="Arial"/>
          <w:sz w:val="22"/>
          <w:szCs w:val="22"/>
        </w:rPr>
        <w:t xml:space="preserve"> </w:t>
      </w:r>
      <w:r w:rsidR="00C76222" w:rsidRPr="00F467D9">
        <w:rPr>
          <w:rFonts w:ascii="Arial" w:hAnsi="Arial" w:cs="Arial"/>
          <w:sz w:val="22"/>
          <w:szCs w:val="22"/>
        </w:rPr>
        <w:t>w</w:t>
      </w:r>
      <w:r w:rsidR="00C76222">
        <w:rPr>
          <w:rFonts w:ascii="Arial" w:hAnsi="Arial" w:cs="Arial"/>
          <w:sz w:val="22"/>
          <w:szCs w:val="22"/>
        </w:rPr>
        <w:t> </w:t>
      </w:r>
      <w:r w:rsidRPr="00F467D9">
        <w:rPr>
          <w:rFonts w:ascii="Arial" w:hAnsi="Arial" w:cs="Arial"/>
          <w:sz w:val="22"/>
          <w:szCs w:val="22"/>
        </w:rPr>
        <w:t>nadmiernej wysokości, Beneficjent zobowiązuje się do zwrotu dofinansowania wraz</w:t>
      </w:r>
      <w:r w:rsidR="00F17972">
        <w:rPr>
          <w:rFonts w:ascii="Arial" w:hAnsi="Arial" w:cs="Arial"/>
          <w:sz w:val="22"/>
          <w:szCs w:val="22"/>
        </w:rPr>
        <w:t xml:space="preserve"> </w:t>
      </w:r>
      <w:r w:rsidR="00C76222" w:rsidRPr="00F467D9">
        <w:rPr>
          <w:rFonts w:ascii="Arial" w:hAnsi="Arial" w:cs="Arial"/>
          <w:sz w:val="22"/>
          <w:szCs w:val="22"/>
        </w:rPr>
        <w:t>z</w:t>
      </w:r>
      <w:r w:rsidR="00C76222">
        <w:rPr>
          <w:rFonts w:ascii="Arial" w:hAnsi="Arial" w:cs="Arial"/>
          <w:sz w:val="22"/>
          <w:szCs w:val="22"/>
        </w:rPr>
        <w:t> </w:t>
      </w:r>
      <w:r w:rsidRPr="00F467D9">
        <w:rPr>
          <w:rFonts w:ascii="Arial" w:hAnsi="Arial" w:cs="Arial"/>
          <w:sz w:val="22"/>
          <w:szCs w:val="22"/>
        </w:rPr>
        <w:t>odsetkami</w:t>
      </w:r>
      <w:r w:rsidR="00F17972">
        <w:rPr>
          <w:rFonts w:ascii="Arial" w:hAnsi="Arial" w:cs="Arial"/>
          <w:sz w:val="22"/>
          <w:szCs w:val="22"/>
        </w:rPr>
        <w:t xml:space="preserve"> </w:t>
      </w:r>
      <w:r w:rsidR="00C76222" w:rsidRPr="00F467D9">
        <w:rPr>
          <w:rFonts w:ascii="Arial" w:hAnsi="Arial" w:cs="Arial"/>
          <w:sz w:val="22"/>
          <w:szCs w:val="22"/>
        </w:rPr>
        <w:t>w</w:t>
      </w:r>
      <w:r w:rsidR="00C76222">
        <w:rPr>
          <w:rFonts w:ascii="Arial" w:hAnsi="Arial" w:cs="Arial"/>
          <w:sz w:val="22"/>
          <w:szCs w:val="22"/>
        </w:rPr>
        <w:t> </w:t>
      </w:r>
      <w:r w:rsidRPr="00F467D9">
        <w:rPr>
          <w:rFonts w:ascii="Arial" w:hAnsi="Arial" w:cs="Arial"/>
          <w:sz w:val="22"/>
          <w:szCs w:val="22"/>
        </w:rPr>
        <w:t>wysokości jak dla zaległości podatkowych, naliczanymi zgodnie</w:t>
      </w:r>
      <w:r w:rsidR="00F17972">
        <w:rPr>
          <w:rFonts w:ascii="Arial" w:hAnsi="Arial" w:cs="Arial"/>
          <w:sz w:val="22"/>
          <w:szCs w:val="22"/>
        </w:rPr>
        <w:t xml:space="preserve"> </w:t>
      </w:r>
      <w:r w:rsidR="00C76222" w:rsidRPr="00F467D9">
        <w:rPr>
          <w:rFonts w:ascii="Arial" w:hAnsi="Arial" w:cs="Arial"/>
          <w:sz w:val="22"/>
          <w:szCs w:val="22"/>
        </w:rPr>
        <w:t>z</w:t>
      </w:r>
      <w:r w:rsidR="00C76222">
        <w:rPr>
          <w:rFonts w:ascii="Arial" w:hAnsi="Arial" w:cs="Arial"/>
          <w:sz w:val="22"/>
          <w:szCs w:val="22"/>
        </w:rPr>
        <w:t> </w:t>
      </w:r>
      <w:r w:rsidRPr="00F467D9">
        <w:rPr>
          <w:rFonts w:ascii="Arial" w:hAnsi="Arial" w:cs="Arial"/>
          <w:sz w:val="22"/>
          <w:szCs w:val="22"/>
        </w:rPr>
        <w:t>art. 207 ustawy</w:t>
      </w:r>
      <w:r w:rsidR="00F17972">
        <w:rPr>
          <w:rFonts w:ascii="Arial" w:hAnsi="Arial" w:cs="Arial"/>
          <w:sz w:val="22"/>
          <w:szCs w:val="22"/>
        </w:rPr>
        <w:t xml:space="preserve"> </w:t>
      </w:r>
      <w:r w:rsidR="00C76222" w:rsidRPr="00F467D9">
        <w:rPr>
          <w:rFonts w:ascii="Arial" w:hAnsi="Arial" w:cs="Arial"/>
          <w:sz w:val="22"/>
          <w:szCs w:val="22"/>
        </w:rPr>
        <w:t>o</w:t>
      </w:r>
      <w:r w:rsidR="00C76222">
        <w:rPr>
          <w:rFonts w:ascii="Arial" w:hAnsi="Arial" w:cs="Arial"/>
          <w:sz w:val="22"/>
          <w:szCs w:val="22"/>
        </w:rPr>
        <w:t> </w:t>
      </w:r>
      <w:r w:rsidRPr="00F467D9">
        <w:rPr>
          <w:rFonts w:ascii="Arial" w:hAnsi="Arial" w:cs="Arial"/>
          <w:sz w:val="22"/>
          <w:szCs w:val="22"/>
        </w:rPr>
        <w:t>finansach publicznych,</w:t>
      </w:r>
      <w:r w:rsidR="00F17972">
        <w:rPr>
          <w:rFonts w:ascii="Arial" w:hAnsi="Arial" w:cs="Arial"/>
          <w:sz w:val="22"/>
          <w:szCs w:val="22"/>
        </w:rPr>
        <w:t xml:space="preserve"> </w:t>
      </w:r>
      <w:r w:rsidR="00C76222" w:rsidRPr="00F467D9">
        <w:rPr>
          <w:rFonts w:ascii="Arial" w:hAnsi="Arial" w:cs="Arial"/>
          <w:sz w:val="22"/>
          <w:szCs w:val="22"/>
        </w:rPr>
        <w:t>w</w:t>
      </w:r>
      <w:r w:rsidR="00C76222">
        <w:rPr>
          <w:rFonts w:ascii="Arial" w:hAnsi="Arial" w:cs="Arial"/>
          <w:sz w:val="22"/>
          <w:szCs w:val="22"/>
        </w:rPr>
        <w:t> </w:t>
      </w:r>
      <w:r w:rsidRPr="00F467D9">
        <w:rPr>
          <w:rFonts w:ascii="Arial" w:hAnsi="Arial" w:cs="Arial"/>
          <w:sz w:val="22"/>
          <w:szCs w:val="22"/>
        </w:rPr>
        <w:t>kwocie,</w:t>
      </w:r>
      <w:r w:rsidR="00F17972">
        <w:rPr>
          <w:rFonts w:ascii="Arial" w:hAnsi="Arial" w:cs="Arial"/>
          <w:sz w:val="22"/>
          <w:szCs w:val="22"/>
        </w:rPr>
        <w:t xml:space="preserve"> </w:t>
      </w:r>
      <w:r w:rsidR="00C76222" w:rsidRPr="00F467D9">
        <w:rPr>
          <w:rFonts w:ascii="Arial" w:hAnsi="Arial" w:cs="Arial"/>
          <w:sz w:val="22"/>
          <w:szCs w:val="22"/>
        </w:rPr>
        <w:t>w</w:t>
      </w:r>
      <w:r w:rsidR="00C76222">
        <w:rPr>
          <w:rFonts w:ascii="Arial" w:hAnsi="Arial" w:cs="Arial"/>
          <w:sz w:val="22"/>
          <w:szCs w:val="22"/>
        </w:rPr>
        <w:t> </w:t>
      </w:r>
      <w:r w:rsidRPr="00F467D9">
        <w:rPr>
          <w:rFonts w:ascii="Arial" w:hAnsi="Arial" w:cs="Arial"/>
          <w:sz w:val="22"/>
          <w:szCs w:val="22"/>
        </w:rPr>
        <w:t>terminie</w:t>
      </w:r>
      <w:r w:rsidR="00F17972">
        <w:rPr>
          <w:rFonts w:ascii="Arial" w:hAnsi="Arial" w:cs="Arial"/>
          <w:sz w:val="22"/>
          <w:szCs w:val="22"/>
        </w:rPr>
        <w:t xml:space="preserve"> </w:t>
      </w:r>
      <w:r w:rsidR="00C76222" w:rsidRPr="00F467D9">
        <w:rPr>
          <w:rFonts w:ascii="Arial" w:hAnsi="Arial" w:cs="Arial"/>
          <w:sz w:val="22"/>
          <w:szCs w:val="22"/>
        </w:rPr>
        <w:t>i</w:t>
      </w:r>
      <w:r w:rsidR="00C76222">
        <w:rPr>
          <w:rFonts w:ascii="Arial" w:hAnsi="Arial" w:cs="Arial"/>
          <w:sz w:val="22"/>
          <w:szCs w:val="22"/>
        </w:rPr>
        <w:t> </w:t>
      </w:r>
      <w:r w:rsidRPr="00F467D9">
        <w:rPr>
          <w:rFonts w:ascii="Arial" w:hAnsi="Arial" w:cs="Arial"/>
          <w:sz w:val="22"/>
          <w:szCs w:val="22"/>
        </w:rPr>
        <w:t>na rachunek wskazany przez Instytucję Zarządzającą.</w:t>
      </w:r>
    </w:p>
    <w:p w14:paraId="141A8804" w14:textId="59949BF6" w:rsidR="00893279" w:rsidRPr="00F467D9" w:rsidRDefault="002677DE" w:rsidP="0003461E">
      <w:pPr>
        <w:pStyle w:val="Akapitzlist"/>
        <w:numPr>
          <w:ilvl w:val="3"/>
          <w:numId w:val="24"/>
        </w:numPr>
        <w:spacing w:before="60" w:after="60"/>
        <w:ind w:left="426" w:hanging="426"/>
        <w:contextualSpacing w:val="0"/>
        <w:jc w:val="both"/>
        <w:rPr>
          <w:rFonts w:ascii="Arial" w:hAnsi="Arial" w:cs="Arial"/>
          <w:sz w:val="22"/>
          <w:szCs w:val="22"/>
        </w:rPr>
      </w:pPr>
      <w:r w:rsidRPr="00F467D9">
        <w:rPr>
          <w:rFonts w:ascii="Arial" w:hAnsi="Arial" w:cs="Arial"/>
          <w:sz w:val="22"/>
          <w:szCs w:val="22"/>
        </w:rPr>
        <w:t>W przypadku stwierdzenia okoliczności,</w:t>
      </w:r>
      <w:r w:rsidR="00F17972">
        <w:rPr>
          <w:rFonts w:ascii="Arial" w:hAnsi="Arial" w:cs="Arial"/>
          <w:sz w:val="22"/>
          <w:szCs w:val="22"/>
        </w:rPr>
        <w:t xml:space="preserve"> </w:t>
      </w:r>
      <w:r w:rsidR="00C76222" w:rsidRPr="00F467D9">
        <w:rPr>
          <w:rFonts w:ascii="Arial" w:hAnsi="Arial" w:cs="Arial"/>
          <w:sz w:val="22"/>
          <w:szCs w:val="22"/>
        </w:rPr>
        <w:t>o</w:t>
      </w:r>
      <w:r w:rsidR="00C76222">
        <w:rPr>
          <w:rFonts w:ascii="Arial" w:hAnsi="Arial" w:cs="Arial"/>
          <w:sz w:val="22"/>
          <w:szCs w:val="22"/>
        </w:rPr>
        <w:t> </w:t>
      </w:r>
      <w:r w:rsidRPr="00F467D9">
        <w:rPr>
          <w:rFonts w:ascii="Arial" w:hAnsi="Arial" w:cs="Arial"/>
          <w:sz w:val="22"/>
          <w:szCs w:val="22"/>
        </w:rPr>
        <w:t>których mowa</w:t>
      </w:r>
      <w:r w:rsidR="00F17972">
        <w:rPr>
          <w:rFonts w:ascii="Arial" w:hAnsi="Arial" w:cs="Arial"/>
          <w:sz w:val="22"/>
          <w:szCs w:val="22"/>
        </w:rPr>
        <w:t xml:space="preserve"> </w:t>
      </w:r>
      <w:r w:rsidR="00C76222" w:rsidRPr="00F467D9">
        <w:rPr>
          <w:rFonts w:ascii="Arial" w:hAnsi="Arial" w:cs="Arial"/>
          <w:sz w:val="22"/>
          <w:szCs w:val="22"/>
        </w:rPr>
        <w:t>w</w:t>
      </w:r>
      <w:r w:rsidR="00C76222">
        <w:rPr>
          <w:rFonts w:ascii="Arial" w:hAnsi="Arial" w:cs="Arial"/>
          <w:sz w:val="22"/>
          <w:szCs w:val="22"/>
        </w:rPr>
        <w:t> </w:t>
      </w:r>
      <w:r w:rsidRPr="00F467D9">
        <w:rPr>
          <w:rFonts w:ascii="Arial" w:hAnsi="Arial" w:cs="Arial"/>
          <w:sz w:val="22"/>
          <w:szCs w:val="22"/>
        </w:rPr>
        <w:t>ust. 1, Instytucja Zarządzająca wzywa Beneficjenta do:</w:t>
      </w:r>
    </w:p>
    <w:p w14:paraId="58E0B5FA" w14:textId="3DB82BB2" w:rsidR="00893279" w:rsidRPr="00F467D9" w:rsidRDefault="002677DE" w:rsidP="0003461E">
      <w:pPr>
        <w:pStyle w:val="Akapitzlist"/>
        <w:numPr>
          <w:ilvl w:val="0"/>
          <w:numId w:val="42"/>
        </w:numPr>
        <w:spacing w:before="60" w:after="60"/>
        <w:ind w:hanging="294"/>
        <w:contextualSpacing w:val="0"/>
        <w:rPr>
          <w:rFonts w:ascii="Arial" w:hAnsi="Arial" w:cs="Arial"/>
          <w:sz w:val="22"/>
          <w:szCs w:val="22"/>
        </w:rPr>
      </w:pPr>
      <w:r w:rsidRPr="00F467D9">
        <w:rPr>
          <w:rFonts w:ascii="Arial" w:hAnsi="Arial" w:cs="Arial"/>
          <w:sz w:val="22"/>
          <w:szCs w:val="22"/>
        </w:rPr>
        <w:t>zwrotu dofinansowania, wraz</w:t>
      </w:r>
      <w:r w:rsidR="00F17972">
        <w:rPr>
          <w:rFonts w:ascii="Arial" w:hAnsi="Arial" w:cs="Arial"/>
          <w:sz w:val="22"/>
          <w:szCs w:val="22"/>
        </w:rPr>
        <w:t xml:space="preserve"> </w:t>
      </w:r>
      <w:r w:rsidR="00C76222" w:rsidRPr="00F467D9">
        <w:rPr>
          <w:rFonts w:ascii="Arial" w:hAnsi="Arial" w:cs="Arial"/>
          <w:sz w:val="22"/>
          <w:szCs w:val="22"/>
        </w:rPr>
        <w:t>z</w:t>
      </w:r>
      <w:r w:rsidR="00C76222">
        <w:rPr>
          <w:rFonts w:ascii="Arial" w:hAnsi="Arial" w:cs="Arial"/>
          <w:sz w:val="22"/>
          <w:szCs w:val="22"/>
        </w:rPr>
        <w:t> </w:t>
      </w:r>
      <w:r w:rsidRPr="00F467D9">
        <w:rPr>
          <w:rFonts w:ascii="Arial" w:hAnsi="Arial" w:cs="Arial"/>
          <w:sz w:val="22"/>
          <w:szCs w:val="22"/>
        </w:rPr>
        <w:t>należnymi odsetkami lub do</w:t>
      </w:r>
    </w:p>
    <w:p w14:paraId="2F421C36" w14:textId="6623E8BC" w:rsidR="00893279" w:rsidRPr="00F467D9" w:rsidRDefault="002677DE" w:rsidP="0003461E">
      <w:pPr>
        <w:pStyle w:val="Akapitzlist"/>
        <w:numPr>
          <w:ilvl w:val="0"/>
          <w:numId w:val="42"/>
        </w:numPr>
        <w:spacing w:before="60" w:after="60"/>
        <w:ind w:hanging="294"/>
        <w:contextualSpacing w:val="0"/>
        <w:jc w:val="both"/>
        <w:rPr>
          <w:rFonts w:ascii="Arial" w:hAnsi="Arial" w:cs="Arial"/>
          <w:sz w:val="22"/>
          <w:szCs w:val="22"/>
        </w:rPr>
      </w:pPr>
      <w:r w:rsidRPr="00F467D9">
        <w:rPr>
          <w:rFonts w:ascii="Arial" w:hAnsi="Arial" w:cs="Arial"/>
          <w:sz w:val="22"/>
          <w:szCs w:val="22"/>
        </w:rPr>
        <w:t xml:space="preserve">wyrażenia zgody na pomniejszenie kolejnych płatności na rzecz Beneficjenta </w:t>
      </w:r>
      <w:r w:rsidRPr="00F467D9">
        <w:rPr>
          <w:rFonts w:ascii="Arial" w:hAnsi="Arial" w:cs="Arial"/>
          <w:sz w:val="22"/>
          <w:szCs w:val="22"/>
        </w:rPr>
        <w:br/>
        <w:t>o kwotę podlegającą zwrotowi, wraz</w:t>
      </w:r>
      <w:r w:rsidR="00F17972">
        <w:rPr>
          <w:rFonts w:ascii="Arial" w:hAnsi="Arial" w:cs="Arial"/>
          <w:sz w:val="22"/>
          <w:szCs w:val="22"/>
        </w:rPr>
        <w:t xml:space="preserve"> </w:t>
      </w:r>
      <w:r w:rsidR="00C76222" w:rsidRPr="00F467D9">
        <w:rPr>
          <w:rFonts w:ascii="Arial" w:hAnsi="Arial" w:cs="Arial"/>
          <w:sz w:val="22"/>
          <w:szCs w:val="22"/>
        </w:rPr>
        <w:t>z</w:t>
      </w:r>
      <w:r w:rsidR="00C76222">
        <w:rPr>
          <w:rFonts w:ascii="Arial" w:hAnsi="Arial" w:cs="Arial"/>
          <w:sz w:val="22"/>
          <w:szCs w:val="22"/>
        </w:rPr>
        <w:t> </w:t>
      </w:r>
      <w:r w:rsidRPr="00F467D9">
        <w:rPr>
          <w:rFonts w:ascii="Arial" w:hAnsi="Arial" w:cs="Arial"/>
          <w:sz w:val="22"/>
          <w:szCs w:val="22"/>
        </w:rPr>
        <w:t>należnymi odsetkami,</w:t>
      </w:r>
      <w:r w:rsidR="00C76222">
        <w:rPr>
          <w:rFonts w:ascii="Arial" w:hAnsi="Arial" w:cs="Arial"/>
          <w:sz w:val="22"/>
          <w:szCs w:val="22"/>
        </w:rPr>
        <w:t xml:space="preserve"> </w:t>
      </w:r>
      <w:r w:rsidR="00C76222" w:rsidRPr="00F467D9">
        <w:rPr>
          <w:rFonts w:ascii="Arial" w:hAnsi="Arial" w:cs="Arial"/>
          <w:sz w:val="22"/>
          <w:szCs w:val="22"/>
        </w:rPr>
        <w:t>w</w:t>
      </w:r>
      <w:r w:rsidR="00C76222">
        <w:rPr>
          <w:rFonts w:ascii="Arial" w:hAnsi="Arial" w:cs="Arial"/>
          <w:sz w:val="22"/>
          <w:szCs w:val="22"/>
        </w:rPr>
        <w:t> </w:t>
      </w:r>
      <w:r w:rsidRPr="00F467D9">
        <w:rPr>
          <w:rFonts w:ascii="Arial" w:hAnsi="Arial" w:cs="Arial"/>
          <w:sz w:val="22"/>
          <w:szCs w:val="22"/>
        </w:rPr>
        <w:t>terminie 14 dni od dnia doręczenia wezwania.</w:t>
      </w:r>
    </w:p>
    <w:p w14:paraId="16411717" w14:textId="1A58B733" w:rsidR="00893279" w:rsidRPr="00AB3AEC" w:rsidRDefault="002677DE" w:rsidP="00AB3AEC">
      <w:pPr>
        <w:numPr>
          <w:ilvl w:val="3"/>
          <w:numId w:val="24"/>
        </w:numPr>
        <w:spacing w:before="60" w:after="60"/>
        <w:ind w:left="426" w:hanging="426"/>
        <w:jc w:val="both"/>
        <w:rPr>
          <w:rFonts w:ascii="Arial" w:hAnsi="Arial" w:cs="Arial"/>
        </w:rPr>
      </w:pPr>
      <w:r w:rsidRPr="00F467D9">
        <w:rPr>
          <w:rFonts w:ascii="Arial" w:hAnsi="Arial" w:cs="Arial"/>
        </w:rPr>
        <w:t>Po bezskutecznym upływie terminu,</w:t>
      </w:r>
      <w:r w:rsidR="00F17972">
        <w:rPr>
          <w:rFonts w:ascii="Arial" w:hAnsi="Arial" w:cs="Arial"/>
        </w:rPr>
        <w:t xml:space="preserve"> </w:t>
      </w:r>
      <w:r w:rsidR="00C76222" w:rsidRPr="00F467D9">
        <w:rPr>
          <w:rFonts w:ascii="Arial" w:hAnsi="Arial" w:cs="Arial"/>
        </w:rPr>
        <w:t>o</w:t>
      </w:r>
      <w:r w:rsidR="00C76222">
        <w:rPr>
          <w:rFonts w:ascii="Arial" w:hAnsi="Arial" w:cs="Arial"/>
        </w:rPr>
        <w:t> </w:t>
      </w:r>
      <w:r w:rsidRPr="00F467D9">
        <w:rPr>
          <w:rFonts w:ascii="Arial" w:hAnsi="Arial" w:cs="Arial"/>
        </w:rPr>
        <w:t>którym mowa</w:t>
      </w:r>
      <w:r w:rsidR="00F17972">
        <w:rPr>
          <w:rFonts w:ascii="Arial" w:hAnsi="Arial" w:cs="Arial"/>
        </w:rPr>
        <w:t xml:space="preserve"> </w:t>
      </w:r>
      <w:r w:rsidR="00C76222" w:rsidRPr="00F467D9">
        <w:rPr>
          <w:rFonts w:ascii="Arial" w:hAnsi="Arial" w:cs="Arial"/>
        </w:rPr>
        <w:t>w</w:t>
      </w:r>
      <w:r w:rsidR="00C76222">
        <w:rPr>
          <w:rFonts w:ascii="Arial" w:hAnsi="Arial" w:cs="Arial"/>
        </w:rPr>
        <w:t> </w:t>
      </w:r>
      <w:r w:rsidRPr="00F467D9">
        <w:rPr>
          <w:rFonts w:ascii="Arial" w:hAnsi="Arial" w:cs="Arial"/>
        </w:rPr>
        <w:t>ust. 2, Instytucja Zarządzająca wydaje decyzję określającą kwotę przypadającą do zwrotu</w:t>
      </w:r>
      <w:r w:rsidR="00F17972">
        <w:rPr>
          <w:rFonts w:ascii="Arial" w:hAnsi="Arial" w:cs="Arial"/>
        </w:rPr>
        <w:t xml:space="preserve"> </w:t>
      </w:r>
      <w:r w:rsidR="00C76222" w:rsidRPr="00F467D9">
        <w:rPr>
          <w:rFonts w:ascii="Arial" w:hAnsi="Arial" w:cs="Arial"/>
        </w:rPr>
        <w:t>i</w:t>
      </w:r>
      <w:r w:rsidR="00C76222">
        <w:rPr>
          <w:rFonts w:ascii="Arial" w:hAnsi="Arial" w:cs="Arial"/>
        </w:rPr>
        <w:t> </w:t>
      </w:r>
      <w:r w:rsidRPr="00F467D9">
        <w:rPr>
          <w:rFonts w:ascii="Arial" w:hAnsi="Arial" w:cs="Arial"/>
        </w:rPr>
        <w:t xml:space="preserve">termin, od którego nalicza się </w:t>
      </w:r>
      <w:r w:rsidRPr="00AB3AEC">
        <w:rPr>
          <w:rFonts w:ascii="Arial" w:hAnsi="Arial" w:cs="Arial"/>
        </w:rPr>
        <w:t>odsetki, oraz sposób zwrotu środków, jak również –</w:t>
      </w:r>
      <w:r w:rsidR="00F17972" w:rsidRPr="00AB3AEC">
        <w:rPr>
          <w:rFonts w:ascii="Arial" w:hAnsi="Arial" w:cs="Arial"/>
        </w:rPr>
        <w:t xml:space="preserve"> </w:t>
      </w:r>
      <w:r w:rsidR="00C76222" w:rsidRPr="00AB3AEC">
        <w:rPr>
          <w:rFonts w:ascii="Arial" w:hAnsi="Arial" w:cs="Arial"/>
        </w:rPr>
        <w:t>w </w:t>
      </w:r>
      <w:r w:rsidRPr="00AB3AEC">
        <w:rPr>
          <w:rFonts w:ascii="Arial" w:hAnsi="Arial" w:cs="Arial"/>
        </w:rPr>
        <w:t>odniesieniu do Beneficjenta podlegającego sankcji wykluczenia</w:t>
      </w:r>
      <w:r w:rsidR="00F17972" w:rsidRPr="00AB3AEC">
        <w:rPr>
          <w:rFonts w:ascii="Arial" w:hAnsi="Arial" w:cs="Arial"/>
        </w:rPr>
        <w:t xml:space="preserve"> </w:t>
      </w:r>
      <w:r w:rsidR="00C76222" w:rsidRPr="00AB3AEC">
        <w:rPr>
          <w:rFonts w:ascii="Arial" w:hAnsi="Arial" w:cs="Arial"/>
        </w:rPr>
        <w:t>z </w:t>
      </w:r>
      <w:r w:rsidRPr="00AB3AEC">
        <w:rPr>
          <w:rFonts w:ascii="Arial" w:hAnsi="Arial" w:cs="Arial"/>
        </w:rPr>
        <w:t>możliwości otrzymania dofinansowania – zawierającą pouczenie</w:t>
      </w:r>
      <w:r w:rsidR="00F17972" w:rsidRPr="00AB3AEC">
        <w:rPr>
          <w:rFonts w:ascii="Arial" w:hAnsi="Arial" w:cs="Arial"/>
        </w:rPr>
        <w:t xml:space="preserve"> </w:t>
      </w:r>
      <w:r w:rsidR="00C76222" w:rsidRPr="00AB3AEC">
        <w:rPr>
          <w:rFonts w:ascii="Arial" w:hAnsi="Arial" w:cs="Arial"/>
        </w:rPr>
        <w:t>o </w:t>
      </w:r>
      <w:r w:rsidRPr="00AB3AEC">
        <w:rPr>
          <w:rFonts w:ascii="Arial" w:hAnsi="Arial" w:cs="Arial"/>
        </w:rPr>
        <w:t>sankcji wynikającej</w:t>
      </w:r>
      <w:r w:rsidR="00F17972" w:rsidRPr="00AB3AEC">
        <w:rPr>
          <w:rFonts w:ascii="Arial" w:hAnsi="Arial" w:cs="Arial"/>
        </w:rPr>
        <w:t xml:space="preserve"> </w:t>
      </w:r>
      <w:r w:rsidR="00C76222" w:rsidRPr="00AB3AEC">
        <w:rPr>
          <w:rFonts w:ascii="Arial" w:hAnsi="Arial" w:cs="Arial"/>
        </w:rPr>
        <w:t>z </w:t>
      </w:r>
      <w:r w:rsidRPr="00AB3AEC">
        <w:rPr>
          <w:rFonts w:ascii="Arial" w:hAnsi="Arial" w:cs="Arial"/>
        </w:rPr>
        <w:t>art. 207 ust. 4 pkt 3 ustawy</w:t>
      </w:r>
      <w:r w:rsidR="00F17972" w:rsidRPr="00AB3AEC">
        <w:rPr>
          <w:rFonts w:ascii="Arial" w:hAnsi="Arial" w:cs="Arial"/>
        </w:rPr>
        <w:t xml:space="preserve"> </w:t>
      </w:r>
      <w:r w:rsidR="00C76222" w:rsidRPr="00AB3AEC">
        <w:rPr>
          <w:rFonts w:ascii="Arial" w:hAnsi="Arial" w:cs="Arial"/>
        </w:rPr>
        <w:t>o </w:t>
      </w:r>
      <w:r w:rsidRPr="00AB3AEC">
        <w:rPr>
          <w:rFonts w:ascii="Arial" w:hAnsi="Arial" w:cs="Arial"/>
        </w:rPr>
        <w:t xml:space="preserve">finansach publicznych. </w:t>
      </w:r>
    </w:p>
    <w:p w14:paraId="5A1F8E2B" w14:textId="6809FB56" w:rsidR="00893279" w:rsidRPr="00AB3AEC" w:rsidRDefault="002677DE" w:rsidP="00AB3AEC">
      <w:pPr>
        <w:numPr>
          <w:ilvl w:val="3"/>
          <w:numId w:val="24"/>
        </w:numPr>
        <w:spacing w:before="60" w:after="60"/>
        <w:ind w:left="426" w:hanging="426"/>
        <w:jc w:val="both"/>
        <w:rPr>
          <w:rFonts w:ascii="Arial" w:hAnsi="Arial" w:cs="Arial"/>
        </w:rPr>
      </w:pPr>
      <w:r w:rsidRPr="00AB3AEC">
        <w:rPr>
          <w:rFonts w:ascii="Arial" w:hAnsi="Arial" w:cs="Arial"/>
          <w:color w:val="333333"/>
        </w:rPr>
        <w:lastRenderedPageBreak/>
        <w:t>W przypadku niezłożenia wniosku</w:t>
      </w:r>
      <w:r w:rsidR="00F17972" w:rsidRPr="00AB3AEC">
        <w:rPr>
          <w:rFonts w:ascii="Arial" w:hAnsi="Arial" w:cs="Arial"/>
          <w:color w:val="333333"/>
        </w:rPr>
        <w:t xml:space="preserve"> </w:t>
      </w:r>
      <w:r w:rsidR="00C76222" w:rsidRPr="00AB3AEC">
        <w:rPr>
          <w:rFonts w:ascii="Arial" w:hAnsi="Arial" w:cs="Arial"/>
          <w:color w:val="333333"/>
        </w:rPr>
        <w:t>o </w:t>
      </w:r>
      <w:r w:rsidRPr="00AB3AEC">
        <w:rPr>
          <w:rFonts w:ascii="Arial" w:hAnsi="Arial" w:cs="Arial"/>
          <w:color w:val="333333"/>
        </w:rPr>
        <w:t>płatność rozliczającego zaliczkę na wymaganą</w:t>
      </w:r>
      <w:r w:rsidR="00A775DD" w:rsidRPr="00AB3AEC">
        <w:rPr>
          <w:rFonts w:ascii="Arial" w:hAnsi="Arial" w:cs="Arial"/>
          <w:color w:val="333333"/>
        </w:rPr>
        <w:br/>
      </w:r>
      <w:r w:rsidRPr="00AB3AEC">
        <w:rPr>
          <w:rFonts w:ascii="Arial" w:hAnsi="Arial" w:cs="Arial"/>
          <w:color w:val="333333"/>
        </w:rPr>
        <w:t>do rozliczenia zaliczki kwotę wydatków kwalifikowalnych lub niezwrócenia niewykorzystanej części zaliczki</w:t>
      </w:r>
      <w:r w:rsidR="00F17972" w:rsidRPr="00AB3AEC">
        <w:rPr>
          <w:rFonts w:ascii="Arial" w:hAnsi="Arial" w:cs="Arial"/>
          <w:color w:val="333333"/>
        </w:rPr>
        <w:t xml:space="preserve"> </w:t>
      </w:r>
      <w:r w:rsidR="00C76222" w:rsidRPr="00AB3AEC">
        <w:rPr>
          <w:rFonts w:ascii="Arial" w:hAnsi="Arial" w:cs="Arial"/>
          <w:color w:val="333333"/>
        </w:rPr>
        <w:t>w </w:t>
      </w:r>
      <w:r w:rsidRPr="00AB3AEC">
        <w:rPr>
          <w:rFonts w:ascii="Arial" w:hAnsi="Arial" w:cs="Arial"/>
          <w:color w:val="333333"/>
        </w:rPr>
        <w:t>terminie 14 dni od dnia upływu terminu ma rozliczenie zaliczki, Beneficjent zobowiązany jest zapłacić odsetki jak dla zaległości podatkowych od środków pozostałych do rozliczenia, przekazanych</w:t>
      </w:r>
      <w:r w:rsidR="00F17972" w:rsidRPr="00AB3AEC">
        <w:rPr>
          <w:rFonts w:ascii="Arial" w:hAnsi="Arial" w:cs="Arial"/>
          <w:color w:val="333333"/>
        </w:rPr>
        <w:t xml:space="preserve"> </w:t>
      </w:r>
      <w:r w:rsidR="00C76222" w:rsidRPr="00AB3AEC">
        <w:rPr>
          <w:rFonts w:ascii="Arial" w:hAnsi="Arial" w:cs="Arial"/>
          <w:color w:val="333333"/>
        </w:rPr>
        <w:t>w </w:t>
      </w:r>
      <w:r w:rsidRPr="00AB3AEC">
        <w:rPr>
          <w:rFonts w:ascii="Arial" w:hAnsi="Arial" w:cs="Arial"/>
          <w:color w:val="333333"/>
        </w:rPr>
        <w:t>ramach zaliczki, liczone od dnia przekazania środków do dnia złożenia wniosku</w:t>
      </w:r>
      <w:r w:rsidR="00F17972" w:rsidRPr="00AB3AEC">
        <w:rPr>
          <w:rFonts w:ascii="Arial" w:hAnsi="Arial" w:cs="Arial"/>
          <w:color w:val="333333"/>
        </w:rPr>
        <w:t xml:space="preserve"> </w:t>
      </w:r>
      <w:r w:rsidR="00C76222" w:rsidRPr="00AB3AEC">
        <w:rPr>
          <w:rFonts w:ascii="Arial" w:hAnsi="Arial" w:cs="Arial"/>
          <w:color w:val="333333"/>
        </w:rPr>
        <w:t>o </w:t>
      </w:r>
      <w:r w:rsidRPr="00AB3AEC">
        <w:rPr>
          <w:rFonts w:ascii="Arial" w:hAnsi="Arial" w:cs="Arial"/>
          <w:color w:val="333333"/>
        </w:rPr>
        <w:t>płatność lub do dnia zwrócenia niewykorzystanej części zaliczki.</w:t>
      </w:r>
      <w:r w:rsidRPr="00AB3AEC">
        <w:rPr>
          <w:rFonts w:ascii="Arial" w:hAnsi="Arial" w:cs="Arial"/>
        </w:rPr>
        <w:t xml:space="preserve"> Postanowienie niniejsze nie uchybia obowiązkowi zwrotu dofinansowania pobranego</w:t>
      </w:r>
      <w:r w:rsidR="00F17972" w:rsidRPr="00AB3AEC">
        <w:rPr>
          <w:rFonts w:ascii="Arial" w:hAnsi="Arial" w:cs="Arial"/>
        </w:rPr>
        <w:t xml:space="preserve"> </w:t>
      </w:r>
      <w:r w:rsidR="00C76222" w:rsidRPr="00AB3AEC">
        <w:rPr>
          <w:rFonts w:ascii="Arial" w:hAnsi="Arial" w:cs="Arial"/>
        </w:rPr>
        <w:t>w </w:t>
      </w:r>
      <w:r w:rsidRPr="00AB3AEC">
        <w:rPr>
          <w:rFonts w:ascii="Arial" w:hAnsi="Arial" w:cs="Arial"/>
        </w:rPr>
        <w:t>formie zaliczki,</w:t>
      </w:r>
      <w:r w:rsidR="00F17972" w:rsidRPr="00AB3AEC">
        <w:rPr>
          <w:rFonts w:ascii="Arial" w:hAnsi="Arial" w:cs="Arial"/>
        </w:rPr>
        <w:t xml:space="preserve"> </w:t>
      </w:r>
      <w:r w:rsidR="00C76222" w:rsidRPr="00AB3AEC">
        <w:rPr>
          <w:rFonts w:ascii="Arial" w:hAnsi="Arial" w:cs="Arial"/>
        </w:rPr>
        <w:t>w </w:t>
      </w:r>
      <w:r w:rsidRPr="00AB3AEC">
        <w:rPr>
          <w:rFonts w:ascii="Arial" w:hAnsi="Arial" w:cs="Arial"/>
        </w:rPr>
        <w:t>razie spełnienia się przesłanek,</w:t>
      </w:r>
      <w:r w:rsidR="00A775DD" w:rsidRPr="00AB3AEC">
        <w:rPr>
          <w:rFonts w:ascii="Arial" w:hAnsi="Arial" w:cs="Arial"/>
        </w:rPr>
        <w:br/>
      </w:r>
      <w:r w:rsidRPr="00AB3AEC">
        <w:rPr>
          <w:rFonts w:ascii="Arial" w:hAnsi="Arial" w:cs="Arial"/>
        </w:rPr>
        <w:t>o których mowa</w:t>
      </w:r>
      <w:r w:rsidR="00F17972" w:rsidRPr="00AB3AEC">
        <w:rPr>
          <w:rFonts w:ascii="Arial" w:hAnsi="Arial" w:cs="Arial"/>
        </w:rPr>
        <w:t xml:space="preserve"> </w:t>
      </w:r>
      <w:r w:rsidR="00C76222" w:rsidRPr="00AB3AEC">
        <w:rPr>
          <w:rFonts w:ascii="Arial" w:hAnsi="Arial" w:cs="Arial"/>
        </w:rPr>
        <w:t>w </w:t>
      </w:r>
      <w:r w:rsidRPr="00AB3AEC">
        <w:rPr>
          <w:rFonts w:ascii="Arial" w:hAnsi="Arial" w:cs="Arial"/>
        </w:rPr>
        <w:t xml:space="preserve">ust. 1. </w:t>
      </w:r>
    </w:p>
    <w:p w14:paraId="079DE609" w14:textId="20E196C7" w:rsidR="00893279" w:rsidRPr="00AB3AEC" w:rsidRDefault="002677DE" w:rsidP="00AB3AEC">
      <w:pPr>
        <w:numPr>
          <w:ilvl w:val="3"/>
          <w:numId w:val="24"/>
        </w:numPr>
        <w:spacing w:before="60" w:after="60"/>
        <w:ind w:left="426" w:hanging="426"/>
        <w:jc w:val="both"/>
        <w:rPr>
          <w:rFonts w:ascii="Arial" w:hAnsi="Arial" w:cs="Arial"/>
        </w:rPr>
      </w:pPr>
      <w:r w:rsidRPr="00AB3AEC">
        <w:rPr>
          <w:rFonts w:ascii="Arial" w:hAnsi="Arial" w:cs="Arial"/>
        </w:rPr>
        <w:t>W przypadku stwierdzenia okoliczności,</w:t>
      </w:r>
      <w:r w:rsidR="00F17972" w:rsidRPr="00AB3AEC">
        <w:rPr>
          <w:rFonts w:ascii="Arial" w:hAnsi="Arial" w:cs="Arial"/>
        </w:rPr>
        <w:t xml:space="preserve"> </w:t>
      </w:r>
      <w:r w:rsidR="00C76222" w:rsidRPr="00AB3AEC">
        <w:rPr>
          <w:rFonts w:ascii="Arial" w:hAnsi="Arial" w:cs="Arial"/>
        </w:rPr>
        <w:t>o </w:t>
      </w:r>
      <w:r w:rsidRPr="00AB3AEC">
        <w:rPr>
          <w:rFonts w:ascii="Arial" w:hAnsi="Arial" w:cs="Arial"/>
        </w:rPr>
        <w:t>której mowa</w:t>
      </w:r>
      <w:r w:rsidR="00F17972" w:rsidRPr="00AB3AEC">
        <w:rPr>
          <w:rFonts w:ascii="Arial" w:hAnsi="Arial" w:cs="Arial"/>
        </w:rPr>
        <w:t xml:space="preserve"> </w:t>
      </w:r>
      <w:r w:rsidR="00C76222" w:rsidRPr="00AB3AEC">
        <w:rPr>
          <w:rFonts w:ascii="Arial" w:hAnsi="Arial" w:cs="Arial"/>
        </w:rPr>
        <w:t>w </w:t>
      </w:r>
      <w:r w:rsidRPr="00AB3AEC">
        <w:rPr>
          <w:rFonts w:ascii="Arial" w:hAnsi="Arial" w:cs="Arial"/>
        </w:rPr>
        <w:t xml:space="preserve">ust. 4 </w:t>
      </w:r>
      <w:proofErr w:type="spellStart"/>
      <w:r w:rsidRPr="00AB3AEC">
        <w:rPr>
          <w:rFonts w:ascii="Arial" w:hAnsi="Arial" w:cs="Arial"/>
        </w:rPr>
        <w:t>zd</w:t>
      </w:r>
      <w:proofErr w:type="spellEnd"/>
      <w:r w:rsidRPr="00AB3AEC">
        <w:rPr>
          <w:rFonts w:ascii="Arial" w:hAnsi="Arial" w:cs="Arial"/>
        </w:rPr>
        <w:t>. 1, Instytucja Zarządzająca wzywa Beneficjenta do:</w:t>
      </w:r>
    </w:p>
    <w:p w14:paraId="5D1949FD" w14:textId="3E8B7163" w:rsidR="00A775DD" w:rsidRPr="00AB3AEC" w:rsidRDefault="002677DE" w:rsidP="0003461E">
      <w:pPr>
        <w:pStyle w:val="Akapitzlist"/>
        <w:numPr>
          <w:ilvl w:val="0"/>
          <w:numId w:val="43"/>
        </w:numPr>
        <w:spacing w:before="60" w:after="60"/>
        <w:ind w:hanging="294"/>
        <w:contextualSpacing w:val="0"/>
        <w:rPr>
          <w:rFonts w:ascii="Arial" w:hAnsi="Arial" w:cs="Arial"/>
          <w:sz w:val="22"/>
          <w:szCs w:val="22"/>
        </w:rPr>
      </w:pPr>
      <w:r w:rsidRPr="00AB3AEC">
        <w:rPr>
          <w:rFonts w:ascii="Arial" w:hAnsi="Arial" w:cs="Arial"/>
          <w:sz w:val="22"/>
          <w:szCs w:val="22"/>
        </w:rPr>
        <w:t>zapłaty odsetek lub</w:t>
      </w:r>
    </w:p>
    <w:p w14:paraId="79D7EF45" w14:textId="2F864C5E" w:rsidR="00893279" w:rsidRPr="00AB3AEC" w:rsidRDefault="002677DE" w:rsidP="0003461E">
      <w:pPr>
        <w:pStyle w:val="Akapitzlist"/>
        <w:numPr>
          <w:ilvl w:val="0"/>
          <w:numId w:val="43"/>
        </w:numPr>
        <w:spacing w:before="60" w:after="60"/>
        <w:ind w:hanging="294"/>
        <w:contextualSpacing w:val="0"/>
        <w:jc w:val="both"/>
        <w:rPr>
          <w:rFonts w:ascii="Arial" w:hAnsi="Arial" w:cs="Arial"/>
          <w:sz w:val="22"/>
          <w:szCs w:val="22"/>
        </w:rPr>
      </w:pPr>
      <w:r w:rsidRPr="00AB3AEC">
        <w:rPr>
          <w:rFonts w:ascii="Arial" w:hAnsi="Arial" w:cs="Arial"/>
          <w:sz w:val="22"/>
          <w:szCs w:val="22"/>
        </w:rPr>
        <w:t>wyrażenia zgody na pomniejszenie kolejnych płatności</w:t>
      </w:r>
      <w:r w:rsidR="00AB3AEC" w:rsidRPr="00AB3AEC">
        <w:rPr>
          <w:rFonts w:ascii="Arial" w:hAnsi="Arial" w:cs="Arial"/>
          <w:sz w:val="22"/>
          <w:szCs w:val="22"/>
        </w:rPr>
        <w:t xml:space="preserve"> </w:t>
      </w:r>
      <w:r w:rsidRPr="00AB3AEC">
        <w:rPr>
          <w:rFonts w:ascii="Arial" w:hAnsi="Arial" w:cs="Arial"/>
          <w:sz w:val="22"/>
          <w:szCs w:val="22"/>
        </w:rPr>
        <w:t>w terminie 14 dni od dnia doręczenia wezwania.</w:t>
      </w:r>
    </w:p>
    <w:p w14:paraId="6C032B8A" w14:textId="5E99D4D9" w:rsidR="00893279" w:rsidRPr="00AB3AEC" w:rsidRDefault="002677DE" w:rsidP="00AB3AEC">
      <w:pPr>
        <w:numPr>
          <w:ilvl w:val="3"/>
          <w:numId w:val="24"/>
        </w:numPr>
        <w:spacing w:before="60" w:after="60"/>
        <w:ind w:left="426" w:hanging="426"/>
        <w:jc w:val="both"/>
        <w:rPr>
          <w:rFonts w:ascii="Arial" w:hAnsi="Arial" w:cs="Arial"/>
        </w:rPr>
      </w:pPr>
      <w:r w:rsidRPr="00AB3AEC">
        <w:rPr>
          <w:rFonts w:ascii="Arial" w:hAnsi="Arial" w:cs="Arial"/>
        </w:rPr>
        <w:t xml:space="preserve"> Po bezskutecznym upływie terminu,</w:t>
      </w:r>
      <w:r w:rsidR="00F17972" w:rsidRPr="00AB3AEC">
        <w:rPr>
          <w:rFonts w:ascii="Arial" w:hAnsi="Arial" w:cs="Arial"/>
        </w:rPr>
        <w:t xml:space="preserve"> </w:t>
      </w:r>
      <w:r w:rsidR="00C76222" w:rsidRPr="00AB3AEC">
        <w:rPr>
          <w:rFonts w:ascii="Arial" w:hAnsi="Arial" w:cs="Arial"/>
        </w:rPr>
        <w:t>o </w:t>
      </w:r>
      <w:r w:rsidRPr="00AB3AEC">
        <w:rPr>
          <w:rFonts w:ascii="Arial" w:hAnsi="Arial" w:cs="Arial"/>
        </w:rPr>
        <w:t>którym mowa</w:t>
      </w:r>
      <w:r w:rsidR="00F17972" w:rsidRPr="00AB3AEC">
        <w:rPr>
          <w:rFonts w:ascii="Arial" w:hAnsi="Arial" w:cs="Arial"/>
        </w:rPr>
        <w:t xml:space="preserve"> </w:t>
      </w:r>
      <w:r w:rsidR="00C76222" w:rsidRPr="00AB3AEC">
        <w:rPr>
          <w:rFonts w:ascii="Arial" w:hAnsi="Arial" w:cs="Arial"/>
        </w:rPr>
        <w:t>w </w:t>
      </w:r>
      <w:r w:rsidRPr="00AB3AEC">
        <w:rPr>
          <w:rFonts w:ascii="Arial" w:hAnsi="Arial" w:cs="Arial"/>
        </w:rPr>
        <w:t>ust. 5, Instytucja Zarządzająca wydaje decyzję</w:t>
      </w:r>
      <w:r w:rsidR="00F17972" w:rsidRPr="00AB3AEC">
        <w:rPr>
          <w:rFonts w:ascii="Arial" w:hAnsi="Arial" w:cs="Arial"/>
        </w:rPr>
        <w:t xml:space="preserve"> </w:t>
      </w:r>
      <w:r w:rsidR="00C76222" w:rsidRPr="00AB3AEC">
        <w:rPr>
          <w:rFonts w:ascii="Arial" w:hAnsi="Arial" w:cs="Arial"/>
        </w:rPr>
        <w:t>o </w:t>
      </w:r>
      <w:r w:rsidRPr="00AB3AEC">
        <w:rPr>
          <w:rFonts w:ascii="Arial" w:hAnsi="Arial" w:cs="Arial"/>
        </w:rPr>
        <w:t>zapłacie odsetek określającą kwotę środków, od których nalicza się odsetki, termin, od którego nalicza się odsetki oraz sposób ich zapłaty.</w:t>
      </w:r>
    </w:p>
    <w:p w14:paraId="50AA488A" w14:textId="0D8B95AE" w:rsidR="00893279" w:rsidRPr="00AB3AEC" w:rsidRDefault="002677DE" w:rsidP="00AB3AEC">
      <w:pPr>
        <w:numPr>
          <w:ilvl w:val="3"/>
          <w:numId w:val="24"/>
        </w:numPr>
        <w:spacing w:before="60" w:after="60"/>
        <w:ind w:left="426" w:hanging="426"/>
        <w:jc w:val="both"/>
        <w:rPr>
          <w:rFonts w:ascii="Arial" w:hAnsi="Arial" w:cs="Arial"/>
        </w:rPr>
      </w:pPr>
      <w:r w:rsidRPr="00AB3AEC">
        <w:rPr>
          <w:rFonts w:ascii="Arial" w:hAnsi="Arial" w:cs="Arial"/>
        </w:rPr>
        <w:t>Od decyzji,</w:t>
      </w:r>
      <w:r w:rsidR="00F17972" w:rsidRPr="00AB3AEC">
        <w:rPr>
          <w:rFonts w:ascii="Arial" w:hAnsi="Arial" w:cs="Arial"/>
        </w:rPr>
        <w:t xml:space="preserve"> </w:t>
      </w:r>
      <w:r w:rsidR="00C76222" w:rsidRPr="00AB3AEC">
        <w:rPr>
          <w:rFonts w:ascii="Arial" w:hAnsi="Arial" w:cs="Arial"/>
        </w:rPr>
        <w:t>o </w:t>
      </w:r>
      <w:r w:rsidRPr="00AB3AEC">
        <w:rPr>
          <w:rFonts w:ascii="Arial" w:hAnsi="Arial" w:cs="Arial"/>
        </w:rPr>
        <w:t>których mowa</w:t>
      </w:r>
      <w:r w:rsidR="00F17972" w:rsidRPr="00AB3AEC">
        <w:rPr>
          <w:rFonts w:ascii="Arial" w:hAnsi="Arial" w:cs="Arial"/>
        </w:rPr>
        <w:t xml:space="preserve"> </w:t>
      </w:r>
      <w:r w:rsidR="00C76222" w:rsidRPr="00AB3AEC">
        <w:rPr>
          <w:rFonts w:ascii="Arial" w:hAnsi="Arial" w:cs="Arial"/>
        </w:rPr>
        <w:t>w </w:t>
      </w:r>
      <w:r w:rsidRPr="00AB3AEC">
        <w:rPr>
          <w:rFonts w:ascii="Arial" w:hAnsi="Arial" w:cs="Arial"/>
        </w:rPr>
        <w:t>ust. 3</w:t>
      </w:r>
      <w:r w:rsidR="00F17972" w:rsidRPr="00AB3AEC">
        <w:rPr>
          <w:rFonts w:ascii="Arial" w:hAnsi="Arial" w:cs="Arial"/>
        </w:rPr>
        <w:t xml:space="preserve"> </w:t>
      </w:r>
      <w:r w:rsidR="00C76222" w:rsidRPr="00AB3AEC">
        <w:rPr>
          <w:rFonts w:ascii="Arial" w:hAnsi="Arial" w:cs="Arial"/>
        </w:rPr>
        <w:t>i </w:t>
      </w:r>
      <w:r w:rsidRPr="00AB3AEC">
        <w:rPr>
          <w:rFonts w:ascii="Arial" w:hAnsi="Arial" w:cs="Arial"/>
        </w:rPr>
        <w:t xml:space="preserve">ust. 6 przysługuje Beneficjentowi wniosek </w:t>
      </w:r>
      <w:r w:rsidRPr="00AB3AEC">
        <w:rPr>
          <w:rFonts w:ascii="Arial" w:hAnsi="Arial" w:cs="Arial"/>
        </w:rPr>
        <w:br/>
        <w:t>o ponowne rozpatrzenie sprawy, składany do Instytucji Zarządzającej</w:t>
      </w:r>
      <w:r w:rsidR="00F17972" w:rsidRPr="00AB3AEC">
        <w:rPr>
          <w:rFonts w:ascii="Arial" w:hAnsi="Arial" w:cs="Arial"/>
        </w:rPr>
        <w:t xml:space="preserve"> </w:t>
      </w:r>
      <w:r w:rsidR="00C76222" w:rsidRPr="00AB3AEC">
        <w:rPr>
          <w:rFonts w:ascii="Arial" w:hAnsi="Arial" w:cs="Arial"/>
        </w:rPr>
        <w:t>i </w:t>
      </w:r>
      <w:r w:rsidRPr="00AB3AEC">
        <w:rPr>
          <w:rFonts w:ascii="Arial" w:hAnsi="Arial" w:cs="Arial"/>
        </w:rPr>
        <w:t>przez nią</w:t>
      </w:r>
      <w:r w:rsidR="00F17972" w:rsidRPr="00AB3AEC">
        <w:rPr>
          <w:rFonts w:ascii="Arial" w:hAnsi="Arial" w:cs="Arial"/>
        </w:rPr>
        <w:t xml:space="preserve"> </w:t>
      </w:r>
      <w:r w:rsidRPr="00AB3AEC">
        <w:rPr>
          <w:rFonts w:ascii="Arial" w:hAnsi="Arial" w:cs="Arial"/>
        </w:rPr>
        <w:t xml:space="preserve">rozpatrywany. </w:t>
      </w:r>
    </w:p>
    <w:p w14:paraId="2FADB644" w14:textId="6D29AE0D" w:rsidR="00893279" w:rsidRPr="00AB3AEC" w:rsidRDefault="002677DE" w:rsidP="00AB3AEC">
      <w:pPr>
        <w:numPr>
          <w:ilvl w:val="3"/>
          <w:numId w:val="24"/>
        </w:numPr>
        <w:spacing w:before="60" w:after="60"/>
        <w:ind w:left="426" w:hanging="426"/>
        <w:jc w:val="both"/>
        <w:rPr>
          <w:rFonts w:ascii="Arial" w:hAnsi="Arial" w:cs="Arial"/>
        </w:rPr>
      </w:pPr>
      <w:r w:rsidRPr="00AB3AEC">
        <w:rPr>
          <w:rFonts w:ascii="Arial" w:hAnsi="Arial" w:cs="Arial"/>
        </w:rPr>
        <w:t>W razie zaistnienia okoliczności,</w:t>
      </w:r>
      <w:r w:rsidR="00F17972" w:rsidRPr="00AB3AEC">
        <w:rPr>
          <w:rFonts w:ascii="Arial" w:hAnsi="Arial" w:cs="Arial"/>
        </w:rPr>
        <w:t xml:space="preserve"> </w:t>
      </w:r>
      <w:r w:rsidR="00C76222" w:rsidRPr="00AB3AEC">
        <w:rPr>
          <w:rFonts w:ascii="Arial" w:hAnsi="Arial" w:cs="Arial"/>
        </w:rPr>
        <w:t>o </w:t>
      </w:r>
      <w:r w:rsidRPr="00AB3AEC">
        <w:rPr>
          <w:rFonts w:ascii="Arial" w:hAnsi="Arial" w:cs="Arial"/>
        </w:rPr>
        <w:t>których mowa</w:t>
      </w:r>
      <w:r w:rsidR="00F17972" w:rsidRPr="00AB3AEC">
        <w:rPr>
          <w:rFonts w:ascii="Arial" w:hAnsi="Arial" w:cs="Arial"/>
        </w:rPr>
        <w:t xml:space="preserve"> </w:t>
      </w:r>
      <w:r w:rsidR="00C76222" w:rsidRPr="00AB3AEC">
        <w:rPr>
          <w:rFonts w:ascii="Arial" w:hAnsi="Arial" w:cs="Arial"/>
        </w:rPr>
        <w:t>w </w:t>
      </w:r>
      <w:r w:rsidRPr="00AB3AEC">
        <w:rPr>
          <w:rFonts w:ascii="Arial" w:hAnsi="Arial" w:cs="Arial"/>
        </w:rPr>
        <w:t>ust. 1 lub 4, Instytucja Zarządzająca,</w:t>
      </w:r>
      <w:r w:rsidR="00F17972" w:rsidRPr="00AB3AEC">
        <w:rPr>
          <w:rFonts w:ascii="Arial" w:hAnsi="Arial" w:cs="Arial"/>
        </w:rPr>
        <w:t xml:space="preserve"> </w:t>
      </w:r>
      <w:r w:rsidR="00C76222" w:rsidRPr="00AB3AEC">
        <w:rPr>
          <w:rFonts w:ascii="Arial" w:hAnsi="Arial" w:cs="Arial"/>
        </w:rPr>
        <w:t>w </w:t>
      </w:r>
      <w:r w:rsidRPr="00AB3AEC">
        <w:rPr>
          <w:rFonts w:ascii="Arial" w:hAnsi="Arial" w:cs="Arial"/>
        </w:rPr>
        <w:t>celu odzyskania kwoty dofinansowania przypadającej do zwrotu oraz należnych odsetek może także skorzystać</w:t>
      </w:r>
      <w:r w:rsidR="00F17972" w:rsidRPr="00AB3AEC">
        <w:rPr>
          <w:rFonts w:ascii="Arial" w:hAnsi="Arial" w:cs="Arial"/>
        </w:rPr>
        <w:t xml:space="preserve"> </w:t>
      </w:r>
      <w:r w:rsidR="00C76222" w:rsidRPr="00AB3AEC">
        <w:rPr>
          <w:rFonts w:ascii="Arial" w:hAnsi="Arial" w:cs="Arial"/>
        </w:rPr>
        <w:t>z </w:t>
      </w:r>
      <w:r w:rsidRPr="00AB3AEC">
        <w:rPr>
          <w:rFonts w:ascii="Arial" w:hAnsi="Arial" w:cs="Arial"/>
        </w:rPr>
        <w:t xml:space="preserve">pozostałych przysługujących jej środków prawnych, </w:t>
      </w:r>
      <w:r w:rsidRPr="00AB3AEC">
        <w:rPr>
          <w:rFonts w:ascii="Arial" w:hAnsi="Arial" w:cs="Arial"/>
        </w:rPr>
        <w:br/>
        <w:t>w szczególności</w:t>
      </w:r>
      <w:r w:rsidR="00F17972" w:rsidRPr="00AB3AEC">
        <w:rPr>
          <w:rFonts w:ascii="Arial" w:hAnsi="Arial" w:cs="Arial"/>
        </w:rPr>
        <w:t xml:space="preserve"> </w:t>
      </w:r>
      <w:r w:rsidR="00C76222" w:rsidRPr="00AB3AEC">
        <w:rPr>
          <w:rFonts w:ascii="Arial" w:hAnsi="Arial" w:cs="Arial"/>
        </w:rPr>
        <w:t>z </w:t>
      </w:r>
      <w:r w:rsidRPr="00AB3AEC">
        <w:rPr>
          <w:rFonts w:ascii="Arial" w:hAnsi="Arial" w:cs="Arial"/>
        </w:rPr>
        <w:t>zabezpieczenia,</w:t>
      </w:r>
      <w:r w:rsidR="00F17972" w:rsidRPr="00AB3AEC">
        <w:rPr>
          <w:rFonts w:ascii="Arial" w:hAnsi="Arial" w:cs="Arial"/>
        </w:rPr>
        <w:t xml:space="preserve"> </w:t>
      </w:r>
      <w:r w:rsidR="00C76222" w:rsidRPr="00AB3AEC">
        <w:rPr>
          <w:rFonts w:ascii="Arial" w:hAnsi="Arial" w:cs="Arial"/>
        </w:rPr>
        <w:t>o </w:t>
      </w:r>
      <w:r w:rsidRPr="00AB3AEC">
        <w:rPr>
          <w:rFonts w:ascii="Arial" w:hAnsi="Arial" w:cs="Arial"/>
          <w:shd w:val="clear" w:color="auto" w:fill="FFFFFF" w:themeFill="background1"/>
        </w:rPr>
        <w:t>którym mowa § 10 Umowy.</w:t>
      </w:r>
      <w:r w:rsidRPr="00AB3AEC">
        <w:rPr>
          <w:rFonts w:ascii="Arial" w:hAnsi="Arial" w:cs="Arial"/>
        </w:rPr>
        <w:t xml:space="preserve"> Koszty czynności</w:t>
      </w:r>
      <w:r w:rsidR="00A775DD" w:rsidRPr="00AB3AEC">
        <w:rPr>
          <w:rFonts w:ascii="Arial" w:hAnsi="Arial" w:cs="Arial"/>
        </w:rPr>
        <w:t xml:space="preserve"> </w:t>
      </w:r>
      <w:r w:rsidRPr="00AB3AEC">
        <w:rPr>
          <w:rFonts w:ascii="Arial" w:hAnsi="Arial" w:cs="Arial"/>
        </w:rPr>
        <w:t>zmierzających do odzyskania nieprawidłowo wykorzystanego lub pobranego</w:t>
      </w:r>
      <w:r w:rsidR="00A775DD" w:rsidRPr="00AB3AEC">
        <w:rPr>
          <w:rFonts w:ascii="Arial" w:hAnsi="Arial" w:cs="Arial"/>
        </w:rPr>
        <w:t xml:space="preserve"> </w:t>
      </w:r>
      <w:r w:rsidRPr="00AB3AEC">
        <w:rPr>
          <w:rFonts w:ascii="Arial" w:hAnsi="Arial" w:cs="Arial"/>
        </w:rPr>
        <w:t>dofinansowania obciążają Beneficjenta.</w:t>
      </w:r>
    </w:p>
    <w:p w14:paraId="36362A44" w14:textId="4E2C7116" w:rsidR="00893279" w:rsidRPr="00AB3AEC" w:rsidRDefault="002677DE" w:rsidP="00AB3AEC">
      <w:pPr>
        <w:numPr>
          <w:ilvl w:val="3"/>
          <w:numId w:val="24"/>
        </w:numPr>
        <w:spacing w:before="60" w:after="60"/>
        <w:ind w:left="426" w:hanging="426"/>
        <w:rPr>
          <w:rFonts w:ascii="Arial" w:hAnsi="Arial" w:cs="Arial"/>
        </w:rPr>
      </w:pPr>
      <w:r w:rsidRPr="00AB3AEC">
        <w:rPr>
          <w:rFonts w:ascii="Arial" w:hAnsi="Arial" w:cs="Arial"/>
        </w:rPr>
        <w:t>Dokonując zwrotu środków Beneficjent</w:t>
      </w:r>
      <w:r w:rsidR="00F17972" w:rsidRPr="00AB3AEC">
        <w:rPr>
          <w:rFonts w:ascii="Arial" w:hAnsi="Arial" w:cs="Arial"/>
        </w:rPr>
        <w:t xml:space="preserve"> </w:t>
      </w:r>
      <w:r w:rsidR="00C76222" w:rsidRPr="00AB3AEC">
        <w:rPr>
          <w:rFonts w:ascii="Arial" w:hAnsi="Arial" w:cs="Arial"/>
        </w:rPr>
        <w:t>w </w:t>
      </w:r>
      <w:r w:rsidRPr="00AB3AEC">
        <w:rPr>
          <w:rFonts w:ascii="Arial" w:hAnsi="Arial" w:cs="Arial"/>
        </w:rPr>
        <w:t>tytule przelewu zamieszcza informacje na temat:</w:t>
      </w:r>
    </w:p>
    <w:p w14:paraId="57004B31" w14:textId="2C6EDC60" w:rsidR="00893279" w:rsidRPr="0003461E" w:rsidRDefault="002677DE" w:rsidP="0003461E">
      <w:pPr>
        <w:pStyle w:val="Akapitzlist"/>
        <w:numPr>
          <w:ilvl w:val="2"/>
          <w:numId w:val="44"/>
        </w:numPr>
        <w:spacing w:before="60" w:after="60"/>
        <w:ind w:hanging="294"/>
        <w:rPr>
          <w:rFonts w:ascii="Arial" w:hAnsi="Arial" w:cs="Arial"/>
          <w:sz w:val="22"/>
          <w:szCs w:val="22"/>
        </w:rPr>
      </w:pPr>
      <w:r w:rsidRPr="0003461E">
        <w:rPr>
          <w:rFonts w:ascii="Arial" w:hAnsi="Arial" w:cs="Arial"/>
          <w:sz w:val="22"/>
          <w:szCs w:val="22"/>
        </w:rPr>
        <w:t>nazwy programu</w:t>
      </w:r>
      <w:r w:rsidR="00F17972" w:rsidRPr="0003461E">
        <w:rPr>
          <w:rFonts w:ascii="Arial" w:hAnsi="Arial" w:cs="Arial"/>
          <w:sz w:val="22"/>
          <w:szCs w:val="22"/>
        </w:rPr>
        <w:t xml:space="preserve"> </w:t>
      </w:r>
      <w:r w:rsidR="00C76222" w:rsidRPr="0003461E">
        <w:rPr>
          <w:rFonts w:ascii="Arial" w:hAnsi="Arial" w:cs="Arial"/>
          <w:sz w:val="22"/>
          <w:szCs w:val="22"/>
        </w:rPr>
        <w:t>i </w:t>
      </w:r>
      <w:r w:rsidRPr="0003461E">
        <w:rPr>
          <w:rFonts w:ascii="Arial" w:hAnsi="Arial" w:cs="Arial"/>
          <w:sz w:val="22"/>
          <w:szCs w:val="22"/>
        </w:rPr>
        <w:t>numeru projektu</w:t>
      </w:r>
      <w:r w:rsidR="00A775DD" w:rsidRPr="0003461E">
        <w:rPr>
          <w:rFonts w:ascii="Arial" w:hAnsi="Arial" w:cs="Arial"/>
          <w:sz w:val="22"/>
          <w:szCs w:val="22"/>
        </w:rPr>
        <w:t>;</w:t>
      </w:r>
    </w:p>
    <w:p w14:paraId="4151847F" w14:textId="03731077" w:rsidR="00893279" w:rsidRPr="00AB3AEC" w:rsidRDefault="002677DE" w:rsidP="0003461E">
      <w:pPr>
        <w:numPr>
          <w:ilvl w:val="2"/>
          <w:numId w:val="44"/>
        </w:numPr>
        <w:spacing w:before="60" w:after="60"/>
        <w:ind w:hanging="294"/>
        <w:rPr>
          <w:rFonts w:ascii="Arial" w:hAnsi="Arial" w:cs="Arial"/>
        </w:rPr>
      </w:pPr>
      <w:r w:rsidRPr="00AB3AEC">
        <w:rPr>
          <w:rFonts w:ascii="Arial" w:hAnsi="Arial" w:cs="Arial"/>
        </w:rPr>
        <w:t>roku,</w:t>
      </w:r>
      <w:r w:rsidR="00F17972" w:rsidRPr="00AB3AEC">
        <w:rPr>
          <w:rFonts w:ascii="Arial" w:hAnsi="Arial" w:cs="Arial"/>
        </w:rPr>
        <w:t xml:space="preserve"> </w:t>
      </w:r>
      <w:r w:rsidR="00C76222" w:rsidRPr="00AB3AEC">
        <w:rPr>
          <w:rFonts w:ascii="Arial" w:hAnsi="Arial" w:cs="Arial"/>
        </w:rPr>
        <w:t>w </w:t>
      </w:r>
      <w:r w:rsidRPr="00AB3AEC">
        <w:rPr>
          <w:rFonts w:ascii="Arial" w:hAnsi="Arial" w:cs="Arial"/>
        </w:rPr>
        <w:t>jakim przekazane zostały środki, których dotyczy zwrot</w:t>
      </w:r>
      <w:r w:rsidR="00A775DD" w:rsidRPr="00AB3AEC">
        <w:rPr>
          <w:rFonts w:ascii="Arial" w:hAnsi="Arial" w:cs="Arial"/>
        </w:rPr>
        <w:t>;</w:t>
      </w:r>
    </w:p>
    <w:p w14:paraId="6F54D2FA" w14:textId="7BA73F3E" w:rsidR="00893279" w:rsidRPr="00AB3AEC" w:rsidRDefault="002677DE" w:rsidP="0003461E">
      <w:pPr>
        <w:numPr>
          <w:ilvl w:val="2"/>
          <w:numId w:val="44"/>
        </w:numPr>
        <w:spacing w:before="60" w:after="60"/>
        <w:ind w:hanging="294"/>
        <w:jc w:val="both"/>
        <w:rPr>
          <w:rFonts w:ascii="Arial" w:hAnsi="Arial" w:cs="Arial"/>
        </w:rPr>
      </w:pPr>
      <w:r w:rsidRPr="00AB3AEC">
        <w:rPr>
          <w:rFonts w:ascii="Arial" w:hAnsi="Arial" w:cs="Arial"/>
        </w:rPr>
        <w:t>tytułu zwrotu,</w:t>
      </w:r>
      <w:r w:rsidR="00F17972" w:rsidRPr="00AB3AEC">
        <w:rPr>
          <w:rFonts w:ascii="Arial" w:hAnsi="Arial" w:cs="Arial"/>
        </w:rPr>
        <w:t xml:space="preserve"> </w:t>
      </w:r>
      <w:r w:rsidR="00C76222" w:rsidRPr="00AB3AEC">
        <w:rPr>
          <w:rFonts w:ascii="Arial" w:hAnsi="Arial" w:cs="Arial"/>
        </w:rPr>
        <w:t>a </w:t>
      </w:r>
      <w:r w:rsidRPr="00AB3AEC">
        <w:rPr>
          <w:rFonts w:ascii="Arial" w:hAnsi="Arial" w:cs="Arial"/>
        </w:rPr>
        <w:t>w przypadku dokonania zwrotu na podstawie decyzji,</w:t>
      </w:r>
      <w:r w:rsidR="00F17972" w:rsidRPr="00AB3AEC">
        <w:rPr>
          <w:rFonts w:ascii="Arial" w:hAnsi="Arial" w:cs="Arial"/>
        </w:rPr>
        <w:t xml:space="preserve"> </w:t>
      </w:r>
      <w:r w:rsidR="00C76222" w:rsidRPr="00AB3AEC">
        <w:rPr>
          <w:rFonts w:ascii="Arial" w:hAnsi="Arial" w:cs="Arial"/>
        </w:rPr>
        <w:t>o </w:t>
      </w:r>
      <w:r w:rsidRPr="00AB3AEC">
        <w:rPr>
          <w:rFonts w:ascii="Arial" w:hAnsi="Arial" w:cs="Arial"/>
        </w:rPr>
        <w:t>której mowa</w:t>
      </w:r>
      <w:r w:rsidR="00A775DD" w:rsidRPr="00AB3AEC">
        <w:rPr>
          <w:rFonts w:ascii="Arial" w:hAnsi="Arial" w:cs="Arial"/>
        </w:rPr>
        <w:br/>
      </w:r>
      <w:r w:rsidRPr="00AB3AEC">
        <w:rPr>
          <w:rFonts w:ascii="Arial" w:hAnsi="Arial" w:cs="Arial"/>
        </w:rPr>
        <w:t>w ust. 3, numeru decyzji</w:t>
      </w:r>
      <w:r w:rsidR="00A775DD" w:rsidRPr="00AB3AEC">
        <w:rPr>
          <w:rFonts w:ascii="Arial" w:hAnsi="Arial" w:cs="Arial"/>
        </w:rPr>
        <w:t>;</w:t>
      </w:r>
    </w:p>
    <w:p w14:paraId="242EAEAB" w14:textId="77777777" w:rsidR="00893279" w:rsidRPr="00AB3AEC" w:rsidRDefault="002677DE" w:rsidP="0003461E">
      <w:pPr>
        <w:numPr>
          <w:ilvl w:val="2"/>
          <w:numId w:val="44"/>
        </w:numPr>
        <w:spacing w:before="60" w:after="60"/>
        <w:ind w:hanging="294"/>
        <w:rPr>
          <w:rFonts w:ascii="Arial" w:hAnsi="Arial" w:cs="Arial"/>
        </w:rPr>
      </w:pPr>
      <w:r w:rsidRPr="00AB3AEC">
        <w:rPr>
          <w:rFonts w:ascii="Arial" w:hAnsi="Arial" w:cs="Arial"/>
        </w:rPr>
        <w:t>klasyfikacji budżetowej zwracanych środków (część, dział, rozdział, paragraf).</w:t>
      </w:r>
    </w:p>
    <w:p w14:paraId="2DEF94B0" w14:textId="4203F306" w:rsidR="00893279" w:rsidRPr="00AB3AEC" w:rsidRDefault="002677DE" w:rsidP="00AB3AEC">
      <w:pPr>
        <w:numPr>
          <w:ilvl w:val="3"/>
          <w:numId w:val="24"/>
        </w:numPr>
        <w:spacing w:before="60" w:after="60"/>
        <w:ind w:left="426" w:hanging="426"/>
        <w:jc w:val="both"/>
        <w:rPr>
          <w:rFonts w:ascii="Arial" w:hAnsi="Arial" w:cs="Arial"/>
        </w:rPr>
      </w:pPr>
      <w:r w:rsidRPr="00AB3AEC">
        <w:rPr>
          <w:rFonts w:ascii="Arial" w:hAnsi="Arial" w:cs="Arial"/>
        </w:rPr>
        <w:t>Procedura zwrotu,</w:t>
      </w:r>
      <w:r w:rsidR="00F17972" w:rsidRPr="00AB3AEC">
        <w:rPr>
          <w:rFonts w:ascii="Arial" w:hAnsi="Arial" w:cs="Arial"/>
        </w:rPr>
        <w:t xml:space="preserve"> </w:t>
      </w:r>
      <w:r w:rsidR="00C76222" w:rsidRPr="00AB3AEC">
        <w:rPr>
          <w:rFonts w:ascii="Arial" w:hAnsi="Arial" w:cs="Arial"/>
        </w:rPr>
        <w:t>o </w:t>
      </w:r>
      <w:r w:rsidRPr="00AB3AEC">
        <w:rPr>
          <w:rFonts w:ascii="Arial" w:hAnsi="Arial" w:cs="Arial"/>
        </w:rPr>
        <w:t>której mowa</w:t>
      </w:r>
      <w:r w:rsidR="00F17972" w:rsidRPr="00AB3AEC">
        <w:rPr>
          <w:rFonts w:ascii="Arial" w:hAnsi="Arial" w:cs="Arial"/>
        </w:rPr>
        <w:t xml:space="preserve"> </w:t>
      </w:r>
      <w:r w:rsidR="00C76222" w:rsidRPr="00AB3AEC">
        <w:rPr>
          <w:rFonts w:ascii="Arial" w:hAnsi="Arial" w:cs="Arial"/>
        </w:rPr>
        <w:t>w </w:t>
      </w:r>
      <w:r w:rsidRPr="00AB3AEC">
        <w:rPr>
          <w:rFonts w:ascii="Arial" w:hAnsi="Arial" w:cs="Arial"/>
        </w:rPr>
        <w:t>niniejszym paragrafie, dotyczy</w:t>
      </w:r>
      <w:r w:rsidR="00F17972" w:rsidRPr="00AB3AEC">
        <w:rPr>
          <w:rFonts w:ascii="Arial" w:hAnsi="Arial" w:cs="Arial"/>
        </w:rPr>
        <w:t xml:space="preserve"> </w:t>
      </w:r>
      <w:r w:rsidR="00C76222" w:rsidRPr="00AB3AEC">
        <w:rPr>
          <w:rFonts w:ascii="Arial" w:hAnsi="Arial" w:cs="Arial"/>
        </w:rPr>
        <w:t>w </w:t>
      </w:r>
      <w:r w:rsidRPr="00AB3AEC">
        <w:rPr>
          <w:rFonts w:ascii="Arial" w:hAnsi="Arial" w:cs="Arial"/>
        </w:rPr>
        <w:t>szczególności kwot dofinansowania objętych korektami finansowymi, nałożonymi na Beneficjenta</w:t>
      </w:r>
      <w:r w:rsidR="00F17972" w:rsidRPr="00AB3AEC">
        <w:rPr>
          <w:rFonts w:ascii="Arial" w:hAnsi="Arial" w:cs="Arial"/>
        </w:rPr>
        <w:t xml:space="preserve"> </w:t>
      </w:r>
      <w:r w:rsidR="00C76222" w:rsidRPr="00AB3AEC">
        <w:rPr>
          <w:rFonts w:ascii="Arial" w:hAnsi="Arial" w:cs="Arial"/>
        </w:rPr>
        <w:t>w </w:t>
      </w:r>
      <w:r w:rsidRPr="00AB3AEC">
        <w:rPr>
          <w:rFonts w:ascii="Arial" w:hAnsi="Arial" w:cs="Arial"/>
        </w:rPr>
        <w:t>związku</w:t>
      </w:r>
      <w:r w:rsidR="00F17972" w:rsidRPr="00AB3AEC">
        <w:rPr>
          <w:rFonts w:ascii="Arial" w:hAnsi="Arial" w:cs="Arial"/>
        </w:rPr>
        <w:t xml:space="preserve"> </w:t>
      </w:r>
      <w:r w:rsidR="00C76222" w:rsidRPr="00AB3AEC">
        <w:rPr>
          <w:rFonts w:ascii="Arial" w:hAnsi="Arial" w:cs="Arial"/>
        </w:rPr>
        <w:t>z </w:t>
      </w:r>
      <w:r w:rsidRPr="00AB3AEC">
        <w:rPr>
          <w:rFonts w:ascii="Arial" w:hAnsi="Arial" w:cs="Arial"/>
        </w:rPr>
        <w:t xml:space="preserve">nieprawidłowościami stwierdzonymi przy realizacji Projektu. </w:t>
      </w:r>
    </w:p>
    <w:p w14:paraId="5B27F11D" w14:textId="00BFB8E4" w:rsidR="00893279" w:rsidRPr="00F467D9" w:rsidRDefault="002677DE" w:rsidP="00E771A7">
      <w:pPr>
        <w:spacing w:before="240" w:after="240"/>
        <w:jc w:val="center"/>
        <w:rPr>
          <w:rFonts w:ascii="Arial" w:hAnsi="Arial" w:cs="Arial"/>
        </w:rPr>
      </w:pPr>
      <w:r w:rsidRPr="00F467D9">
        <w:rPr>
          <w:rFonts w:ascii="Arial" w:hAnsi="Arial" w:cs="Arial"/>
          <w:bCs/>
        </w:rPr>
        <w:t>§ 9.</w:t>
      </w:r>
    </w:p>
    <w:p w14:paraId="2659C2D3" w14:textId="0A8E3DB4" w:rsidR="00893279" w:rsidRPr="00F467D9" w:rsidRDefault="002677DE" w:rsidP="00E771A7">
      <w:pPr>
        <w:pStyle w:val="Tekstpodstawowy21"/>
        <w:spacing w:before="120" w:after="0" w:line="240" w:lineRule="auto"/>
        <w:rPr>
          <w:rFonts w:ascii="Arial" w:hAnsi="Arial" w:cs="Arial"/>
          <w:szCs w:val="22"/>
        </w:rPr>
      </w:pPr>
      <w:r w:rsidRPr="00F467D9">
        <w:rPr>
          <w:rFonts w:ascii="Arial" w:hAnsi="Arial" w:cs="Arial"/>
          <w:szCs w:val="22"/>
        </w:rPr>
        <w:t>Niedozwolone jest podwójne finansowanie wydatków</w:t>
      </w:r>
      <w:r w:rsidR="00F17972">
        <w:rPr>
          <w:rFonts w:ascii="Arial" w:hAnsi="Arial" w:cs="Arial"/>
          <w:szCs w:val="22"/>
        </w:rPr>
        <w:t xml:space="preserve"> </w:t>
      </w:r>
      <w:r w:rsidR="00C76222" w:rsidRPr="00F467D9">
        <w:rPr>
          <w:rFonts w:ascii="Arial" w:hAnsi="Arial" w:cs="Arial"/>
          <w:szCs w:val="22"/>
        </w:rPr>
        <w:t>w</w:t>
      </w:r>
      <w:r w:rsidR="00C76222">
        <w:rPr>
          <w:rFonts w:ascii="Arial" w:hAnsi="Arial" w:cs="Arial"/>
          <w:szCs w:val="22"/>
        </w:rPr>
        <w:t> </w:t>
      </w:r>
      <w:r w:rsidRPr="00F467D9">
        <w:rPr>
          <w:rFonts w:ascii="Arial" w:hAnsi="Arial" w:cs="Arial"/>
          <w:szCs w:val="22"/>
        </w:rPr>
        <w:t>ramach Projektu,</w:t>
      </w:r>
      <w:r w:rsidR="00F17972">
        <w:rPr>
          <w:rFonts w:ascii="Arial" w:hAnsi="Arial" w:cs="Arial"/>
          <w:szCs w:val="22"/>
        </w:rPr>
        <w:t xml:space="preserve"> </w:t>
      </w:r>
      <w:r w:rsidR="00C76222" w:rsidRPr="00F467D9">
        <w:rPr>
          <w:rFonts w:ascii="Arial" w:hAnsi="Arial" w:cs="Arial"/>
          <w:szCs w:val="22"/>
        </w:rPr>
        <w:t>w</w:t>
      </w:r>
      <w:r w:rsidR="00C76222">
        <w:rPr>
          <w:rFonts w:ascii="Arial" w:hAnsi="Arial" w:cs="Arial"/>
          <w:szCs w:val="22"/>
        </w:rPr>
        <w:t> </w:t>
      </w:r>
      <w:r w:rsidRPr="00F467D9">
        <w:rPr>
          <w:rFonts w:ascii="Arial" w:hAnsi="Arial" w:cs="Arial"/>
          <w:szCs w:val="22"/>
        </w:rPr>
        <w:t>zakresie określonym</w:t>
      </w:r>
      <w:r w:rsidR="00F17972">
        <w:rPr>
          <w:rFonts w:ascii="Arial" w:hAnsi="Arial" w:cs="Arial"/>
          <w:szCs w:val="22"/>
        </w:rPr>
        <w:t xml:space="preserve"> </w:t>
      </w:r>
      <w:r w:rsidR="00C76222" w:rsidRPr="00F467D9">
        <w:rPr>
          <w:rFonts w:ascii="Arial" w:hAnsi="Arial" w:cs="Arial"/>
          <w:szCs w:val="22"/>
        </w:rPr>
        <w:t>w</w:t>
      </w:r>
      <w:r w:rsidR="00C76222">
        <w:rPr>
          <w:rFonts w:ascii="Arial" w:hAnsi="Arial" w:cs="Arial"/>
          <w:szCs w:val="22"/>
        </w:rPr>
        <w:t> </w:t>
      </w:r>
      <w:r w:rsidRPr="00F467D9">
        <w:rPr>
          <w:rFonts w:ascii="Arial" w:hAnsi="Arial" w:cs="Arial"/>
          <w:szCs w:val="22"/>
        </w:rPr>
        <w:t>przepisach prawa powszechnie obowiązującego,</w:t>
      </w:r>
      <w:r w:rsidR="00F17972">
        <w:rPr>
          <w:rFonts w:ascii="Arial" w:hAnsi="Arial" w:cs="Arial"/>
          <w:szCs w:val="22"/>
        </w:rPr>
        <w:t xml:space="preserve"> </w:t>
      </w:r>
      <w:r w:rsidR="00C76222" w:rsidRPr="00F467D9">
        <w:rPr>
          <w:rFonts w:ascii="Arial" w:hAnsi="Arial" w:cs="Arial"/>
          <w:szCs w:val="22"/>
        </w:rPr>
        <w:t>w</w:t>
      </w:r>
      <w:r w:rsidR="00C76222">
        <w:rPr>
          <w:rFonts w:ascii="Arial" w:hAnsi="Arial" w:cs="Arial"/>
          <w:szCs w:val="22"/>
        </w:rPr>
        <w:t> </w:t>
      </w:r>
      <w:r w:rsidRPr="00F467D9">
        <w:rPr>
          <w:rFonts w:ascii="Arial" w:hAnsi="Arial" w:cs="Arial"/>
          <w:szCs w:val="22"/>
        </w:rPr>
        <w:t>Programie, Uszczegółowieniu Programu oraz</w:t>
      </w:r>
      <w:r w:rsidR="00F17972">
        <w:rPr>
          <w:rFonts w:ascii="Arial" w:hAnsi="Arial" w:cs="Arial"/>
          <w:szCs w:val="22"/>
        </w:rPr>
        <w:t xml:space="preserve"> </w:t>
      </w:r>
      <w:r w:rsidR="00C76222" w:rsidRPr="00F467D9">
        <w:rPr>
          <w:rFonts w:ascii="Arial" w:hAnsi="Arial" w:cs="Arial"/>
          <w:szCs w:val="22"/>
        </w:rPr>
        <w:t>w</w:t>
      </w:r>
      <w:r w:rsidR="00C76222">
        <w:rPr>
          <w:rFonts w:ascii="Arial" w:hAnsi="Arial" w:cs="Arial"/>
          <w:szCs w:val="22"/>
        </w:rPr>
        <w:t> </w:t>
      </w:r>
      <w:r w:rsidRPr="00F467D9">
        <w:rPr>
          <w:rFonts w:ascii="Arial" w:hAnsi="Arial" w:cs="Arial"/>
          <w:szCs w:val="22"/>
        </w:rPr>
        <w:t>Wytycznych (w szczególności</w:t>
      </w:r>
      <w:r w:rsidR="00F17972">
        <w:rPr>
          <w:rFonts w:ascii="Arial" w:hAnsi="Arial" w:cs="Arial"/>
          <w:szCs w:val="22"/>
        </w:rPr>
        <w:t xml:space="preserve"> </w:t>
      </w:r>
      <w:r w:rsidR="00C76222" w:rsidRPr="00F467D9">
        <w:rPr>
          <w:rFonts w:ascii="Arial" w:hAnsi="Arial" w:cs="Arial"/>
          <w:szCs w:val="22"/>
        </w:rPr>
        <w:t>w</w:t>
      </w:r>
      <w:r w:rsidR="00C76222">
        <w:rPr>
          <w:rFonts w:ascii="Arial" w:hAnsi="Arial" w:cs="Arial"/>
          <w:szCs w:val="22"/>
        </w:rPr>
        <w:t> </w:t>
      </w:r>
      <w:r w:rsidRPr="00F467D9">
        <w:rPr>
          <w:rFonts w:ascii="Arial" w:hAnsi="Arial" w:cs="Arial"/>
          <w:szCs w:val="22"/>
        </w:rPr>
        <w:t>Wytycznych,</w:t>
      </w:r>
      <w:r w:rsidR="00F17972">
        <w:rPr>
          <w:rFonts w:ascii="Arial" w:hAnsi="Arial" w:cs="Arial"/>
          <w:szCs w:val="22"/>
        </w:rPr>
        <w:t xml:space="preserve"> </w:t>
      </w:r>
      <w:r w:rsidR="00C76222" w:rsidRPr="00F467D9">
        <w:rPr>
          <w:rFonts w:ascii="Arial" w:hAnsi="Arial" w:cs="Arial"/>
          <w:szCs w:val="22"/>
        </w:rPr>
        <w:t>o</w:t>
      </w:r>
      <w:r w:rsidR="00C76222">
        <w:rPr>
          <w:rFonts w:ascii="Arial" w:hAnsi="Arial" w:cs="Arial"/>
          <w:szCs w:val="22"/>
        </w:rPr>
        <w:t> </w:t>
      </w:r>
      <w:r w:rsidRPr="00F467D9">
        <w:rPr>
          <w:rFonts w:ascii="Arial" w:hAnsi="Arial" w:cs="Arial"/>
          <w:szCs w:val="22"/>
        </w:rPr>
        <w:t>których mowa</w:t>
      </w:r>
      <w:r w:rsidR="00F17972">
        <w:rPr>
          <w:rFonts w:ascii="Arial" w:hAnsi="Arial" w:cs="Arial"/>
          <w:szCs w:val="22"/>
        </w:rPr>
        <w:t xml:space="preserve"> </w:t>
      </w:r>
      <w:r w:rsidR="00C76222" w:rsidRPr="00F467D9">
        <w:rPr>
          <w:rFonts w:ascii="Arial" w:hAnsi="Arial" w:cs="Arial"/>
          <w:szCs w:val="22"/>
        </w:rPr>
        <w:t>w</w:t>
      </w:r>
      <w:r w:rsidR="00C76222">
        <w:rPr>
          <w:rFonts w:ascii="Arial" w:hAnsi="Arial" w:cs="Arial"/>
          <w:szCs w:val="22"/>
        </w:rPr>
        <w:t> </w:t>
      </w:r>
      <w:r w:rsidRPr="00F467D9">
        <w:rPr>
          <w:rFonts w:ascii="Arial" w:hAnsi="Arial" w:cs="Arial"/>
          <w:szCs w:val="22"/>
        </w:rPr>
        <w:t>§ 4 ust. 6 lit. e Umowy); wydatki objęte podwójnym finansowaniem są wydatkami niekwalifikowalnymi. Beneficjent oświadcza, że</w:t>
      </w:r>
      <w:r w:rsidR="00F17972">
        <w:rPr>
          <w:rFonts w:ascii="Arial" w:hAnsi="Arial" w:cs="Arial"/>
          <w:szCs w:val="22"/>
        </w:rPr>
        <w:t xml:space="preserve"> </w:t>
      </w:r>
      <w:r w:rsidR="00C76222" w:rsidRPr="00F467D9">
        <w:rPr>
          <w:rFonts w:ascii="Arial" w:hAnsi="Arial" w:cs="Arial"/>
          <w:szCs w:val="22"/>
        </w:rPr>
        <w:t>w</w:t>
      </w:r>
      <w:r w:rsidR="00C76222">
        <w:rPr>
          <w:rFonts w:ascii="Arial" w:hAnsi="Arial" w:cs="Arial"/>
          <w:szCs w:val="22"/>
        </w:rPr>
        <w:t> </w:t>
      </w:r>
      <w:r w:rsidRPr="00F467D9">
        <w:rPr>
          <w:rFonts w:ascii="Arial" w:hAnsi="Arial" w:cs="Arial"/>
          <w:szCs w:val="22"/>
        </w:rPr>
        <w:t>przypadku Projektu nie nastąpiło</w:t>
      </w:r>
      <w:r w:rsidR="00F17972">
        <w:rPr>
          <w:rFonts w:ascii="Arial" w:hAnsi="Arial" w:cs="Arial"/>
          <w:szCs w:val="22"/>
        </w:rPr>
        <w:t xml:space="preserve"> </w:t>
      </w:r>
      <w:r w:rsidR="00C76222" w:rsidRPr="00F467D9">
        <w:rPr>
          <w:rFonts w:ascii="Arial" w:hAnsi="Arial" w:cs="Arial"/>
          <w:szCs w:val="22"/>
        </w:rPr>
        <w:t>i</w:t>
      </w:r>
      <w:r w:rsidR="00C76222">
        <w:rPr>
          <w:rFonts w:ascii="Arial" w:hAnsi="Arial" w:cs="Arial"/>
          <w:szCs w:val="22"/>
        </w:rPr>
        <w:t> </w:t>
      </w:r>
      <w:r w:rsidRPr="00F467D9">
        <w:rPr>
          <w:rFonts w:ascii="Arial" w:hAnsi="Arial" w:cs="Arial"/>
          <w:szCs w:val="22"/>
        </w:rPr>
        <w:t>nie nastąpi podwójne finansowanie</w:t>
      </w:r>
      <w:r w:rsidR="00F17972">
        <w:rPr>
          <w:rFonts w:ascii="Arial" w:hAnsi="Arial" w:cs="Arial"/>
          <w:szCs w:val="22"/>
        </w:rPr>
        <w:t xml:space="preserve"> </w:t>
      </w:r>
      <w:r w:rsidR="00C76222" w:rsidRPr="00F467D9">
        <w:rPr>
          <w:rFonts w:ascii="Arial" w:hAnsi="Arial" w:cs="Arial"/>
          <w:szCs w:val="22"/>
        </w:rPr>
        <w:t>w</w:t>
      </w:r>
      <w:r w:rsidR="00C76222">
        <w:rPr>
          <w:rFonts w:ascii="Arial" w:hAnsi="Arial" w:cs="Arial"/>
          <w:szCs w:val="22"/>
        </w:rPr>
        <w:t> </w:t>
      </w:r>
      <w:r w:rsidRPr="00F467D9">
        <w:rPr>
          <w:rFonts w:ascii="Arial" w:hAnsi="Arial" w:cs="Arial"/>
          <w:szCs w:val="22"/>
        </w:rPr>
        <w:t>odniesieniu do żadnego</w:t>
      </w:r>
      <w:r w:rsidR="00F17972">
        <w:rPr>
          <w:rFonts w:ascii="Arial" w:hAnsi="Arial" w:cs="Arial"/>
          <w:szCs w:val="22"/>
        </w:rPr>
        <w:t xml:space="preserve"> </w:t>
      </w:r>
      <w:r w:rsidR="00C76222" w:rsidRPr="00F467D9">
        <w:rPr>
          <w:rFonts w:ascii="Arial" w:hAnsi="Arial" w:cs="Arial"/>
          <w:szCs w:val="22"/>
        </w:rPr>
        <w:t>z</w:t>
      </w:r>
      <w:r w:rsidR="00C76222">
        <w:rPr>
          <w:rFonts w:ascii="Arial" w:hAnsi="Arial" w:cs="Arial"/>
          <w:szCs w:val="22"/>
        </w:rPr>
        <w:t> </w:t>
      </w:r>
      <w:r w:rsidRPr="00F467D9">
        <w:rPr>
          <w:rFonts w:ascii="Arial" w:hAnsi="Arial" w:cs="Arial"/>
          <w:szCs w:val="22"/>
        </w:rPr>
        <w:t>wydatków</w:t>
      </w:r>
      <w:r w:rsidR="00F17972">
        <w:rPr>
          <w:rFonts w:ascii="Arial" w:hAnsi="Arial" w:cs="Arial"/>
          <w:szCs w:val="22"/>
        </w:rPr>
        <w:t xml:space="preserve"> </w:t>
      </w:r>
      <w:r w:rsidR="00C76222" w:rsidRPr="00F467D9">
        <w:rPr>
          <w:rFonts w:ascii="Arial" w:hAnsi="Arial" w:cs="Arial"/>
          <w:szCs w:val="22"/>
        </w:rPr>
        <w:t>w</w:t>
      </w:r>
      <w:r w:rsidR="00C76222">
        <w:rPr>
          <w:rFonts w:ascii="Arial" w:hAnsi="Arial" w:cs="Arial"/>
          <w:szCs w:val="22"/>
        </w:rPr>
        <w:t> </w:t>
      </w:r>
      <w:r w:rsidRPr="00F467D9">
        <w:rPr>
          <w:rFonts w:ascii="Arial" w:hAnsi="Arial" w:cs="Arial"/>
          <w:szCs w:val="22"/>
        </w:rPr>
        <w:t>ramach Projektu.</w:t>
      </w:r>
      <w:r w:rsidR="00F17972">
        <w:rPr>
          <w:rFonts w:ascii="Arial" w:hAnsi="Arial" w:cs="Arial"/>
          <w:szCs w:val="22"/>
        </w:rPr>
        <w:t xml:space="preserve"> </w:t>
      </w:r>
    </w:p>
    <w:p w14:paraId="5C93D199" w14:textId="77777777" w:rsidR="00893279" w:rsidRPr="00F467D9" w:rsidRDefault="00893279" w:rsidP="00E771A7">
      <w:pPr>
        <w:rPr>
          <w:rFonts w:ascii="Arial" w:hAnsi="Arial" w:cs="Arial"/>
        </w:rPr>
      </w:pPr>
    </w:p>
    <w:p w14:paraId="2DDCB639" w14:textId="77777777" w:rsidR="00893279" w:rsidRPr="00F467D9" w:rsidRDefault="002677DE" w:rsidP="00E771A7">
      <w:pPr>
        <w:pStyle w:val="Nagwek2"/>
        <w:spacing w:before="240" w:after="120"/>
        <w:ind w:left="578" w:hanging="578"/>
        <w:jc w:val="center"/>
        <w:rPr>
          <w:rFonts w:ascii="Arial" w:hAnsi="Arial" w:cs="Arial"/>
          <w:sz w:val="22"/>
          <w:szCs w:val="22"/>
        </w:rPr>
      </w:pPr>
      <w:r w:rsidRPr="00F467D9">
        <w:rPr>
          <w:rStyle w:val="Odwoaniedokomentarza1"/>
          <w:rFonts w:ascii="Arial" w:hAnsi="Arial" w:cs="Arial"/>
          <w:sz w:val="22"/>
          <w:szCs w:val="22"/>
        </w:rPr>
        <w:lastRenderedPageBreak/>
        <w:t>Zabezpieczenie zwrotu nieprawidłowo wydatkowanych środków</w:t>
      </w:r>
    </w:p>
    <w:p w14:paraId="074761CE" w14:textId="21BE225F" w:rsidR="00893279" w:rsidRPr="00F467D9" w:rsidRDefault="002677DE" w:rsidP="00E771A7">
      <w:pPr>
        <w:pStyle w:val="Tekstpodstawowy21"/>
        <w:tabs>
          <w:tab w:val="left" w:pos="-2160"/>
        </w:tabs>
        <w:spacing w:before="120" w:after="240" w:line="240" w:lineRule="auto"/>
        <w:ind w:left="357" w:hanging="357"/>
        <w:jc w:val="center"/>
        <w:rPr>
          <w:rFonts w:ascii="Arial" w:hAnsi="Arial" w:cs="Arial"/>
          <w:szCs w:val="22"/>
        </w:rPr>
      </w:pPr>
      <w:r w:rsidRPr="00F467D9">
        <w:rPr>
          <w:rFonts w:ascii="Arial" w:hAnsi="Arial" w:cs="Arial"/>
          <w:szCs w:val="22"/>
        </w:rPr>
        <w:t>§ 10.</w:t>
      </w:r>
      <w:r w:rsidRPr="00F467D9">
        <w:rPr>
          <w:rStyle w:val="Zakotwiczenieprzypisudolnego"/>
          <w:rFonts w:ascii="Arial" w:hAnsi="Arial" w:cs="Arial"/>
          <w:szCs w:val="22"/>
        </w:rPr>
        <w:footnoteReference w:id="27"/>
      </w:r>
    </w:p>
    <w:p w14:paraId="587FDF0C" w14:textId="62BA7B00" w:rsidR="00893279" w:rsidRPr="00AB3AEC" w:rsidRDefault="002677DE" w:rsidP="0003461E">
      <w:pPr>
        <w:pStyle w:val="Tekstpodstawowy"/>
        <w:keepNext/>
        <w:keepLines/>
        <w:numPr>
          <w:ilvl w:val="0"/>
          <w:numId w:val="45"/>
        </w:numPr>
        <w:spacing w:before="60" w:after="60"/>
        <w:ind w:left="426" w:hanging="426"/>
        <w:rPr>
          <w:rFonts w:ascii="Arial" w:hAnsi="Arial" w:cs="Arial"/>
          <w:sz w:val="22"/>
          <w:szCs w:val="22"/>
        </w:rPr>
      </w:pPr>
      <w:r w:rsidRPr="00AB3AEC">
        <w:rPr>
          <w:rFonts w:ascii="Arial" w:hAnsi="Arial" w:cs="Arial"/>
          <w:sz w:val="22"/>
          <w:szCs w:val="22"/>
        </w:rPr>
        <w:t>W przypadku Projektów, których wartość dofinansowania przekracza 10 000 000, 00 zł, Beneficjent nie później niż</w:t>
      </w:r>
      <w:r w:rsidR="00F17972" w:rsidRPr="00AB3AEC">
        <w:rPr>
          <w:rFonts w:ascii="Arial" w:hAnsi="Arial" w:cs="Arial"/>
          <w:sz w:val="22"/>
          <w:szCs w:val="22"/>
        </w:rPr>
        <w:t xml:space="preserve"> </w:t>
      </w:r>
      <w:r w:rsidR="00C76222" w:rsidRPr="00AB3AEC">
        <w:rPr>
          <w:rFonts w:ascii="Arial" w:hAnsi="Arial" w:cs="Arial"/>
          <w:sz w:val="22"/>
          <w:szCs w:val="22"/>
        </w:rPr>
        <w:t>w </w:t>
      </w:r>
      <w:r w:rsidRPr="00AB3AEC">
        <w:rPr>
          <w:rFonts w:ascii="Arial" w:hAnsi="Arial" w:cs="Arial"/>
          <w:sz w:val="22"/>
          <w:szCs w:val="22"/>
        </w:rPr>
        <w:t>terminie 30 dni od dnia zawarcia Umowy wnosi następujące zabezpieczenie prawidłowej realizacji Umowy, na kwotę nie mniejszą, niż wysokość łącznej kwoty dofinansowania,</w:t>
      </w:r>
      <w:r w:rsidR="00F17972" w:rsidRPr="00AB3AEC">
        <w:rPr>
          <w:rFonts w:ascii="Arial" w:hAnsi="Arial" w:cs="Arial"/>
          <w:sz w:val="22"/>
          <w:szCs w:val="22"/>
        </w:rPr>
        <w:t xml:space="preserve"> </w:t>
      </w:r>
      <w:r w:rsidR="00C76222" w:rsidRPr="00AB3AEC">
        <w:rPr>
          <w:rFonts w:ascii="Arial" w:hAnsi="Arial" w:cs="Arial"/>
          <w:sz w:val="22"/>
          <w:szCs w:val="22"/>
        </w:rPr>
        <w:t>w </w:t>
      </w:r>
      <w:r w:rsidRPr="00AB3AEC">
        <w:rPr>
          <w:rFonts w:ascii="Arial" w:hAnsi="Arial" w:cs="Arial"/>
          <w:sz w:val="22"/>
          <w:szCs w:val="22"/>
        </w:rPr>
        <w:t>jednej lub kilku następujących formach:</w:t>
      </w:r>
    </w:p>
    <w:p w14:paraId="3C9CA694" w14:textId="7085DD0E" w:rsidR="00893279" w:rsidRPr="0003461E" w:rsidRDefault="002677DE" w:rsidP="0003461E">
      <w:pPr>
        <w:pStyle w:val="Akapitzlist"/>
        <w:numPr>
          <w:ilvl w:val="0"/>
          <w:numId w:val="46"/>
        </w:numPr>
        <w:tabs>
          <w:tab w:val="clear" w:pos="644"/>
        </w:tabs>
        <w:spacing w:before="60" w:after="60"/>
        <w:ind w:left="851" w:hanging="425"/>
        <w:rPr>
          <w:rFonts w:ascii="Arial" w:hAnsi="Arial" w:cs="Arial"/>
          <w:sz w:val="22"/>
          <w:szCs w:val="22"/>
        </w:rPr>
      </w:pPr>
      <w:r w:rsidRPr="0003461E">
        <w:rPr>
          <w:rFonts w:ascii="Arial" w:hAnsi="Arial" w:cs="Arial"/>
          <w:sz w:val="22"/>
          <w:szCs w:val="22"/>
        </w:rPr>
        <w:t>poręczenia bankowego;</w:t>
      </w:r>
    </w:p>
    <w:p w14:paraId="60AF3FB9" w14:textId="4E7DE3CF" w:rsidR="00893279" w:rsidRPr="00AB3AEC" w:rsidRDefault="002677DE" w:rsidP="0003461E">
      <w:pPr>
        <w:numPr>
          <w:ilvl w:val="0"/>
          <w:numId w:val="46"/>
        </w:numPr>
        <w:tabs>
          <w:tab w:val="clear" w:pos="644"/>
        </w:tabs>
        <w:spacing w:before="60" w:after="60"/>
        <w:ind w:left="851" w:hanging="425"/>
        <w:rPr>
          <w:rFonts w:ascii="Arial" w:hAnsi="Arial" w:cs="Arial"/>
        </w:rPr>
      </w:pPr>
      <w:r w:rsidRPr="00AB3AEC">
        <w:rPr>
          <w:rFonts w:ascii="Arial" w:hAnsi="Arial" w:cs="Arial"/>
        </w:rPr>
        <w:t>weksla</w:t>
      </w:r>
      <w:r w:rsidR="00F17972" w:rsidRPr="00AB3AEC">
        <w:rPr>
          <w:rFonts w:ascii="Arial" w:hAnsi="Arial" w:cs="Arial"/>
        </w:rPr>
        <w:t xml:space="preserve"> </w:t>
      </w:r>
      <w:r w:rsidR="00C76222" w:rsidRPr="00AB3AEC">
        <w:rPr>
          <w:rFonts w:ascii="Arial" w:hAnsi="Arial" w:cs="Arial"/>
        </w:rPr>
        <w:t>z </w:t>
      </w:r>
      <w:r w:rsidRPr="00AB3AEC">
        <w:rPr>
          <w:rFonts w:ascii="Arial" w:hAnsi="Arial" w:cs="Arial"/>
        </w:rPr>
        <w:t>poręczeniem wekslowym banku;</w:t>
      </w:r>
    </w:p>
    <w:p w14:paraId="3E2C92BE" w14:textId="2EACFD80" w:rsidR="00893279" w:rsidRPr="00AB3AEC" w:rsidRDefault="002677DE" w:rsidP="0003461E">
      <w:pPr>
        <w:numPr>
          <w:ilvl w:val="0"/>
          <w:numId w:val="46"/>
        </w:numPr>
        <w:tabs>
          <w:tab w:val="clear" w:pos="644"/>
        </w:tabs>
        <w:spacing w:before="60" w:after="60"/>
        <w:ind w:left="851" w:hanging="425"/>
        <w:rPr>
          <w:rFonts w:ascii="Arial" w:hAnsi="Arial" w:cs="Arial"/>
        </w:rPr>
      </w:pPr>
      <w:r w:rsidRPr="00AB3AEC">
        <w:rPr>
          <w:rFonts w:ascii="Arial" w:hAnsi="Arial" w:cs="Arial"/>
        </w:rPr>
        <w:t>poręczenia,</w:t>
      </w:r>
      <w:r w:rsidR="00F17972" w:rsidRPr="00AB3AEC">
        <w:rPr>
          <w:rFonts w:ascii="Arial" w:hAnsi="Arial" w:cs="Arial"/>
        </w:rPr>
        <w:t xml:space="preserve"> </w:t>
      </w:r>
      <w:r w:rsidR="00C76222" w:rsidRPr="00AB3AEC">
        <w:rPr>
          <w:rFonts w:ascii="Arial" w:hAnsi="Arial" w:cs="Arial"/>
        </w:rPr>
        <w:t>o </w:t>
      </w:r>
      <w:r w:rsidRPr="00AB3AEC">
        <w:rPr>
          <w:rFonts w:ascii="Arial" w:hAnsi="Arial" w:cs="Arial"/>
        </w:rPr>
        <w:t>którym mowa</w:t>
      </w:r>
      <w:r w:rsidR="00F17972" w:rsidRPr="00AB3AEC">
        <w:rPr>
          <w:rFonts w:ascii="Arial" w:hAnsi="Arial" w:cs="Arial"/>
        </w:rPr>
        <w:t xml:space="preserve"> </w:t>
      </w:r>
      <w:r w:rsidR="00C76222" w:rsidRPr="00AB3AEC">
        <w:rPr>
          <w:rFonts w:ascii="Arial" w:hAnsi="Arial" w:cs="Arial"/>
        </w:rPr>
        <w:t>w </w:t>
      </w:r>
      <w:r w:rsidRPr="00AB3AEC">
        <w:rPr>
          <w:rFonts w:ascii="Arial" w:hAnsi="Arial" w:cs="Arial"/>
        </w:rPr>
        <w:t>art. 6b ust. 5 pkt 2 ustawy</w:t>
      </w:r>
      <w:r w:rsidR="00F17972" w:rsidRPr="00AB3AEC">
        <w:rPr>
          <w:rFonts w:ascii="Arial" w:hAnsi="Arial" w:cs="Arial"/>
        </w:rPr>
        <w:t xml:space="preserve"> </w:t>
      </w:r>
      <w:r w:rsidR="00C76222" w:rsidRPr="00AB3AEC">
        <w:rPr>
          <w:rFonts w:ascii="Arial" w:hAnsi="Arial" w:cs="Arial"/>
        </w:rPr>
        <w:t>z </w:t>
      </w:r>
      <w:r w:rsidRPr="00AB3AEC">
        <w:rPr>
          <w:rFonts w:ascii="Arial" w:hAnsi="Arial" w:cs="Arial"/>
        </w:rPr>
        <w:t xml:space="preserve">dnia 9 listopada 2000 r. </w:t>
      </w:r>
      <w:r w:rsidRPr="00AB3AEC">
        <w:rPr>
          <w:rFonts w:ascii="Arial" w:hAnsi="Arial" w:cs="Arial"/>
        </w:rPr>
        <w:br/>
        <w:t>o utworzeniu Polskiej Agencji Rozwoju Przedsiębiorczości;</w:t>
      </w:r>
    </w:p>
    <w:p w14:paraId="2D7A49F4" w14:textId="0D7C70C1" w:rsidR="0029061E" w:rsidRPr="00AB3AEC" w:rsidRDefault="0029061E" w:rsidP="0003461E">
      <w:pPr>
        <w:numPr>
          <w:ilvl w:val="0"/>
          <w:numId w:val="46"/>
        </w:numPr>
        <w:tabs>
          <w:tab w:val="clear" w:pos="644"/>
        </w:tabs>
        <w:spacing w:before="60" w:after="60"/>
        <w:ind w:left="851" w:hanging="425"/>
        <w:jc w:val="both"/>
        <w:rPr>
          <w:rFonts w:ascii="Arial" w:hAnsi="Arial" w:cs="Arial"/>
        </w:rPr>
      </w:pPr>
      <w:r w:rsidRPr="00AB3AEC">
        <w:rPr>
          <w:rFonts w:ascii="Arial" w:hAnsi="Arial" w:cs="Arial"/>
        </w:rPr>
        <w:t>hipoteki wraz</w:t>
      </w:r>
      <w:r w:rsidR="00F17972" w:rsidRPr="00AB3AEC">
        <w:rPr>
          <w:rFonts w:ascii="Arial" w:hAnsi="Arial" w:cs="Arial"/>
        </w:rPr>
        <w:t xml:space="preserve"> </w:t>
      </w:r>
      <w:r w:rsidR="00C76222" w:rsidRPr="00AB3AEC">
        <w:rPr>
          <w:rFonts w:ascii="Arial" w:hAnsi="Arial" w:cs="Arial"/>
        </w:rPr>
        <w:t>z </w:t>
      </w:r>
      <w:r w:rsidRPr="00AB3AEC">
        <w:rPr>
          <w:rFonts w:ascii="Arial" w:hAnsi="Arial" w:cs="Arial"/>
        </w:rPr>
        <w:t>oświadczeniem</w:t>
      </w:r>
      <w:r w:rsidR="00F17972" w:rsidRPr="00AB3AEC">
        <w:rPr>
          <w:rFonts w:ascii="Arial" w:hAnsi="Arial" w:cs="Arial"/>
        </w:rPr>
        <w:t xml:space="preserve"> </w:t>
      </w:r>
      <w:r w:rsidR="00C76222" w:rsidRPr="00AB3AEC">
        <w:rPr>
          <w:rFonts w:ascii="Arial" w:hAnsi="Arial" w:cs="Arial"/>
        </w:rPr>
        <w:t>o </w:t>
      </w:r>
      <w:r w:rsidRPr="00AB3AEC">
        <w:rPr>
          <w:rFonts w:ascii="Arial" w:hAnsi="Arial" w:cs="Arial"/>
        </w:rPr>
        <w:t>dobrowolnym poddaniu się egzekucji złożonym w formie aktu notarialnego;</w:t>
      </w:r>
    </w:p>
    <w:p w14:paraId="46B2737D" w14:textId="1791C7E8" w:rsidR="0029061E" w:rsidRPr="00AB3AEC" w:rsidRDefault="0029061E" w:rsidP="0003461E">
      <w:pPr>
        <w:numPr>
          <w:ilvl w:val="0"/>
          <w:numId w:val="46"/>
        </w:numPr>
        <w:tabs>
          <w:tab w:val="clear" w:pos="644"/>
        </w:tabs>
        <w:spacing w:before="60" w:after="60"/>
        <w:ind w:left="851" w:hanging="425"/>
        <w:jc w:val="both"/>
        <w:rPr>
          <w:rFonts w:ascii="Arial" w:hAnsi="Arial" w:cs="Arial"/>
        </w:rPr>
      </w:pPr>
      <w:r w:rsidRPr="00AB3AEC">
        <w:rPr>
          <w:rFonts w:ascii="Arial" w:hAnsi="Arial" w:cs="Arial"/>
        </w:rPr>
        <w:t>gwarancji bankowej;</w:t>
      </w:r>
    </w:p>
    <w:p w14:paraId="4EAEBD36" w14:textId="30F0CC98" w:rsidR="0029061E" w:rsidRDefault="0029061E" w:rsidP="0003461E">
      <w:pPr>
        <w:numPr>
          <w:ilvl w:val="0"/>
          <w:numId w:val="46"/>
        </w:numPr>
        <w:tabs>
          <w:tab w:val="clear" w:pos="644"/>
        </w:tabs>
        <w:spacing w:before="60" w:after="60"/>
        <w:ind w:left="851" w:hanging="425"/>
        <w:jc w:val="both"/>
        <w:rPr>
          <w:rFonts w:ascii="Arial" w:hAnsi="Arial" w:cs="Arial"/>
        </w:rPr>
      </w:pPr>
      <w:r w:rsidRPr="00AB3AEC">
        <w:rPr>
          <w:rFonts w:ascii="Arial" w:hAnsi="Arial" w:cs="Arial"/>
        </w:rPr>
        <w:t>gwarancji ubezpieczeniowej.</w:t>
      </w:r>
    </w:p>
    <w:p w14:paraId="1841B8D3" w14:textId="68BDA5E7" w:rsidR="00893279" w:rsidRPr="0029061E" w:rsidRDefault="002677DE" w:rsidP="0029061E">
      <w:pPr>
        <w:pStyle w:val="Tekstpodstawowy"/>
        <w:keepNext/>
        <w:keepLines/>
        <w:numPr>
          <w:ilvl w:val="0"/>
          <w:numId w:val="45"/>
        </w:numPr>
        <w:spacing w:before="60" w:after="60"/>
        <w:rPr>
          <w:rFonts w:ascii="Arial" w:hAnsi="Arial" w:cs="Arial"/>
          <w:sz w:val="22"/>
          <w:szCs w:val="22"/>
        </w:rPr>
      </w:pPr>
      <w:r w:rsidRPr="0029061E">
        <w:rPr>
          <w:rFonts w:ascii="Arial" w:hAnsi="Arial" w:cs="Arial"/>
          <w:sz w:val="22"/>
          <w:szCs w:val="22"/>
        </w:rPr>
        <w:lastRenderedPageBreak/>
        <w:t>Jeśli wartość dofinansowania Projektu nie przekracza 10 000 000,00 zł lub Beneficjent jest podmiotem świadczącym usługi publiczne lub usługi</w:t>
      </w:r>
      <w:r w:rsidR="00F17972">
        <w:rPr>
          <w:rFonts w:ascii="Arial" w:hAnsi="Arial" w:cs="Arial"/>
          <w:sz w:val="22"/>
          <w:szCs w:val="22"/>
        </w:rPr>
        <w:t xml:space="preserve"> </w:t>
      </w:r>
      <w:r w:rsidR="00C76222" w:rsidRPr="0029061E">
        <w:rPr>
          <w:rFonts w:ascii="Arial" w:hAnsi="Arial" w:cs="Arial"/>
          <w:sz w:val="22"/>
          <w:szCs w:val="22"/>
        </w:rPr>
        <w:t>w</w:t>
      </w:r>
      <w:r w:rsidR="00C76222">
        <w:rPr>
          <w:rFonts w:ascii="Arial" w:hAnsi="Arial" w:cs="Arial"/>
          <w:sz w:val="22"/>
          <w:szCs w:val="22"/>
        </w:rPr>
        <w:t> </w:t>
      </w:r>
      <w:r w:rsidRPr="0029061E">
        <w:rPr>
          <w:rFonts w:ascii="Arial" w:hAnsi="Arial" w:cs="Arial"/>
          <w:sz w:val="22"/>
          <w:szCs w:val="22"/>
        </w:rPr>
        <w:t>ogólnym interesie gospodarczym,</w:t>
      </w:r>
      <w:r w:rsidR="00F17972">
        <w:rPr>
          <w:rFonts w:ascii="Arial" w:hAnsi="Arial" w:cs="Arial"/>
          <w:sz w:val="22"/>
          <w:szCs w:val="22"/>
        </w:rPr>
        <w:t xml:space="preserve"> </w:t>
      </w:r>
      <w:r w:rsidR="00C76222" w:rsidRPr="0029061E">
        <w:rPr>
          <w:rFonts w:ascii="Arial" w:hAnsi="Arial" w:cs="Arial"/>
          <w:sz w:val="22"/>
          <w:szCs w:val="22"/>
        </w:rPr>
        <w:t>o</w:t>
      </w:r>
      <w:r w:rsidR="00C76222">
        <w:rPr>
          <w:rFonts w:ascii="Arial" w:hAnsi="Arial" w:cs="Arial"/>
          <w:sz w:val="22"/>
          <w:szCs w:val="22"/>
        </w:rPr>
        <w:t> </w:t>
      </w:r>
      <w:r w:rsidRPr="0029061E">
        <w:rPr>
          <w:rFonts w:ascii="Arial" w:hAnsi="Arial" w:cs="Arial"/>
          <w:sz w:val="22"/>
          <w:szCs w:val="22"/>
        </w:rPr>
        <w:t>których mowa</w:t>
      </w:r>
      <w:r w:rsidR="00F17972">
        <w:rPr>
          <w:rFonts w:ascii="Arial" w:hAnsi="Arial" w:cs="Arial"/>
          <w:sz w:val="22"/>
          <w:szCs w:val="22"/>
        </w:rPr>
        <w:t xml:space="preserve"> </w:t>
      </w:r>
      <w:r w:rsidR="00C76222" w:rsidRPr="0029061E">
        <w:rPr>
          <w:rFonts w:ascii="Arial" w:hAnsi="Arial" w:cs="Arial"/>
          <w:sz w:val="22"/>
          <w:szCs w:val="22"/>
        </w:rPr>
        <w:t>w</w:t>
      </w:r>
      <w:r w:rsidR="00C76222">
        <w:rPr>
          <w:rFonts w:ascii="Arial" w:hAnsi="Arial" w:cs="Arial"/>
          <w:sz w:val="22"/>
          <w:szCs w:val="22"/>
        </w:rPr>
        <w:t> </w:t>
      </w:r>
      <w:r w:rsidRPr="0029061E">
        <w:rPr>
          <w:rFonts w:ascii="Arial" w:hAnsi="Arial" w:cs="Arial"/>
          <w:sz w:val="22"/>
          <w:szCs w:val="22"/>
        </w:rPr>
        <w:t>art. 93</w:t>
      </w:r>
      <w:r w:rsidR="00F17972">
        <w:rPr>
          <w:rFonts w:ascii="Arial" w:hAnsi="Arial" w:cs="Arial"/>
          <w:sz w:val="22"/>
          <w:szCs w:val="22"/>
        </w:rPr>
        <w:t xml:space="preserve"> </w:t>
      </w:r>
      <w:r w:rsidR="00C76222" w:rsidRPr="0029061E">
        <w:rPr>
          <w:rFonts w:ascii="Arial" w:hAnsi="Arial" w:cs="Arial"/>
          <w:sz w:val="22"/>
          <w:szCs w:val="22"/>
        </w:rPr>
        <w:t>i</w:t>
      </w:r>
      <w:r w:rsidR="00C76222">
        <w:rPr>
          <w:rFonts w:ascii="Arial" w:hAnsi="Arial" w:cs="Arial"/>
          <w:sz w:val="22"/>
          <w:szCs w:val="22"/>
        </w:rPr>
        <w:t> </w:t>
      </w:r>
      <w:r w:rsidRPr="0029061E">
        <w:rPr>
          <w:rFonts w:ascii="Arial" w:hAnsi="Arial" w:cs="Arial"/>
          <w:sz w:val="22"/>
          <w:szCs w:val="22"/>
        </w:rPr>
        <w:t>art. 106 ust. 2 Traktatu</w:t>
      </w:r>
      <w:r w:rsidR="00F17972">
        <w:rPr>
          <w:rFonts w:ascii="Arial" w:hAnsi="Arial" w:cs="Arial"/>
          <w:sz w:val="22"/>
          <w:szCs w:val="22"/>
        </w:rPr>
        <w:t xml:space="preserve"> </w:t>
      </w:r>
      <w:r w:rsidR="00C76222" w:rsidRPr="0029061E">
        <w:rPr>
          <w:rFonts w:ascii="Arial" w:hAnsi="Arial" w:cs="Arial"/>
          <w:sz w:val="22"/>
          <w:szCs w:val="22"/>
        </w:rPr>
        <w:t>o</w:t>
      </w:r>
      <w:r w:rsidR="00C76222">
        <w:rPr>
          <w:rFonts w:ascii="Arial" w:hAnsi="Arial" w:cs="Arial"/>
          <w:sz w:val="22"/>
          <w:szCs w:val="22"/>
        </w:rPr>
        <w:t> </w:t>
      </w:r>
      <w:r w:rsidRPr="0029061E">
        <w:rPr>
          <w:rFonts w:ascii="Arial" w:hAnsi="Arial" w:cs="Arial"/>
          <w:sz w:val="22"/>
          <w:szCs w:val="22"/>
        </w:rPr>
        <w:t>funkcjonowaniu Unii Europejskiej,</w:t>
      </w:r>
      <w:r w:rsidR="00A775DD" w:rsidRPr="0029061E">
        <w:rPr>
          <w:rFonts w:ascii="Arial" w:hAnsi="Arial" w:cs="Arial"/>
          <w:sz w:val="22"/>
          <w:szCs w:val="22"/>
        </w:rPr>
        <w:br/>
      </w:r>
      <w:r w:rsidRPr="0029061E">
        <w:rPr>
          <w:rFonts w:ascii="Arial" w:hAnsi="Arial" w:cs="Arial"/>
          <w:sz w:val="22"/>
          <w:szCs w:val="22"/>
        </w:rPr>
        <w:t>lub jest instytutem badawczym</w:t>
      </w:r>
      <w:r w:rsidR="00F17972">
        <w:rPr>
          <w:rFonts w:ascii="Arial" w:hAnsi="Arial" w:cs="Arial"/>
          <w:sz w:val="22"/>
          <w:szCs w:val="22"/>
        </w:rPr>
        <w:t xml:space="preserve"> </w:t>
      </w:r>
      <w:r w:rsidR="00C76222" w:rsidRPr="0029061E">
        <w:rPr>
          <w:rFonts w:ascii="Arial" w:hAnsi="Arial" w:cs="Arial"/>
          <w:sz w:val="22"/>
          <w:szCs w:val="22"/>
        </w:rPr>
        <w:t>w</w:t>
      </w:r>
      <w:r w:rsidR="00C76222">
        <w:rPr>
          <w:rFonts w:ascii="Arial" w:hAnsi="Arial" w:cs="Arial"/>
          <w:sz w:val="22"/>
          <w:szCs w:val="22"/>
        </w:rPr>
        <w:t> </w:t>
      </w:r>
      <w:r w:rsidRPr="0029061E">
        <w:rPr>
          <w:rFonts w:ascii="Arial" w:hAnsi="Arial" w:cs="Arial"/>
          <w:sz w:val="22"/>
          <w:szCs w:val="22"/>
        </w:rPr>
        <w:t>rozumieniu ustawy</w:t>
      </w:r>
      <w:r w:rsidR="00F17972">
        <w:rPr>
          <w:rFonts w:ascii="Arial" w:hAnsi="Arial" w:cs="Arial"/>
          <w:sz w:val="22"/>
          <w:szCs w:val="22"/>
        </w:rPr>
        <w:t xml:space="preserve"> </w:t>
      </w:r>
      <w:r w:rsidR="00C76222" w:rsidRPr="0029061E">
        <w:rPr>
          <w:rFonts w:ascii="Arial" w:hAnsi="Arial" w:cs="Arial"/>
          <w:sz w:val="22"/>
          <w:szCs w:val="22"/>
        </w:rPr>
        <w:t>z</w:t>
      </w:r>
      <w:r w:rsidR="00C76222">
        <w:rPr>
          <w:rFonts w:ascii="Arial" w:hAnsi="Arial" w:cs="Arial"/>
          <w:sz w:val="22"/>
          <w:szCs w:val="22"/>
        </w:rPr>
        <w:t> </w:t>
      </w:r>
      <w:r w:rsidRPr="0029061E">
        <w:rPr>
          <w:rFonts w:ascii="Arial" w:hAnsi="Arial" w:cs="Arial"/>
          <w:sz w:val="22"/>
          <w:szCs w:val="22"/>
        </w:rPr>
        <w:t>dnia 30 kwietnia 2010 r.</w:t>
      </w:r>
      <w:r w:rsidR="00A775DD" w:rsidRPr="0029061E">
        <w:rPr>
          <w:rFonts w:ascii="Arial" w:hAnsi="Arial" w:cs="Arial"/>
          <w:sz w:val="22"/>
          <w:szCs w:val="22"/>
        </w:rPr>
        <w:br/>
      </w:r>
      <w:r w:rsidRPr="0029061E">
        <w:rPr>
          <w:rFonts w:ascii="Arial" w:hAnsi="Arial" w:cs="Arial"/>
          <w:sz w:val="22"/>
          <w:szCs w:val="22"/>
        </w:rPr>
        <w:t>o instytutach bada</w:t>
      </w:r>
      <w:bookmarkStart w:id="3" w:name="target_link_mfrxilrrge2tgnjvgy4daltqmfyc"/>
      <w:bookmarkEnd w:id="3"/>
      <w:r w:rsidRPr="0029061E">
        <w:rPr>
          <w:rFonts w:ascii="Arial" w:hAnsi="Arial" w:cs="Arial"/>
          <w:sz w:val="22"/>
          <w:szCs w:val="22"/>
        </w:rPr>
        <w:t>wczych, zabezpieczeniem prawidłowej realizacji Umowy jest weksel in blanco wraz</w:t>
      </w:r>
      <w:r w:rsidR="00F17972">
        <w:rPr>
          <w:rFonts w:ascii="Arial" w:hAnsi="Arial" w:cs="Arial"/>
          <w:sz w:val="22"/>
          <w:szCs w:val="22"/>
        </w:rPr>
        <w:t xml:space="preserve"> </w:t>
      </w:r>
      <w:r w:rsidR="00C76222" w:rsidRPr="0029061E">
        <w:rPr>
          <w:rFonts w:ascii="Arial" w:hAnsi="Arial" w:cs="Arial"/>
          <w:sz w:val="22"/>
          <w:szCs w:val="22"/>
        </w:rPr>
        <w:t>z</w:t>
      </w:r>
      <w:r w:rsidR="00C76222">
        <w:rPr>
          <w:rFonts w:ascii="Arial" w:hAnsi="Arial" w:cs="Arial"/>
          <w:sz w:val="22"/>
          <w:szCs w:val="22"/>
        </w:rPr>
        <w:t> </w:t>
      </w:r>
      <w:r w:rsidRPr="0029061E">
        <w:rPr>
          <w:rFonts w:ascii="Arial" w:hAnsi="Arial" w:cs="Arial"/>
          <w:sz w:val="22"/>
          <w:szCs w:val="22"/>
        </w:rPr>
        <w:t>deklaracją wekslową.</w:t>
      </w:r>
      <w:r w:rsidR="00F17972">
        <w:rPr>
          <w:rFonts w:ascii="Arial" w:hAnsi="Arial" w:cs="Arial"/>
          <w:sz w:val="22"/>
          <w:szCs w:val="22"/>
        </w:rPr>
        <w:t xml:space="preserve"> </w:t>
      </w:r>
      <w:r w:rsidR="00C76222" w:rsidRPr="0029061E">
        <w:rPr>
          <w:rFonts w:ascii="Arial" w:hAnsi="Arial" w:cs="Arial"/>
          <w:sz w:val="22"/>
          <w:szCs w:val="22"/>
        </w:rPr>
        <w:t>W</w:t>
      </w:r>
      <w:r w:rsidR="00C76222">
        <w:rPr>
          <w:rFonts w:ascii="Arial" w:hAnsi="Arial" w:cs="Arial"/>
          <w:sz w:val="22"/>
          <w:szCs w:val="22"/>
        </w:rPr>
        <w:t> </w:t>
      </w:r>
      <w:r w:rsidRPr="0029061E">
        <w:rPr>
          <w:rFonts w:ascii="Arial" w:hAnsi="Arial" w:cs="Arial"/>
          <w:sz w:val="22"/>
          <w:szCs w:val="22"/>
        </w:rPr>
        <w:t xml:space="preserve">pozostałym zakresie przepis ust. 1 stosuje się odpowiednio, przy czym Beneficjent składa zabezpieczenie przy zawarciu Umowy. </w:t>
      </w:r>
    </w:p>
    <w:p w14:paraId="665BCA93" w14:textId="70F43B6D" w:rsidR="00893279" w:rsidRPr="0029061E" w:rsidRDefault="002677DE" w:rsidP="0029061E">
      <w:pPr>
        <w:pStyle w:val="Tekstpodstawowy"/>
        <w:keepNext/>
        <w:keepLines/>
        <w:numPr>
          <w:ilvl w:val="0"/>
          <w:numId w:val="45"/>
        </w:numPr>
        <w:spacing w:before="60" w:after="60"/>
        <w:rPr>
          <w:rFonts w:ascii="Arial" w:hAnsi="Arial" w:cs="Arial"/>
          <w:sz w:val="22"/>
          <w:szCs w:val="22"/>
        </w:rPr>
      </w:pPr>
      <w:r w:rsidRPr="0029061E">
        <w:rPr>
          <w:rFonts w:ascii="Arial" w:hAnsi="Arial" w:cs="Arial"/>
          <w:sz w:val="22"/>
          <w:szCs w:val="22"/>
        </w:rPr>
        <w:t>Przed ustanowieniem hipoteki Beneficjent zobowiązany jest przedstawić operat szacunkowy określający wartość rynkową nieruchomości (sporządzony przez osobę dysponującą odpowiednimi uprawnieniami) oraz aktualny odpis</w:t>
      </w:r>
      <w:r w:rsidR="00F17972">
        <w:rPr>
          <w:rFonts w:ascii="Arial" w:hAnsi="Arial" w:cs="Arial"/>
          <w:sz w:val="22"/>
          <w:szCs w:val="22"/>
        </w:rPr>
        <w:t xml:space="preserve"> </w:t>
      </w:r>
      <w:r w:rsidR="00C76222" w:rsidRPr="0029061E">
        <w:rPr>
          <w:rFonts w:ascii="Arial" w:hAnsi="Arial" w:cs="Arial"/>
          <w:sz w:val="22"/>
          <w:szCs w:val="22"/>
        </w:rPr>
        <w:t>z</w:t>
      </w:r>
      <w:r w:rsidR="00C76222">
        <w:rPr>
          <w:rFonts w:ascii="Arial" w:hAnsi="Arial" w:cs="Arial"/>
          <w:sz w:val="22"/>
          <w:szCs w:val="22"/>
        </w:rPr>
        <w:t> </w:t>
      </w:r>
      <w:r w:rsidRPr="0029061E">
        <w:rPr>
          <w:rFonts w:ascii="Arial" w:hAnsi="Arial" w:cs="Arial"/>
          <w:sz w:val="22"/>
          <w:szCs w:val="22"/>
        </w:rPr>
        <w:t>księgi wieczystej prowadzonej dla nieruchomości, na której hipoteka ma być ustanowiona. Hipoteka może stanowić zabezpieczenie prawidłowej realizacji Umowy tylko</w:t>
      </w:r>
      <w:r w:rsidR="00F17972">
        <w:rPr>
          <w:rFonts w:ascii="Arial" w:hAnsi="Arial" w:cs="Arial"/>
          <w:sz w:val="22"/>
          <w:szCs w:val="22"/>
        </w:rPr>
        <w:t xml:space="preserve"> </w:t>
      </w:r>
      <w:r w:rsidR="00C76222" w:rsidRPr="0029061E">
        <w:rPr>
          <w:rFonts w:ascii="Arial" w:hAnsi="Arial" w:cs="Arial"/>
          <w:sz w:val="22"/>
          <w:szCs w:val="22"/>
        </w:rPr>
        <w:t>w</w:t>
      </w:r>
      <w:r w:rsidR="00C76222">
        <w:rPr>
          <w:rFonts w:ascii="Arial" w:hAnsi="Arial" w:cs="Arial"/>
          <w:sz w:val="22"/>
          <w:szCs w:val="22"/>
        </w:rPr>
        <w:t> </w:t>
      </w:r>
      <w:r w:rsidRPr="0029061E">
        <w:rPr>
          <w:rFonts w:ascii="Arial" w:hAnsi="Arial" w:cs="Arial"/>
          <w:sz w:val="22"/>
          <w:szCs w:val="22"/>
        </w:rPr>
        <w:t>wypadku, gdy daje ona Województwu Lubelskiemu pierwszeństwo umożliwiające zaspokojenie wierzytelności. Jeżeli</w:t>
      </w:r>
      <w:r w:rsidR="00F17972">
        <w:rPr>
          <w:rFonts w:ascii="Arial" w:hAnsi="Arial" w:cs="Arial"/>
          <w:sz w:val="22"/>
          <w:szCs w:val="22"/>
        </w:rPr>
        <w:t xml:space="preserve"> </w:t>
      </w:r>
      <w:r w:rsidR="00C76222" w:rsidRPr="0029061E">
        <w:rPr>
          <w:rFonts w:ascii="Arial" w:hAnsi="Arial" w:cs="Arial"/>
          <w:sz w:val="22"/>
          <w:szCs w:val="22"/>
        </w:rPr>
        <w:t>w</w:t>
      </w:r>
      <w:r w:rsidR="00C76222">
        <w:rPr>
          <w:rFonts w:ascii="Arial" w:hAnsi="Arial" w:cs="Arial"/>
          <w:sz w:val="22"/>
          <w:szCs w:val="22"/>
        </w:rPr>
        <w:t> </w:t>
      </w:r>
      <w:r w:rsidRPr="0029061E">
        <w:rPr>
          <w:rFonts w:ascii="Arial" w:hAnsi="Arial" w:cs="Arial"/>
          <w:sz w:val="22"/>
          <w:szCs w:val="22"/>
        </w:rPr>
        <w:t>chwili wnoszenia zabezpieczenia nieruchomość jest obciążona hipotekami ustanowionymi na rzecz innych wierzycieli, Instytucja Zarządzająca może odmówić przyjęcia zabezpieczenia. Instytucja Zarządzająca może zażądać,</w:t>
      </w:r>
      <w:r w:rsidR="00F17972">
        <w:rPr>
          <w:rFonts w:ascii="Arial" w:hAnsi="Arial" w:cs="Arial"/>
          <w:sz w:val="22"/>
          <w:szCs w:val="22"/>
        </w:rPr>
        <w:t xml:space="preserve"> </w:t>
      </w:r>
      <w:r w:rsidR="00C76222" w:rsidRPr="0029061E">
        <w:rPr>
          <w:rFonts w:ascii="Arial" w:hAnsi="Arial" w:cs="Arial"/>
          <w:sz w:val="22"/>
          <w:szCs w:val="22"/>
        </w:rPr>
        <w:t>w</w:t>
      </w:r>
      <w:r w:rsidR="00C76222">
        <w:rPr>
          <w:rFonts w:ascii="Arial" w:hAnsi="Arial" w:cs="Arial"/>
          <w:sz w:val="22"/>
          <w:szCs w:val="22"/>
        </w:rPr>
        <w:t> </w:t>
      </w:r>
      <w:r w:rsidRPr="0029061E">
        <w:rPr>
          <w:rFonts w:ascii="Arial" w:hAnsi="Arial" w:cs="Arial"/>
          <w:sz w:val="22"/>
          <w:szCs w:val="22"/>
        </w:rPr>
        <w:t>wyznaczonym przez siebie terminie, dokonania cesji praw</w:t>
      </w:r>
      <w:r w:rsidR="00F17972">
        <w:rPr>
          <w:rFonts w:ascii="Arial" w:hAnsi="Arial" w:cs="Arial"/>
          <w:sz w:val="22"/>
          <w:szCs w:val="22"/>
        </w:rPr>
        <w:t xml:space="preserve"> </w:t>
      </w:r>
      <w:r w:rsidR="00C76222" w:rsidRPr="0029061E">
        <w:rPr>
          <w:rFonts w:ascii="Arial" w:hAnsi="Arial" w:cs="Arial"/>
          <w:sz w:val="22"/>
          <w:szCs w:val="22"/>
        </w:rPr>
        <w:t>z</w:t>
      </w:r>
      <w:r w:rsidR="00C76222">
        <w:rPr>
          <w:rFonts w:ascii="Arial" w:hAnsi="Arial" w:cs="Arial"/>
          <w:sz w:val="22"/>
          <w:szCs w:val="22"/>
        </w:rPr>
        <w:t> </w:t>
      </w:r>
      <w:r w:rsidRPr="0029061E">
        <w:rPr>
          <w:rFonts w:ascii="Arial" w:hAnsi="Arial" w:cs="Arial"/>
          <w:sz w:val="22"/>
          <w:szCs w:val="22"/>
        </w:rPr>
        <w:t>polisy ubezpieczenia nieruchomości będącej przedmiotem hipoteki, jeżeli uzna to za konieczne do zabezpieczenia prawidłowej realizacji Umowy; żądanie takie może być zgłoszone również</w:t>
      </w:r>
      <w:r w:rsidR="00F17972">
        <w:rPr>
          <w:rFonts w:ascii="Arial" w:hAnsi="Arial" w:cs="Arial"/>
          <w:sz w:val="22"/>
          <w:szCs w:val="22"/>
        </w:rPr>
        <w:t xml:space="preserve"> </w:t>
      </w:r>
      <w:r w:rsidR="00C76222" w:rsidRPr="0029061E">
        <w:rPr>
          <w:rFonts w:ascii="Arial" w:hAnsi="Arial" w:cs="Arial"/>
          <w:sz w:val="22"/>
          <w:szCs w:val="22"/>
        </w:rPr>
        <w:t>w</w:t>
      </w:r>
      <w:r w:rsidR="00C76222">
        <w:rPr>
          <w:rFonts w:ascii="Arial" w:hAnsi="Arial" w:cs="Arial"/>
          <w:sz w:val="22"/>
          <w:szCs w:val="22"/>
        </w:rPr>
        <w:t> </w:t>
      </w:r>
      <w:r w:rsidRPr="0029061E">
        <w:rPr>
          <w:rFonts w:ascii="Arial" w:hAnsi="Arial" w:cs="Arial"/>
          <w:sz w:val="22"/>
          <w:szCs w:val="22"/>
        </w:rPr>
        <w:t>trakcie realizacji Umowy oraz</w:t>
      </w:r>
      <w:r w:rsidR="00C809D4" w:rsidRPr="0029061E">
        <w:rPr>
          <w:rFonts w:ascii="Arial" w:hAnsi="Arial" w:cs="Arial"/>
          <w:sz w:val="22"/>
          <w:szCs w:val="22"/>
        </w:rPr>
        <w:br/>
      </w:r>
      <w:r w:rsidRPr="0029061E">
        <w:rPr>
          <w:rFonts w:ascii="Arial" w:hAnsi="Arial" w:cs="Arial"/>
          <w:sz w:val="22"/>
          <w:szCs w:val="22"/>
        </w:rPr>
        <w:t>w okresie trwałości Projektu.</w:t>
      </w:r>
      <w:r w:rsidR="00F17972">
        <w:rPr>
          <w:rFonts w:ascii="Arial" w:hAnsi="Arial" w:cs="Arial"/>
          <w:sz w:val="22"/>
          <w:szCs w:val="22"/>
        </w:rPr>
        <w:t xml:space="preserve"> </w:t>
      </w:r>
      <w:r w:rsidR="00C76222" w:rsidRPr="0029061E">
        <w:rPr>
          <w:rFonts w:ascii="Arial" w:hAnsi="Arial" w:cs="Arial"/>
          <w:sz w:val="22"/>
          <w:szCs w:val="22"/>
        </w:rPr>
        <w:t>W</w:t>
      </w:r>
      <w:r w:rsidR="00C76222">
        <w:rPr>
          <w:rFonts w:ascii="Arial" w:hAnsi="Arial" w:cs="Arial"/>
          <w:sz w:val="22"/>
          <w:szCs w:val="22"/>
        </w:rPr>
        <w:t> </w:t>
      </w:r>
      <w:r w:rsidRPr="0029061E">
        <w:rPr>
          <w:rFonts w:ascii="Arial" w:hAnsi="Arial" w:cs="Arial"/>
          <w:sz w:val="22"/>
          <w:szCs w:val="22"/>
        </w:rPr>
        <w:t>razie zgłoszenia przez Instytucję Zarządzającą takiego żądania Beneficjent jest zobowiązany ubezpieczyć nieruchomość od ognia</w:t>
      </w:r>
      <w:r w:rsidR="00F17972">
        <w:rPr>
          <w:rFonts w:ascii="Arial" w:hAnsi="Arial" w:cs="Arial"/>
          <w:sz w:val="22"/>
          <w:szCs w:val="22"/>
        </w:rPr>
        <w:t xml:space="preserve"> </w:t>
      </w:r>
      <w:r w:rsidR="00C76222" w:rsidRPr="0029061E">
        <w:rPr>
          <w:rFonts w:ascii="Arial" w:hAnsi="Arial" w:cs="Arial"/>
          <w:sz w:val="22"/>
          <w:szCs w:val="22"/>
        </w:rPr>
        <w:t>i</w:t>
      </w:r>
      <w:r w:rsidR="00C76222">
        <w:rPr>
          <w:rFonts w:ascii="Arial" w:hAnsi="Arial" w:cs="Arial"/>
          <w:sz w:val="22"/>
          <w:szCs w:val="22"/>
        </w:rPr>
        <w:t> </w:t>
      </w:r>
      <w:r w:rsidRPr="0029061E">
        <w:rPr>
          <w:rFonts w:ascii="Arial" w:hAnsi="Arial" w:cs="Arial"/>
          <w:sz w:val="22"/>
          <w:szCs w:val="22"/>
        </w:rPr>
        <w:t>innych zdarzeń losowych na sumę nie mniejszą, niż wysokość hipoteki, jak również jest zobowiązany dokonać cesji wszelkich praw</w:t>
      </w:r>
      <w:r w:rsidR="00F17972">
        <w:rPr>
          <w:rFonts w:ascii="Arial" w:hAnsi="Arial" w:cs="Arial"/>
          <w:sz w:val="22"/>
          <w:szCs w:val="22"/>
        </w:rPr>
        <w:t xml:space="preserve"> </w:t>
      </w:r>
      <w:r w:rsidR="00C76222" w:rsidRPr="0029061E">
        <w:rPr>
          <w:rFonts w:ascii="Arial" w:hAnsi="Arial" w:cs="Arial"/>
          <w:sz w:val="22"/>
          <w:szCs w:val="22"/>
        </w:rPr>
        <w:t>z</w:t>
      </w:r>
      <w:r w:rsidR="00C76222">
        <w:rPr>
          <w:rFonts w:ascii="Arial" w:hAnsi="Arial" w:cs="Arial"/>
          <w:sz w:val="22"/>
          <w:szCs w:val="22"/>
        </w:rPr>
        <w:t> </w:t>
      </w:r>
      <w:r w:rsidRPr="0029061E">
        <w:rPr>
          <w:rFonts w:ascii="Arial" w:hAnsi="Arial" w:cs="Arial"/>
          <w:sz w:val="22"/>
          <w:szCs w:val="22"/>
        </w:rPr>
        <w:t xml:space="preserve">umowy ubezpieczenia </w:t>
      </w:r>
      <w:r w:rsidRPr="0029061E">
        <w:rPr>
          <w:rFonts w:ascii="Arial" w:hAnsi="Arial" w:cs="Arial"/>
          <w:sz w:val="22"/>
          <w:szCs w:val="22"/>
        </w:rPr>
        <w:br/>
        <w:t>na Województwo Lubelskie, na wzorze umowy cesji opracowanym przez Instytucję Zarządzającą. Brak zadośćuczynienia żądaniu</w:t>
      </w:r>
      <w:r w:rsidR="00F17972">
        <w:rPr>
          <w:rFonts w:ascii="Arial" w:hAnsi="Arial" w:cs="Arial"/>
          <w:sz w:val="22"/>
          <w:szCs w:val="22"/>
        </w:rPr>
        <w:t xml:space="preserve"> </w:t>
      </w:r>
      <w:r w:rsidR="00C76222" w:rsidRPr="0029061E">
        <w:rPr>
          <w:rFonts w:ascii="Arial" w:hAnsi="Arial" w:cs="Arial"/>
          <w:sz w:val="22"/>
          <w:szCs w:val="22"/>
        </w:rPr>
        <w:t>w</w:t>
      </w:r>
      <w:r w:rsidR="00C76222">
        <w:rPr>
          <w:rFonts w:ascii="Arial" w:hAnsi="Arial" w:cs="Arial"/>
          <w:sz w:val="22"/>
          <w:szCs w:val="22"/>
        </w:rPr>
        <w:t> </w:t>
      </w:r>
      <w:r w:rsidRPr="0029061E">
        <w:rPr>
          <w:rFonts w:ascii="Arial" w:hAnsi="Arial" w:cs="Arial"/>
          <w:sz w:val="22"/>
          <w:szCs w:val="22"/>
        </w:rPr>
        <w:t>w/w terminie wyznaczonym przez Instytucję Zarządzającą jest traktowane na równi</w:t>
      </w:r>
      <w:r w:rsidR="00F17972">
        <w:rPr>
          <w:rFonts w:ascii="Arial" w:hAnsi="Arial" w:cs="Arial"/>
          <w:sz w:val="22"/>
          <w:szCs w:val="22"/>
        </w:rPr>
        <w:t xml:space="preserve"> </w:t>
      </w:r>
      <w:r w:rsidR="00C76222" w:rsidRPr="0029061E">
        <w:rPr>
          <w:rFonts w:ascii="Arial" w:hAnsi="Arial" w:cs="Arial"/>
          <w:sz w:val="22"/>
          <w:szCs w:val="22"/>
        </w:rPr>
        <w:t>z</w:t>
      </w:r>
      <w:r w:rsidR="00C76222">
        <w:rPr>
          <w:rFonts w:ascii="Arial" w:hAnsi="Arial" w:cs="Arial"/>
          <w:sz w:val="22"/>
          <w:szCs w:val="22"/>
        </w:rPr>
        <w:t> </w:t>
      </w:r>
      <w:r w:rsidRPr="0029061E">
        <w:rPr>
          <w:rFonts w:ascii="Arial" w:hAnsi="Arial" w:cs="Arial"/>
          <w:sz w:val="22"/>
          <w:szCs w:val="22"/>
        </w:rPr>
        <w:t>niewniesieniem przez Beneficjenta zabezpieczenia należytego wykonania umowy; dotyczy to</w:t>
      </w:r>
      <w:r w:rsidR="00F17972">
        <w:rPr>
          <w:rFonts w:ascii="Arial" w:hAnsi="Arial" w:cs="Arial"/>
          <w:sz w:val="22"/>
          <w:szCs w:val="22"/>
        </w:rPr>
        <w:t xml:space="preserve"> </w:t>
      </w:r>
      <w:r w:rsidR="00C76222" w:rsidRPr="0029061E">
        <w:rPr>
          <w:rFonts w:ascii="Arial" w:hAnsi="Arial" w:cs="Arial"/>
          <w:sz w:val="22"/>
          <w:szCs w:val="22"/>
        </w:rPr>
        <w:t>w</w:t>
      </w:r>
      <w:r w:rsidR="00C76222">
        <w:rPr>
          <w:rFonts w:ascii="Arial" w:hAnsi="Arial" w:cs="Arial"/>
          <w:sz w:val="22"/>
          <w:szCs w:val="22"/>
        </w:rPr>
        <w:t> </w:t>
      </w:r>
      <w:r w:rsidRPr="0029061E">
        <w:rPr>
          <w:rFonts w:ascii="Arial" w:hAnsi="Arial" w:cs="Arial"/>
          <w:sz w:val="22"/>
          <w:szCs w:val="22"/>
        </w:rPr>
        <w:t xml:space="preserve">szczególności powstania </w:t>
      </w:r>
      <w:r w:rsidRPr="0029061E">
        <w:rPr>
          <w:rFonts w:ascii="Arial" w:hAnsi="Arial" w:cs="Arial"/>
          <w:sz w:val="22"/>
          <w:szCs w:val="22"/>
        </w:rPr>
        <w:br/>
        <w:t>po stronie Województwa Lubelskiego prawa do rozwiązania Umowy,</w:t>
      </w:r>
      <w:r w:rsidR="00F17972">
        <w:rPr>
          <w:rFonts w:ascii="Arial" w:hAnsi="Arial" w:cs="Arial"/>
          <w:sz w:val="22"/>
          <w:szCs w:val="22"/>
        </w:rPr>
        <w:t xml:space="preserve"> </w:t>
      </w:r>
      <w:r w:rsidR="00C76222" w:rsidRPr="0029061E">
        <w:rPr>
          <w:rFonts w:ascii="Arial" w:hAnsi="Arial" w:cs="Arial"/>
          <w:sz w:val="22"/>
          <w:szCs w:val="22"/>
        </w:rPr>
        <w:t>o</w:t>
      </w:r>
      <w:r w:rsidR="00C76222">
        <w:rPr>
          <w:rFonts w:ascii="Arial" w:hAnsi="Arial" w:cs="Arial"/>
          <w:sz w:val="22"/>
          <w:szCs w:val="22"/>
        </w:rPr>
        <w:t> </w:t>
      </w:r>
      <w:r w:rsidRPr="0029061E">
        <w:rPr>
          <w:rFonts w:ascii="Arial" w:hAnsi="Arial" w:cs="Arial"/>
          <w:sz w:val="22"/>
          <w:szCs w:val="22"/>
        </w:rPr>
        <w:t xml:space="preserve">którym mowa </w:t>
      </w:r>
      <w:r w:rsidRPr="0029061E">
        <w:rPr>
          <w:rFonts w:ascii="Arial" w:hAnsi="Arial" w:cs="Arial"/>
          <w:sz w:val="22"/>
          <w:szCs w:val="22"/>
        </w:rPr>
        <w:br/>
        <w:t>w § 22 ust. 1 pkt 8 Umowy. Wszelkie koszty związane</w:t>
      </w:r>
      <w:r w:rsidR="00F17972">
        <w:rPr>
          <w:rFonts w:ascii="Arial" w:hAnsi="Arial" w:cs="Arial"/>
          <w:sz w:val="22"/>
          <w:szCs w:val="22"/>
        </w:rPr>
        <w:t xml:space="preserve"> </w:t>
      </w:r>
      <w:r w:rsidR="00C76222" w:rsidRPr="0029061E">
        <w:rPr>
          <w:rFonts w:ascii="Arial" w:hAnsi="Arial" w:cs="Arial"/>
          <w:sz w:val="22"/>
          <w:szCs w:val="22"/>
        </w:rPr>
        <w:t>z</w:t>
      </w:r>
      <w:r w:rsidR="00C76222">
        <w:rPr>
          <w:rFonts w:ascii="Arial" w:hAnsi="Arial" w:cs="Arial"/>
          <w:sz w:val="22"/>
          <w:szCs w:val="22"/>
        </w:rPr>
        <w:t> </w:t>
      </w:r>
      <w:r w:rsidRPr="0029061E">
        <w:rPr>
          <w:rFonts w:ascii="Arial" w:hAnsi="Arial" w:cs="Arial"/>
          <w:sz w:val="22"/>
          <w:szCs w:val="22"/>
        </w:rPr>
        <w:t xml:space="preserve">ubezpieczeniem nieruchomości oraz dokonaniem cesji pokrywa Beneficjent. </w:t>
      </w:r>
    </w:p>
    <w:p w14:paraId="6A7745F0" w14:textId="15FDE9CF" w:rsidR="00893279" w:rsidRPr="0047678A" w:rsidRDefault="002677DE" w:rsidP="0047678A">
      <w:pPr>
        <w:pStyle w:val="Tekstpodstawowy"/>
        <w:keepNext/>
        <w:keepLines/>
        <w:numPr>
          <w:ilvl w:val="0"/>
          <w:numId w:val="45"/>
        </w:numPr>
        <w:spacing w:before="60" w:after="60"/>
        <w:rPr>
          <w:rFonts w:ascii="Arial" w:hAnsi="Arial" w:cs="Arial"/>
          <w:sz w:val="22"/>
          <w:szCs w:val="22"/>
        </w:rPr>
      </w:pPr>
      <w:r w:rsidRPr="0047678A">
        <w:rPr>
          <w:rFonts w:ascii="Arial" w:hAnsi="Arial" w:cs="Arial"/>
          <w:sz w:val="22"/>
          <w:szCs w:val="22"/>
        </w:rPr>
        <w:t>Termin wniesienia zabezpieczenia może zostać wydłużony na pisemny</w:t>
      </w:r>
      <w:r w:rsidR="00F17972">
        <w:rPr>
          <w:rFonts w:ascii="Arial" w:hAnsi="Arial" w:cs="Arial"/>
          <w:sz w:val="22"/>
          <w:szCs w:val="22"/>
        </w:rPr>
        <w:t xml:space="preserve"> </w:t>
      </w:r>
      <w:r w:rsidR="00C76222" w:rsidRPr="0047678A">
        <w:rPr>
          <w:rFonts w:ascii="Arial" w:hAnsi="Arial" w:cs="Arial"/>
          <w:sz w:val="22"/>
          <w:szCs w:val="22"/>
        </w:rPr>
        <w:t>i</w:t>
      </w:r>
      <w:r w:rsidR="00F17972">
        <w:rPr>
          <w:rFonts w:ascii="Arial" w:hAnsi="Arial" w:cs="Arial"/>
          <w:sz w:val="22"/>
          <w:szCs w:val="22"/>
        </w:rPr>
        <w:t xml:space="preserve"> </w:t>
      </w:r>
      <w:r w:rsidRPr="0047678A">
        <w:rPr>
          <w:rFonts w:ascii="Arial" w:hAnsi="Arial" w:cs="Arial"/>
          <w:sz w:val="22"/>
          <w:szCs w:val="22"/>
        </w:rPr>
        <w:t>należycie uzasadniony wniosek Beneficjenta,</w:t>
      </w:r>
      <w:r w:rsidR="00F17972">
        <w:rPr>
          <w:rFonts w:ascii="Arial" w:hAnsi="Arial" w:cs="Arial"/>
          <w:sz w:val="22"/>
          <w:szCs w:val="22"/>
        </w:rPr>
        <w:t xml:space="preserve"> </w:t>
      </w:r>
      <w:r w:rsidR="00C76222" w:rsidRPr="0047678A">
        <w:rPr>
          <w:rFonts w:ascii="Arial" w:hAnsi="Arial" w:cs="Arial"/>
          <w:sz w:val="22"/>
          <w:szCs w:val="22"/>
        </w:rPr>
        <w:t>w</w:t>
      </w:r>
      <w:r w:rsidR="00C76222">
        <w:rPr>
          <w:rFonts w:ascii="Arial" w:hAnsi="Arial" w:cs="Arial"/>
          <w:sz w:val="22"/>
          <w:szCs w:val="22"/>
        </w:rPr>
        <w:t> </w:t>
      </w:r>
      <w:r w:rsidRPr="0047678A">
        <w:rPr>
          <w:rFonts w:ascii="Arial" w:hAnsi="Arial" w:cs="Arial"/>
          <w:sz w:val="22"/>
          <w:szCs w:val="22"/>
        </w:rPr>
        <w:t>wypadku</w:t>
      </w:r>
      <w:r w:rsidR="000B5410">
        <w:rPr>
          <w:rFonts w:ascii="Arial" w:hAnsi="Arial" w:cs="Arial"/>
          <w:sz w:val="22"/>
          <w:szCs w:val="22"/>
        </w:rPr>
        <w:t>,</w:t>
      </w:r>
      <w:r w:rsidRPr="0047678A">
        <w:rPr>
          <w:rFonts w:ascii="Arial" w:hAnsi="Arial" w:cs="Arial"/>
          <w:sz w:val="22"/>
          <w:szCs w:val="22"/>
        </w:rPr>
        <w:t xml:space="preserve"> gdy</w:t>
      </w:r>
      <w:r w:rsidR="00F17972">
        <w:rPr>
          <w:rFonts w:ascii="Arial" w:hAnsi="Arial" w:cs="Arial"/>
          <w:sz w:val="22"/>
          <w:szCs w:val="22"/>
        </w:rPr>
        <w:t xml:space="preserve"> </w:t>
      </w:r>
      <w:r w:rsidR="00C76222" w:rsidRPr="0047678A">
        <w:rPr>
          <w:rFonts w:ascii="Arial" w:hAnsi="Arial" w:cs="Arial"/>
          <w:sz w:val="22"/>
          <w:szCs w:val="22"/>
        </w:rPr>
        <w:t>z</w:t>
      </w:r>
      <w:r w:rsidR="00C76222">
        <w:rPr>
          <w:rFonts w:ascii="Arial" w:hAnsi="Arial" w:cs="Arial"/>
          <w:sz w:val="22"/>
          <w:szCs w:val="22"/>
        </w:rPr>
        <w:t> </w:t>
      </w:r>
      <w:r w:rsidRPr="0047678A">
        <w:rPr>
          <w:rFonts w:ascii="Arial" w:hAnsi="Arial" w:cs="Arial"/>
          <w:sz w:val="22"/>
          <w:szCs w:val="22"/>
        </w:rPr>
        <w:t>przyczyn niezależnych</w:t>
      </w:r>
      <w:r w:rsidR="00F05CC6" w:rsidRPr="0047678A">
        <w:rPr>
          <w:rFonts w:ascii="Arial" w:hAnsi="Arial" w:cs="Arial"/>
          <w:sz w:val="22"/>
          <w:szCs w:val="22"/>
        </w:rPr>
        <w:br/>
      </w:r>
      <w:r w:rsidRPr="0047678A">
        <w:rPr>
          <w:rFonts w:ascii="Arial" w:hAnsi="Arial" w:cs="Arial"/>
          <w:sz w:val="22"/>
          <w:szCs w:val="22"/>
        </w:rPr>
        <w:t xml:space="preserve">od Beneficjenta termin nie może zostać dochowany. Zmiana terminu wniesienia zabezpieczenia wymaga zawarcia aneksu do Umowy. </w:t>
      </w:r>
    </w:p>
    <w:p w14:paraId="7CC2EE89" w14:textId="586F8085" w:rsidR="00893279" w:rsidRPr="0047678A" w:rsidRDefault="002677DE" w:rsidP="0047678A">
      <w:pPr>
        <w:pStyle w:val="Tekstpodstawowy"/>
        <w:keepNext/>
        <w:keepLines/>
        <w:numPr>
          <w:ilvl w:val="0"/>
          <w:numId w:val="45"/>
        </w:numPr>
        <w:spacing w:before="60" w:after="60"/>
        <w:rPr>
          <w:rFonts w:ascii="Arial" w:hAnsi="Arial" w:cs="Arial"/>
          <w:sz w:val="22"/>
          <w:szCs w:val="22"/>
        </w:rPr>
      </w:pPr>
      <w:r w:rsidRPr="0047678A">
        <w:rPr>
          <w:rFonts w:ascii="Arial" w:hAnsi="Arial" w:cs="Arial"/>
          <w:sz w:val="22"/>
          <w:szCs w:val="22"/>
        </w:rPr>
        <w:t>Zabezpieczenie ustanawiane jest na okres od dnia zawarcia Umowy do dnia upływu okresu trwałości Projektu.</w:t>
      </w:r>
    </w:p>
    <w:p w14:paraId="5D46029E" w14:textId="02F1ADB0" w:rsidR="00893279" w:rsidRPr="0047678A" w:rsidRDefault="002677DE" w:rsidP="0047678A">
      <w:pPr>
        <w:pStyle w:val="Tekstpodstawowy"/>
        <w:keepNext/>
        <w:keepLines/>
        <w:numPr>
          <w:ilvl w:val="0"/>
          <w:numId w:val="45"/>
        </w:numPr>
        <w:spacing w:before="60" w:after="60"/>
        <w:rPr>
          <w:rFonts w:ascii="Arial" w:hAnsi="Arial" w:cs="Arial"/>
          <w:sz w:val="22"/>
          <w:szCs w:val="22"/>
        </w:rPr>
      </w:pPr>
      <w:r w:rsidRPr="0047678A">
        <w:rPr>
          <w:rFonts w:ascii="Arial" w:hAnsi="Arial" w:cs="Arial"/>
          <w:sz w:val="22"/>
          <w:szCs w:val="22"/>
        </w:rPr>
        <w:t>W przypadku wypełnienia przez Beneficjenta wszelkich zobowiązań określonych w</w:t>
      </w:r>
      <w:r w:rsidR="0047678A">
        <w:rPr>
          <w:rFonts w:ascii="Arial" w:hAnsi="Arial" w:cs="Arial"/>
          <w:sz w:val="22"/>
          <w:szCs w:val="22"/>
        </w:rPr>
        <w:t> </w:t>
      </w:r>
      <w:r w:rsidRPr="0047678A">
        <w:rPr>
          <w:rFonts w:ascii="Arial" w:hAnsi="Arial" w:cs="Arial"/>
          <w:sz w:val="22"/>
          <w:szCs w:val="22"/>
        </w:rPr>
        <w:t>niniejszej Umowie, Instytucja Zarządzająca</w:t>
      </w:r>
      <w:r w:rsidR="00F17972">
        <w:rPr>
          <w:rFonts w:ascii="Arial" w:hAnsi="Arial" w:cs="Arial"/>
          <w:sz w:val="22"/>
          <w:szCs w:val="22"/>
        </w:rPr>
        <w:t xml:space="preserve"> </w:t>
      </w:r>
      <w:r w:rsidRPr="0047678A">
        <w:rPr>
          <w:rFonts w:ascii="Arial" w:hAnsi="Arial" w:cs="Arial"/>
          <w:sz w:val="22"/>
          <w:szCs w:val="22"/>
        </w:rPr>
        <w:t>na pisemny wniosek Beneficjenta zwróci Beneficjentowi dokument stanowiący zabezpieczenie umowy</w:t>
      </w:r>
      <w:r w:rsidR="00F17972">
        <w:rPr>
          <w:rFonts w:ascii="Arial" w:hAnsi="Arial" w:cs="Arial"/>
          <w:sz w:val="22"/>
          <w:szCs w:val="22"/>
        </w:rPr>
        <w:t xml:space="preserve"> </w:t>
      </w:r>
      <w:r w:rsidRPr="0047678A">
        <w:rPr>
          <w:rFonts w:ascii="Arial" w:hAnsi="Arial" w:cs="Arial"/>
          <w:sz w:val="22"/>
          <w:szCs w:val="22"/>
        </w:rPr>
        <w:t>po spełnieniu następujących przesłanek:</w:t>
      </w:r>
    </w:p>
    <w:p w14:paraId="3D6CE6AA" w14:textId="05A02144" w:rsidR="0014359C" w:rsidRPr="0003461E" w:rsidRDefault="002677DE" w:rsidP="0003461E">
      <w:pPr>
        <w:pStyle w:val="Akapitzlist"/>
        <w:numPr>
          <w:ilvl w:val="0"/>
          <w:numId w:val="96"/>
        </w:numPr>
        <w:ind w:left="851" w:hanging="425"/>
        <w:rPr>
          <w:rFonts w:ascii="Arial" w:hAnsi="Arial" w:cs="Arial"/>
          <w:sz w:val="22"/>
          <w:szCs w:val="22"/>
        </w:rPr>
      </w:pPr>
      <w:r w:rsidRPr="0003461E">
        <w:rPr>
          <w:rFonts w:ascii="Arial" w:hAnsi="Arial" w:cs="Arial"/>
          <w:sz w:val="22"/>
          <w:szCs w:val="22"/>
        </w:rPr>
        <w:t>realizacja Umowy została całkowicie rozliczona, upłynął okres wskazany</w:t>
      </w:r>
      <w:r w:rsidR="00F17972" w:rsidRPr="0003461E">
        <w:rPr>
          <w:rFonts w:ascii="Arial" w:hAnsi="Arial" w:cs="Arial"/>
          <w:sz w:val="22"/>
          <w:szCs w:val="22"/>
        </w:rPr>
        <w:t xml:space="preserve"> </w:t>
      </w:r>
      <w:r w:rsidR="00C76222" w:rsidRPr="0003461E">
        <w:rPr>
          <w:rFonts w:ascii="Arial" w:hAnsi="Arial" w:cs="Arial"/>
          <w:sz w:val="22"/>
          <w:szCs w:val="22"/>
        </w:rPr>
        <w:t>w </w:t>
      </w:r>
      <w:r w:rsidRPr="0003461E">
        <w:rPr>
          <w:rFonts w:ascii="Arial" w:hAnsi="Arial" w:cs="Arial"/>
          <w:sz w:val="22"/>
          <w:szCs w:val="22"/>
        </w:rPr>
        <w:t>Umowie lub innych przepisach przewidziany na kontrolę Projektu (w tym kontrolę trwałości Projektu)</w:t>
      </w:r>
      <w:r w:rsidR="00F17972" w:rsidRPr="0003461E">
        <w:rPr>
          <w:rFonts w:ascii="Arial" w:hAnsi="Arial" w:cs="Arial"/>
          <w:sz w:val="22"/>
          <w:szCs w:val="22"/>
        </w:rPr>
        <w:t xml:space="preserve"> </w:t>
      </w:r>
      <w:r w:rsidR="00C76222" w:rsidRPr="0003461E">
        <w:rPr>
          <w:rFonts w:ascii="Arial" w:hAnsi="Arial" w:cs="Arial"/>
          <w:sz w:val="22"/>
          <w:szCs w:val="22"/>
        </w:rPr>
        <w:t>i </w:t>
      </w:r>
      <w:r w:rsidRPr="0003461E">
        <w:rPr>
          <w:rFonts w:ascii="Arial" w:hAnsi="Arial" w:cs="Arial"/>
          <w:sz w:val="22"/>
          <w:szCs w:val="22"/>
        </w:rPr>
        <w:t>nie występują przesłanki do powstania roszczeń na rzecz Województwa Lubelskiego</w:t>
      </w:r>
      <w:r w:rsidR="00F17972" w:rsidRPr="0003461E">
        <w:rPr>
          <w:rFonts w:ascii="Arial" w:hAnsi="Arial" w:cs="Arial"/>
          <w:sz w:val="22"/>
          <w:szCs w:val="22"/>
        </w:rPr>
        <w:t xml:space="preserve"> </w:t>
      </w:r>
      <w:r w:rsidR="00C76222" w:rsidRPr="0003461E">
        <w:rPr>
          <w:rFonts w:ascii="Arial" w:hAnsi="Arial" w:cs="Arial"/>
          <w:sz w:val="22"/>
          <w:szCs w:val="22"/>
        </w:rPr>
        <w:t>z </w:t>
      </w:r>
      <w:r w:rsidRPr="0003461E">
        <w:rPr>
          <w:rFonts w:ascii="Arial" w:hAnsi="Arial" w:cs="Arial"/>
          <w:sz w:val="22"/>
          <w:szCs w:val="22"/>
        </w:rPr>
        <w:t>tytułu realizacji Umowy. Zwrot zabezpieczenia może nastąpić nie wcześniej, niż po odzyskaniu przez Województwo Lubelskie wszelkich należności przysługujących Województwu Lubelskiemu na podstawie Umowy;</w:t>
      </w:r>
    </w:p>
    <w:p w14:paraId="37D80226" w14:textId="6B28DCFB" w:rsidR="0014359C" w:rsidRPr="0003461E" w:rsidRDefault="002677DE" w:rsidP="0003461E">
      <w:pPr>
        <w:pStyle w:val="Akapitzlist"/>
        <w:numPr>
          <w:ilvl w:val="0"/>
          <w:numId w:val="96"/>
        </w:numPr>
        <w:ind w:left="851" w:hanging="425"/>
        <w:rPr>
          <w:rFonts w:ascii="Arial" w:hAnsi="Arial" w:cs="Arial"/>
          <w:sz w:val="22"/>
          <w:szCs w:val="22"/>
        </w:rPr>
      </w:pPr>
      <w:r w:rsidRPr="0003461E">
        <w:rPr>
          <w:rFonts w:ascii="Arial" w:hAnsi="Arial" w:cs="Arial"/>
          <w:sz w:val="22"/>
          <w:szCs w:val="22"/>
        </w:rPr>
        <w:t>Umowa została rozwiązana oraz Beneficjent całkowicie rozliczył się</w:t>
      </w:r>
      <w:r w:rsidR="00F17972" w:rsidRPr="0003461E">
        <w:rPr>
          <w:rFonts w:ascii="Arial" w:hAnsi="Arial" w:cs="Arial"/>
          <w:sz w:val="22"/>
          <w:szCs w:val="22"/>
        </w:rPr>
        <w:t xml:space="preserve"> </w:t>
      </w:r>
      <w:r w:rsidR="00C76222" w:rsidRPr="0003461E">
        <w:rPr>
          <w:rFonts w:ascii="Arial" w:hAnsi="Arial" w:cs="Arial"/>
          <w:sz w:val="22"/>
          <w:szCs w:val="22"/>
        </w:rPr>
        <w:t>z </w:t>
      </w:r>
      <w:r w:rsidRPr="0003461E">
        <w:rPr>
          <w:rFonts w:ascii="Arial" w:hAnsi="Arial" w:cs="Arial"/>
          <w:sz w:val="22"/>
          <w:szCs w:val="22"/>
        </w:rPr>
        <w:t>przekazanych środków finansowych;</w:t>
      </w:r>
    </w:p>
    <w:p w14:paraId="11F28FEE" w14:textId="01681392" w:rsidR="00893279" w:rsidRPr="0003461E" w:rsidRDefault="00C809D4" w:rsidP="0003461E">
      <w:pPr>
        <w:pStyle w:val="Akapitzlist"/>
        <w:numPr>
          <w:ilvl w:val="0"/>
          <w:numId w:val="96"/>
        </w:numPr>
        <w:ind w:left="851" w:hanging="425"/>
        <w:rPr>
          <w:rFonts w:ascii="Arial" w:hAnsi="Arial" w:cs="Arial"/>
          <w:sz w:val="22"/>
          <w:szCs w:val="22"/>
        </w:rPr>
      </w:pPr>
      <w:r w:rsidRPr="0003461E">
        <w:rPr>
          <w:rFonts w:ascii="Arial" w:hAnsi="Arial" w:cs="Arial"/>
          <w:sz w:val="22"/>
          <w:szCs w:val="22"/>
        </w:rPr>
        <w:t>W</w:t>
      </w:r>
      <w:r w:rsidR="002677DE" w:rsidRPr="0003461E">
        <w:rPr>
          <w:rFonts w:ascii="Arial" w:hAnsi="Arial" w:cs="Arial"/>
          <w:sz w:val="22"/>
          <w:szCs w:val="22"/>
        </w:rPr>
        <w:t>skutek</w:t>
      </w:r>
      <w:r w:rsidRPr="0003461E">
        <w:rPr>
          <w:rFonts w:ascii="Arial" w:hAnsi="Arial" w:cs="Arial"/>
          <w:sz w:val="22"/>
          <w:szCs w:val="22"/>
        </w:rPr>
        <w:t xml:space="preserve"> </w:t>
      </w:r>
      <w:r w:rsidR="002677DE" w:rsidRPr="0003461E">
        <w:rPr>
          <w:rFonts w:ascii="Arial" w:hAnsi="Arial" w:cs="Arial"/>
          <w:sz w:val="22"/>
          <w:szCs w:val="22"/>
        </w:rPr>
        <w:t>zmiany zabezpieczenia dochodzi do wymiany dokumentu zabezpieczającego.</w:t>
      </w:r>
    </w:p>
    <w:p w14:paraId="21884F11" w14:textId="77777777" w:rsidR="00893279" w:rsidRPr="00F467D9" w:rsidRDefault="002677DE" w:rsidP="00C809D4">
      <w:pPr>
        <w:pStyle w:val="Tekstpodstawowy"/>
        <w:spacing w:before="240" w:after="120"/>
        <w:jc w:val="center"/>
        <w:rPr>
          <w:rFonts w:ascii="Arial" w:hAnsi="Arial" w:cs="Arial"/>
          <w:sz w:val="22"/>
          <w:szCs w:val="22"/>
        </w:rPr>
      </w:pPr>
      <w:r w:rsidRPr="00F467D9">
        <w:rPr>
          <w:rFonts w:ascii="Arial" w:hAnsi="Arial" w:cs="Arial"/>
          <w:b/>
          <w:sz w:val="22"/>
          <w:szCs w:val="22"/>
        </w:rPr>
        <w:lastRenderedPageBreak/>
        <w:t xml:space="preserve">Stosowanie przepisów dotyczących prawa zamówień publicznych, </w:t>
      </w:r>
      <w:r w:rsidRPr="00F467D9">
        <w:rPr>
          <w:rFonts w:ascii="Arial" w:hAnsi="Arial" w:cs="Arial"/>
          <w:b/>
          <w:bCs/>
          <w:sz w:val="22"/>
          <w:szCs w:val="22"/>
        </w:rPr>
        <w:t>zasady konkurencyjności oraz rozeznania rynku</w:t>
      </w:r>
    </w:p>
    <w:p w14:paraId="054DFC19" w14:textId="7C842362" w:rsidR="00893279" w:rsidRPr="00F467D9" w:rsidRDefault="002677DE" w:rsidP="00E771A7">
      <w:pPr>
        <w:pStyle w:val="Tekstpodstawowy"/>
        <w:spacing w:before="120" w:after="240"/>
        <w:jc w:val="center"/>
        <w:rPr>
          <w:rFonts w:ascii="Arial" w:hAnsi="Arial" w:cs="Arial"/>
          <w:sz w:val="22"/>
          <w:szCs w:val="22"/>
        </w:rPr>
      </w:pPr>
      <w:r w:rsidRPr="00F467D9">
        <w:rPr>
          <w:rFonts w:ascii="Arial" w:hAnsi="Arial" w:cs="Arial"/>
          <w:bCs/>
          <w:sz w:val="22"/>
          <w:szCs w:val="22"/>
        </w:rPr>
        <w:t>§ 11.</w:t>
      </w:r>
    </w:p>
    <w:p w14:paraId="1BCCF20C" w14:textId="5808EAB0" w:rsidR="00893279" w:rsidRPr="00F467D9" w:rsidRDefault="002677DE">
      <w:pPr>
        <w:numPr>
          <w:ilvl w:val="0"/>
          <w:numId w:val="25"/>
        </w:numPr>
        <w:spacing w:before="60" w:after="60"/>
        <w:ind w:left="425" w:hanging="425"/>
        <w:jc w:val="both"/>
        <w:rPr>
          <w:rFonts w:ascii="Arial" w:hAnsi="Arial" w:cs="Arial"/>
        </w:rPr>
      </w:pPr>
      <w:r w:rsidRPr="00F467D9">
        <w:rPr>
          <w:rFonts w:ascii="Arial" w:hAnsi="Arial" w:cs="Arial"/>
        </w:rPr>
        <w:t>Beneficjent ma obowiązek udzielać zamówień</w:t>
      </w:r>
      <w:r w:rsidR="00F17972">
        <w:rPr>
          <w:rFonts w:ascii="Arial" w:hAnsi="Arial" w:cs="Arial"/>
        </w:rPr>
        <w:t xml:space="preserve"> </w:t>
      </w:r>
      <w:r w:rsidR="00C76222" w:rsidRPr="00F467D9">
        <w:rPr>
          <w:rFonts w:ascii="Arial" w:hAnsi="Arial" w:cs="Arial"/>
        </w:rPr>
        <w:t>w</w:t>
      </w:r>
      <w:r w:rsidR="00C76222">
        <w:rPr>
          <w:rFonts w:ascii="Arial" w:hAnsi="Arial" w:cs="Arial"/>
        </w:rPr>
        <w:t> </w:t>
      </w:r>
      <w:r w:rsidRPr="00F467D9">
        <w:rPr>
          <w:rFonts w:ascii="Arial" w:hAnsi="Arial" w:cs="Arial"/>
        </w:rPr>
        <w:t xml:space="preserve">Projekcie oraz realizować </w:t>
      </w:r>
      <w:r w:rsidRPr="00F467D9">
        <w:rPr>
          <w:rFonts w:ascii="Arial" w:hAnsi="Arial" w:cs="Arial"/>
        </w:rPr>
        <w:br/>
        <w:t>te zamówienia zgodnie</w:t>
      </w:r>
      <w:r w:rsidR="00F17972">
        <w:rPr>
          <w:rFonts w:ascii="Arial" w:hAnsi="Arial" w:cs="Arial"/>
        </w:rPr>
        <w:t xml:space="preserve"> </w:t>
      </w:r>
      <w:r w:rsidR="00C76222" w:rsidRPr="00F467D9">
        <w:rPr>
          <w:rFonts w:ascii="Arial" w:hAnsi="Arial" w:cs="Arial"/>
        </w:rPr>
        <w:t>z</w:t>
      </w:r>
      <w:r w:rsidR="00C76222">
        <w:rPr>
          <w:rFonts w:ascii="Arial" w:hAnsi="Arial" w:cs="Arial"/>
        </w:rPr>
        <w:t> </w:t>
      </w:r>
      <w:r w:rsidRPr="00F467D9">
        <w:rPr>
          <w:rFonts w:ascii="Arial" w:hAnsi="Arial" w:cs="Arial"/>
        </w:rPr>
        <w:t>przepisami prawa powszechnie obowiązującego oraz zgodnie</w:t>
      </w:r>
      <w:r w:rsidR="00305C56" w:rsidRPr="00F467D9">
        <w:rPr>
          <w:rFonts w:ascii="Arial" w:hAnsi="Arial" w:cs="Arial"/>
        </w:rPr>
        <w:br/>
      </w:r>
      <w:r w:rsidRPr="00F467D9">
        <w:rPr>
          <w:rFonts w:ascii="Arial" w:hAnsi="Arial" w:cs="Arial"/>
        </w:rPr>
        <w:t>z zasadami określonymi</w:t>
      </w:r>
      <w:r w:rsidR="00F17972">
        <w:rPr>
          <w:rFonts w:ascii="Arial" w:hAnsi="Arial" w:cs="Arial"/>
        </w:rPr>
        <w:t xml:space="preserve"> </w:t>
      </w:r>
      <w:r w:rsidR="00C76222" w:rsidRPr="00F467D9">
        <w:rPr>
          <w:rFonts w:ascii="Arial" w:hAnsi="Arial" w:cs="Arial"/>
        </w:rPr>
        <w:t>w</w:t>
      </w:r>
      <w:r w:rsidR="00C76222">
        <w:rPr>
          <w:rFonts w:ascii="Arial" w:hAnsi="Arial" w:cs="Arial"/>
        </w:rPr>
        <w:t> </w:t>
      </w:r>
      <w:r w:rsidRPr="00F467D9">
        <w:rPr>
          <w:rFonts w:ascii="Arial" w:hAnsi="Arial" w:cs="Arial"/>
        </w:rPr>
        <w:t>Wytycznych,</w:t>
      </w:r>
      <w:r w:rsidR="00F17972">
        <w:rPr>
          <w:rFonts w:ascii="Arial" w:hAnsi="Arial" w:cs="Arial"/>
        </w:rPr>
        <w:t xml:space="preserve"> </w:t>
      </w:r>
      <w:r w:rsidR="00C76222" w:rsidRPr="00F467D9">
        <w:rPr>
          <w:rFonts w:ascii="Arial" w:hAnsi="Arial" w:cs="Arial"/>
        </w:rPr>
        <w:t>o</w:t>
      </w:r>
      <w:r w:rsidR="00C76222">
        <w:rPr>
          <w:rFonts w:ascii="Arial" w:hAnsi="Arial" w:cs="Arial"/>
        </w:rPr>
        <w:t> </w:t>
      </w:r>
      <w:r w:rsidRPr="00F467D9">
        <w:rPr>
          <w:rFonts w:ascii="Arial" w:hAnsi="Arial" w:cs="Arial"/>
        </w:rPr>
        <w:t>których mowa</w:t>
      </w:r>
      <w:r w:rsidR="00F17972">
        <w:rPr>
          <w:rFonts w:ascii="Arial" w:hAnsi="Arial" w:cs="Arial"/>
        </w:rPr>
        <w:t xml:space="preserve"> </w:t>
      </w:r>
      <w:r w:rsidR="00C76222" w:rsidRPr="00F467D9">
        <w:rPr>
          <w:rFonts w:ascii="Arial" w:hAnsi="Arial" w:cs="Arial"/>
        </w:rPr>
        <w:t>w</w:t>
      </w:r>
      <w:r w:rsidR="00C76222">
        <w:rPr>
          <w:rFonts w:ascii="Arial" w:hAnsi="Arial" w:cs="Arial"/>
        </w:rPr>
        <w:t> </w:t>
      </w:r>
      <w:r w:rsidRPr="00DB56BF">
        <w:rPr>
          <w:rFonts w:ascii="Arial" w:hAnsi="Arial" w:cs="Arial"/>
          <w:shd w:val="clear" w:color="auto" w:fill="FFFFFF" w:themeFill="background1"/>
        </w:rPr>
        <w:t xml:space="preserve">§ 4 ust. 6 </w:t>
      </w:r>
      <w:r w:rsidR="0072295F">
        <w:rPr>
          <w:rFonts w:ascii="Arial" w:hAnsi="Arial" w:cs="Arial"/>
          <w:shd w:val="clear" w:color="auto" w:fill="FFFFFF" w:themeFill="background1"/>
        </w:rPr>
        <w:t>lit. e</w:t>
      </w:r>
      <w:r w:rsidR="00DB56BF" w:rsidRPr="000370C3">
        <w:rPr>
          <w:rFonts w:ascii="Arial" w:hAnsi="Arial" w:cs="Arial"/>
          <w:shd w:val="clear" w:color="auto" w:fill="FFFFFF" w:themeFill="background1"/>
        </w:rPr>
        <w:t xml:space="preserve"> </w:t>
      </w:r>
      <w:r w:rsidRPr="000370C3">
        <w:rPr>
          <w:rFonts w:ascii="Arial" w:hAnsi="Arial" w:cs="Arial"/>
          <w:shd w:val="clear" w:color="auto" w:fill="FFFFFF" w:themeFill="background1"/>
        </w:rPr>
        <w:t>Umowy</w:t>
      </w:r>
      <w:r w:rsidRPr="00F467D9">
        <w:rPr>
          <w:rFonts w:ascii="Arial" w:hAnsi="Arial" w:cs="Arial"/>
        </w:rPr>
        <w:t xml:space="preserve">. </w:t>
      </w:r>
    </w:p>
    <w:p w14:paraId="206E7B39" w14:textId="72E5D3C8" w:rsidR="00893279" w:rsidRPr="00F467D9" w:rsidRDefault="002677DE">
      <w:pPr>
        <w:numPr>
          <w:ilvl w:val="0"/>
          <w:numId w:val="25"/>
        </w:numPr>
        <w:spacing w:before="60" w:after="60"/>
        <w:ind w:left="425" w:hanging="425"/>
        <w:jc w:val="both"/>
        <w:rPr>
          <w:rFonts w:ascii="Arial" w:hAnsi="Arial" w:cs="Arial"/>
        </w:rPr>
      </w:pPr>
      <w:r w:rsidRPr="00F467D9">
        <w:rPr>
          <w:rFonts w:ascii="Arial" w:hAnsi="Arial" w:cs="Arial"/>
        </w:rPr>
        <w:t>Beneficjent jest zobowiązany przygotować</w:t>
      </w:r>
      <w:r w:rsidR="00F17972">
        <w:rPr>
          <w:rFonts w:ascii="Arial" w:hAnsi="Arial" w:cs="Arial"/>
        </w:rPr>
        <w:t xml:space="preserve"> </w:t>
      </w:r>
      <w:r w:rsidR="00C76222" w:rsidRPr="00F467D9">
        <w:rPr>
          <w:rFonts w:ascii="Arial" w:hAnsi="Arial" w:cs="Arial"/>
        </w:rPr>
        <w:t>i</w:t>
      </w:r>
      <w:r w:rsidR="00C76222">
        <w:rPr>
          <w:rFonts w:ascii="Arial" w:hAnsi="Arial" w:cs="Arial"/>
        </w:rPr>
        <w:t> </w:t>
      </w:r>
      <w:r w:rsidRPr="00F467D9">
        <w:rPr>
          <w:rFonts w:ascii="Arial" w:hAnsi="Arial" w:cs="Arial"/>
        </w:rPr>
        <w:t>przeprowadzić postępowanie</w:t>
      </w:r>
      <w:r w:rsidR="00F17972">
        <w:rPr>
          <w:rFonts w:ascii="Arial" w:hAnsi="Arial" w:cs="Arial"/>
        </w:rPr>
        <w:t xml:space="preserve"> </w:t>
      </w:r>
      <w:r w:rsidR="00C76222" w:rsidRPr="00F467D9">
        <w:rPr>
          <w:rFonts w:ascii="Arial" w:hAnsi="Arial" w:cs="Arial"/>
        </w:rPr>
        <w:t>o</w:t>
      </w:r>
      <w:r w:rsidR="00C76222">
        <w:rPr>
          <w:rFonts w:ascii="Arial" w:hAnsi="Arial" w:cs="Arial"/>
        </w:rPr>
        <w:t> </w:t>
      </w:r>
      <w:r w:rsidRPr="00F467D9">
        <w:rPr>
          <w:rFonts w:ascii="Arial" w:hAnsi="Arial" w:cs="Arial"/>
        </w:rPr>
        <w:t>udzielenie zamówienia</w:t>
      </w:r>
      <w:r w:rsidR="00F17972">
        <w:rPr>
          <w:rFonts w:ascii="Arial" w:hAnsi="Arial" w:cs="Arial"/>
        </w:rPr>
        <w:t xml:space="preserve"> </w:t>
      </w:r>
      <w:r w:rsidR="00C76222" w:rsidRPr="00F467D9">
        <w:rPr>
          <w:rFonts w:ascii="Arial" w:hAnsi="Arial" w:cs="Arial"/>
        </w:rPr>
        <w:t>o</w:t>
      </w:r>
      <w:r w:rsidR="00C76222">
        <w:rPr>
          <w:rFonts w:ascii="Arial" w:hAnsi="Arial" w:cs="Arial"/>
        </w:rPr>
        <w:t> </w:t>
      </w:r>
      <w:r w:rsidRPr="00F467D9">
        <w:rPr>
          <w:rFonts w:ascii="Arial" w:hAnsi="Arial" w:cs="Arial"/>
        </w:rPr>
        <w:t xml:space="preserve">wartości szacunkowej przekraczającej 50 tys. zł netto, tj. bez podatku </w:t>
      </w:r>
      <w:r w:rsidRPr="00F467D9">
        <w:rPr>
          <w:rFonts w:ascii="Arial" w:hAnsi="Arial" w:cs="Arial"/>
        </w:rPr>
        <w:br/>
        <w:t>od towarów</w:t>
      </w:r>
      <w:r w:rsidR="00F17972">
        <w:rPr>
          <w:rFonts w:ascii="Arial" w:hAnsi="Arial" w:cs="Arial"/>
        </w:rPr>
        <w:t xml:space="preserve"> </w:t>
      </w:r>
      <w:r w:rsidR="00C76222" w:rsidRPr="00F467D9">
        <w:rPr>
          <w:rFonts w:ascii="Arial" w:hAnsi="Arial" w:cs="Arial"/>
        </w:rPr>
        <w:t>i</w:t>
      </w:r>
      <w:r w:rsidR="00C76222">
        <w:rPr>
          <w:rFonts w:ascii="Arial" w:hAnsi="Arial" w:cs="Arial"/>
        </w:rPr>
        <w:t> </w:t>
      </w:r>
      <w:r w:rsidRPr="00F467D9">
        <w:rPr>
          <w:rFonts w:ascii="Arial" w:hAnsi="Arial" w:cs="Arial"/>
        </w:rPr>
        <w:t>usług (VAT) oraz realizować to zamówienie</w:t>
      </w:r>
      <w:r w:rsidR="00F17972">
        <w:rPr>
          <w:rFonts w:ascii="Arial" w:hAnsi="Arial" w:cs="Arial"/>
        </w:rPr>
        <w:t xml:space="preserve"> </w:t>
      </w:r>
      <w:r w:rsidR="00C76222" w:rsidRPr="00F467D9">
        <w:rPr>
          <w:rFonts w:ascii="Arial" w:hAnsi="Arial" w:cs="Arial"/>
        </w:rPr>
        <w:t>w</w:t>
      </w:r>
      <w:r w:rsidR="00C76222">
        <w:rPr>
          <w:rFonts w:ascii="Arial" w:hAnsi="Arial" w:cs="Arial"/>
        </w:rPr>
        <w:t> </w:t>
      </w:r>
      <w:r w:rsidRPr="00F467D9">
        <w:rPr>
          <w:rFonts w:ascii="Arial" w:hAnsi="Arial" w:cs="Arial"/>
        </w:rPr>
        <w:t>sposób zapewniający</w:t>
      </w:r>
      <w:r w:rsidR="00F17972">
        <w:rPr>
          <w:rFonts w:ascii="Arial" w:hAnsi="Arial" w:cs="Arial"/>
        </w:rPr>
        <w:t xml:space="preserve"> </w:t>
      </w:r>
      <w:r w:rsidRPr="00F467D9">
        <w:rPr>
          <w:rFonts w:ascii="Arial" w:hAnsi="Arial" w:cs="Arial"/>
        </w:rPr>
        <w:t>zachowanie uczciwej konkurencji oraz równe traktowanie wykonawców,</w:t>
      </w:r>
      <w:r w:rsidR="00F17972">
        <w:rPr>
          <w:rFonts w:ascii="Arial" w:hAnsi="Arial" w:cs="Arial"/>
        </w:rPr>
        <w:t xml:space="preserve"> </w:t>
      </w:r>
      <w:r w:rsidR="00C76222" w:rsidRPr="00F467D9">
        <w:rPr>
          <w:rFonts w:ascii="Arial" w:hAnsi="Arial" w:cs="Arial"/>
        </w:rPr>
        <w:t>a</w:t>
      </w:r>
      <w:r w:rsidR="00C76222">
        <w:rPr>
          <w:rFonts w:ascii="Arial" w:hAnsi="Arial" w:cs="Arial"/>
        </w:rPr>
        <w:t> </w:t>
      </w:r>
      <w:r w:rsidRPr="00F467D9">
        <w:rPr>
          <w:rFonts w:ascii="Arial" w:hAnsi="Arial" w:cs="Arial"/>
        </w:rPr>
        <w:t>także działać</w:t>
      </w:r>
      <w:r w:rsidR="00305C56" w:rsidRPr="00F467D9">
        <w:rPr>
          <w:rFonts w:ascii="Arial" w:hAnsi="Arial" w:cs="Arial"/>
        </w:rPr>
        <w:br/>
      </w:r>
      <w:r w:rsidRPr="00F467D9">
        <w:rPr>
          <w:rFonts w:ascii="Arial" w:hAnsi="Arial" w:cs="Arial"/>
        </w:rPr>
        <w:t>w sposób przejrzysty</w:t>
      </w:r>
      <w:r w:rsidR="00F17972">
        <w:rPr>
          <w:rFonts w:ascii="Arial" w:hAnsi="Arial" w:cs="Arial"/>
        </w:rPr>
        <w:t xml:space="preserve"> </w:t>
      </w:r>
      <w:r w:rsidR="00C76222" w:rsidRPr="00F467D9">
        <w:rPr>
          <w:rFonts w:ascii="Arial" w:hAnsi="Arial" w:cs="Arial"/>
        </w:rPr>
        <w:t>i</w:t>
      </w:r>
      <w:r w:rsidR="00C76222">
        <w:rPr>
          <w:rFonts w:ascii="Arial" w:hAnsi="Arial" w:cs="Arial"/>
        </w:rPr>
        <w:t> </w:t>
      </w:r>
      <w:r w:rsidRPr="00F467D9">
        <w:rPr>
          <w:rFonts w:ascii="Arial" w:hAnsi="Arial" w:cs="Arial"/>
        </w:rPr>
        <w:t>proporcjonalny. Spełnienie powyższych wymogów następuje</w:t>
      </w:r>
      <w:r w:rsidR="00305C56" w:rsidRPr="00F467D9">
        <w:rPr>
          <w:rFonts w:ascii="Arial" w:hAnsi="Arial" w:cs="Arial"/>
        </w:rPr>
        <w:br/>
      </w:r>
      <w:r w:rsidRPr="00F467D9">
        <w:rPr>
          <w:rFonts w:ascii="Arial" w:hAnsi="Arial" w:cs="Arial"/>
        </w:rPr>
        <w:t>w drodze zastosowania</w:t>
      </w:r>
      <w:r w:rsidR="00F17972">
        <w:rPr>
          <w:rFonts w:ascii="Arial" w:hAnsi="Arial" w:cs="Arial"/>
        </w:rPr>
        <w:t xml:space="preserve"> </w:t>
      </w:r>
      <w:r w:rsidRPr="00F467D9">
        <w:rPr>
          <w:rFonts w:ascii="Arial" w:hAnsi="Arial" w:cs="Arial"/>
        </w:rPr>
        <w:t>zasady konkurencyjności,</w:t>
      </w:r>
      <w:r w:rsidR="00F17972">
        <w:rPr>
          <w:rFonts w:ascii="Arial" w:hAnsi="Arial" w:cs="Arial"/>
        </w:rPr>
        <w:t xml:space="preserve"> </w:t>
      </w:r>
      <w:r w:rsidR="00C76222" w:rsidRPr="00F467D9">
        <w:rPr>
          <w:rFonts w:ascii="Arial" w:hAnsi="Arial" w:cs="Arial"/>
        </w:rPr>
        <w:t>o</w:t>
      </w:r>
      <w:r w:rsidR="00C76222">
        <w:rPr>
          <w:rFonts w:ascii="Arial" w:hAnsi="Arial" w:cs="Arial"/>
        </w:rPr>
        <w:t> </w:t>
      </w:r>
      <w:r w:rsidRPr="00F467D9">
        <w:rPr>
          <w:rFonts w:ascii="Arial" w:hAnsi="Arial" w:cs="Arial"/>
        </w:rPr>
        <w:t>której mowa</w:t>
      </w:r>
      <w:r w:rsidR="00F17972">
        <w:rPr>
          <w:rFonts w:ascii="Arial" w:hAnsi="Arial" w:cs="Arial"/>
        </w:rPr>
        <w:t xml:space="preserve"> </w:t>
      </w:r>
      <w:r w:rsidR="00C76222" w:rsidRPr="00F467D9">
        <w:rPr>
          <w:rFonts w:ascii="Arial" w:hAnsi="Arial" w:cs="Arial"/>
        </w:rPr>
        <w:t>w</w:t>
      </w:r>
      <w:r w:rsidR="00C76222">
        <w:rPr>
          <w:rFonts w:ascii="Arial" w:hAnsi="Arial" w:cs="Arial"/>
        </w:rPr>
        <w:t> </w:t>
      </w:r>
      <w:r w:rsidRPr="00F467D9">
        <w:rPr>
          <w:rFonts w:ascii="Arial" w:hAnsi="Arial" w:cs="Arial"/>
        </w:rPr>
        <w:t>ust. 4.</w:t>
      </w:r>
      <w:r w:rsidR="00F17972">
        <w:rPr>
          <w:rFonts w:ascii="Arial" w:hAnsi="Arial" w:cs="Arial"/>
        </w:rPr>
        <w:t xml:space="preserve"> </w:t>
      </w:r>
    </w:p>
    <w:p w14:paraId="4979EA69" w14:textId="392A60AC" w:rsidR="00893279" w:rsidRPr="00F467D9" w:rsidRDefault="002677DE">
      <w:pPr>
        <w:numPr>
          <w:ilvl w:val="0"/>
          <w:numId w:val="25"/>
        </w:numPr>
        <w:spacing w:before="60" w:after="60"/>
        <w:ind w:left="425" w:hanging="425"/>
        <w:jc w:val="both"/>
        <w:rPr>
          <w:rFonts w:ascii="Arial" w:hAnsi="Arial" w:cs="Arial"/>
        </w:rPr>
      </w:pPr>
      <w:r w:rsidRPr="00F467D9">
        <w:rPr>
          <w:rFonts w:ascii="Arial" w:hAnsi="Arial" w:cs="Arial"/>
        </w:rPr>
        <w:t>Beneficjent zobowiązuje się do stosowania krajowych</w:t>
      </w:r>
      <w:r w:rsidR="00F17972">
        <w:rPr>
          <w:rFonts w:ascii="Arial" w:hAnsi="Arial" w:cs="Arial"/>
        </w:rPr>
        <w:t xml:space="preserve"> </w:t>
      </w:r>
      <w:r w:rsidR="00C76222" w:rsidRPr="00F467D9">
        <w:rPr>
          <w:rFonts w:ascii="Arial" w:hAnsi="Arial" w:cs="Arial"/>
        </w:rPr>
        <w:t>i</w:t>
      </w:r>
      <w:r w:rsidR="00C76222">
        <w:rPr>
          <w:rFonts w:ascii="Arial" w:hAnsi="Arial" w:cs="Arial"/>
        </w:rPr>
        <w:t> </w:t>
      </w:r>
      <w:r w:rsidRPr="00F467D9">
        <w:rPr>
          <w:rFonts w:ascii="Arial" w:hAnsi="Arial" w:cs="Arial"/>
        </w:rPr>
        <w:t xml:space="preserve">wspólnotowych przepisów </w:t>
      </w:r>
      <w:r w:rsidRPr="00F467D9">
        <w:rPr>
          <w:rFonts w:ascii="Arial" w:hAnsi="Arial" w:cs="Arial"/>
        </w:rPr>
        <w:br/>
        <w:t>o zamówieniach publicznych,</w:t>
      </w:r>
      <w:r w:rsidR="00F17972">
        <w:rPr>
          <w:rFonts w:ascii="Arial" w:hAnsi="Arial" w:cs="Arial"/>
        </w:rPr>
        <w:t xml:space="preserve"> </w:t>
      </w:r>
      <w:r w:rsidR="00C76222" w:rsidRPr="00F467D9">
        <w:rPr>
          <w:rFonts w:ascii="Arial" w:hAnsi="Arial" w:cs="Arial"/>
        </w:rPr>
        <w:t>a</w:t>
      </w:r>
      <w:r w:rsidR="00C76222">
        <w:rPr>
          <w:rFonts w:ascii="Arial" w:hAnsi="Arial" w:cs="Arial"/>
        </w:rPr>
        <w:t> </w:t>
      </w:r>
      <w:r w:rsidRPr="00F467D9">
        <w:rPr>
          <w:rFonts w:ascii="Arial" w:hAnsi="Arial" w:cs="Arial"/>
        </w:rPr>
        <w:t>w szczególności ustawy</w:t>
      </w:r>
      <w:r w:rsidR="00F17972">
        <w:rPr>
          <w:rFonts w:ascii="Arial" w:hAnsi="Arial" w:cs="Arial"/>
        </w:rPr>
        <w:t xml:space="preserve"> </w:t>
      </w:r>
      <w:r w:rsidR="00C76222" w:rsidRPr="00F467D9">
        <w:rPr>
          <w:rFonts w:ascii="Arial" w:hAnsi="Arial" w:cs="Arial"/>
        </w:rPr>
        <w:t>z</w:t>
      </w:r>
      <w:r w:rsidR="00C76222">
        <w:rPr>
          <w:rFonts w:ascii="Arial" w:hAnsi="Arial" w:cs="Arial"/>
        </w:rPr>
        <w:t> </w:t>
      </w:r>
      <w:r w:rsidRPr="00F467D9">
        <w:rPr>
          <w:rFonts w:ascii="Arial" w:hAnsi="Arial" w:cs="Arial"/>
        </w:rPr>
        <w:t>dnia 11 września 2019 r. Prawo zamówień publicznych</w:t>
      </w:r>
      <w:r w:rsidR="00F17972">
        <w:rPr>
          <w:rFonts w:ascii="Arial" w:hAnsi="Arial" w:cs="Arial"/>
        </w:rPr>
        <w:t xml:space="preserve"> </w:t>
      </w:r>
      <w:r w:rsidR="00C76222" w:rsidRPr="00F467D9">
        <w:rPr>
          <w:rFonts w:ascii="Arial" w:hAnsi="Arial" w:cs="Arial"/>
        </w:rPr>
        <w:t>w</w:t>
      </w:r>
      <w:r w:rsidR="00C76222">
        <w:rPr>
          <w:rFonts w:ascii="Arial" w:hAnsi="Arial" w:cs="Arial"/>
        </w:rPr>
        <w:t> </w:t>
      </w:r>
      <w:r w:rsidRPr="00F467D9">
        <w:rPr>
          <w:rFonts w:ascii="Arial" w:hAnsi="Arial" w:cs="Arial"/>
        </w:rPr>
        <w:t>zakresie,</w:t>
      </w:r>
      <w:r w:rsidR="00F17972">
        <w:rPr>
          <w:rFonts w:ascii="Arial" w:hAnsi="Arial" w:cs="Arial"/>
        </w:rPr>
        <w:t xml:space="preserve"> </w:t>
      </w:r>
      <w:r w:rsidR="00C76222" w:rsidRPr="00F467D9">
        <w:rPr>
          <w:rFonts w:ascii="Arial" w:hAnsi="Arial" w:cs="Arial"/>
        </w:rPr>
        <w:t>w</w:t>
      </w:r>
      <w:r w:rsidR="00C76222">
        <w:rPr>
          <w:rFonts w:ascii="Arial" w:hAnsi="Arial" w:cs="Arial"/>
        </w:rPr>
        <w:t> </w:t>
      </w:r>
      <w:r w:rsidRPr="00F467D9">
        <w:rPr>
          <w:rFonts w:ascii="Arial" w:hAnsi="Arial" w:cs="Arial"/>
        </w:rPr>
        <w:t>jakim ma ona zastosowanie do Beneficjenta</w:t>
      </w:r>
      <w:r w:rsidR="00305C56" w:rsidRPr="00F467D9">
        <w:rPr>
          <w:rFonts w:ascii="Arial" w:hAnsi="Arial" w:cs="Arial"/>
        </w:rPr>
        <w:br/>
      </w:r>
      <w:r w:rsidRPr="00F467D9">
        <w:rPr>
          <w:rFonts w:ascii="Arial" w:hAnsi="Arial" w:cs="Arial"/>
        </w:rPr>
        <w:t xml:space="preserve">i Projektu, jak również zobowiązuje się do uwzględnienia postanowień Wytycznych, </w:t>
      </w:r>
      <w:r w:rsidRPr="00F467D9">
        <w:rPr>
          <w:rFonts w:ascii="Arial" w:hAnsi="Arial" w:cs="Arial"/>
        </w:rPr>
        <w:br/>
        <w:t>o których mowa</w:t>
      </w:r>
      <w:r w:rsidR="00F17972">
        <w:rPr>
          <w:rFonts w:ascii="Arial" w:hAnsi="Arial" w:cs="Arial"/>
        </w:rPr>
        <w:t xml:space="preserve"> </w:t>
      </w:r>
      <w:r w:rsidR="00C76222" w:rsidRPr="00F467D9">
        <w:rPr>
          <w:rFonts w:ascii="Arial" w:hAnsi="Arial" w:cs="Arial"/>
        </w:rPr>
        <w:t>w</w:t>
      </w:r>
      <w:r w:rsidR="00C76222">
        <w:rPr>
          <w:rFonts w:ascii="Arial" w:hAnsi="Arial" w:cs="Arial"/>
        </w:rPr>
        <w:t> </w:t>
      </w:r>
      <w:r w:rsidRPr="00DB56BF">
        <w:rPr>
          <w:rFonts w:ascii="Arial" w:hAnsi="Arial" w:cs="Arial"/>
          <w:shd w:val="clear" w:color="auto" w:fill="FFFFFF" w:themeFill="background1"/>
        </w:rPr>
        <w:t xml:space="preserve">§ 4 ust. </w:t>
      </w:r>
      <w:r w:rsidR="00842677">
        <w:rPr>
          <w:rFonts w:ascii="Arial" w:hAnsi="Arial" w:cs="Arial"/>
          <w:shd w:val="clear" w:color="auto" w:fill="FFFFFF" w:themeFill="background1"/>
        </w:rPr>
        <w:t>6 lit</w:t>
      </w:r>
      <w:r w:rsidR="00305C56" w:rsidRPr="00DB56BF">
        <w:rPr>
          <w:rFonts w:ascii="Arial" w:hAnsi="Arial" w:cs="Arial"/>
          <w:shd w:val="clear" w:color="auto" w:fill="FFFFFF" w:themeFill="background1"/>
        </w:rPr>
        <w:t>.</w:t>
      </w:r>
      <w:r w:rsidR="00842677">
        <w:rPr>
          <w:rFonts w:ascii="Arial" w:hAnsi="Arial" w:cs="Arial"/>
          <w:shd w:val="clear" w:color="auto" w:fill="FFFFFF" w:themeFill="background1"/>
        </w:rPr>
        <w:t xml:space="preserve"> e</w:t>
      </w:r>
      <w:r w:rsidR="00305C56" w:rsidRPr="00DB56BF">
        <w:rPr>
          <w:rFonts w:ascii="Arial" w:hAnsi="Arial" w:cs="Arial"/>
          <w:shd w:val="clear" w:color="auto" w:fill="FFFFFF" w:themeFill="background1"/>
        </w:rPr>
        <w:t xml:space="preserve"> </w:t>
      </w:r>
      <w:r w:rsidRPr="00F467D9">
        <w:rPr>
          <w:rFonts w:ascii="Arial" w:hAnsi="Arial" w:cs="Arial"/>
        </w:rPr>
        <w:t xml:space="preserve">Umowy, odnoszących się do stosowania tych przepisów. </w:t>
      </w:r>
    </w:p>
    <w:p w14:paraId="3E90FE04" w14:textId="5A0B0E90" w:rsidR="00893279" w:rsidRPr="00F467D9" w:rsidRDefault="002677DE">
      <w:pPr>
        <w:numPr>
          <w:ilvl w:val="0"/>
          <w:numId w:val="25"/>
        </w:numPr>
        <w:spacing w:before="60" w:after="60"/>
        <w:ind w:left="425" w:hanging="425"/>
        <w:jc w:val="both"/>
        <w:rPr>
          <w:rFonts w:ascii="Arial" w:hAnsi="Arial" w:cs="Arial"/>
        </w:rPr>
      </w:pPr>
      <w:r w:rsidRPr="00F467D9">
        <w:rPr>
          <w:rFonts w:ascii="Arial" w:hAnsi="Arial" w:cs="Arial"/>
        </w:rPr>
        <w:t>Beneficjent ma obowiązek przygotowywać</w:t>
      </w:r>
      <w:r w:rsidR="00F17972">
        <w:rPr>
          <w:rFonts w:ascii="Arial" w:hAnsi="Arial" w:cs="Arial"/>
        </w:rPr>
        <w:t xml:space="preserve"> </w:t>
      </w:r>
      <w:r w:rsidR="00C76222" w:rsidRPr="00F467D9">
        <w:rPr>
          <w:rFonts w:ascii="Arial" w:hAnsi="Arial" w:cs="Arial"/>
        </w:rPr>
        <w:t>i</w:t>
      </w:r>
      <w:r w:rsidR="00C76222">
        <w:rPr>
          <w:rFonts w:ascii="Arial" w:hAnsi="Arial" w:cs="Arial"/>
        </w:rPr>
        <w:t> </w:t>
      </w:r>
      <w:r w:rsidRPr="00F467D9">
        <w:rPr>
          <w:rFonts w:ascii="Arial" w:hAnsi="Arial" w:cs="Arial"/>
        </w:rPr>
        <w:t>przeprowadzić postępowanie</w:t>
      </w:r>
      <w:r w:rsidR="00F17972">
        <w:rPr>
          <w:rFonts w:ascii="Arial" w:hAnsi="Arial" w:cs="Arial"/>
        </w:rPr>
        <w:t xml:space="preserve"> </w:t>
      </w:r>
      <w:r w:rsidR="00C76222" w:rsidRPr="00F467D9">
        <w:rPr>
          <w:rFonts w:ascii="Arial" w:hAnsi="Arial" w:cs="Arial"/>
        </w:rPr>
        <w:t>o</w:t>
      </w:r>
      <w:r w:rsidR="00C76222">
        <w:rPr>
          <w:rFonts w:ascii="Arial" w:hAnsi="Arial" w:cs="Arial"/>
        </w:rPr>
        <w:t> </w:t>
      </w:r>
      <w:r w:rsidRPr="00F467D9">
        <w:rPr>
          <w:rFonts w:ascii="Arial" w:hAnsi="Arial" w:cs="Arial"/>
        </w:rPr>
        <w:t>udzielenie zamówienia oraz realizować to zamówienie zgodnie</w:t>
      </w:r>
      <w:r w:rsidR="00F17972">
        <w:rPr>
          <w:rFonts w:ascii="Arial" w:hAnsi="Arial" w:cs="Arial"/>
        </w:rPr>
        <w:t xml:space="preserve"> </w:t>
      </w:r>
      <w:r w:rsidR="00C76222" w:rsidRPr="00F467D9">
        <w:rPr>
          <w:rFonts w:ascii="Arial" w:hAnsi="Arial" w:cs="Arial"/>
        </w:rPr>
        <w:t>z</w:t>
      </w:r>
      <w:r w:rsidR="00C76222">
        <w:rPr>
          <w:rFonts w:ascii="Arial" w:hAnsi="Arial" w:cs="Arial"/>
        </w:rPr>
        <w:t> </w:t>
      </w:r>
      <w:r w:rsidRPr="00F467D9">
        <w:rPr>
          <w:rFonts w:ascii="Arial" w:hAnsi="Arial" w:cs="Arial"/>
        </w:rPr>
        <w:t>zasadą konkurencyjności, określoną</w:t>
      </w:r>
      <w:r w:rsidR="00F17972">
        <w:rPr>
          <w:rFonts w:ascii="Arial" w:hAnsi="Arial" w:cs="Arial"/>
        </w:rPr>
        <w:t xml:space="preserve"> </w:t>
      </w:r>
      <w:r w:rsidR="00C76222" w:rsidRPr="00F467D9">
        <w:rPr>
          <w:rFonts w:ascii="Arial" w:hAnsi="Arial" w:cs="Arial"/>
        </w:rPr>
        <w:t>w</w:t>
      </w:r>
      <w:r w:rsidR="00C76222">
        <w:rPr>
          <w:rFonts w:ascii="Arial" w:hAnsi="Arial" w:cs="Arial"/>
        </w:rPr>
        <w:t> </w:t>
      </w:r>
      <w:r w:rsidRPr="00F467D9">
        <w:rPr>
          <w:rFonts w:ascii="Arial" w:hAnsi="Arial" w:cs="Arial"/>
        </w:rPr>
        <w:t>Wytycznych</w:t>
      </w:r>
      <w:r w:rsidRPr="00DB56BF">
        <w:rPr>
          <w:rFonts w:ascii="Arial" w:hAnsi="Arial" w:cs="Arial"/>
          <w:shd w:val="clear" w:color="auto" w:fill="FFFFFF" w:themeFill="background1"/>
        </w:rPr>
        <w:t>,</w:t>
      </w:r>
      <w:r w:rsidR="00F17972">
        <w:rPr>
          <w:rFonts w:ascii="Arial" w:hAnsi="Arial" w:cs="Arial"/>
          <w:shd w:val="clear" w:color="auto" w:fill="FFFFFF" w:themeFill="background1"/>
        </w:rPr>
        <w:t xml:space="preserve"> </w:t>
      </w:r>
      <w:r w:rsidR="00C76222" w:rsidRPr="00DB56BF">
        <w:rPr>
          <w:rFonts w:ascii="Arial" w:hAnsi="Arial" w:cs="Arial"/>
          <w:shd w:val="clear" w:color="auto" w:fill="FFFFFF" w:themeFill="background1"/>
        </w:rPr>
        <w:t>o</w:t>
      </w:r>
      <w:r w:rsidR="00C76222">
        <w:rPr>
          <w:rFonts w:ascii="Arial" w:hAnsi="Arial" w:cs="Arial"/>
          <w:shd w:val="clear" w:color="auto" w:fill="FFFFFF" w:themeFill="background1"/>
        </w:rPr>
        <w:t> </w:t>
      </w:r>
      <w:r w:rsidRPr="00DB56BF">
        <w:rPr>
          <w:rFonts w:ascii="Arial" w:hAnsi="Arial" w:cs="Arial"/>
          <w:shd w:val="clear" w:color="auto" w:fill="FFFFFF" w:themeFill="background1"/>
        </w:rPr>
        <w:t>których mowa</w:t>
      </w:r>
      <w:r w:rsidR="00F17972">
        <w:rPr>
          <w:rFonts w:ascii="Arial" w:hAnsi="Arial" w:cs="Arial"/>
          <w:shd w:val="clear" w:color="auto" w:fill="FFFFFF" w:themeFill="background1"/>
        </w:rPr>
        <w:t xml:space="preserve"> </w:t>
      </w:r>
      <w:r w:rsidR="00C76222" w:rsidRPr="00DB56BF">
        <w:rPr>
          <w:rFonts w:ascii="Arial" w:hAnsi="Arial" w:cs="Arial"/>
          <w:shd w:val="clear" w:color="auto" w:fill="FFFFFF" w:themeFill="background1"/>
        </w:rPr>
        <w:t>w</w:t>
      </w:r>
      <w:r w:rsidR="00C76222">
        <w:rPr>
          <w:rFonts w:ascii="Arial" w:hAnsi="Arial" w:cs="Arial"/>
          <w:shd w:val="clear" w:color="auto" w:fill="FFFFFF" w:themeFill="background1"/>
        </w:rPr>
        <w:t> </w:t>
      </w:r>
      <w:r w:rsidRPr="00DB56BF">
        <w:rPr>
          <w:rFonts w:ascii="Arial" w:hAnsi="Arial" w:cs="Arial"/>
          <w:shd w:val="clear" w:color="auto" w:fill="FFFFFF" w:themeFill="background1"/>
        </w:rPr>
        <w:t xml:space="preserve">§ 4 ust. 6 </w:t>
      </w:r>
      <w:proofErr w:type="spellStart"/>
      <w:r w:rsidR="003472F2">
        <w:rPr>
          <w:rFonts w:ascii="Arial" w:hAnsi="Arial" w:cs="Arial"/>
          <w:shd w:val="clear" w:color="auto" w:fill="FFFFFF" w:themeFill="background1"/>
        </w:rPr>
        <w:t>lit.e</w:t>
      </w:r>
      <w:proofErr w:type="spellEnd"/>
      <w:r w:rsidR="00305C56" w:rsidRPr="00DB56BF">
        <w:rPr>
          <w:rFonts w:ascii="Arial" w:hAnsi="Arial" w:cs="Arial"/>
          <w:shd w:val="clear" w:color="auto" w:fill="FFFFFF" w:themeFill="background1"/>
        </w:rPr>
        <w:t xml:space="preserve"> </w:t>
      </w:r>
      <w:r w:rsidRPr="00DB56BF">
        <w:rPr>
          <w:rFonts w:ascii="Arial" w:hAnsi="Arial" w:cs="Arial"/>
          <w:shd w:val="clear" w:color="auto" w:fill="FFFFFF" w:themeFill="background1"/>
        </w:rPr>
        <w:t>Umowy.</w:t>
      </w:r>
      <w:r w:rsidRPr="00F467D9">
        <w:rPr>
          <w:rFonts w:ascii="Arial" w:hAnsi="Arial" w:cs="Arial"/>
        </w:rPr>
        <w:t xml:space="preserve"> </w:t>
      </w:r>
    </w:p>
    <w:p w14:paraId="5B6DBA7D" w14:textId="056B5E86" w:rsidR="00893279" w:rsidRDefault="002677DE" w:rsidP="00112ABD">
      <w:pPr>
        <w:numPr>
          <w:ilvl w:val="0"/>
          <w:numId w:val="25"/>
        </w:numPr>
        <w:spacing w:before="60" w:after="60"/>
        <w:ind w:left="425" w:hanging="425"/>
        <w:jc w:val="both"/>
        <w:rPr>
          <w:rFonts w:ascii="Arial" w:hAnsi="Arial" w:cs="Arial"/>
        </w:rPr>
      </w:pPr>
      <w:r w:rsidRPr="00F467D9">
        <w:rPr>
          <w:rFonts w:ascii="Arial" w:hAnsi="Arial" w:cs="Arial"/>
        </w:rPr>
        <w:t>W przypadku zawieszenia działalności</w:t>
      </w:r>
      <w:r w:rsidR="00F17972">
        <w:rPr>
          <w:rFonts w:ascii="Arial" w:hAnsi="Arial" w:cs="Arial"/>
        </w:rPr>
        <w:t xml:space="preserve"> </w:t>
      </w:r>
      <w:r w:rsidRPr="00F467D9">
        <w:rPr>
          <w:rFonts w:ascii="Arial" w:hAnsi="Arial" w:cs="Arial"/>
        </w:rPr>
        <w:t xml:space="preserve">Bazy Konkurencyjności (BK2021) </w:t>
      </w:r>
      <w:hyperlink r:id="rId10">
        <w:r w:rsidRPr="00F467D9">
          <w:rPr>
            <w:rFonts w:ascii="Arial" w:hAnsi="Arial" w:cs="Arial"/>
          </w:rPr>
          <w:t>https://bazakonkurencyjnosci.funduszeeuropejskie.gov.pl/</w:t>
        </w:r>
      </w:hyperlink>
      <w:r w:rsidRPr="00F467D9">
        <w:rPr>
          <w:rFonts w:ascii="Arial" w:hAnsi="Arial" w:cs="Arial"/>
        </w:rPr>
        <w:t xml:space="preserve"> potwierdzonego odpowiednim komunikatem</w:t>
      </w:r>
      <w:r w:rsidR="00F17972">
        <w:rPr>
          <w:rFonts w:ascii="Arial" w:hAnsi="Arial" w:cs="Arial"/>
        </w:rPr>
        <w:t xml:space="preserve"> </w:t>
      </w:r>
      <w:r w:rsidR="00C76222" w:rsidRPr="00F467D9">
        <w:rPr>
          <w:rFonts w:ascii="Arial" w:hAnsi="Arial" w:cs="Arial"/>
        </w:rPr>
        <w:t>w</w:t>
      </w:r>
      <w:r w:rsidR="00C76222">
        <w:rPr>
          <w:rFonts w:ascii="Arial" w:hAnsi="Arial" w:cs="Arial"/>
        </w:rPr>
        <w:t> </w:t>
      </w:r>
      <w:r w:rsidRPr="00F467D9">
        <w:rPr>
          <w:rFonts w:ascii="Arial" w:hAnsi="Arial" w:cs="Arial"/>
        </w:rPr>
        <w:t>Bazie Konkurencyjności Beneficjent zobowiązany jest do skierowania zapytania ofertowego do co najmniej trzech potencjalnych wykonawców,</w:t>
      </w:r>
      <w:r w:rsidR="00F17972">
        <w:rPr>
          <w:rFonts w:ascii="Arial" w:hAnsi="Arial" w:cs="Arial"/>
        </w:rPr>
        <w:t xml:space="preserve"> </w:t>
      </w:r>
      <w:r w:rsidR="00C76222" w:rsidRPr="00F467D9">
        <w:rPr>
          <w:rFonts w:ascii="Arial" w:hAnsi="Arial" w:cs="Arial"/>
        </w:rPr>
        <w:t>o</w:t>
      </w:r>
      <w:r w:rsidR="00C76222">
        <w:rPr>
          <w:rFonts w:ascii="Arial" w:hAnsi="Arial" w:cs="Arial"/>
        </w:rPr>
        <w:t> </w:t>
      </w:r>
      <w:r w:rsidRPr="00F467D9">
        <w:rPr>
          <w:rFonts w:ascii="Arial" w:hAnsi="Arial" w:cs="Arial"/>
        </w:rPr>
        <w:t>ile na rynku istnieje trzech potencjalnych wykonawców danego zamówienia oraz</w:t>
      </w:r>
      <w:r w:rsidR="00F17972">
        <w:rPr>
          <w:rFonts w:ascii="Arial" w:hAnsi="Arial" w:cs="Arial"/>
        </w:rPr>
        <w:t xml:space="preserve"> </w:t>
      </w:r>
      <w:r w:rsidR="005439D3" w:rsidRPr="00F467D9">
        <w:rPr>
          <w:rFonts w:ascii="Arial" w:hAnsi="Arial" w:cs="Arial"/>
        </w:rPr>
        <w:t xml:space="preserve">do zamieszczenia </w:t>
      </w:r>
      <w:r w:rsidR="009600C9" w:rsidRPr="00F467D9">
        <w:rPr>
          <w:rFonts w:ascii="Arial" w:hAnsi="Arial" w:cs="Arial"/>
        </w:rPr>
        <w:t xml:space="preserve">zapytania ofertowego </w:t>
      </w:r>
      <w:r w:rsidRPr="00F467D9">
        <w:rPr>
          <w:rFonts w:ascii="Arial" w:hAnsi="Arial" w:cs="Arial"/>
        </w:rPr>
        <w:t>co najmniej na stronie internetowej beneficjenta,</w:t>
      </w:r>
      <w:r w:rsidR="00F17972">
        <w:rPr>
          <w:rFonts w:ascii="Arial" w:hAnsi="Arial" w:cs="Arial"/>
        </w:rPr>
        <w:t xml:space="preserve"> </w:t>
      </w:r>
      <w:r w:rsidR="00C76222" w:rsidRPr="00F467D9">
        <w:rPr>
          <w:rFonts w:ascii="Arial" w:hAnsi="Arial" w:cs="Arial"/>
        </w:rPr>
        <w:t>o</w:t>
      </w:r>
      <w:r w:rsidR="00C76222">
        <w:rPr>
          <w:rFonts w:ascii="Arial" w:hAnsi="Arial" w:cs="Arial"/>
        </w:rPr>
        <w:t> </w:t>
      </w:r>
      <w:r w:rsidRPr="00F467D9">
        <w:rPr>
          <w:rFonts w:ascii="Arial" w:hAnsi="Arial" w:cs="Arial"/>
        </w:rPr>
        <w:t>ile posiada taką stronę.</w:t>
      </w:r>
      <w:r w:rsidR="00F17972">
        <w:rPr>
          <w:rFonts w:ascii="Arial" w:hAnsi="Arial" w:cs="Arial"/>
        </w:rPr>
        <w:t xml:space="preserve"> </w:t>
      </w:r>
      <w:r w:rsidR="00C76222" w:rsidRPr="00F467D9">
        <w:rPr>
          <w:rFonts w:ascii="Arial" w:hAnsi="Arial" w:cs="Arial"/>
        </w:rPr>
        <w:t>W</w:t>
      </w:r>
      <w:r w:rsidR="00C76222">
        <w:rPr>
          <w:rFonts w:ascii="Arial" w:hAnsi="Arial" w:cs="Arial"/>
        </w:rPr>
        <w:t> </w:t>
      </w:r>
      <w:r w:rsidRPr="00F467D9">
        <w:rPr>
          <w:rFonts w:ascii="Arial" w:hAnsi="Arial" w:cs="Arial"/>
        </w:rPr>
        <w:t>przypadku, gdy Beneficjent wszczął postępowanie</w:t>
      </w:r>
      <w:r w:rsidR="00F17972">
        <w:rPr>
          <w:rFonts w:ascii="Arial" w:hAnsi="Arial" w:cs="Arial"/>
        </w:rPr>
        <w:t xml:space="preserve"> </w:t>
      </w:r>
      <w:r w:rsidR="00C76222" w:rsidRPr="00F467D9">
        <w:rPr>
          <w:rFonts w:ascii="Arial" w:hAnsi="Arial" w:cs="Arial"/>
        </w:rPr>
        <w:t>o</w:t>
      </w:r>
      <w:r w:rsidR="00C76222">
        <w:rPr>
          <w:rFonts w:ascii="Arial" w:hAnsi="Arial" w:cs="Arial"/>
        </w:rPr>
        <w:t> </w:t>
      </w:r>
      <w:r w:rsidRPr="00F467D9">
        <w:rPr>
          <w:rFonts w:ascii="Arial" w:hAnsi="Arial" w:cs="Arial"/>
        </w:rPr>
        <w:t xml:space="preserve">udzielenie zamówienia po ogłoszeniu naboru nr ………………… lecz przed zawarciem Umowy, zasada konkurencyjności może zostać uznana za spełnioną jedynie wówczas, gdy Beneficjent upublicznił zapytanie ofertowe za pomocą Bazy Konkurencyjności na stronie internetowej </w:t>
      </w:r>
      <w:hyperlink w:history="1"/>
      <w:hyperlink r:id="rId11">
        <w:r w:rsidRPr="00F467D9">
          <w:rPr>
            <w:rStyle w:val="czeinternetowe"/>
            <w:rFonts w:ascii="Arial" w:hAnsi="Arial" w:cs="Arial"/>
          </w:rPr>
          <w:t>https://bazakonkurencyjnosci.funduszeeuropejskie.gov.pl/</w:t>
        </w:r>
      </w:hyperlink>
      <w:r w:rsidRPr="00F467D9">
        <w:rPr>
          <w:rFonts w:ascii="Arial" w:hAnsi="Arial" w:cs="Arial"/>
        </w:rPr>
        <w:t>.</w:t>
      </w:r>
      <w:r w:rsidR="00F17972">
        <w:rPr>
          <w:rFonts w:ascii="Arial" w:hAnsi="Arial" w:cs="Arial"/>
        </w:rPr>
        <w:t xml:space="preserve"> </w:t>
      </w:r>
      <w:r w:rsidR="00C76222" w:rsidRPr="00F467D9">
        <w:rPr>
          <w:rFonts w:ascii="Arial" w:hAnsi="Arial" w:cs="Arial"/>
        </w:rPr>
        <w:t>W</w:t>
      </w:r>
      <w:r w:rsidR="00C76222">
        <w:rPr>
          <w:rFonts w:ascii="Arial" w:hAnsi="Arial" w:cs="Arial"/>
        </w:rPr>
        <w:t> </w:t>
      </w:r>
      <w:r w:rsidRPr="00F467D9">
        <w:rPr>
          <w:rFonts w:ascii="Arial" w:hAnsi="Arial" w:cs="Arial"/>
        </w:rPr>
        <w:t>przypadku natomiast wszczęcia postępowania</w:t>
      </w:r>
      <w:r w:rsidR="00C76222">
        <w:rPr>
          <w:rFonts w:ascii="Arial" w:hAnsi="Arial" w:cs="Arial"/>
        </w:rPr>
        <w:t xml:space="preserve"> </w:t>
      </w:r>
      <w:r w:rsidR="00C76222" w:rsidRPr="00F467D9">
        <w:rPr>
          <w:rFonts w:ascii="Arial" w:hAnsi="Arial" w:cs="Arial"/>
        </w:rPr>
        <w:t>o</w:t>
      </w:r>
      <w:r w:rsidR="00C76222">
        <w:rPr>
          <w:rFonts w:ascii="Arial" w:hAnsi="Arial" w:cs="Arial"/>
        </w:rPr>
        <w:t> </w:t>
      </w:r>
      <w:r w:rsidRPr="00F467D9">
        <w:rPr>
          <w:rFonts w:ascii="Arial" w:hAnsi="Arial" w:cs="Arial"/>
        </w:rPr>
        <w:t>udzielenie zamówienia przed ogłoszeniem w/w naboru, IZ dokonuje oceny, czy stopień upublicznienia zapytania ofertowego był wystarczający</w:t>
      </w:r>
      <w:r w:rsidR="00F05CC6">
        <w:rPr>
          <w:rFonts w:ascii="Arial" w:hAnsi="Arial" w:cs="Arial"/>
        </w:rPr>
        <w:br/>
      </w:r>
      <w:r w:rsidRPr="00F467D9">
        <w:rPr>
          <w:rFonts w:ascii="Arial" w:hAnsi="Arial" w:cs="Arial"/>
        </w:rPr>
        <w:t>do uznania wydatku za kwalifikowalny; mając na względzie</w:t>
      </w:r>
      <w:r w:rsidR="00F17972">
        <w:rPr>
          <w:rFonts w:ascii="Arial" w:hAnsi="Arial" w:cs="Arial"/>
        </w:rPr>
        <w:t xml:space="preserve"> </w:t>
      </w:r>
      <w:r w:rsidR="00C76222" w:rsidRPr="00F467D9">
        <w:rPr>
          <w:rFonts w:ascii="Arial" w:hAnsi="Arial" w:cs="Arial"/>
        </w:rPr>
        <w:t>w</w:t>
      </w:r>
      <w:r w:rsidR="00C76222">
        <w:rPr>
          <w:rFonts w:ascii="Arial" w:hAnsi="Arial" w:cs="Arial"/>
        </w:rPr>
        <w:t> </w:t>
      </w:r>
      <w:r w:rsidRPr="00F467D9">
        <w:rPr>
          <w:rFonts w:ascii="Arial" w:hAnsi="Arial" w:cs="Arial"/>
        </w:rPr>
        <w:t>szczególnoś</w:t>
      </w:r>
      <w:r w:rsidR="00F5646D">
        <w:rPr>
          <w:rFonts w:ascii="Arial" w:hAnsi="Arial" w:cs="Arial"/>
        </w:rPr>
        <w:t xml:space="preserve">ci </w:t>
      </w:r>
      <w:r w:rsidRPr="00F467D9">
        <w:rPr>
          <w:rFonts w:ascii="Arial" w:hAnsi="Arial" w:cs="Arial"/>
        </w:rPr>
        <w:t>realizację zasad,</w:t>
      </w:r>
      <w:r w:rsidR="00F17972">
        <w:rPr>
          <w:rFonts w:ascii="Arial" w:hAnsi="Arial" w:cs="Arial"/>
        </w:rPr>
        <w:t xml:space="preserve"> </w:t>
      </w:r>
      <w:r w:rsidR="00C76222" w:rsidRPr="00F467D9">
        <w:rPr>
          <w:rFonts w:ascii="Arial" w:hAnsi="Arial" w:cs="Arial"/>
        </w:rPr>
        <w:t>o</w:t>
      </w:r>
      <w:r w:rsidR="00C76222">
        <w:rPr>
          <w:rFonts w:ascii="Arial" w:hAnsi="Arial" w:cs="Arial"/>
        </w:rPr>
        <w:t> </w:t>
      </w:r>
      <w:r w:rsidRPr="00F467D9">
        <w:rPr>
          <w:rFonts w:ascii="Arial" w:hAnsi="Arial" w:cs="Arial"/>
        </w:rPr>
        <w:t>których mowa</w:t>
      </w:r>
      <w:r w:rsidR="00F17972">
        <w:rPr>
          <w:rFonts w:ascii="Arial" w:hAnsi="Arial" w:cs="Arial"/>
        </w:rPr>
        <w:t xml:space="preserve"> </w:t>
      </w:r>
      <w:r w:rsidR="00C76222" w:rsidRPr="00F467D9">
        <w:rPr>
          <w:rFonts w:ascii="Arial" w:hAnsi="Arial" w:cs="Arial"/>
        </w:rPr>
        <w:t>w</w:t>
      </w:r>
      <w:r w:rsidR="00C76222">
        <w:rPr>
          <w:rFonts w:ascii="Arial" w:hAnsi="Arial" w:cs="Arial"/>
        </w:rPr>
        <w:t> </w:t>
      </w:r>
      <w:r w:rsidRPr="00F467D9">
        <w:rPr>
          <w:rFonts w:ascii="Arial" w:hAnsi="Arial" w:cs="Arial"/>
        </w:rPr>
        <w:t xml:space="preserve">ust. </w:t>
      </w:r>
      <w:r w:rsidR="00B310C1">
        <w:rPr>
          <w:rFonts w:ascii="Arial" w:hAnsi="Arial" w:cs="Arial"/>
        </w:rPr>
        <w:t xml:space="preserve">2. </w:t>
      </w:r>
    </w:p>
    <w:p w14:paraId="1B9841DA" w14:textId="49AB2AA7" w:rsidR="00893279" w:rsidRPr="00517438" w:rsidRDefault="00D672C0" w:rsidP="00517438">
      <w:pPr>
        <w:numPr>
          <w:ilvl w:val="0"/>
          <w:numId w:val="25"/>
        </w:numPr>
        <w:spacing w:before="60" w:after="60"/>
        <w:ind w:left="425" w:hanging="425"/>
        <w:jc w:val="both"/>
        <w:rPr>
          <w:rFonts w:ascii="Arial" w:hAnsi="Arial" w:cs="Arial"/>
        </w:rPr>
      </w:pPr>
      <w:r w:rsidRPr="00517438">
        <w:rPr>
          <w:rFonts w:ascii="Arial" w:hAnsi="Arial" w:cs="Arial"/>
        </w:rPr>
        <w:t>W przypadku zamówień w ramach projektu o wartości poniżej 50 tys. PLN netto tj. bez podatku od towarów i usług (VAT), mając na uwadze konieczność zachowania racjonalności, efektywności i przejrzystości wydatku oraz zachowania zasady uzyskiwania najlepszych efektów z danych nakładów Beneficjent jest zobowiązany, na wezwanie Instytucji Zarządzającej, do udokumentowania szacowania wartości zamówienia w sposób zapewniający właściwą ścieżkę audytu.</w:t>
      </w:r>
    </w:p>
    <w:p w14:paraId="3B230603" w14:textId="18EFF5F0" w:rsidR="00893279" w:rsidRPr="00F467D9" w:rsidRDefault="002677DE" w:rsidP="0014359C">
      <w:pPr>
        <w:numPr>
          <w:ilvl w:val="0"/>
          <w:numId w:val="26"/>
        </w:numPr>
        <w:spacing w:before="60" w:after="60"/>
        <w:ind w:left="426" w:hanging="426"/>
        <w:jc w:val="both"/>
        <w:rPr>
          <w:rFonts w:ascii="Arial" w:hAnsi="Arial" w:cs="Arial"/>
        </w:rPr>
      </w:pPr>
      <w:r w:rsidRPr="00F467D9">
        <w:rPr>
          <w:rFonts w:ascii="Arial" w:hAnsi="Arial" w:cs="Arial"/>
        </w:rPr>
        <w:t>Beneficjent ma obowiązek udostępniać Instytucji Zarządzającej wszelkie dokumenty dotyczące zamówień udzielanych</w:t>
      </w:r>
      <w:r w:rsidR="00F17972">
        <w:rPr>
          <w:rFonts w:ascii="Arial" w:hAnsi="Arial" w:cs="Arial"/>
        </w:rPr>
        <w:t xml:space="preserve"> </w:t>
      </w:r>
      <w:r w:rsidR="00C76222" w:rsidRPr="00F467D9">
        <w:rPr>
          <w:rFonts w:ascii="Arial" w:hAnsi="Arial" w:cs="Arial"/>
        </w:rPr>
        <w:t>w</w:t>
      </w:r>
      <w:r w:rsidR="00C76222">
        <w:rPr>
          <w:rFonts w:ascii="Arial" w:hAnsi="Arial" w:cs="Arial"/>
        </w:rPr>
        <w:t> </w:t>
      </w:r>
      <w:r w:rsidRPr="00F467D9">
        <w:rPr>
          <w:rFonts w:ascii="Arial" w:hAnsi="Arial" w:cs="Arial"/>
        </w:rPr>
        <w:t xml:space="preserve">ramach Projektu lub dotyczące innych zamówień, </w:t>
      </w:r>
      <w:r w:rsidRPr="00F467D9">
        <w:rPr>
          <w:rFonts w:ascii="Arial" w:hAnsi="Arial" w:cs="Arial"/>
        </w:rPr>
        <w:br/>
        <w:t>w zakresie,</w:t>
      </w:r>
      <w:r w:rsidR="00F17972">
        <w:rPr>
          <w:rFonts w:ascii="Arial" w:hAnsi="Arial" w:cs="Arial"/>
        </w:rPr>
        <w:t xml:space="preserve"> </w:t>
      </w:r>
      <w:r w:rsidR="00C76222" w:rsidRPr="00F467D9">
        <w:rPr>
          <w:rFonts w:ascii="Arial" w:hAnsi="Arial" w:cs="Arial"/>
        </w:rPr>
        <w:t>w</w:t>
      </w:r>
      <w:r w:rsidR="00C76222">
        <w:rPr>
          <w:rFonts w:ascii="Arial" w:hAnsi="Arial" w:cs="Arial"/>
        </w:rPr>
        <w:t> </w:t>
      </w:r>
      <w:r w:rsidRPr="00F467D9">
        <w:rPr>
          <w:rFonts w:ascii="Arial" w:hAnsi="Arial" w:cs="Arial"/>
        </w:rPr>
        <w:t>jakim jest to konieczne dla ustalenia kwalifikowalności wydatków</w:t>
      </w:r>
      <w:r w:rsidR="00F17972">
        <w:rPr>
          <w:rFonts w:ascii="Arial" w:hAnsi="Arial" w:cs="Arial"/>
        </w:rPr>
        <w:t xml:space="preserve"> </w:t>
      </w:r>
      <w:r w:rsidR="00C76222" w:rsidRPr="00F467D9">
        <w:rPr>
          <w:rFonts w:ascii="Arial" w:hAnsi="Arial" w:cs="Arial"/>
        </w:rPr>
        <w:t>w</w:t>
      </w:r>
      <w:r w:rsidR="00C76222">
        <w:rPr>
          <w:rFonts w:ascii="Arial" w:hAnsi="Arial" w:cs="Arial"/>
        </w:rPr>
        <w:t> </w:t>
      </w:r>
      <w:r w:rsidRPr="00F467D9">
        <w:rPr>
          <w:rFonts w:ascii="Arial" w:hAnsi="Arial" w:cs="Arial"/>
        </w:rPr>
        <w:t>ramach Projektu.</w:t>
      </w:r>
    </w:p>
    <w:p w14:paraId="49AA754F" w14:textId="3E9D104E" w:rsidR="00893279" w:rsidRPr="00F467D9" w:rsidRDefault="002677DE">
      <w:pPr>
        <w:numPr>
          <w:ilvl w:val="0"/>
          <w:numId w:val="26"/>
        </w:numPr>
        <w:spacing w:before="60" w:after="60"/>
        <w:ind w:left="426" w:hanging="426"/>
        <w:jc w:val="both"/>
        <w:rPr>
          <w:rFonts w:ascii="Arial" w:hAnsi="Arial" w:cs="Arial"/>
        </w:rPr>
      </w:pPr>
      <w:r w:rsidRPr="00F467D9">
        <w:rPr>
          <w:rFonts w:ascii="Arial" w:hAnsi="Arial" w:cs="Arial"/>
        </w:rPr>
        <w:t xml:space="preserve">Beneficjent zobowiązuje się do przekazywania Instytucji Zarządzającej informacji </w:t>
      </w:r>
      <w:r w:rsidRPr="00F467D9">
        <w:rPr>
          <w:rFonts w:ascii="Arial" w:hAnsi="Arial" w:cs="Arial"/>
        </w:rPr>
        <w:br/>
        <w:t xml:space="preserve">o wynikach wszelkich kontroli przeprowadzonych przez Prezesa Urzędu Zamówień </w:t>
      </w:r>
      <w:r w:rsidRPr="00F467D9">
        <w:rPr>
          <w:rFonts w:ascii="Arial" w:hAnsi="Arial" w:cs="Arial"/>
        </w:rPr>
        <w:lastRenderedPageBreak/>
        <w:t>Publicznych oraz otrzymanych zaleceniach pokontrolnych, nie później, niż</w:t>
      </w:r>
      <w:r w:rsidR="00F17972">
        <w:rPr>
          <w:rFonts w:ascii="Arial" w:hAnsi="Arial" w:cs="Arial"/>
        </w:rPr>
        <w:t xml:space="preserve"> </w:t>
      </w:r>
      <w:r w:rsidR="00C76222" w:rsidRPr="00F467D9">
        <w:rPr>
          <w:rFonts w:ascii="Arial" w:hAnsi="Arial" w:cs="Arial"/>
        </w:rPr>
        <w:t>w</w:t>
      </w:r>
      <w:r w:rsidR="00C76222">
        <w:rPr>
          <w:rFonts w:ascii="Arial" w:hAnsi="Arial" w:cs="Arial"/>
        </w:rPr>
        <w:t> </w:t>
      </w:r>
      <w:r w:rsidRPr="00F467D9">
        <w:rPr>
          <w:rFonts w:ascii="Arial" w:hAnsi="Arial" w:cs="Arial"/>
        </w:rPr>
        <w:t xml:space="preserve">terminie </w:t>
      </w:r>
      <w:r w:rsidRPr="00F467D9">
        <w:rPr>
          <w:rFonts w:ascii="Arial" w:hAnsi="Arial" w:cs="Arial"/>
        </w:rPr>
        <w:br/>
        <w:t>7 dni od dnia ich otrzymania.</w:t>
      </w:r>
    </w:p>
    <w:p w14:paraId="2B6337D5" w14:textId="79399273" w:rsidR="00893279" w:rsidRPr="00F467D9" w:rsidRDefault="002677DE">
      <w:pPr>
        <w:numPr>
          <w:ilvl w:val="0"/>
          <w:numId w:val="26"/>
        </w:numPr>
        <w:spacing w:before="60" w:after="60"/>
        <w:ind w:left="426" w:hanging="426"/>
        <w:jc w:val="both"/>
        <w:rPr>
          <w:rFonts w:ascii="Arial" w:hAnsi="Arial" w:cs="Arial"/>
        </w:rPr>
      </w:pPr>
      <w:r w:rsidRPr="00F467D9">
        <w:rPr>
          <w:rFonts w:ascii="Arial" w:hAnsi="Arial" w:cs="Arial"/>
        </w:rPr>
        <w:t>Wydatki dokonywane przez Beneficjenta są kwalifikowalne wyłącznie wówczas,</w:t>
      </w:r>
      <w:r w:rsidR="00F05CC6">
        <w:rPr>
          <w:rFonts w:ascii="Arial" w:hAnsi="Arial" w:cs="Arial"/>
        </w:rPr>
        <w:br/>
      </w:r>
      <w:r w:rsidRPr="00F467D9">
        <w:rPr>
          <w:rFonts w:ascii="Arial" w:hAnsi="Arial" w:cs="Arial"/>
        </w:rPr>
        <w:t>gdy zostały poniesione</w:t>
      </w:r>
      <w:r w:rsidR="00F17972">
        <w:rPr>
          <w:rFonts w:ascii="Arial" w:hAnsi="Arial" w:cs="Arial"/>
        </w:rPr>
        <w:t xml:space="preserve"> </w:t>
      </w:r>
      <w:r w:rsidR="00C76222" w:rsidRPr="00F467D9">
        <w:rPr>
          <w:rFonts w:ascii="Arial" w:hAnsi="Arial" w:cs="Arial"/>
        </w:rPr>
        <w:t>w</w:t>
      </w:r>
      <w:r w:rsidR="00C76222">
        <w:rPr>
          <w:rFonts w:ascii="Arial" w:hAnsi="Arial" w:cs="Arial"/>
        </w:rPr>
        <w:t> </w:t>
      </w:r>
      <w:r w:rsidRPr="00F467D9">
        <w:rPr>
          <w:rFonts w:ascii="Arial" w:hAnsi="Arial" w:cs="Arial"/>
        </w:rPr>
        <w:t xml:space="preserve">ramach zamówień udzielonych oraz zrealizowanych zgodnie </w:t>
      </w:r>
      <w:r w:rsidRPr="00F467D9">
        <w:rPr>
          <w:rFonts w:ascii="Arial" w:hAnsi="Arial" w:cs="Arial"/>
        </w:rPr>
        <w:br/>
        <w:t>z mającymi zastosowanie do danego zamówienia –</w:t>
      </w:r>
      <w:r w:rsidR="00F17972">
        <w:rPr>
          <w:rFonts w:ascii="Arial" w:hAnsi="Arial" w:cs="Arial"/>
        </w:rPr>
        <w:t xml:space="preserve"> </w:t>
      </w:r>
      <w:r w:rsidRPr="00F467D9">
        <w:rPr>
          <w:rFonts w:ascii="Arial" w:hAnsi="Arial" w:cs="Arial"/>
        </w:rPr>
        <w:t>przepisami prawa powszechnie obowiązującego (w tym przepisami</w:t>
      </w:r>
      <w:r w:rsidR="00F17972">
        <w:rPr>
          <w:rFonts w:ascii="Arial" w:hAnsi="Arial" w:cs="Arial"/>
        </w:rPr>
        <w:t xml:space="preserve"> </w:t>
      </w:r>
      <w:r w:rsidR="00C76222" w:rsidRPr="00F467D9">
        <w:rPr>
          <w:rFonts w:ascii="Arial" w:hAnsi="Arial" w:cs="Arial"/>
        </w:rPr>
        <w:t>o</w:t>
      </w:r>
      <w:r w:rsidR="00C76222">
        <w:rPr>
          <w:rFonts w:ascii="Arial" w:hAnsi="Arial" w:cs="Arial"/>
        </w:rPr>
        <w:t> </w:t>
      </w:r>
      <w:r w:rsidRPr="00F467D9">
        <w:rPr>
          <w:rFonts w:ascii="Arial" w:hAnsi="Arial" w:cs="Arial"/>
        </w:rPr>
        <w:t>zamówieniach publicznych) oraz zasadami zawartymi</w:t>
      </w:r>
      <w:r w:rsidR="00F17972">
        <w:rPr>
          <w:rFonts w:ascii="Arial" w:hAnsi="Arial" w:cs="Arial"/>
        </w:rPr>
        <w:t xml:space="preserve"> </w:t>
      </w:r>
      <w:r w:rsidR="00C76222" w:rsidRPr="00F467D9">
        <w:rPr>
          <w:rFonts w:ascii="Arial" w:hAnsi="Arial" w:cs="Arial"/>
        </w:rPr>
        <w:t>w</w:t>
      </w:r>
      <w:r w:rsidR="00C76222">
        <w:rPr>
          <w:rFonts w:ascii="Arial" w:hAnsi="Arial" w:cs="Arial"/>
        </w:rPr>
        <w:t> </w:t>
      </w:r>
      <w:r w:rsidRPr="00F467D9">
        <w:rPr>
          <w:rFonts w:ascii="Arial" w:hAnsi="Arial" w:cs="Arial"/>
        </w:rPr>
        <w:t>Wytycznych</w:t>
      </w:r>
      <w:r w:rsidR="00F17972">
        <w:rPr>
          <w:rFonts w:ascii="Arial" w:hAnsi="Arial" w:cs="Arial"/>
        </w:rPr>
        <w:t xml:space="preserve"> </w:t>
      </w:r>
      <w:r w:rsidR="00C76222" w:rsidRPr="00F467D9">
        <w:rPr>
          <w:rFonts w:ascii="Arial" w:hAnsi="Arial" w:cs="Arial"/>
        </w:rPr>
        <w:t>i</w:t>
      </w:r>
      <w:r w:rsidR="00C76222">
        <w:rPr>
          <w:rFonts w:ascii="Arial" w:hAnsi="Arial" w:cs="Arial"/>
        </w:rPr>
        <w:t> </w:t>
      </w:r>
      <w:r w:rsidRPr="00F467D9">
        <w:rPr>
          <w:rFonts w:ascii="Arial" w:hAnsi="Arial" w:cs="Arial"/>
        </w:rPr>
        <w:t>w Umowie (w tym zasadą konkurencyjności albo rozeznaniem rynku,</w:t>
      </w:r>
      <w:r w:rsidR="00F17972">
        <w:rPr>
          <w:rFonts w:ascii="Arial" w:hAnsi="Arial" w:cs="Arial"/>
        </w:rPr>
        <w:t xml:space="preserve"> </w:t>
      </w:r>
      <w:r w:rsidR="00C76222" w:rsidRPr="00F467D9">
        <w:rPr>
          <w:rFonts w:ascii="Arial" w:hAnsi="Arial" w:cs="Arial"/>
        </w:rPr>
        <w:t>o</w:t>
      </w:r>
      <w:r w:rsidR="00C76222">
        <w:rPr>
          <w:rFonts w:ascii="Arial" w:hAnsi="Arial" w:cs="Arial"/>
        </w:rPr>
        <w:t> </w:t>
      </w:r>
      <w:r w:rsidRPr="00F467D9">
        <w:rPr>
          <w:rFonts w:ascii="Arial" w:hAnsi="Arial" w:cs="Arial"/>
        </w:rPr>
        <w:t>których mowa</w:t>
      </w:r>
      <w:r w:rsidR="00F17972">
        <w:rPr>
          <w:rFonts w:ascii="Arial" w:hAnsi="Arial" w:cs="Arial"/>
        </w:rPr>
        <w:t xml:space="preserve"> </w:t>
      </w:r>
      <w:r w:rsidR="00C76222" w:rsidRPr="00F467D9">
        <w:rPr>
          <w:rFonts w:ascii="Arial" w:hAnsi="Arial" w:cs="Arial"/>
        </w:rPr>
        <w:t>w</w:t>
      </w:r>
      <w:r w:rsidR="00C76222">
        <w:rPr>
          <w:rFonts w:ascii="Arial" w:hAnsi="Arial" w:cs="Arial"/>
        </w:rPr>
        <w:t> </w:t>
      </w:r>
      <w:r w:rsidRPr="00F467D9">
        <w:rPr>
          <w:rFonts w:ascii="Arial" w:hAnsi="Arial" w:cs="Arial"/>
        </w:rPr>
        <w:t>ust. 2-</w:t>
      </w:r>
      <w:r w:rsidR="005E49FC">
        <w:rPr>
          <w:rFonts w:ascii="Arial" w:hAnsi="Arial" w:cs="Arial"/>
        </w:rPr>
        <w:t>6</w:t>
      </w:r>
      <w:r w:rsidRPr="00F467D9">
        <w:rPr>
          <w:rFonts w:ascii="Arial" w:hAnsi="Arial" w:cs="Arial"/>
        </w:rPr>
        <w:t>). Warunki ewentualnego obniżania wartości korekt finansowych oraz wartości wydatków poniesionych nieprawidłowo, stanowiących pomniejszenie,</w:t>
      </w:r>
      <w:r w:rsidR="00F17972">
        <w:rPr>
          <w:rFonts w:ascii="Arial" w:hAnsi="Arial" w:cs="Arial"/>
        </w:rPr>
        <w:t xml:space="preserve"> </w:t>
      </w:r>
      <w:r w:rsidR="00C76222" w:rsidRPr="00F467D9">
        <w:rPr>
          <w:rFonts w:ascii="Arial" w:hAnsi="Arial" w:cs="Arial"/>
        </w:rPr>
        <w:t>a</w:t>
      </w:r>
      <w:r w:rsidR="00C76222">
        <w:rPr>
          <w:rFonts w:ascii="Arial" w:hAnsi="Arial" w:cs="Arial"/>
        </w:rPr>
        <w:t> </w:t>
      </w:r>
      <w:r w:rsidRPr="00F467D9">
        <w:rPr>
          <w:rFonts w:ascii="Arial" w:hAnsi="Arial" w:cs="Arial"/>
        </w:rPr>
        <w:t>także ich stawki procentowe, określa Komisja</w:t>
      </w:r>
      <w:r w:rsidR="00F17972">
        <w:rPr>
          <w:rFonts w:ascii="Arial" w:hAnsi="Arial" w:cs="Arial"/>
        </w:rPr>
        <w:t xml:space="preserve"> </w:t>
      </w:r>
      <w:r w:rsidRPr="00F467D9">
        <w:rPr>
          <w:rFonts w:ascii="Arial" w:hAnsi="Arial" w:cs="Arial"/>
        </w:rPr>
        <w:t xml:space="preserve">Europejska. </w:t>
      </w:r>
    </w:p>
    <w:p w14:paraId="1861C1F2" w14:textId="3091E670" w:rsidR="00893279" w:rsidRPr="00F467D9" w:rsidRDefault="00893279" w:rsidP="00E771A7">
      <w:pPr>
        <w:spacing w:before="60" w:after="60"/>
        <w:ind w:left="720"/>
        <w:jc w:val="both"/>
        <w:rPr>
          <w:rFonts w:ascii="Arial" w:hAnsi="Arial" w:cs="Arial"/>
        </w:rPr>
      </w:pPr>
    </w:p>
    <w:p w14:paraId="795A130A" w14:textId="77777777" w:rsidR="00893279" w:rsidRPr="00F467D9" w:rsidRDefault="002677DE" w:rsidP="00E771A7">
      <w:pPr>
        <w:spacing w:before="240" w:after="120"/>
        <w:jc w:val="center"/>
        <w:rPr>
          <w:rFonts w:ascii="Arial" w:hAnsi="Arial" w:cs="Arial"/>
        </w:rPr>
      </w:pPr>
      <w:r w:rsidRPr="00F467D9">
        <w:rPr>
          <w:rStyle w:val="Odwoaniedokomentarza1"/>
          <w:rFonts w:ascii="Arial" w:hAnsi="Arial" w:cs="Arial"/>
          <w:b/>
          <w:bCs/>
          <w:sz w:val="22"/>
          <w:szCs w:val="22"/>
        </w:rPr>
        <w:t>Monitoring, kontrola, audyt oraz zasada proporcjonalności</w:t>
      </w:r>
    </w:p>
    <w:p w14:paraId="0F995455" w14:textId="68423086" w:rsidR="00893279" w:rsidRPr="00F467D9" w:rsidRDefault="002677DE" w:rsidP="00E771A7">
      <w:pPr>
        <w:tabs>
          <w:tab w:val="left" w:pos="-2160"/>
        </w:tabs>
        <w:spacing w:before="120" w:after="240"/>
        <w:jc w:val="center"/>
        <w:rPr>
          <w:rFonts w:ascii="Arial" w:hAnsi="Arial" w:cs="Arial"/>
        </w:rPr>
      </w:pPr>
      <w:r w:rsidRPr="00F467D9">
        <w:rPr>
          <w:rFonts w:ascii="Arial" w:hAnsi="Arial" w:cs="Arial"/>
          <w:bCs/>
        </w:rPr>
        <w:t>§ 12.</w:t>
      </w:r>
    </w:p>
    <w:p w14:paraId="0844F15C" w14:textId="0FB3E8D1" w:rsidR="00893279" w:rsidRPr="0014359C" w:rsidRDefault="002677DE" w:rsidP="0003461E">
      <w:pPr>
        <w:pStyle w:val="Pisma"/>
        <w:numPr>
          <w:ilvl w:val="0"/>
          <w:numId w:val="53"/>
        </w:numPr>
        <w:spacing w:before="60" w:after="60"/>
        <w:ind w:left="426" w:hanging="426"/>
        <w:jc w:val="left"/>
        <w:rPr>
          <w:rFonts w:ascii="Arial" w:hAnsi="Arial" w:cs="Arial"/>
          <w:sz w:val="22"/>
          <w:szCs w:val="22"/>
        </w:rPr>
      </w:pPr>
      <w:r w:rsidRPr="0014359C">
        <w:rPr>
          <w:rFonts w:ascii="Arial" w:hAnsi="Arial" w:cs="Arial"/>
          <w:sz w:val="22"/>
          <w:szCs w:val="22"/>
        </w:rPr>
        <w:t>Beneficjent</w:t>
      </w:r>
      <w:r w:rsidR="00F17972" w:rsidRPr="0014359C">
        <w:rPr>
          <w:rFonts w:ascii="Arial" w:hAnsi="Arial" w:cs="Arial"/>
          <w:sz w:val="22"/>
          <w:szCs w:val="22"/>
        </w:rPr>
        <w:t xml:space="preserve"> </w:t>
      </w:r>
      <w:r w:rsidRPr="0014359C">
        <w:rPr>
          <w:rFonts w:ascii="Arial" w:hAnsi="Arial" w:cs="Arial"/>
          <w:sz w:val="22"/>
          <w:szCs w:val="22"/>
        </w:rPr>
        <w:t>zobowiązuje się do:</w:t>
      </w:r>
    </w:p>
    <w:p w14:paraId="57EC1DE7" w14:textId="1438F3F2" w:rsidR="00893279" w:rsidRPr="0003461E" w:rsidRDefault="002677DE" w:rsidP="0003461E">
      <w:pPr>
        <w:pStyle w:val="Akapitzlist"/>
        <w:numPr>
          <w:ilvl w:val="0"/>
          <w:numId w:val="52"/>
        </w:numPr>
        <w:spacing w:before="60" w:after="60"/>
        <w:jc w:val="both"/>
        <w:rPr>
          <w:rFonts w:ascii="Arial" w:hAnsi="Arial" w:cs="Arial"/>
          <w:sz w:val="22"/>
          <w:szCs w:val="22"/>
        </w:rPr>
      </w:pPr>
      <w:r w:rsidRPr="0003461E">
        <w:rPr>
          <w:rFonts w:ascii="Arial" w:hAnsi="Arial" w:cs="Arial"/>
          <w:sz w:val="22"/>
          <w:szCs w:val="22"/>
        </w:rPr>
        <w:t>systematycznego monitorowania przebiegu realizacji Projektu oraz niezwłocznego informowania Instytucji Zarządzającej</w:t>
      </w:r>
      <w:r w:rsidR="00F17972" w:rsidRPr="0003461E">
        <w:rPr>
          <w:rFonts w:ascii="Arial" w:hAnsi="Arial" w:cs="Arial"/>
          <w:sz w:val="22"/>
          <w:szCs w:val="22"/>
        </w:rPr>
        <w:t xml:space="preserve"> </w:t>
      </w:r>
      <w:r w:rsidR="00C76222" w:rsidRPr="0003461E">
        <w:rPr>
          <w:rFonts w:ascii="Arial" w:hAnsi="Arial" w:cs="Arial"/>
          <w:sz w:val="22"/>
          <w:szCs w:val="22"/>
        </w:rPr>
        <w:t>o </w:t>
      </w:r>
      <w:r w:rsidRPr="0003461E">
        <w:rPr>
          <w:rFonts w:ascii="Arial" w:hAnsi="Arial" w:cs="Arial"/>
          <w:sz w:val="22"/>
          <w:szCs w:val="22"/>
        </w:rPr>
        <w:t>nieprawidłowościach zaistniałych przy realizacji Projektu,</w:t>
      </w:r>
      <w:r w:rsidR="00F17972" w:rsidRPr="0003461E">
        <w:rPr>
          <w:rFonts w:ascii="Arial" w:hAnsi="Arial" w:cs="Arial"/>
          <w:sz w:val="22"/>
          <w:szCs w:val="22"/>
        </w:rPr>
        <w:t xml:space="preserve"> </w:t>
      </w:r>
      <w:r w:rsidR="00C76222" w:rsidRPr="0003461E">
        <w:rPr>
          <w:rFonts w:ascii="Arial" w:hAnsi="Arial" w:cs="Arial"/>
          <w:sz w:val="22"/>
          <w:szCs w:val="22"/>
        </w:rPr>
        <w:t>o </w:t>
      </w:r>
      <w:r w:rsidRPr="0003461E">
        <w:rPr>
          <w:rFonts w:ascii="Arial" w:hAnsi="Arial" w:cs="Arial"/>
          <w:sz w:val="22"/>
          <w:szCs w:val="22"/>
        </w:rPr>
        <w:t>okolicznościach mogących stanowić przeszkodę</w:t>
      </w:r>
      <w:r w:rsidR="00F17972" w:rsidRPr="0003461E">
        <w:rPr>
          <w:rFonts w:ascii="Arial" w:hAnsi="Arial" w:cs="Arial"/>
          <w:sz w:val="22"/>
          <w:szCs w:val="22"/>
        </w:rPr>
        <w:t xml:space="preserve"> </w:t>
      </w:r>
      <w:r w:rsidR="00C76222" w:rsidRPr="0003461E">
        <w:rPr>
          <w:rFonts w:ascii="Arial" w:hAnsi="Arial" w:cs="Arial"/>
          <w:sz w:val="22"/>
          <w:szCs w:val="22"/>
        </w:rPr>
        <w:t>w </w:t>
      </w:r>
      <w:r w:rsidRPr="0003461E">
        <w:rPr>
          <w:rFonts w:ascii="Arial" w:hAnsi="Arial" w:cs="Arial"/>
          <w:sz w:val="22"/>
          <w:szCs w:val="22"/>
        </w:rPr>
        <w:t>zrealizowaniu Projektu oraz</w:t>
      </w:r>
      <w:r w:rsidR="00F17972" w:rsidRPr="0003461E">
        <w:rPr>
          <w:rFonts w:ascii="Arial" w:hAnsi="Arial" w:cs="Arial"/>
          <w:sz w:val="22"/>
          <w:szCs w:val="22"/>
        </w:rPr>
        <w:t xml:space="preserve"> </w:t>
      </w:r>
      <w:r w:rsidR="00C76222" w:rsidRPr="0003461E">
        <w:rPr>
          <w:rFonts w:ascii="Arial" w:hAnsi="Arial" w:cs="Arial"/>
          <w:sz w:val="22"/>
          <w:szCs w:val="22"/>
        </w:rPr>
        <w:t>o </w:t>
      </w:r>
      <w:r w:rsidRPr="0003461E">
        <w:rPr>
          <w:rFonts w:ascii="Arial" w:hAnsi="Arial" w:cs="Arial"/>
          <w:sz w:val="22"/>
          <w:szCs w:val="22"/>
        </w:rPr>
        <w:t>zamiarze zaprzestania realizacji Projektu;</w:t>
      </w:r>
    </w:p>
    <w:p w14:paraId="18440BB3" w14:textId="5F757126" w:rsidR="00893279" w:rsidRPr="0014359C" w:rsidRDefault="002677DE">
      <w:pPr>
        <w:numPr>
          <w:ilvl w:val="0"/>
          <w:numId w:val="52"/>
        </w:numPr>
        <w:spacing w:before="60" w:after="60"/>
        <w:jc w:val="both"/>
        <w:rPr>
          <w:rFonts w:ascii="Arial" w:hAnsi="Arial" w:cs="Arial"/>
        </w:rPr>
      </w:pPr>
      <w:r w:rsidRPr="0014359C">
        <w:rPr>
          <w:rFonts w:ascii="Arial" w:hAnsi="Arial" w:cs="Arial"/>
        </w:rPr>
        <w:t xml:space="preserve">pomiaru wartości wskaźników osiągniętych dzięki realizacji Projektu, zgodnie </w:t>
      </w:r>
      <w:r w:rsidRPr="0014359C">
        <w:rPr>
          <w:rFonts w:ascii="Arial" w:hAnsi="Arial" w:cs="Arial"/>
        </w:rPr>
        <w:br/>
        <w:t>ze wskaźnikami</w:t>
      </w:r>
      <w:r w:rsidR="00F17972" w:rsidRPr="0014359C">
        <w:rPr>
          <w:rFonts w:ascii="Arial" w:hAnsi="Arial" w:cs="Arial"/>
        </w:rPr>
        <w:t xml:space="preserve"> </w:t>
      </w:r>
      <w:r w:rsidRPr="0014359C">
        <w:rPr>
          <w:rFonts w:ascii="Arial" w:hAnsi="Arial" w:cs="Arial"/>
        </w:rPr>
        <w:t>ujętymi</w:t>
      </w:r>
      <w:r w:rsidR="00F17972" w:rsidRPr="0014359C">
        <w:rPr>
          <w:rFonts w:ascii="Arial" w:hAnsi="Arial" w:cs="Arial"/>
        </w:rPr>
        <w:t xml:space="preserve"> </w:t>
      </w:r>
      <w:r w:rsidRPr="0014359C">
        <w:rPr>
          <w:rFonts w:ascii="Arial" w:hAnsi="Arial" w:cs="Arial"/>
        </w:rPr>
        <w:t>we wniosku</w:t>
      </w:r>
      <w:r w:rsidR="00F17972" w:rsidRPr="0014359C">
        <w:rPr>
          <w:rFonts w:ascii="Arial" w:hAnsi="Arial" w:cs="Arial"/>
          <w:b/>
        </w:rPr>
        <w:t xml:space="preserve"> </w:t>
      </w:r>
      <w:r w:rsidR="00C76222" w:rsidRPr="0014359C">
        <w:rPr>
          <w:rFonts w:ascii="Arial" w:hAnsi="Arial" w:cs="Arial"/>
        </w:rPr>
        <w:t>o</w:t>
      </w:r>
      <w:r w:rsidR="00C76222" w:rsidRPr="0014359C">
        <w:rPr>
          <w:rFonts w:ascii="Arial" w:hAnsi="Arial" w:cs="Arial"/>
          <w:b/>
        </w:rPr>
        <w:t> </w:t>
      </w:r>
      <w:r w:rsidRPr="0014359C">
        <w:rPr>
          <w:rFonts w:ascii="Arial" w:hAnsi="Arial" w:cs="Arial"/>
        </w:rPr>
        <w:t xml:space="preserve">dofinansowanie Projektu; </w:t>
      </w:r>
    </w:p>
    <w:p w14:paraId="05819145" w14:textId="3963AF5F" w:rsidR="00893279" w:rsidRPr="0014359C" w:rsidRDefault="002677DE">
      <w:pPr>
        <w:numPr>
          <w:ilvl w:val="0"/>
          <w:numId w:val="52"/>
        </w:numPr>
        <w:spacing w:before="60" w:after="60"/>
        <w:jc w:val="both"/>
        <w:rPr>
          <w:rFonts w:ascii="Arial" w:hAnsi="Arial" w:cs="Arial"/>
        </w:rPr>
      </w:pPr>
      <w:r w:rsidRPr="0014359C">
        <w:rPr>
          <w:rFonts w:ascii="Arial" w:hAnsi="Arial" w:cs="Arial"/>
        </w:rPr>
        <w:t>przekazywania do Instytucji Zarządzającej wszystkich dokumentów</w:t>
      </w:r>
      <w:r w:rsidR="00F17972" w:rsidRPr="0014359C">
        <w:rPr>
          <w:rFonts w:ascii="Arial" w:hAnsi="Arial" w:cs="Arial"/>
        </w:rPr>
        <w:t xml:space="preserve"> </w:t>
      </w:r>
      <w:r w:rsidR="00C76222" w:rsidRPr="0014359C">
        <w:rPr>
          <w:rFonts w:ascii="Arial" w:hAnsi="Arial" w:cs="Arial"/>
        </w:rPr>
        <w:t>i </w:t>
      </w:r>
      <w:r w:rsidRPr="0014359C">
        <w:rPr>
          <w:rFonts w:ascii="Arial" w:hAnsi="Arial" w:cs="Arial"/>
        </w:rPr>
        <w:t>informacji związanych</w:t>
      </w:r>
      <w:r w:rsidR="00F17972" w:rsidRPr="0014359C">
        <w:rPr>
          <w:rFonts w:ascii="Arial" w:hAnsi="Arial" w:cs="Arial"/>
        </w:rPr>
        <w:t xml:space="preserve"> </w:t>
      </w:r>
      <w:r w:rsidR="00C76222" w:rsidRPr="0014359C">
        <w:rPr>
          <w:rFonts w:ascii="Arial" w:hAnsi="Arial" w:cs="Arial"/>
        </w:rPr>
        <w:t>z </w:t>
      </w:r>
      <w:r w:rsidRPr="0014359C">
        <w:rPr>
          <w:rFonts w:ascii="Arial" w:hAnsi="Arial" w:cs="Arial"/>
        </w:rPr>
        <w:t>realizacją Projektu, których Instytucja Zarządzająca zażąda</w:t>
      </w:r>
      <w:r w:rsidR="00F17972" w:rsidRPr="0014359C">
        <w:rPr>
          <w:rFonts w:ascii="Arial" w:hAnsi="Arial" w:cs="Arial"/>
        </w:rPr>
        <w:t xml:space="preserve"> </w:t>
      </w:r>
      <w:r w:rsidR="00C76222" w:rsidRPr="0014359C">
        <w:rPr>
          <w:rFonts w:ascii="Arial" w:hAnsi="Arial" w:cs="Arial"/>
        </w:rPr>
        <w:t>w </w:t>
      </w:r>
      <w:r w:rsidRPr="0014359C">
        <w:rPr>
          <w:rFonts w:ascii="Arial" w:hAnsi="Arial" w:cs="Arial"/>
        </w:rPr>
        <w:t>okresie od dnia zawarcia Umowy do upływu terminów wskazanych</w:t>
      </w:r>
      <w:r w:rsidR="00F17972" w:rsidRPr="0014359C">
        <w:rPr>
          <w:rFonts w:ascii="Arial" w:hAnsi="Arial" w:cs="Arial"/>
        </w:rPr>
        <w:t xml:space="preserve"> </w:t>
      </w:r>
      <w:r w:rsidR="00C76222" w:rsidRPr="0014359C">
        <w:rPr>
          <w:rFonts w:ascii="Arial" w:hAnsi="Arial" w:cs="Arial"/>
          <w:shd w:val="clear" w:color="auto" w:fill="FFFFFF" w:themeFill="background1"/>
        </w:rPr>
        <w:t>w</w:t>
      </w:r>
      <w:r w:rsidR="00C76222" w:rsidRPr="0014359C">
        <w:rPr>
          <w:rFonts w:ascii="Arial" w:hAnsi="Arial" w:cs="Arial"/>
        </w:rPr>
        <w:t> </w:t>
      </w:r>
      <w:r w:rsidRPr="0014359C">
        <w:rPr>
          <w:rFonts w:ascii="Arial" w:hAnsi="Arial" w:cs="Arial"/>
          <w:shd w:val="clear" w:color="auto" w:fill="FFFFFF" w:themeFill="background1"/>
        </w:rPr>
        <w:t>§ 14 ust. 2.</w:t>
      </w:r>
    </w:p>
    <w:p w14:paraId="56AEC33B" w14:textId="77A6088E" w:rsidR="00893279" w:rsidRPr="00F467D9" w:rsidRDefault="002677DE">
      <w:pPr>
        <w:numPr>
          <w:ilvl w:val="0"/>
          <w:numId w:val="27"/>
        </w:numPr>
        <w:spacing w:before="60" w:after="60"/>
        <w:ind w:left="426" w:hanging="426"/>
        <w:jc w:val="both"/>
        <w:rPr>
          <w:rFonts w:ascii="Arial" w:hAnsi="Arial" w:cs="Arial"/>
        </w:rPr>
      </w:pPr>
      <w:r w:rsidRPr="00F467D9">
        <w:rPr>
          <w:rFonts w:ascii="Arial" w:hAnsi="Arial" w:cs="Arial"/>
        </w:rPr>
        <w:t>W przypadku stwierdzenia braków formalnych bądź merytorycznych</w:t>
      </w:r>
      <w:r w:rsidR="00F17972">
        <w:rPr>
          <w:rFonts w:ascii="Arial" w:hAnsi="Arial" w:cs="Arial"/>
        </w:rPr>
        <w:t xml:space="preserve"> </w:t>
      </w:r>
      <w:r w:rsidR="00C76222" w:rsidRPr="00F467D9">
        <w:rPr>
          <w:rFonts w:ascii="Arial" w:hAnsi="Arial" w:cs="Arial"/>
        </w:rPr>
        <w:t>w</w:t>
      </w:r>
      <w:r w:rsidR="00C76222">
        <w:rPr>
          <w:rFonts w:ascii="Arial" w:hAnsi="Arial" w:cs="Arial"/>
        </w:rPr>
        <w:t> </w:t>
      </w:r>
      <w:r w:rsidRPr="00F467D9">
        <w:rPr>
          <w:rFonts w:ascii="Arial" w:hAnsi="Arial" w:cs="Arial"/>
        </w:rPr>
        <w:t>przekazanych</w:t>
      </w:r>
      <w:r w:rsidR="00F05CC6">
        <w:rPr>
          <w:rFonts w:ascii="Arial" w:hAnsi="Arial" w:cs="Arial"/>
        </w:rPr>
        <w:br/>
      </w:r>
      <w:r w:rsidRPr="00F467D9">
        <w:rPr>
          <w:rFonts w:ascii="Arial" w:hAnsi="Arial" w:cs="Arial"/>
        </w:rPr>
        <w:t>do Instytucji Zarządzającej</w:t>
      </w:r>
      <w:r w:rsidR="00F17972">
        <w:rPr>
          <w:rFonts w:ascii="Arial" w:hAnsi="Arial" w:cs="Arial"/>
        </w:rPr>
        <w:t xml:space="preserve"> </w:t>
      </w:r>
      <w:r w:rsidRPr="00F467D9">
        <w:rPr>
          <w:rFonts w:ascii="Arial" w:hAnsi="Arial" w:cs="Arial"/>
        </w:rPr>
        <w:t>informacjach lub dokumentach,</w:t>
      </w:r>
      <w:r w:rsidR="00F17972">
        <w:rPr>
          <w:rFonts w:ascii="Arial" w:hAnsi="Arial" w:cs="Arial"/>
        </w:rPr>
        <w:t xml:space="preserve"> </w:t>
      </w:r>
      <w:r w:rsidR="00C76222" w:rsidRPr="00F467D9">
        <w:rPr>
          <w:rFonts w:ascii="Arial" w:hAnsi="Arial" w:cs="Arial"/>
        </w:rPr>
        <w:t>o</w:t>
      </w:r>
      <w:r w:rsidR="00C76222">
        <w:rPr>
          <w:rFonts w:ascii="Arial" w:hAnsi="Arial" w:cs="Arial"/>
        </w:rPr>
        <w:t> </w:t>
      </w:r>
      <w:r w:rsidRPr="00F467D9">
        <w:rPr>
          <w:rFonts w:ascii="Arial" w:hAnsi="Arial" w:cs="Arial"/>
        </w:rPr>
        <w:t>których mowa</w:t>
      </w:r>
      <w:r w:rsidR="00F17972">
        <w:rPr>
          <w:rFonts w:ascii="Arial" w:hAnsi="Arial" w:cs="Arial"/>
        </w:rPr>
        <w:t xml:space="preserve"> </w:t>
      </w:r>
      <w:r w:rsidR="00C76222" w:rsidRPr="00F467D9">
        <w:rPr>
          <w:rFonts w:ascii="Arial" w:hAnsi="Arial" w:cs="Arial"/>
        </w:rPr>
        <w:t>w</w:t>
      </w:r>
      <w:r w:rsidR="00C76222">
        <w:rPr>
          <w:rFonts w:ascii="Arial" w:hAnsi="Arial" w:cs="Arial"/>
        </w:rPr>
        <w:t> </w:t>
      </w:r>
      <w:r w:rsidRPr="00F467D9">
        <w:rPr>
          <w:rFonts w:ascii="Arial" w:hAnsi="Arial" w:cs="Arial"/>
        </w:rPr>
        <w:t>ust. 1 pkt 3,</w:t>
      </w:r>
      <w:r w:rsidR="00F17972">
        <w:rPr>
          <w:rFonts w:ascii="Arial" w:hAnsi="Arial" w:cs="Arial"/>
        </w:rPr>
        <w:t xml:space="preserve"> </w:t>
      </w:r>
      <w:r w:rsidRPr="00F467D9">
        <w:rPr>
          <w:rFonts w:ascii="Arial" w:hAnsi="Arial" w:cs="Arial"/>
        </w:rPr>
        <w:t>Beneficjent zobowiązuje się do ich uzupełnienia lub złożenia wyjaśnień</w:t>
      </w:r>
      <w:r w:rsidR="00F17972">
        <w:rPr>
          <w:rFonts w:ascii="Arial" w:hAnsi="Arial" w:cs="Arial"/>
        </w:rPr>
        <w:t xml:space="preserve"> </w:t>
      </w:r>
      <w:r w:rsidR="00C76222" w:rsidRPr="00F467D9">
        <w:rPr>
          <w:rFonts w:ascii="Arial" w:hAnsi="Arial" w:cs="Arial"/>
        </w:rPr>
        <w:t>w</w:t>
      </w:r>
      <w:r w:rsidR="00C76222">
        <w:rPr>
          <w:rFonts w:ascii="Arial" w:hAnsi="Arial" w:cs="Arial"/>
        </w:rPr>
        <w:t> </w:t>
      </w:r>
      <w:r w:rsidRPr="00F467D9">
        <w:rPr>
          <w:rFonts w:ascii="Arial" w:hAnsi="Arial" w:cs="Arial"/>
        </w:rPr>
        <w:t>terminie wyznaczonym przez Instytucję Zarządzającą.</w:t>
      </w:r>
    </w:p>
    <w:p w14:paraId="09848CFF" w14:textId="64D73C9B" w:rsidR="00893279" w:rsidRPr="00F467D9" w:rsidRDefault="002677DE">
      <w:pPr>
        <w:numPr>
          <w:ilvl w:val="0"/>
          <w:numId w:val="27"/>
        </w:numPr>
        <w:spacing w:before="60" w:after="60"/>
        <w:ind w:left="426" w:hanging="426"/>
        <w:jc w:val="both"/>
        <w:rPr>
          <w:rFonts w:ascii="Arial" w:hAnsi="Arial" w:cs="Arial"/>
        </w:rPr>
      </w:pPr>
      <w:r w:rsidRPr="00F467D9">
        <w:rPr>
          <w:rFonts w:ascii="Arial" w:hAnsi="Arial" w:cs="Arial"/>
        </w:rPr>
        <w:t>W przypadku niewykonania przez Beneficjenta wezwania,</w:t>
      </w:r>
      <w:r w:rsidR="00F17972">
        <w:rPr>
          <w:rFonts w:ascii="Arial" w:hAnsi="Arial" w:cs="Arial"/>
        </w:rPr>
        <w:t xml:space="preserve"> </w:t>
      </w:r>
      <w:r w:rsidR="00C76222" w:rsidRPr="00F467D9">
        <w:rPr>
          <w:rFonts w:ascii="Arial" w:hAnsi="Arial" w:cs="Arial"/>
        </w:rPr>
        <w:t>o</w:t>
      </w:r>
      <w:r w:rsidR="00C76222">
        <w:rPr>
          <w:rFonts w:ascii="Arial" w:hAnsi="Arial" w:cs="Arial"/>
        </w:rPr>
        <w:t> </w:t>
      </w:r>
      <w:r w:rsidRPr="00F467D9">
        <w:rPr>
          <w:rFonts w:ascii="Arial" w:hAnsi="Arial" w:cs="Arial"/>
        </w:rPr>
        <w:t>którym mowa</w:t>
      </w:r>
      <w:r w:rsidR="00F17972">
        <w:rPr>
          <w:rFonts w:ascii="Arial" w:hAnsi="Arial" w:cs="Arial"/>
        </w:rPr>
        <w:t xml:space="preserve"> </w:t>
      </w:r>
      <w:r w:rsidR="00C76222" w:rsidRPr="00F467D9">
        <w:rPr>
          <w:rFonts w:ascii="Arial" w:hAnsi="Arial" w:cs="Arial"/>
        </w:rPr>
        <w:t>w</w:t>
      </w:r>
      <w:r w:rsidR="00C76222">
        <w:rPr>
          <w:rFonts w:ascii="Arial" w:hAnsi="Arial" w:cs="Arial"/>
        </w:rPr>
        <w:t> </w:t>
      </w:r>
      <w:r w:rsidRPr="00F467D9">
        <w:rPr>
          <w:rFonts w:ascii="Arial" w:hAnsi="Arial" w:cs="Arial"/>
        </w:rPr>
        <w:t>ust. 1 pkt 3 lub ust. 2, przekazanie dofinansowania ulega</w:t>
      </w:r>
      <w:r w:rsidR="00F17972">
        <w:rPr>
          <w:rFonts w:ascii="Arial" w:hAnsi="Arial" w:cs="Arial"/>
        </w:rPr>
        <w:t xml:space="preserve"> </w:t>
      </w:r>
      <w:r w:rsidR="00C76222" w:rsidRPr="00F467D9">
        <w:rPr>
          <w:rFonts w:ascii="Arial" w:hAnsi="Arial" w:cs="Arial"/>
        </w:rPr>
        <w:t>z</w:t>
      </w:r>
      <w:r w:rsidR="00C76222">
        <w:rPr>
          <w:rFonts w:ascii="Arial" w:hAnsi="Arial" w:cs="Arial"/>
        </w:rPr>
        <w:t> </w:t>
      </w:r>
      <w:r w:rsidRPr="00F467D9">
        <w:rPr>
          <w:rFonts w:ascii="Arial" w:hAnsi="Arial" w:cs="Arial"/>
        </w:rPr>
        <w:t>mocy niniejszego postanowienia Umowy wstrzymaniu do dnia wykonania wezwania przez Beneficjenta.</w:t>
      </w:r>
      <w:r w:rsidR="00C76222">
        <w:rPr>
          <w:rFonts w:ascii="Arial" w:hAnsi="Arial" w:cs="Arial"/>
        </w:rPr>
        <w:t xml:space="preserve"> </w:t>
      </w:r>
      <w:r w:rsidR="00C76222" w:rsidRPr="00F467D9">
        <w:rPr>
          <w:rFonts w:ascii="Arial" w:hAnsi="Arial" w:cs="Arial"/>
        </w:rPr>
        <w:t>W</w:t>
      </w:r>
      <w:r w:rsidR="00C76222">
        <w:rPr>
          <w:rFonts w:ascii="Arial" w:hAnsi="Arial" w:cs="Arial"/>
        </w:rPr>
        <w:t> </w:t>
      </w:r>
      <w:r w:rsidRPr="00F467D9">
        <w:rPr>
          <w:rFonts w:ascii="Arial" w:hAnsi="Arial" w:cs="Arial"/>
        </w:rPr>
        <w:t>odniesieniu do okresu wstrzymania przekazania dofinansowania</w:t>
      </w:r>
      <w:r w:rsidR="00F17972">
        <w:rPr>
          <w:rFonts w:ascii="Arial" w:hAnsi="Arial" w:cs="Arial"/>
        </w:rPr>
        <w:t xml:space="preserve"> </w:t>
      </w:r>
      <w:r w:rsidRPr="00F467D9">
        <w:rPr>
          <w:rFonts w:ascii="Arial" w:hAnsi="Arial" w:cs="Arial"/>
        </w:rPr>
        <w:t>Beneficjentowi nie przysługują wobec Instytucji Zarządzającej jakiekolwiek roszczenia,</w:t>
      </w:r>
      <w:r w:rsidR="00F17972">
        <w:rPr>
          <w:rFonts w:ascii="Arial" w:hAnsi="Arial" w:cs="Arial"/>
        </w:rPr>
        <w:t xml:space="preserve"> </w:t>
      </w:r>
      <w:r w:rsidR="00C76222" w:rsidRPr="00F467D9">
        <w:rPr>
          <w:rFonts w:ascii="Arial" w:hAnsi="Arial" w:cs="Arial"/>
        </w:rPr>
        <w:t>w</w:t>
      </w:r>
      <w:r w:rsidR="00C76222">
        <w:rPr>
          <w:rFonts w:ascii="Arial" w:hAnsi="Arial" w:cs="Arial"/>
        </w:rPr>
        <w:t> </w:t>
      </w:r>
      <w:r w:rsidRPr="00F467D9">
        <w:rPr>
          <w:rFonts w:ascii="Arial" w:hAnsi="Arial" w:cs="Arial"/>
        </w:rPr>
        <w:t>tym roszczenie</w:t>
      </w:r>
      <w:r w:rsidR="00F17972">
        <w:rPr>
          <w:rFonts w:ascii="Arial" w:hAnsi="Arial" w:cs="Arial"/>
        </w:rPr>
        <w:t xml:space="preserve"> </w:t>
      </w:r>
      <w:r w:rsidR="00C76222" w:rsidRPr="00F467D9">
        <w:rPr>
          <w:rFonts w:ascii="Arial" w:hAnsi="Arial" w:cs="Arial"/>
        </w:rPr>
        <w:t>o</w:t>
      </w:r>
      <w:r w:rsidR="00C76222">
        <w:rPr>
          <w:rFonts w:ascii="Arial" w:hAnsi="Arial" w:cs="Arial"/>
        </w:rPr>
        <w:t> </w:t>
      </w:r>
      <w:r w:rsidRPr="00F467D9">
        <w:rPr>
          <w:rFonts w:ascii="Arial" w:hAnsi="Arial" w:cs="Arial"/>
        </w:rPr>
        <w:t xml:space="preserve">zapłatę odsetek. </w:t>
      </w:r>
      <w:r w:rsidRPr="00F467D9">
        <w:rPr>
          <w:rFonts w:ascii="Arial" w:hAnsi="Arial" w:cs="Arial"/>
          <w:bCs/>
        </w:rPr>
        <w:t>Instytucja Zarządzająca pomimo wstrzymania wypłaty dofinansowania, może przekazać Beneficjentowi dofinansowanie objęte wnioskiem</w:t>
      </w:r>
      <w:r w:rsidR="00F17972">
        <w:rPr>
          <w:rFonts w:ascii="Arial" w:hAnsi="Arial" w:cs="Arial"/>
          <w:bCs/>
        </w:rPr>
        <w:t xml:space="preserve"> </w:t>
      </w:r>
      <w:r w:rsidR="00C76222" w:rsidRPr="00F467D9">
        <w:rPr>
          <w:rFonts w:ascii="Arial" w:hAnsi="Arial" w:cs="Arial"/>
          <w:bCs/>
        </w:rPr>
        <w:t>o</w:t>
      </w:r>
      <w:r w:rsidR="00C76222">
        <w:rPr>
          <w:rFonts w:ascii="Arial" w:hAnsi="Arial" w:cs="Arial"/>
          <w:bCs/>
        </w:rPr>
        <w:t> </w:t>
      </w:r>
      <w:r w:rsidRPr="00F467D9">
        <w:rPr>
          <w:rFonts w:ascii="Arial" w:hAnsi="Arial" w:cs="Arial"/>
          <w:bCs/>
        </w:rPr>
        <w:t>płatność, jeżeli</w:t>
      </w:r>
      <w:r w:rsidR="00F17972">
        <w:rPr>
          <w:rFonts w:ascii="Arial" w:hAnsi="Arial" w:cs="Arial"/>
          <w:bCs/>
        </w:rPr>
        <w:t xml:space="preserve"> </w:t>
      </w:r>
      <w:r w:rsidR="00C76222" w:rsidRPr="00F467D9">
        <w:rPr>
          <w:rFonts w:ascii="Arial" w:hAnsi="Arial" w:cs="Arial"/>
          <w:bCs/>
        </w:rPr>
        <w:t>w</w:t>
      </w:r>
      <w:r w:rsidR="00C76222">
        <w:rPr>
          <w:rFonts w:ascii="Arial" w:hAnsi="Arial" w:cs="Arial"/>
          <w:bCs/>
        </w:rPr>
        <w:t> </w:t>
      </w:r>
      <w:r w:rsidRPr="00F467D9">
        <w:rPr>
          <w:rFonts w:ascii="Arial" w:hAnsi="Arial" w:cs="Arial"/>
          <w:bCs/>
        </w:rPr>
        <w:t xml:space="preserve">jej ocenie podstawa wstrzymania nie dotyczy oceny kwalifikowalności wydatków objętych tym wnioskiem. </w:t>
      </w:r>
    </w:p>
    <w:p w14:paraId="3D21CEF4" w14:textId="4454C936" w:rsidR="00893279" w:rsidRPr="00F467D9" w:rsidRDefault="002677DE">
      <w:pPr>
        <w:numPr>
          <w:ilvl w:val="0"/>
          <w:numId w:val="27"/>
        </w:numPr>
        <w:spacing w:before="60" w:after="60"/>
        <w:ind w:left="426" w:hanging="426"/>
        <w:jc w:val="both"/>
        <w:rPr>
          <w:rFonts w:ascii="Arial" w:hAnsi="Arial" w:cs="Arial"/>
        </w:rPr>
      </w:pPr>
      <w:r w:rsidRPr="00F467D9">
        <w:rPr>
          <w:rFonts w:ascii="Arial" w:hAnsi="Arial" w:cs="Arial"/>
        </w:rPr>
        <w:t>Beneficjent zobowiązuje się współpracować</w:t>
      </w:r>
      <w:r w:rsidR="00F17972">
        <w:rPr>
          <w:rFonts w:ascii="Arial" w:hAnsi="Arial" w:cs="Arial"/>
        </w:rPr>
        <w:t xml:space="preserve"> </w:t>
      </w:r>
      <w:r w:rsidR="00C76222" w:rsidRPr="00F467D9">
        <w:rPr>
          <w:rFonts w:ascii="Arial" w:hAnsi="Arial" w:cs="Arial"/>
        </w:rPr>
        <w:t>z</w:t>
      </w:r>
      <w:r w:rsidR="00C76222">
        <w:rPr>
          <w:rFonts w:ascii="Arial" w:hAnsi="Arial" w:cs="Arial"/>
        </w:rPr>
        <w:t> </w:t>
      </w:r>
      <w:r w:rsidRPr="00F467D9">
        <w:rPr>
          <w:rFonts w:ascii="Arial" w:hAnsi="Arial" w:cs="Arial"/>
        </w:rPr>
        <w:t>podmiotami zewnętrznymi,</w:t>
      </w:r>
      <w:r w:rsidR="00305C56" w:rsidRPr="00F467D9">
        <w:rPr>
          <w:rFonts w:ascii="Arial" w:hAnsi="Arial" w:cs="Arial"/>
        </w:rPr>
        <w:br/>
      </w:r>
      <w:r w:rsidRPr="00F467D9">
        <w:rPr>
          <w:rFonts w:ascii="Arial" w:hAnsi="Arial" w:cs="Arial"/>
        </w:rPr>
        <w:t>które</w:t>
      </w:r>
      <w:r w:rsidR="00305C56" w:rsidRPr="00F467D9">
        <w:rPr>
          <w:rFonts w:ascii="Arial" w:hAnsi="Arial" w:cs="Arial"/>
        </w:rPr>
        <w:t xml:space="preserve"> </w:t>
      </w:r>
      <w:r w:rsidRPr="00F467D9">
        <w:rPr>
          <w:rFonts w:ascii="Arial" w:hAnsi="Arial" w:cs="Arial"/>
        </w:rPr>
        <w:t>na zlecenie Instytucji Zarządzającej lub innych uprawnionych podmiotów przeprowadzają badanie ewaluacyjne. Beneficjent zobowiązuje się udzielać podmiotom przeprowadzającym badanie ewaluacyjne wszelkich informacji oraz udostępniać wszelkie dokumenty,</w:t>
      </w:r>
      <w:r w:rsidR="00F17972">
        <w:rPr>
          <w:rFonts w:ascii="Arial" w:hAnsi="Arial" w:cs="Arial"/>
        </w:rPr>
        <w:t xml:space="preserve"> </w:t>
      </w:r>
      <w:r w:rsidR="00C76222" w:rsidRPr="00F467D9">
        <w:rPr>
          <w:rFonts w:ascii="Arial" w:hAnsi="Arial" w:cs="Arial"/>
        </w:rPr>
        <w:t>w</w:t>
      </w:r>
      <w:r w:rsidR="00C76222">
        <w:rPr>
          <w:rFonts w:ascii="Arial" w:hAnsi="Arial" w:cs="Arial"/>
        </w:rPr>
        <w:t> </w:t>
      </w:r>
      <w:r w:rsidRPr="00F467D9">
        <w:rPr>
          <w:rFonts w:ascii="Arial" w:hAnsi="Arial" w:cs="Arial"/>
        </w:rPr>
        <w:t>zakresie niezbędnym do przeprowadzenia badania.</w:t>
      </w:r>
    </w:p>
    <w:p w14:paraId="550D48F2" w14:textId="410805FC" w:rsidR="00893279" w:rsidRPr="00F467D9" w:rsidRDefault="002677DE" w:rsidP="00E771A7">
      <w:pPr>
        <w:spacing w:before="240" w:after="240"/>
        <w:jc w:val="center"/>
        <w:rPr>
          <w:rFonts w:ascii="Arial" w:hAnsi="Arial" w:cs="Arial"/>
        </w:rPr>
      </w:pPr>
      <w:r w:rsidRPr="00F467D9">
        <w:rPr>
          <w:rFonts w:ascii="Arial" w:hAnsi="Arial" w:cs="Arial"/>
        </w:rPr>
        <w:t>§ 13</w:t>
      </w:r>
    </w:p>
    <w:p w14:paraId="79B451BD" w14:textId="11BE49B7" w:rsidR="00893279" w:rsidRPr="00F467D9" w:rsidRDefault="002677DE" w:rsidP="0003461E">
      <w:pPr>
        <w:pStyle w:val="Akapitzlist"/>
        <w:numPr>
          <w:ilvl w:val="0"/>
          <w:numId w:val="54"/>
        </w:numPr>
        <w:spacing w:before="60" w:after="60"/>
        <w:contextualSpacing w:val="0"/>
        <w:jc w:val="both"/>
        <w:rPr>
          <w:rFonts w:ascii="Arial" w:hAnsi="Arial" w:cs="Arial"/>
          <w:sz w:val="22"/>
          <w:szCs w:val="22"/>
        </w:rPr>
      </w:pPr>
      <w:r w:rsidRPr="00F467D9">
        <w:rPr>
          <w:rFonts w:ascii="Arial" w:hAnsi="Arial" w:cs="Arial"/>
          <w:sz w:val="22"/>
          <w:szCs w:val="22"/>
        </w:rPr>
        <w:t>Monitorowaniu podlegają wskaźniki produktu</w:t>
      </w:r>
      <w:r w:rsidR="00F17972">
        <w:rPr>
          <w:rFonts w:ascii="Arial" w:hAnsi="Arial" w:cs="Arial"/>
          <w:sz w:val="22"/>
          <w:szCs w:val="22"/>
        </w:rPr>
        <w:t xml:space="preserve"> </w:t>
      </w:r>
      <w:r w:rsidR="00C76222" w:rsidRPr="00F467D9">
        <w:rPr>
          <w:rFonts w:ascii="Arial" w:hAnsi="Arial" w:cs="Arial"/>
          <w:sz w:val="22"/>
          <w:szCs w:val="22"/>
        </w:rPr>
        <w:t>i</w:t>
      </w:r>
      <w:r w:rsidR="00C76222">
        <w:rPr>
          <w:rFonts w:ascii="Arial" w:hAnsi="Arial" w:cs="Arial"/>
          <w:sz w:val="22"/>
          <w:szCs w:val="22"/>
        </w:rPr>
        <w:t> </w:t>
      </w:r>
      <w:r w:rsidRPr="00F467D9">
        <w:rPr>
          <w:rFonts w:ascii="Arial" w:hAnsi="Arial" w:cs="Arial"/>
          <w:sz w:val="22"/>
          <w:szCs w:val="22"/>
        </w:rPr>
        <w:t>rezultatu określone przez Beneficjenta</w:t>
      </w:r>
      <w:r w:rsidR="00305C56" w:rsidRPr="00F467D9">
        <w:rPr>
          <w:rFonts w:ascii="Arial" w:hAnsi="Arial" w:cs="Arial"/>
          <w:sz w:val="22"/>
          <w:szCs w:val="22"/>
        </w:rPr>
        <w:br/>
      </w:r>
      <w:r w:rsidRPr="00F467D9">
        <w:rPr>
          <w:rFonts w:ascii="Arial" w:hAnsi="Arial" w:cs="Arial"/>
          <w:sz w:val="22"/>
          <w:szCs w:val="22"/>
        </w:rPr>
        <w:t>we wniosku</w:t>
      </w:r>
      <w:r w:rsidR="00F17972">
        <w:rPr>
          <w:rFonts w:ascii="Arial" w:hAnsi="Arial" w:cs="Arial"/>
          <w:sz w:val="22"/>
          <w:szCs w:val="22"/>
        </w:rPr>
        <w:t xml:space="preserve"> </w:t>
      </w:r>
      <w:r w:rsidR="00C76222" w:rsidRPr="00F467D9">
        <w:rPr>
          <w:rFonts w:ascii="Arial" w:hAnsi="Arial" w:cs="Arial"/>
          <w:sz w:val="22"/>
          <w:szCs w:val="22"/>
        </w:rPr>
        <w:t>o</w:t>
      </w:r>
      <w:r w:rsidR="00C76222">
        <w:rPr>
          <w:rFonts w:ascii="Arial" w:hAnsi="Arial" w:cs="Arial"/>
          <w:sz w:val="22"/>
          <w:szCs w:val="22"/>
        </w:rPr>
        <w:t> </w:t>
      </w:r>
      <w:r w:rsidRPr="00F467D9">
        <w:rPr>
          <w:rFonts w:ascii="Arial" w:hAnsi="Arial" w:cs="Arial"/>
          <w:sz w:val="22"/>
          <w:szCs w:val="22"/>
        </w:rPr>
        <w:t xml:space="preserve">dofinansowanie Projektu, stanowiącym Załącznik nr 1 do Umowy. </w:t>
      </w:r>
    </w:p>
    <w:p w14:paraId="15B0BA19" w14:textId="398F7D26" w:rsidR="00893279" w:rsidRPr="00F467D9" w:rsidRDefault="002677DE" w:rsidP="0003461E">
      <w:pPr>
        <w:pStyle w:val="Akapitzlist"/>
        <w:numPr>
          <w:ilvl w:val="0"/>
          <w:numId w:val="54"/>
        </w:numPr>
        <w:spacing w:before="60" w:after="60"/>
        <w:contextualSpacing w:val="0"/>
        <w:jc w:val="both"/>
        <w:rPr>
          <w:rFonts w:ascii="Arial" w:hAnsi="Arial" w:cs="Arial"/>
          <w:sz w:val="22"/>
          <w:szCs w:val="22"/>
        </w:rPr>
      </w:pPr>
      <w:r w:rsidRPr="00F467D9">
        <w:rPr>
          <w:rFonts w:ascii="Arial" w:hAnsi="Arial" w:cs="Arial"/>
          <w:sz w:val="22"/>
          <w:szCs w:val="22"/>
        </w:rPr>
        <w:lastRenderedPageBreak/>
        <w:t>Beneficjent jest zobowiązany osiągnąć</w:t>
      </w:r>
      <w:r w:rsidR="00F17972">
        <w:rPr>
          <w:rFonts w:ascii="Arial" w:hAnsi="Arial" w:cs="Arial"/>
          <w:sz w:val="22"/>
          <w:szCs w:val="22"/>
        </w:rPr>
        <w:t xml:space="preserve"> </w:t>
      </w:r>
      <w:r w:rsidR="00C76222" w:rsidRPr="00F467D9">
        <w:rPr>
          <w:rFonts w:ascii="Arial" w:hAnsi="Arial" w:cs="Arial"/>
          <w:sz w:val="22"/>
          <w:szCs w:val="22"/>
        </w:rPr>
        <w:t>i</w:t>
      </w:r>
      <w:r w:rsidR="00C76222">
        <w:rPr>
          <w:rFonts w:ascii="Arial" w:hAnsi="Arial" w:cs="Arial"/>
          <w:sz w:val="22"/>
          <w:szCs w:val="22"/>
        </w:rPr>
        <w:t> </w:t>
      </w:r>
      <w:r w:rsidRPr="00F467D9">
        <w:rPr>
          <w:rFonts w:ascii="Arial" w:hAnsi="Arial" w:cs="Arial"/>
          <w:sz w:val="22"/>
          <w:szCs w:val="22"/>
        </w:rPr>
        <w:t>zachować wartości docelowe</w:t>
      </w:r>
      <w:r w:rsidR="00F17972">
        <w:rPr>
          <w:rFonts w:ascii="Arial" w:hAnsi="Arial" w:cs="Arial"/>
          <w:sz w:val="22"/>
          <w:szCs w:val="22"/>
        </w:rPr>
        <w:t xml:space="preserve"> </w:t>
      </w:r>
      <w:r w:rsidRPr="00F467D9">
        <w:rPr>
          <w:rFonts w:ascii="Arial" w:hAnsi="Arial" w:cs="Arial"/>
          <w:sz w:val="22"/>
          <w:szCs w:val="22"/>
        </w:rPr>
        <w:t>wskaźników</w:t>
      </w:r>
      <w:r w:rsidR="00F17972">
        <w:rPr>
          <w:rFonts w:ascii="Arial" w:hAnsi="Arial" w:cs="Arial"/>
          <w:sz w:val="22"/>
          <w:szCs w:val="22"/>
        </w:rPr>
        <w:t xml:space="preserve"> </w:t>
      </w:r>
      <w:r w:rsidRPr="00F467D9">
        <w:rPr>
          <w:rFonts w:ascii="Arial" w:hAnsi="Arial" w:cs="Arial"/>
          <w:sz w:val="22"/>
          <w:szCs w:val="22"/>
        </w:rPr>
        <w:t>produktu</w:t>
      </w:r>
      <w:r w:rsidR="00F17972">
        <w:rPr>
          <w:rFonts w:ascii="Arial" w:hAnsi="Arial" w:cs="Arial"/>
          <w:sz w:val="22"/>
          <w:szCs w:val="22"/>
        </w:rPr>
        <w:t xml:space="preserve"> </w:t>
      </w:r>
      <w:r w:rsidR="00C76222" w:rsidRPr="00F467D9">
        <w:rPr>
          <w:rFonts w:ascii="Arial" w:hAnsi="Arial" w:cs="Arial"/>
          <w:sz w:val="22"/>
          <w:szCs w:val="22"/>
        </w:rPr>
        <w:t>i</w:t>
      </w:r>
      <w:r w:rsidR="00C76222">
        <w:rPr>
          <w:rFonts w:ascii="Arial" w:hAnsi="Arial" w:cs="Arial"/>
          <w:sz w:val="22"/>
          <w:szCs w:val="22"/>
        </w:rPr>
        <w:t> </w:t>
      </w:r>
      <w:r w:rsidRPr="00F467D9">
        <w:rPr>
          <w:rFonts w:ascii="Arial" w:hAnsi="Arial" w:cs="Arial"/>
          <w:sz w:val="22"/>
          <w:szCs w:val="22"/>
        </w:rPr>
        <w:t>rezultatu,</w:t>
      </w:r>
      <w:r w:rsidR="00F17972">
        <w:rPr>
          <w:rFonts w:ascii="Arial" w:hAnsi="Arial" w:cs="Arial"/>
          <w:sz w:val="22"/>
          <w:szCs w:val="22"/>
        </w:rPr>
        <w:t xml:space="preserve"> </w:t>
      </w:r>
      <w:r w:rsidR="00C76222" w:rsidRPr="00F467D9">
        <w:rPr>
          <w:rFonts w:ascii="Arial" w:hAnsi="Arial" w:cs="Arial"/>
          <w:sz w:val="22"/>
          <w:szCs w:val="22"/>
        </w:rPr>
        <w:t>o</w:t>
      </w:r>
      <w:r w:rsidR="00C76222">
        <w:rPr>
          <w:rFonts w:ascii="Arial" w:hAnsi="Arial" w:cs="Arial"/>
          <w:sz w:val="22"/>
          <w:szCs w:val="22"/>
        </w:rPr>
        <w:t> </w:t>
      </w:r>
      <w:r w:rsidRPr="00F467D9">
        <w:rPr>
          <w:rFonts w:ascii="Arial" w:hAnsi="Arial" w:cs="Arial"/>
          <w:sz w:val="22"/>
          <w:szCs w:val="22"/>
        </w:rPr>
        <w:t>których mowa</w:t>
      </w:r>
      <w:r w:rsidR="00F17972">
        <w:rPr>
          <w:rFonts w:ascii="Arial" w:hAnsi="Arial" w:cs="Arial"/>
          <w:sz w:val="22"/>
          <w:szCs w:val="22"/>
        </w:rPr>
        <w:t xml:space="preserve"> </w:t>
      </w:r>
      <w:r w:rsidR="00C76222" w:rsidRPr="00F467D9">
        <w:rPr>
          <w:rFonts w:ascii="Arial" w:hAnsi="Arial" w:cs="Arial"/>
          <w:sz w:val="22"/>
          <w:szCs w:val="22"/>
        </w:rPr>
        <w:t>w</w:t>
      </w:r>
      <w:r w:rsidR="00C76222">
        <w:rPr>
          <w:rFonts w:ascii="Arial" w:hAnsi="Arial" w:cs="Arial"/>
          <w:sz w:val="22"/>
          <w:szCs w:val="22"/>
        </w:rPr>
        <w:t> </w:t>
      </w:r>
      <w:r w:rsidRPr="00F467D9">
        <w:rPr>
          <w:rFonts w:ascii="Arial" w:hAnsi="Arial" w:cs="Arial"/>
          <w:sz w:val="22"/>
          <w:szCs w:val="22"/>
        </w:rPr>
        <w:t>ust. 1.</w:t>
      </w:r>
      <w:r w:rsidR="00F17972">
        <w:rPr>
          <w:rFonts w:ascii="Arial" w:hAnsi="Arial" w:cs="Arial"/>
          <w:sz w:val="22"/>
          <w:szCs w:val="22"/>
        </w:rPr>
        <w:t xml:space="preserve"> </w:t>
      </w:r>
    </w:p>
    <w:p w14:paraId="37DFFD11" w14:textId="30B44A07" w:rsidR="00893279" w:rsidRPr="00F467D9" w:rsidRDefault="002677DE" w:rsidP="0003461E">
      <w:pPr>
        <w:pStyle w:val="Akapitzlist"/>
        <w:numPr>
          <w:ilvl w:val="0"/>
          <w:numId w:val="54"/>
        </w:numPr>
        <w:spacing w:before="60" w:after="60"/>
        <w:contextualSpacing w:val="0"/>
        <w:jc w:val="both"/>
        <w:rPr>
          <w:rFonts w:ascii="Arial" w:hAnsi="Arial" w:cs="Arial"/>
          <w:sz w:val="22"/>
          <w:szCs w:val="22"/>
        </w:rPr>
      </w:pPr>
      <w:r w:rsidRPr="00F467D9">
        <w:rPr>
          <w:rFonts w:ascii="Arial" w:hAnsi="Arial" w:cs="Arial"/>
          <w:sz w:val="22"/>
          <w:szCs w:val="22"/>
        </w:rPr>
        <w:t>IZ monitoruje stopień osiągnięcia przez Beneficjenta wskaźników,</w:t>
      </w:r>
      <w:r w:rsidR="00F17972">
        <w:rPr>
          <w:rFonts w:ascii="Arial" w:hAnsi="Arial" w:cs="Arial"/>
          <w:sz w:val="22"/>
          <w:szCs w:val="22"/>
        </w:rPr>
        <w:t xml:space="preserve"> </w:t>
      </w:r>
      <w:r w:rsidR="00C76222" w:rsidRPr="00F467D9">
        <w:rPr>
          <w:rFonts w:ascii="Arial" w:hAnsi="Arial" w:cs="Arial"/>
          <w:sz w:val="22"/>
          <w:szCs w:val="22"/>
        </w:rPr>
        <w:t>o</w:t>
      </w:r>
      <w:r w:rsidR="00C76222">
        <w:rPr>
          <w:rFonts w:ascii="Arial" w:hAnsi="Arial" w:cs="Arial"/>
          <w:sz w:val="22"/>
          <w:szCs w:val="22"/>
        </w:rPr>
        <w:t> </w:t>
      </w:r>
      <w:r w:rsidRPr="00F467D9">
        <w:rPr>
          <w:rFonts w:ascii="Arial" w:hAnsi="Arial" w:cs="Arial"/>
          <w:sz w:val="22"/>
          <w:szCs w:val="22"/>
        </w:rPr>
        <w:t>których mowa</w:t>
      </w:r>
      <w:r w:rsidR="00F17972">
        <w:rPr>
          <w:rFonts w:ascii="Arial" w:hAnsi="Arial" w:cs="Arial"/>
          <w:sz w:val="22"/>
          <w:szCs w:val="22"/>
        </w:rPr>
        <w:t xml:space="preserve"> </w:t>
      </w:r>
      <w:r w:rsidR="00C76222" w:rsidRPr="00F467D9">
        <w:rPr>
          <w:rFonts w:ascii="Arial" w:hAnsi="Arial" w:cs="Arial"/>
          <w:sz w:val="22"/>
          <w:szCs w:val="22"/>
        </w:rPr>
        <w:t>w</w:t>
      </w:r>
      <w:r w:rsidR="00C76222">
        <w:rPr>
          <w:rFonts w:ascii="Arial" w:hAnsi="Arial" w:cs="Arial"/>
          <w:sz w:val="22"/>
          <w:szCs w:val="22"/>
        </w:rPr>
        <w:t> </w:t>
      </w:r>
      <w:r w:rsidRPr="00F467D9">
        <w:rPr>
          <w:rFonts w:ascii="Arial" w:hAnsi="Arial" w:cs="Arial"/>
          <w:sz w:val="22"/>
          <w:szCs w:val="22"/>
        </w:rPr>
        <w:t>ust. 1.</w:t>
      </w:r>
      <w:r w:rsidR="00F17972">
        <w:rPr>
          <w:rFonts w:ascii="Arial" w:hAnsi="Arial" w:cs="Arial"/>
          <w:sz w:val="22"/>
          <w:szCs w:val="22"/>
        </w:rPr>
        <w:t xml:space="preserve"> </w:t>
      </w:r>
      <w:r w:rsidRPr="00F467D9">
        <w:rPr>
          <w:rFonts w:ascii="Arial" w:hAnsi="Arial" w:cs="Arial"/>
          <w:sz w:val="22"/>
          <w:szCs w:val="22"/>
        </w:rPr>
        <w:t>Monitorowanie stopnia osiągnięcia wskaźnika odbywa się poprzez porównanie wartości wskaźników założonych we wniosku</w:t>
      </w:r>
      <w:r w:rsidR="00F17972">
        <w:rPr>
          <w:rFonts w:ascii="Arial" w:hAnsi="Arial" w:cs="Arial"/>
          <w:sz w:val="22"/>
          <w:szCs w:val="22"/>
        </w:rPr>
        <w:t xml:space="preserve"> </w:t>
      </w:r>
      <w:r w:rsidR="00C76222" w:rsidRPr="00F467D9">
        <w:rPr>
          <w:rFonts w:ascii="Arial" w:hAnsi="Arial" w:cs="Arial"/>
          <w:sz w:val="22"/>
          <w:szCs w:val="22"/>
        </w:rPr>
        <w:t>o</w:t>
      </w:r>
      <w:r w:rsidR="00C76222">
        <w:rPr>
          <w:rFonts w:ascii="Arial" w:hAnsi="Arial" w:cs="Arial"/>
          <w:sz w:val="22"/>
          <w:szCs w:val="22"/>
        </w:rPr>
        <w:t> </w:t>
      </w:r>
      <w:r w:rsidRPr="00F467D9">
        <w:rPr>
          <w:rFonts w:ascii="Arial" w:hAnsi="Arial" w:cs="Arial"/>
          <w:sz w:val="22"/>
          <w:szCs w:val="22"/>
        </w:rPr>
        <w:t>dofinansowanie Projektu,</w:t>
      </w:r>
      <w:r w:rsidR="00F17972">
        <w:rPr>
          <w:rFonts w:ascii="Arial" w:hAnsi="Arial" w:cs="Arial"/>
          <w:sz w:val="22"/>
          <w:szCs w:val="22"/>
        </w:rPr>
        <w:t xml:space="preserve"> </w:t>
      </w:r>
      <w:r w:rsidR="00C76222" w:rsidRPr="00F467D9">
        <w:rPr>
          <w:rFonts w:ascii="Arial" w:hAnsi="Arial" w:cs="Arial"/>
          <w:sz w:val="22"/>
          <w:szCs w:val="22"/>
        </w:rPr>
        <w:t>z</w:t>
      </w:r>
      <w:r w:rsidR="00C76222">
        <w:rPr>
          <w:rFonts w:ascii="Arial" w:hAnsi="Arial" w:cs="Arial"/>
          <w:sz w:val="22"/>
          <w:szCs w:val="22"/>
        </w:rPr>
        <w:t> </w:t>
      </w:r>
      <w:r w:rsidRPr="00F467D9">
        <w:rPr>
          <w:rFonts w:ascii="Arial" w:hAnsi="Arial" w:cs="Arial"/>
          <w:sz w:val="22"/>
          <w:szCs w:val="22"/>
        </w:rPr>
        <w:t xml:space="preserve">wartością wskaźników rzeczywiście osiągniętą przez Projekt. </w:t>
      </w:r>
    </w:p>
    <w:p w14:paraId="26FC408E" w14:textId="64E08317" w:rsidR="00893279" w:rsidRPr="00F467D9" w:rsidRDefault="002677DE" w:rsidP="0003461E">
      <w:pPr>
        <w:pStyle w:val="Akapitzlist"/>
        <w:numPr>
          <w:ilvl w:val="0"/>
          <w:numId w:val="54"/>
        </w:numPr>
        <w:spacing w:before="60" w:after="60"/>
        <w:contextualSpacing w:val="0"/>
        <w:jc w:val="both"/>
        <w:rPr>
          <w:rFonts w:ascii="Arial" w:hAnsi="Arial" w:cs="Arial"/>
          <w:sz w:val="22"/>
          <w:szCs w:val="22"/>
        </w:rPr>
      </w:pPr>
      <w:r w:rsidRPr="00F467D9">
        <w:rPr>
          <w:rFonts w:ascii="Arial" w:hAnsi="Arial" w:cs="Arial"/>
          <w:sz w:val="22"/>
          <w:szCs w:val="22"/>
        </w:rPr>
        <w:t>Wartości docelowe wskaźników produktu Beneficjent jest zobowiązany osiągnąć</w:t>
      </w:r>
      <w:r w:rsidR="00305C56" w:rsidRPr="00F467D9">
        <w:rPr>
          <w:rFonts w:ascii="Arial" w:hAnsi="Arial" w:cs="Arial"/>
          <w:sz w:val="22"/>
          <w:szCs w:val="22"/>
        </w:rPr>
        <w:br/>
      </w:r>
      <w:r w:rsidRPr="00F467D9">
        <w:rPr>
          <w:rFonts w:ascii="Arial" w:hAnsi="Arial" w:cs="Arial"/>
          <w:sz w:val="22"/>
          <w:szCs w:val="22"/>
        </w:rPr>
        <w:t>w terminie,</w:t>
      </w:r>
      <w:r w:rsidR="00F17972">
        <w:rPr>
          <w:rFonts w:ascii="Arial" w:hAnsi="Arial" w:cs="Arial"/>
          <w:sz w:val="22"/>
          <w:szCs w:val="22"/>
        </w:rPr>
        <w:t xml:space="preserve"> </w:t>
      </w:r>
      <w:r w:rsidR="00C76222" w:rsidRPr="00F467D9">
        <w:rPr>
          <w:rFonts w:ascii="Arial" w:hAnsi="Arial" w:cs="Arial"/>
          <w:sz w:val="22"/>
          <w:szCs w:val="22"/>
        </w:rPr>
        <w:t>o</w:t>
      </w:r>
      <w:r w:rsidR="00C76222">
        <w:rPr>
          <w:rFonts w:ascii="Arial" w:hAnsi="Arial" w:cs="Arial"/>
          <w:sz w:val="22"/>
          <w:szCs w:val="22"/>
        </w:rPr>
        <w:t> </w:t>
      </w:r>
      <w:r w:rsidRPr="00F467D9">
        <w:rPr>
          <w:rFonts w:ascii="Arial" w:hAnsi="Arial" w:cs="Arial"/>
          <w:sz w:val="22"/>
          <w:szCs w:val="22"/>
        </w:rPr>
        <w:t>którym mowa</w:t>
      </w:r>
      <w:r w:rsidR="00F17972">
        <w:rPr>
          <w:rFonts w:ascii="Arial" w:hAnsi="Arial" w:cs="Arial"/>
          <w:sz w:val="22"/>
          <w:szCs w:val="22"/>
        </w:rPr>
        <w:t xml:space="preserve"> </w:t>
      </w:r>
      <w:r w:rsidR="00C76222" w:rsidRPr="00F467D9">
        <w:rPr>
          <w:rFonts w:ascii="Arial" w:hAnsi="Arial" w:cs="Arial"/>
          <w:sz w:val="22"/>
          <w:szCs w:val="22"/>
        </w:rPr>
        <w:t>w</w:t>
      </w:r>
      <w:r w:rsidR="00C76222">
        <w:rPr>
          <w:rFonts w:ascii="Arial" w:hAnsi="Arial" w:cs="Arial"/>
          <w:sz w:val="22"/>
          <w:szCs w:val="22"/>
        </w:rPr>
        <w:t> </w:t>
      </w:r>
      <w:r w:rsidRPr="00F467D9">
        <w:rPr>
          <w:rFonts w:ascii="Arial" w:hAnsi="Arial" w:cs="Arial"/>
          <w:sz w:val="22"/>
          <w:szCs w:val="22"/>
        </w:rPr>
        <w:t>§ 3 ust. 1 pkt 2 Umowy. Osiągnięte wartości wskaźników produktu Beneficjent wykazuje najpóźniej we wniosku</w:t>
      </w:r>
      <w:r w:rsidR="00F17972">
        <w:rPr>
          <w:rFonts w:ascii="Arial" w:hAnsi="Arial" w:cs="Arial"/>
          <w:sz w:val="22"/>
          <w:szCs w:val="22"/>
        </w:rPr>
        <w:t xml:space="preserve"> </w:t>
      </w:r>
      <w:r w:rsidR="00C76222" w:rsidRPr="00F467D9">
        <w:rPr>
          <w:rFonts w:ascii="Arial" w:hAnsi="Arial" w:cs="Arial"/>
          <w:sz w:val="22"/>
          <w:szCs w:val="22"/>
        </w:rPr>
        <w:t>o</w:t>
      </w:r>
      <w:r w:rsidR="00C76222">
        <w:rPr>
          <w:rFonts w:ascii="Arial" w:hAnsi="Arial" w:cs="Arial"/>
          <w:sz w:val="22"/>
          <w:szCs w:val="22"/>
        </w:rPr>
        <w:t> </w:t>
      </w:r>
      <w:r w:rsidRPr="00F467D9">
        <w:rPr>
          <w:rFonts w:ascii="Arial" w:hAnsi="Arial" w:cs="Arial"/>
          <w:sz w:val="22"/>
          <w:szCs w:val="22"/>
        </w:rPr>
        <w:t xml:space="preserve">płatność końcową. </w:t>
      </w:r>
    </w:p>
    <w:p w14:paraId="36455716" w14:textId="175EC73C" w:rsidR="00893279" w:rsidRPr="00F467D9" w:rsidRDefault="002677DE" w:rsidP="0003461E">
      <w:pPr>
        <w:pStyle w:val="Akapitzlist"/>
        <w:numPr>
          <w:ilvl w:val="0"/>
          <w:numId w:val="54"/>
        </w:numPr>
        <w:spacing w:before="60" w:after="60"/>
        <w:contextualSpacing w:val="0"/>
        <w:jc w:val="both"/>
        <w:rPr>
          <w:rFonts w:ascii="Arial" w:hAnsi="Arial" w:cs="Arial"/>
          <w:sz w:val="22"/>
          <w:szCs w:val="22"/>
        </w:rPr>
      </w:pPr>
      <w:r w:rsidRPr="00F467D9">
        <w:rPr>
          <w:rFonts w:ascii="Arial" w:hAnsi="Arial" w:cs="Arial"/>
          <w:sz w:val="22"/>
          <w:szCs w:val="22"/>
        </w:rPr>
        <w:t>Wartości docelowe wskaźników rezultatu Beneficjent zobowiązany jest osiągnąć</w:t>
      </w:r>
      <w:r w:rsidR="00305C56" w:rsidRPr="00F467D9">
        <w:rPr>
          <w:rFonts w:ascii="Arial" w:hAnsi="Arial" w:cs="Arial"/>
          <w:sz w:val="22"/>
          <w:szCs w:val="22"/>
        </w:rPr>
        <w:br/>
      </w:r>
      <w:r w:rsidRPr="00F467D9">
        <w:rPr>
          <w:rFonts w:ascii="Arial" w:hAnsi="Arial" w:cs="Arial"/>
          <w:sz w:val="22"/>
          <w:szCs w:val="22"/>
        </w:rPr>
        <w:t>w terminie 12 miesięcy od upływu terminu,</w:t>
      </w:r>
      <w:r w:rsidR="00F17972">
        <w:rPr>
          <w:rFonts w:ascii="Arial" w:hAnsi="Arial" w:cs="Arial"/>
          <w:sz w:val="22"/>
          <w:szCs w:val="22"/>
        </w:rPr>
        <w:t xml:space="preserve"> </w:t>
      </w:r>
      <w:r w:rsidR="00C76222" w:rsidRPr="00F467D9">
        <w:rPr>
          <w:rFonts w:ascii="Arial" w:hAnsi="Arial" w:cs="Arial"/>
          <w:sz w:val="22"/>
          <w:szCs w:val="22"/>
        </w:rPr>
        <w:t>o</w:t>
      </w:r>
      <w:r w:rsidR="00C76222">
        <w:rPr>
          <w:rFonts w:ascii="Arial" w:hAnsi="Arial" w:cs="Arial"/>
          <w:sz w:val="22"/>
          <w:szCs w:val="22"/>
        </w:rPr>
        <w:t> </w:t>
      </w:r>
      <w:r w:rsidRPr="00F467D9">
        <w:rPr>
          <w:rFonts w:ascii="Arial" w:hAnsi="Arial" w:cs="Arial"/>
          <w:sz w:val="22"/>
          <w:szCs w:val="22"/>
        </w:rPr>
        <w:t>którym mowa</w:t>
      </w:r>
      <w:r w:rsidR="00F17972">
        <w:rPr>
          <w:rFonts w:ascii="Arial" w:hAnsi="Arial" w:cs="Arial"/>
          <w:sz w:val="22"/>
          <w:szCs w:val="22"/>
        </w:rPr>
        <w:t xml:space="preserve"> </w:t>
      </w:r>
      <w:r w:rsidR="00C76222" w:rsidRPr="00F467D9">
        <w:rPr>
          <w:rFonts w:ascii="Arial" w:hAnsi="Arial" w:cs="Arial"/>
          <w:sz w:val="22"/>
          <w:szCs w:val="22"/>
        </w:rPr>
        <w:t>w</w:t>
      </w:r>
      <w:r w:rsidR="00F17972">
        <w:rPr>
          <w:rFonts w:ascii="Arial" w:hAnsi="Arial" w:cs="Arial"/>
          <w:sz w:val="22"/>
          <w:szCs w:val="22"/>
        </w:rPr>
        <w:t xml:space="preserve"> </w:t>
      </w:r>
      <w:r w:rsidRPr="00F467D9">
        <w:rPr>
          <w:rFonts w:ascii="Arial" w:hAnsi="Arial" w:cs="Arial"/>
          <w:sz w:val="22"/>
          <w:szCs w:val="22"/>
        </w:rPr>
        <w:t>§ 3 ust. 1 pkt 2 Umowy,</w:t>
      </w:r>
      <w:r w:rsidR="00305C56" w:rsidRPr="00F467D9">
        <w:rPr>
          <w:rFonts w:ascii="Arial" w:hAnsi="Arial" w:cs="Arial"/>
          <w:sz w:val="22"/>
          <w:szCs w:val="22"/>
        </w:rPr>
        <w:br/>
      </w:r>
      <w:r w:rsidRPr="00F467D9">
        <w:rPr>
          <w:rFonts w:ascii="Arial" w:hAnsi="Arial" w:cs="Arial"/>
          <w:sz w:val="22"/>
          <w:szCs w:val="22"/>
        </w:rPr>
        <w:t>z zastrzeżeniem następujących wskaźników rezultatu:</w:t>
      </w:r>
    </w:p>
    <w:p w14:paraId="1D2AB61E" w14:textId="77777777" w:rsidR="00893279" w:rsidRPr="00F467D9" w:rsidRDefault="002677DE" w:rsidP="0014359C">
      <w:pPr>
        <w:spacing w:before="60" w:after="60"/>
        <w:ind w:left="340"/>
        <w:jc w:val="both"/>
        <w:rPr>
          <w:rFonts w:ascii="Arial" w:hAnsi="Arial" w:cs="Arial"/>
        </w:rPr>
      </w:pPr>
      <w:r w:rsidRPr="00F467D9">
        <w:rPr>
          <w:rFonts w:ascii="Arial" w:hAnsi="Arial" w:cs="Arial"/>
        </w:rPr>
        <w:t>1)………………………………….,</w:t>
      </w:r>
    </w:p>
    <w:p w14:paraId="0A996F8C" w14:textId="77777777" w:rsidR="00893279" w:rsidRPr="00F467D9" w:rsidRDefault="002677DE" w:rsidP="0014359C">
      <w:pPr>
        <w:spacing w:before="60" w:after="60"/>
        <w:ind w:left="340"/>
        <w:jc w:val="both"/>
        <w:rPr>
          <w:rFonts w:ascii="Arial" w:hAnsi="Arial" w:cs="Arial"/>
        </w:rPr>
      </w:pPr>
      <w:r w:rsidRPr="00F467D9">
        <w:rPr>
          <w:rFonts w:ascii="Arial" w:hAnsi="Arial" w:cs="Arial"/>
        </w:rPr>
        <w:t>2)………………………………….,</w:t>
      </w:r>
    </w:p>
    <w:p w14:paraId="3B590EBF" w14:textId="0F88B8F3" w:rsidR="00893279" w:rsidRPr="00F467D9" w:rsidRDefault="002677DE" w:rsidP="0014359C">
      <w:pPr>
        <w:spacing w:before="60" w:after="60"/>
        <w:ind w:left="340"/>
        <w:jc w:val="both"/>
        <w:rPr>
          <w:rFonts w:ascii="Arial" w:hAnsi="Arial" w:cs="Arial"/>
        </w:rPr>
      </w:pPr>
      <w:r w:rsidRPr="00F467D9">
        <w:rPr>
          <w:rFonts w:ascii="Arial" w:hAnsi="Arial" w:cs="Arial"/>
        </w:rPr>
        <w:t>które należy osiągnąć</w:t>
      </w:r>
      <w:r w:rsidR="00F17972">
        <w:rPr>
          <w:rFonts w:ascii="Arial" w:hAnsi="Arial" w:cs="Arial"/>
        </w:rPr>
        <w:t xml:space="preserve"> </w:t>
      </w:r>
      <w:r w:rsidR="00C76222" w:rsidRPr="00F467D9">
        <w:rPr>
          <w:rFonts w:ascii="Arial" w:hAnsi="Arial" w:cs="Arial"/>
        </w:rPr>
        <w:t>w</w:t>
      </w:r>
      <w:r w:rsidR="00C76222">
        <w:rPr>
          <w:rFonts w:ascii="Arial" w:hAnsi="Arial" w:cs="Arial"/>
        </w:rPr>
        <w:t> </w:t>
      </w:r>
      <w:r w:rsidRPr="00F467D9">
        <w:rPr>
          <w:rFonts w:ascii="Arial" w:hAnsi="Arial" w:cs="Arial"/>
        </w:rPr>
        <w:t>terminie,</w:t>
      </w:r>
      <w:r w:rsidR="00F17972">
        <w:rPr>
          <w:rFonts w:ascii="Arial" w:hAnsi="Arial" w:cs="Arial"/>
        </w:rPr>
        <w:t xml:space="preserve"> </w:t>
      </w:r>
      <w:r w:rsidR="00C76222" w:rsidRPr="00F467D9">
        <w:rPr>
          <w:rFonts w:ascii="Arial" w:hAnsi="Arial" w:cs="Arial"/>
        </w:rPr>
        <w:t>o</w:t>
      </w:r>
      <w:r w:rsidR="00C76222">
        <w:rPr>
          <w:rFonts w:ascii="Arial" w:hAnsi="Arial" w:cs="Arial"/>
        </w:rPr>
        <w:t> </w:t>
      </w:r>
      <w:r w:rsidRPr="00F467D9">
        <w:rPr>
          <w:rFonts w:ascii="Arial" w:hAnsi="Arial" w:cs="Arial"/>
        </w:rPr>
        <w:t>którym mowa</w:t>
      </w:r>
      <w:r w:rsidR="00F17972">
        <w:rPr>
          <w:rFonts w:ascii="Arial" w:hAnsi="Arial" w:cs="Arial"/>
        </w:rPr>
        <w:t xml:space="preserve"> </w:t>
      </w:r>
      <w:r w:rsidR="00C76222" w:rsidRPr="00F467D9">
        <w:rPr>
          <w:rFonts w:ascii="Arial" w:hAnsi="Arial" w:cs="Arial"/>
        </w:rPr>
        <w:t>w</w:t>
      </w:r>
      <w:r w:rsidR="00C76222">
        <w:rPr>
          <w:rFonts w:ascii="Arial" w:hAnsi="Arial" w:cs="Arial"/>
        </w:rPr>
        <w:t> </w:t>
      </w:r>
      <w:r w:rsidRPr="00F467D9">
        <w:rPr>
          <w:rFonts w:ascii="Arial" w:hAnsi="Arial" w:cs="Arial"/>
        </w:rPr>
        <w:t xml:space="preserve">ust. </w:t>
      </w:r>
      <w:r w:rsidR="005315C4">
        <w:rPr>
          <w:rFonts w:ascii="Arial" w:hAnsi="Arial" w:cs="Arial"/>
        </w:rPr>
        <w:t>4</w:t>
      </w:r>
      <w:r w:rsidRPr="00F467D9">
        <w:rPr>
          <w:rFonts w:ascii="Arial" w:hAnsi="Arial" w:cs="Arial"/>
        </w:rPr>
        <w:t xml:space="preserve">. </w:t>
      </w:r>
    </w:p>
    <w:p w14:paraId="62979AC3" w14:textId="2017AB14" w:rsidR="00893279" w:rsidRPr="00F467D9" w:rsidRDefault="002677DE" w:rsidP="0003461E">
      <w:pPr>
        <w:pStyle w:val="Akapitzlist"/>
        <w:numPr>
          <w:ilvl w:val="0"/>
          <w:numId w:val="54"/>
        </w:numPr>
        <w:spacing w:before="60" w:after="60"/>
        <w:contextualSpacing w:val="0"/>
        <w:jc w:val="both"/>
        <w:rPr>
          <w:rFonts w:ascii="Arial" w:hAnsi="Arial" w:cs="Arial"/>
          <w:sz w:val="22"/>
          <w:szCs w:val="22"/>
        </w:rPr>
      </w:pPr>
      <w:r w:rsidRPr="00F467D9">
        <w:rPr>
          <w:rFonts w:ascii="Arial" w:hAnsi="Arial" w:cs="Arial"/>
          <w:sz w:val="22"/>
          <w:szCs w:val="22"/>
        </w:rPr>
        <w:t>Osiągnięte wartości wskaźników rezultatu Beneficjent wykazuje odpowiednio</w:t>
      </w:r>
      <w:r w:rsidR="00F17972">
        <w:rPr>
          <w:rFonts w:ascii="Arial" w:hAnsi="Arial" w:cs="Arial"/>
          <w:sz w:val="22"/>
          <w:szCs w:val="22"/>
        </w:rPr>
        <w:t xml:space="preserve"> </w:t>
      </w:r>
      <w:r w:rsidR="00C76222" w:rsidRPr="00F467D9">
        <w:rPr>
          <w:rFonts w:ascii="Arial" w:hAnsi="Arial" w:cs="Arial"/>
          <w:sz w:val="22"/>
          <w:szCs w:val="22"/>
        </w:rPr>
        <w:t>w</w:t>
      </w:r>
      <w:r w:rsidR="00C76222">
        <w:rPr>
          <w:rFonts w:ascii="Arial" w:hAnsi="Arial" w:cs="Arial"/>
          <w:sz w:val="22"/>
          <w:szCs w:val="22"/>
        </w:rPr>
        <w:t> </w:t>
      </w:r>
      <w:r w:rsidRPr="00F467D9">
        <w:rPr>
          <w:rFonts w:ascii="Arial" w:hAnsi="Arial" w:cs="Arial"/>
          <w:sz w:val="22"/>
          <w:szCs w:val="22"/>
        </w:rPr>
        <w:t>terminie 14 dni od dnia upływu terminu 12 miesięcznego wymienionego</w:t>
      </w:r>
      <w:r w:rsidR="00F17972">
        <w:rPr>
          <w:rFonts w:ascii="Arial" w:hAnsi="Arial" w:cs="Arial"/>
          <w:sz w:val="22"/>
          <w:szCs w:val="22"/>
        </w:rPr>
        <w:t xml:space="preserve"> </w:t>
      </w:r>
      <w:r w:rsidR="00C76222" w:rsidRPr="00F467D9">
        <w:rPr>
          <w:rFonts w:ascii="Arial" w:hAnsi="Arial" w:cs="Arial"/>
          <w:sz w:val="22"/>
          <w:szCs w:val="22"/>
        </w:rPr>
        <w:t>w</w:t>
      </w:r>
      <w:r w:rsidR="00C76222">
        <w:rPr>
          <w:rFonts w:ascii="Arial" w:hAnsi="Arial" w:cs="Arial"/>
          <w:sz w:val="22"/>
          <w:szCs w:val="22"/>
        </w:rPr>
        <w:t> </w:t>
      </w:r>
      <w:r w:rsidRPr="00F467D9">
        <w:rPr>
          <w:rFonts w:ascii="Arial" w:hAnsi="Arial" w:cs="Arial"/>
          <w:sz w:val="22"/>
          <w:szCs w:val="22"/>
        </w:rPr>
        <w:t>ust. 5 albo najpóźniej</w:t>
      </w:r>
      <w:r w:rsidR="00305C56" w:rsidRPr="00F467D9">
        <w:rPr>
          <w:rFonts w:ascii="Arial" w:hAnsi="Arial" w:cs="Arial"/>
          <w:sz w:val="22"/>
          <w:szCs w:val="22"/>
        </w:rPr>
        <w:br/>
      </w:r>
      <w:r w:rsidRPr="00F467D9">
        <w:rPr>
          <w:rFonts w:ascii="Arial" w:hAnsi="Arial" w:cs="Arial"/>
          <w:sz w:val="22"/>
          <w:szCs w:val="22"/>
        </w:rPr>
        <w:t>we</w:t>
      </w:r>
      <w:r w:rsidR="00F17972">
        <w:rPr>
          <w:rFonts w:ascii="Arial" w:hAnsi="Arial" w:cs="Arial"/>
          <w:sz w:val="22"/>
          <w:szCs w:val="22"/>
        </w:rPr>
        <w:t xml:space="preserve"> </w:t>
      </w:r>
      <w:r w:rsidRPr="00F467D9">
        <w:rPr>
          <w:rFonts w:ascii="Arial" w:hAnsi="Arial" w:cs="Arial"/>
          <w:sz w:val="22"/>
          <w:szCs w:val="22"/>
        </w:rPr>
        <w:t>wniosku</w:t>
      </w:r>
      <w:r w:rsidR="00F17972">
        <w:rPr>
          <w:rFonts w:ascii="Arial" w:hAnsi="Arial" w:cs="Arial"/>
          <w:sz w:val="22"/>
          <w:szCs w:val="22"/>
        </w:rPr>
        <w:t xml:space="preserve"> </w:t>
      </w:r>
      <w:r w:rsidR="00C76222" w:rsidRPr="00F467D9">
        <w:rPr>
          <w:rFonts w:ascii="Arial" w:hAnsi="Arial" w:cs="Arial"/>
          <w:sz w:val="22"/>
          <w:szCs w:val="22"/>
        </w:rPr>
        <w:t>o</w:t>
      </w:r>
      <w:r w:rsidR="00C76222">
        <w:rPr>
          <w:rFonts w:ascii="Arial" w:hAnsi="Arial" w:cs="Arial"/>
          <w:sz w:val="22"/>
          <w:szCs w:val="22"/>
        </w:rPr>
        <w:t> </w:t>
      </w:r>
      <w:r w:rsidRPr="00F467D9">
        <w:rPr>
          <w:rFonts w:ascii="Arial" w:hAnsi="Arial" w:cs="Arial"/>
          <w:sz w:val="22"/>
          <w:szCs w:val="22"/>
        </w:rPr>
        <w:t>płatność końcową,</w:t>
      </w:r>
      <w:r w:rsidR="00F17972">
        <w:rPr>
          <w:rFonts w:ascii="Arial" w:hAnsi="Arial" w:cs="Arial"/>
          <w:sz w:val="22"/>
          <w:szCs w:val="22"/>
        </w:rPr>
        <w:t xml:space="preserve"> </w:t>
      </w:r>
      <w:r w:rsidR="00C76222" w:rsidRPr="00F467D9">
        <w:rPr>
          <w:rFonts w:ascii="Arial" w:hAnsi="Arial" w:cs="Arial"/>
          <w:sz w:val="22"/>
          <w:szCs w:val="22"/>
        </w:rPr>
        <w:t>w</w:t>
      </w:r>
      <w:r w:rsidR="00C76222">
        <w:rPr>
          <w:rFonts w:ascii="Arial" w:hAnsi="Arial" w:cs="Arial"/>
          <w:sz w:val="22"/>
          <w:szCs w:val="22"/>
        </w:rPr>
        <w:t> </w:t>
      </w:r>
      <w:r w:rsidRPr="00F467D9">
        <w:rPr>
          <w:rFonts w:ascii="Arial" w:hAnsi="Arial" w:cs="Arial"/>
          <w:sz w:val="22"/>
          <w:szCs w:val="22"/>
        </w:rPr>
        <w:t xml:space="preserve">zależności od momentu pomiaru danego wskaźnika. </w:t>
      </w:r>
    </w:p>
    <w:p w14:paraId="6D1921D3" w14:textId="0B2C03EB" w:rsidR="00893279" w:rsidRPr="00F467D9" w:rsidRDefault="002677DE" w:rsidP="0003461E">
      <w:pPr>
        <w:pStyle w:val="Akapitzlist"/>
        <w:numPr>
          <w:ilvl w:val="0"/>
          <w:numId w:val="54"/>
        </w:numPr>
        <w:spacing w:before="60" w:after="60"/>
        <w:contextualSpacing w:val="0"/>
        <w:jc w:val="both"/>
        <w:rPr>
          <w:rFonts w:ascii="Arial" w:hAnsi="Arial" w:cs="Arial"/>
          <w:sz w:val="22"/>
          <w:szCs w:val="22"/>
        </w:rPr>
      </w:pPr>
      <w:r w:rsidRPr="00F467D9">
        <w:rPr>
          <w:rFonts w:ascii="Arial" w:hAnsi="Arial" w:cs="Arial"/>
          <w:sz w:val="22"/>
          <w:szCs w:val="22"/>
        </w:rPr>
        <w:t>Wykazując wartości poszczególnych wskaźników, Beneficjent zobowiązany jest potwierdzić ich rzeczywiste osiągniecie, przedkładając IZ dokumentację potwierdzającą osiągnięcie wskaźników, adekwatną do charakteru poszczególnych wskaźników</w:t>
      </w:r>
      <w:r w:rsidR="009810E2" w:rsidRPr="00F467D9">
        <w:rPr>
          <w:rFonts w:ascii="Arial" w:hAnsi="Arial" w:cs="Arial"/>
          <w:sz w:val="22"/>
          <w:szCs w:val="22"/>
        </w:rPr>
        <w:t xml:space="preserve"> oraz źródłem </w:t>
      </w:r>
      <w:r w:rsidR="005E7978" w:rsidRPr="00F467D9">
        <w:rPr>
          <w:rFonts w:ascii="Arial" w:hAnsi="Arial" w:cs="Arial"/>
          <w:sz w:val="22"/>
          <w:szCs w:val="22"/>
        </w:rPr>
        <w:t>danych do pomiaru wskaźnika wskazane</w:t>
      </w:r>
      <w:r w:rsidR="0011441E" w:rsidRPr="00F467D9">
        <w:rPr>
          <w:rFonts w:ascii="Arial" w:hAnsi="Arial" w:cs="Arial"/>
          <w:sz w:val="22"/>
          <w:szCs w:val="22"/>
        </w:rPr>
        <w:t>g</w:t>
      </w:r>
      <w:r w:rsidR="005E7978" w:rsidRPr="00F467D9">
        <w:rPr>
          <w:rFonts w:ascii="Arial" w:hAnsi="Arial" w:cs="Arial"/>
          <w:sz w:val="22"/>
          <w:szCs w:val="22"/>
        </w:rPr>
        <w:t>o we wniosku</w:t>
      </w:r>
      <w:r w:rsidR="00F17972">
        <w:rPr>
          <w:rFonts w:ascii="Arial" w:hAnsi="Arial" w:cs="Arial"/>
          <w:sz w:val="22"/>
          <w:szCs w:val="22"/>
        </w:rPr>
        <w:t xml:space="preserve"> </w:t>
      </w:r>
      <w:r w:rsidR="00C76222" w:rsidRPr="00F467D9">
        <w:rPr>
          <w:rFonts w:ascii="Arial" w:hAnsi="Arial" w:cs="Arial"/>
          <w:sz w:val="22"/>
          <w:szCs w:val="22"/>
        </w:rPr>
        <w:t>o</w:t>
      </w:r>
      <w:r w:rsidR="00C76222">
        <w:rPr>
          <w:rFonts w:ascii="Arial" w:hAnsi="Arial" w:cs="Arial"/>
          <w:sz w:val="22"/>
          <w:szCs w:val="22"/>
        </w:rPr>
        <w:t> </w:t>
      </w:r>
      <w:r w:rsidR="005E7978" w:rsidRPr="00F467D9">
        <w:rPr>
          <w:rFonts w:ascii="Arial" w:hAnsi="Arial" w:cs="Arial"/>
          <w:sz w:val="22"/>
          <w:szCs w:val="22"/>
        </w:rPr>
        <w:t xml:space="preserve">dofinansowanie </w:t>
      </w:r>
      <w:r w:rsidR="008A08FE">
        <w:rPr>
          <w:rFonts w:ascii="Arial" w:hAnsi="Arial" w:cs="Arial"/>
          <w:sz w:val="22"/>
          <w:szCs w:val="22"/>
        </w:rPr>
        <w:t>P</w:t>
      </w:r>
      <w:r w:rsidR="005E7978" w:rsidRPr="00F467D9">
        <w:rPr>
          <w:rFonts w:ascii="Arial" w:hAnsi="Arial" w:cs="Arial"/>
          <w:sz w:val="22"/>
          <w:szCs w:val="22"/>
        </w:rPr>
        <w:t>rojektu</w:t>
      </w:r>
      <w:r w:rsidRPr="00F467D9">
        <w:rPr>
          <w:rFonts w:ascii="Arial" w:hAnsi="Arial" w:cs="Arial"/>
          <w:sz w:val="22"/>
          <w:szCs w:val="22"/>
        </w:rPr>
        <w:t xml:space="preserve">. </w:t>
      </w:r>
    </w:p>
    <w:p w14:paraId="78338692" w14:textId="383EBC9C" w:rsidR="00893279" w:rsidRPr="00F467D9" w:rsidRDefault="002677DE" w:rsidP="0003461E">
      <w:pPr>
        <w:pStyle w:val="Akapitzlist"/>
        <w:numPr>
          <w:ilvl w:val="0"/>
          <w:numId w:val="54"/>
        </w:numPr>
        <w:spacing w:before="60" w:after="60"/>
        <w:contextualSpacing w:val="0"/>
        <w:jc w:val="both"/>
        <w:rPr>
          <w:rFonts w:ascii="Arial" w:hAnsi="Arial" w:cs="Arial"/>
          <w:sz w:val="22"/>
          <w:szCs w:val="22"/>
        </w:rPr>
      </w:pPr>
      <w:r w:rsidRPr="00F467D9">
        <w:rPr>
          <w:rFonts w:ascii="Arial" w:hAnsi="Arial" w:cs="Arial"/>
          <w:sz w:val="22"/>
          <w:szCs w:val="22"/>
        </w:rPr>
        <w:t>Terminy na osiągnięcie lub wykazanie</w:t>
      </w:r>
      <w:r w:rsidR="00F17972">
        <w:rPr>
          <w:rFonts w:ascii="Arial" w:hAnsi="Arial" w:cs="Arial"/>
          <w:sz w:val="22"/>
          <w:szCs w:val="22"/>
        </w:rPr>
        <w:t xml:space="preserve"> </w:t>
      </w:r>
      <w:r w:rsidRPr="00F467D9">
        <w:rPr>
          <w:rFonts w:ascii="Arial" w:hAnsi="Arial" w:cs="Arial"/>
          <w:sz w:val="22"/>
          <w:szCs w:val="22"/>
        </w:rPr>
        <w:t>danego wskaźnika mogą być przedłużone</w:t>
      </w:r>
      <w:r w:rsidR="00F17972">
        <w:rPr>
          <w:rFonts w:ascii="Arial" w:hAnsi="Arial" w:cs="Arial"/>
          <w:sz w:val="22"/>
          <w:szCs w:val="22"/>
        </w:rPr>
        <w:t xml:space="preserve"> </w:t>
      </w:r>
      <w:r w:rsidR="00C76222" w:rsidRPr="00F467D9">
        <w:rPr>
          <w:rFonts w:ascii="Arial" w:hAnsi="Arial" w:cs="Arial"/>
          <w:sz w:val="22"/>
          <w:szCs w:val="22"/>
        </w:rPr>
        <w:t>w</w:t>
      </w:r>
      <w:r w:rsidR="00C76222">
        <w:rPr>
          <w:rFonts w:ascii="Arial" w:hAnsi="Arial" w:cs="Arial"/>
          <w:sz w:val="22"/>
          <w:szCs w:val="22"/>
        </w:rPr>
        <w:t> </w:t>
      </w:r>
      <w:r w:rsidRPr="00F467D9">
        <w:rPr>
          <w:rFonts w:ascii="Arial" w:hAnsi="Arial" w:cs="Arial"/>
          <w:sz w:val="22"/>
          <w:szCs w:val="22"/>
        </w:rPr>
        <w:t>drodze aneksu do Umowy. Aneks może zostać zawarty na uzasadniony wniosek Beneficjenta,</w:t>
      </w:r>
      <w:r w:rsidR="00305C56" w:rsidRPr="00F467D9">
        <w:rPr>
          <w:rFonts w:ascii="Arial" w:hAnsi="Arial" w:cs="Arial"/>
          <w:sz w:val="22"/>
          <w:szCs w:val="22"/>
        </w:rPr>
        <w:br/>
      </w:r>
      <w:r w:rsidRPr="00F467D9">
        <w:rPr>
          <w:rFonts w:ascii="Arial" w:hAnsi="Arial" w:cs="Arial"/>
          <w:sz w:val="22"/>
          <w:szCs w:val="22"/>
        </w:rPr>
        <w:t>w którym Beneficjent zobowiązany jest</w:t>
      </w:r>
      <w:r w:rsidR="00F17972">
        <w:rPr>
          <w:rFonts w:ascii="Arial" w:hAnsi="Arial" w:cs="Arial"/>
          <w:sz w:val="22"/>
          <w:szCs w:val="22"/>
        </w:rPr>
        <w:t xml:space="preserve"> </w:t>
      </w:r>
      <w:r w:rsidR="00C76222" w:rsidRPr="00F467D9">
        <w:rPr>
          <w:rFonts w:ascii="Arial" w:hAnsi="Arial" w:cs="Arial"/>
          <w:sz w:val="22"/>
          <w:szCs w:val="22"/>
        </w:rPr>
        <w:t>w</w:t>
      </w:r>
      <w:r w:rsidR="00C76222">
        <w:rPr>
          <w:rFonts w:ascii="Arial" w:hAnsi="Arial" w:cs="Arial"/>
          <w:sz w:val="22"/>
          <w:szCs w:val="22"/>
        </w:rPr>
        <w:t> </w:t>
      </w:r>
      <w:r w:rsidRPr="00F467D9">
        <w:rPr>
          <w:rFonts w:ascii="Arial" w:hAnsi="Arial" w:cs="Arial"/>
          <w:sz w:val="22"/>
          <w:szCs w:val="22"/>
        </w:rPr>
        <w:t xml:space="preserve">szczególności wyjaśnić przyczyny nieosiągnięcia wskaźnika oraz wykazać, iż osiągnięcie wskaźnika we wnioskowanym przedłużonym terminie będzie możliwe. </w:t>
      </w:r>
    </w:p>
    <w:p w14:paraId="2A88700D" w14:textId="329F0658" w:rsidR="00893279" w:rsidRPr="00F467D9" w:rsidRDefault="002677DE" w:rsidP="0003461E">
      <w:pPr>
        <w:pStyle w:val="Akapitzlist"/>
        <w:numPr>
          <w:ilvl w:val="0"/>
          <w:numId w:val="54"/>
        </w:numPr>
        <w:spacing w:before="60" w:after="60"/>
        <w:contextualSpacing w:val="0"/>
        <w:jc w:val="both"/>
        <w:rPr>
          <w:rFonts w:ascii="Arial" w:hAnsi="Arial" w:cs="Arial"/>
          <w:sz w:val="22"/>
          <w:szCs w:val="22"/>
        </w:rPr>
      </w:pPr>
      <w:r w:rsidRPr="00F467D9">
        <w:rPr>
          <w:rFonts w:ascii="Arial" w:hAnsi="Arial" w:cs="Arial"/>
          <w:sz w:val="22"/>
          <w:szCs w:val="22"/>
        </w:rPr>
        <w:t>Nieosiągnięcie przez Beneficjenta docelowych wartości wskaźników produktu</w:t>
      </w:r>
      <w:r w:rsidR="00F05CC6">
        <w:rPr>
          <w:rFonts w:ascii="Arial" w:hAnsi="Arial" w:cs="Arial"/>
          <w:sz w:val="22"/>
          <w:szCs w:val="22"/>
        </w:rPr>
        <w:br/>
      </w:r>
      <w:r w:rsidRPr="00F467D9">
        <w:rPr>
          <w:rFonts w:ascii="Arial" w:hAnsi="Arial" w:cs="Arial"/>
          <w:sz w:val="22"/>
          <w:szCs w:val="22"/>
        </w:rPr>
        <w:t>lub rezultatu,</w:t>
      </w:r>
      <w:r w:rsidR="00F17972">
        <w:rPr>
          <w:rFonts w:ascii="Arial" w:hAnsi="Arial" w:cs="Arial"/>
          <w:sz w:val="22"/>
          <w:szCs w:val="22"/>
        </w:rPr>
        <w:t xml:space="preserve"> </w:t>
      </w:r>
      <w:r w:rsidR="00C76222" w:rsidRPr="00F467D9">
        <w:rPr>
          <w:rFonts w:ascii="Arial" w:hAnsi="Arial" w:cs="Arial"/>
          <w:sz w:val="22"/>
          <w:szCs w:val="22"/>
        </w:rPr>
        <w:t>w</w:t>
      </w:r>
      <w:r w:rsidR="00C76222">
        <w:rPr>
          <w:rFonts w:ascii="Arial" w:hAnsi="Arial" w:cs="Arial"/>
          <w:sz w:val="22"/>
          <w:szCs w:val="22"/>
        </w:rPr>
        <w:t> </w:t>
      </w:r>
      <w:r w:rsidRPr="00F467D9">
        <w:rPr>
          <w:rFonts w:ascii="Arial" w:hAnsi="Arial" w:cs="Arial"/>
          <w:sz w:val="22"/>
          <w:szCs w:val="22"/>
        </w:rPr>
        <w:t>zależności od okoliczności, może stanowić nieprawidłowość przy realizacji Projektu, skutkującą korektą finansową lub pomniejszeniem wydatków,</w:t>
      </w:r>
      <w:r w:rsidR="00F17972">
        <w:rPr>
          <w:rFonts w:ascii="Arial" w:hAnsi="Arial" w:cs="Arial"/>
          <w:sz w:val="22"/>
          <w:szCs w:val="22"/>
        </w:rPr>
        <w:t xml:space="preserve"> </w:t>
      </w:r>
      <w:r w:rsidR="00C76222" w:rsidRPr="00F467D9">
        <w:rPr>
          <w:rFonts w:ascii="Arial" w:hAnsi="Arial" w:cs="Arial"/>
          <w:sz w:val="22"/>
          <w:szCs w:val="22"/>
        </w:rPr>
        <w:t>o</w:t>
      </w:r>
      <w:r w:rsidR="00C76222">
        <w:rPr>
          <w:rFonts w:ascii="Arial" w:hAnsi="Arial" w:cs="Arial"/>
          <w:sz w:val="22"/>
          <w:szCs w:val="22"/>
        </w:rPr>
        <w:t> </w:t>
      </w:r>
      <w:r w:rsidRPr="00F467D9">
        <w:rPr>
          <w:rFonts w:ascii="Arial" w:hAnsi="Arial" w:cs="Arial"/>
          <w:sz w:val="22"/>
          <w:szCs w:val="22"/>
        </w:rPr>
        <w:t>których mowa</w:t>
      </w:r>
      <w:r w:rsidR="00305C56" w:rsidRPr="00F467D9">
        <w:rPr>
          <w:rFonts w:ascii="Arial" w:hAnsi="Arial" w:cs="Arial"/>
          <w:sz w:val="22"/>
          <w:szCs w:val="22"/>
        </w:rPr>
        <w:br/>
      </w:r>
      <w:r w:rsidRPr="00F467D9">
        <w:rPr>
          <w:rFonts w:ascii="Arial" w:hAnsi="Arial" w:cs="Arial"/>
          <w:sz w:val="22"/>
          <w:szCs w:val="22"/>
        </w:rPr>
        <w:t>w art. 26 ustawy wdrożeniowej. IZ dokonuje oceny wagi</w:t>
      </w:r>
      <w:r w:rsidR="008A08FE">
        <w:rPr>
          <w:rFonts w:ascii="Arial" w:hAnsi="Arial" w:cs="Arial"/>
          <w:sz w:val="22"/>
          <w:szCs w:val="22"/>
        </w:rPr>
        <w:t>, charakteru</w:t>
      </w:r>
      <w:r w:rsidR="00F17972">
        <w:rPr>
          <w:rFonts w:ascii="Arial" w:hAnsi="Arial" w:cs="Arial"/>
          <w:sz w:val="22"/>
          <w:szCs w:val="22"/>
        </w:rPr>
        <w:t xml:space="preserve"> </w:t>
      </w:r>
      <w:r w:rsidR="00C76222" w:rsidRPr="00F467D9">
        <w:rPr>
          <w:rFonts w:ascii="Arial" w:hAnsi="Arial" w:cs="Arial"/>
          <w:sz w:val="22"/>
          <w:szCs w:val="22"/>
        </w:rPr>
        <w:t>i</w:t>
      </w:r>
      <w:r w:rsidR="00C76222">
        <w:rPr>
          <w:rFonts w:ascii="Arial" w:hAnsi="Arial" w:cs="Arial"/>
          <w:sz w:val="22"/>
          <w:szCs w:val="22"/>
        </w:rPr>
        <w:t> </w:t>
      </w:r>
      <w:r w:rsidRPr="00F467D9">
        <w:rPr>
          <w:rFonts w:ascii="Arial" w:hAnsi="Arial" w:cs="Arial"/>
          <w:sz w:val="22"/>
          <w:szCs w:val="22"/>
        </w:rPr>
        <w:t>skutków nieosiągnięcia docelowych wartości wskaźników, mając</w:t>
      </w:r>
      <w:r w:rsidR="00F17972">
        <w:rPr>
          <w:rFonts w:ascii="Arial" w:hAnsi="Arial" w:cs="Arial"/>
          <w:sz w:val="22"/>
          <w:szCs w:val="22"/>
        </w:rPr>
        <w:t xml:space="preserve"> </w:t>
      </w:r>
      <w:r w:rsidR="00C76222" w:rsidRPr="00F467D9">
        <w:rPr>
          <w:rFonts w:ascii="Arial" w:hAnsi="Arial" w:cs="Arial"/>
          <w:sz w:val="22"/>
          <w:szCs w:val="22"/>
        </w:rPr>
        <w:t>w</w:t>
      </w:r>
      <w:r w:rsidR="00C76222">
        <w:rPr>
          <w:rFonts w:ascii="Arial" w:hAnsi="Arial" w:cs="Arial"/>
          <w:sz w:val="22"/>
          <w:szCs w:val="22"/>
        </w:rPr>
        <w:t> </w:t>
      </w:r>
      <w:r w:rsidRPr="00F467D9">
        <w:rPr>
          <w:rFonts w:ascii="Arial" w:hAnsi="Arial" w:cs="Arial"/>
          <w:sz w:val="22"/>
          <w:szCs w:val="22"/>
        </w:rPr>
        <w:t>szczególności na względzie charakter danego wskaźnika, przyczyny</w:t>
      </w:r>
      <w:r w:rsidR="00F17972">
        <w:rPr>
          <w:rFonts w:ascii="Arial" w:hAnsi="Arial" w:cs="Arial"/>
          <w:sz w:val="22"/>
          <w:szCs w:val="22"/>
        </w:rPr>
        <w:t xml:space="preserve"> </w:t>
      </w:r>
      <w:r w:rsidR="00C76222" w:rsidRPr="00F467D9">
        <w:rPr>
          <w:rFonts w:ascii="Arial" w:hAnsi="Arial" w:cs="Arial"/>
          <w:sz w:val="22"/>
          <w:szCs w:val="22"/>
        </w:rPr>
        <w:t>i</w:t>
      </w:r>
      <w:r w:rsidR="00C76222">
        <w:rPr>
          <w:rFonts w:ascii="Arial" w:hAnsi="Arial" w:cs="Arial"/>
          <w:sz w:val="22"/>
          <w:szCs w:val="22"/>
        </w:rPr>
        <w:t> </w:t>
      </w:r>
      <w:r w:rsidRPr="00F467D9">
        <w:rPr>
          <w:rFonts w:ascii="Arial" w:hAnsi="Arial" w:cs="Arial"/>
          <w:sz w:val="22"/>
          <w:szCs w:val="22"/>
        </w:rPr>
        <w:t>zakres ich nieosiągnięcia, zakres osiągnięcia celu Projektu, zakres rzeczowy Projektu, którego dotyczą nieosiągnięte wskaźniki, jak również okoliczność,</w:t>
      </w:r>
      <w:r w:rsidR="00F17972">
        <w:rPr>
          <w:rFonts w:ascii="Arial" w:hAnsi="Arial" w:cs="Arial"/>
          <w:sz w:val="22"/>
          <w:szCs w:val="22"/>
        </w:rPr>
        <w:t xml:space="preserve"> </w:t>
      </w:r>
      <w:r w:rsidRPr="00F467D9">
        <w:rPr>
          <w:rFonts w:ascii="Arial" w:hAnsi="Arial" w:cs="Arial"/>
          <w:sz w:val="22"/>
          <w:szCs w:val="22"/>
        </w:rPr>
        <w:t>czy nieosiągnięcie przez Beneficjenta docelowej wartości wskaźników skutkuje brakiem</w:t>
      </w:r>
      <w:r w:rsidR="002F6032">
        <w:rPr>
          <w:rFonts w:ascii="Arial" w:hAnsi="Arial" w:cs="Arial"/>
          <w:sz w:val="22"/>
          <w:szCs w:val="22"/>
        </w:rPr>
        <w:t xml:space="preserve"> </w:t>
      </w:r>
      <w:r w:rsidRPr="00F467D9">
        <w:rPr>
          <w:rFonts w:ascii="Arial" w:hAnsi="Arial" w:cs="Arial"/>
          <w:sz w:val="22"/>
          <w:szCs w:val="22"/>
        </w:rPr>
        <w:t xml:space="preserve">lub zagrożeniem realizacji wskaźnika na poziomie Programu. </w:t>
      </w:r>
    </w:p>
    <w:p w14:paraId="4F3F7D29" w14:textId="270008FC" w:rsidR="00893279" w:rsidRPr="00F467D9" w:rsidRDefault="002677DE" w:rsidP="0003461E">
      <w:pPr>
        <w:pStyle w:val="Akapitzlist"/>
        <w:numPr>
          <w:ilvl w:val="0"/>
          <w:numId w:val="54"/>
        </w:numPr>
        <w:spacing w:before="60" w:after="60"/>
        <w:contextualSpacing w:val="0"/>
        <w:jc w:val="both"/>
        <w:rPr>
          <w:rFonts w:ascii="Arial" w:hAnsi="Arial" w:cs="Arial"/>
          <w:sz w:val="22"/>
          <w:szCs w:val="22"/>
        </w:rPr>
      </w:pPr>
      <w:r w:rsidRPr="00F467D9">
        <w:rPr>
          <w:rFonts w:ascii="Arial" w:hAnsi="Arial" w:cs="Arial"/>
          <w:sz w:val="22"/>
          <w:szCs w:val="22"/>
        </w:rPr>
        <w:t>W przypadkach nieosiągnięcia wartości docelowej wskaźnika, którego zaplanowana wartość docelowa była brana pod uwagę przy ocenie wniosku</w:t>
      </w:r>
      <w:r w:rsidR="00F17972">
        <w:rPr>
          <w:rFonts w:ascii="Arial" w:hAnsi="Arial" w:cs="Arial"/>
          <w:sz w:val="22"/>
          <w:szCs w:val="22"/>
        </w:rPr>
        <w:t xml:space="preserve"> </w:t>
      </w:r>
      <w:r w:rsidR="00C76222" w:rsidRPr="00F467D9">
        <w:rPr>
          <w:rFonts w:ascii="Arial" w:hAnsi="Arial" w:cs="Arial"/>
          <w:sz w:val="22"/>
          <w:szCs w:val="22"/>
        </w:rPr>
        <w:t>o</w:t>
      </w:r>
      <w:r w:rsidR="00C76222">
        <w:rPr>
          <w:rFonts w:ascii="Arial" w:hAnsi="Arial" w:cs="Arial"/>
          <w:sz w:val="22"/>
          <w:szCs w:val="22"/>
        </w:rPr>
        <w:t> </w:t>
      </w:r>
      <w:r w:rsidRPr="00F467D9">
        <w:rPr>
          <w:rFonts w:ascii="Arial" w:hAnsi="Arial" w:cs="Arial"/>
          <w:sz w:val="22"/>
          <w:szCs w:val="22"/>
        </w:rPr>
        <w:t>dofinansowanie Projektu, Instytucja Zarządzająca weryfikuje, czy pomimo nieosiągnięcia wartości docelowej wskaźnika Projekt spełniałby kryteria wyboru Projektu</w:t>
      </w:r>
      <w:r w:rsidR="00F17972">
        <w:rPr>
          <w:rFonts w:ascii="Arial" w:hAnsi="Arial" w:cs="Arial"/>
          <w:sz w:val="22"/>
          <w:szCs w:val="22"/>
        </w:rPr>
        <w:t xml:space="preserve"> </w:t>
      </w:r>
      <w:r w:rsidR="00C76222" w:rsidRPr="00F467D9">
        <w:rPr>
          <w:rFonts w:ascii="Arial" w:hAnsi="Arial" w:cs="Arial"/>
          <w:sz w:val="22"/>
          <w:szCs w:val="22"/>
        </w:rPr>
        <w:t>w</w:t>
      </w:r>
      <w:r w:rsidR="00C76222">
        <w:rPr>
          <w:rFonts w:ascii="Arial" w:hAnsi="Arial" w:cs="Arial"/>
          <w:sz w:val="22"/>
          <w:szCs w:val="22"/>
        </w:rPr>
        <w:t> </w:t>
      </w:r>
      <w:r w:rsidRPr="00F467D9">
        <w:rPr>
          <w:rFonts w:ascii="Arial" w:hAnsi="Arial" w:cs="Arial"/>
          <w:sz w:val="22"/>
          <w:szCs w:val="22"/>
        </w:rPr>
        <w:t xml:space="preserve">takim zakresie, </w:t>
      </w:r>
      <w:r w:rsidRPr="00F467D9">
        <w:rPr>
          <w:rFonts w:ascii="Arial" w:hAnsi="Arial" w:cs="Arial"/>
          <w:sz w:val="22"/>
          <w:szCs w:val="22"/>
        </w:rPr>
        <w:br/>
        <w:t>iż otrzymałby dofinansowanie.</w:t>
      </w:r>
      <w:r w:rsidR="00F17972">
        <w:rPr>
          <w:rFonts w:ascii="Arial" w:hAnsi="Arial" w:cs="Arial"/>
          <w:sz w:val="22"/>
          <w:szCs w:val="22"/>
        </w:rPr>
        <w:t xml:space="preserve"> </w:t>
      </w:r>
      <w:r w:rsidR="00C76222" w:rsidRPr="00F467D9">
        <w:rPr>
          <w:rFonts w:ascii="Arial" w:hAnsi="Arial" w:cs="Arial"/>
          <w:sz w:val="22"/>
          <w:szCs w:val="22"/>
        </w:rPr>
        <w:t>W</w:t>
      </w:r>
      <w:r w:rsidR="00C76222">
        <w:rPr>
          <w:rFonts w:ascii="Arial" w:hAnsi="Arial" w:cs="Arial"/>
          <w:sz w:val="22"/>
          <w:szCs w:val="22"/>
        </w:rPr>
        <w:t> </w:t>
      </w:r>
      <w:r w:rsidRPr="00F467D9">
        <w:rPr>
          <w:rFonts w:ascii="Arial" w:hAnsi="Arial" w:cs="Arial"/>
          <w:sz w:val="22"/>
          <w:szCs w:val="22"/>
        </w:rPr>
        <w:t>przypadku, gdyby nieosiągnięcie wartości docelowej wskaźnika wpływało na spełnianie kryteriów wyboru Projektu</w:t>
      </w:r>
      <w:r w:rsidR="00F17972">
        <w:rPr>
          <w:rFonts w:ascii="Arial" w:hAnsi="Arial" w:cs="Arial"/>
          <w:sz w:val="22"/>
          <w:szCs w:val="22"/>
        </w:rPr>
        <w:t xml:space="preserve"> </w:t>
      </w:r>
      <w:r w:rsidR="00C76222" w:rsidRPr="00F467D9">
        <w:rPr>
          <w:rFonts w:ascii="Arial" w:hAnsi="Arial" w:cs="Arial"/>
          <w:sz w:val="22"/>
          <w:szCs w:val="22"/>
        </w:rPr>
        <w:t>w</w:t>
      </w:r>
      <w:r w:rsidR="00C76222">
        <w:rPr>
          <w:rFonts w:ascii="Arial" w:hAnsi="Arial" w:cs="Arial"/>
          <w:sz w:val="22"/>
          <w:szCs w:val="22"/>
        </w:rPr>
        <w:t> </w:t>
      </w:r>
      <w:r w:rsidRPr="00F467D9">
        <w:rPr>
          <w:rFonts w:ascii="Arial" w:hAnsi="Arial" w:cs="Arial"/>
          <w:sz w:val="22"/>
          <w:szCs w:val="22"/>
        </w:rPr>
        <w:t>sposób, który skutkowałby negatywną oceną Projektu, przy braku podstaw do wprowadzenia zmian</w:t>
      </w:r>
      <w:r w:rsidR="00F17972">
        <w:rPr>
          <w:rFonts w:ascii="Arial" w:hAnsi="Arial" w:cs="Arial"/>
          <w:sz w:val="22"/>
          <w:szCs w:val="22"/>
        </w:rPr>
        <w:t xml:space="preserve"> </w:t>
      </w:r>
      <w:r w:rsidR="00C76222" w:rsidRPr="00F467D9">
        <w:rPr>
          <w:rFonts w:ascii="Arial" w:hAnsi="Arial" w:cs="Arial"/>
          <w:sz w:val="22"/>
          <w:szCs w:val="22"/>
        </w:rPr>
        <w:t>w</w:t>
      </w:r>
      <w:r w:rsidR="00C76222">
        <w:rPr>
          <w:rFonts w:ascii="Arial" w:hAnsi="Arial" w:cs="Arial"/>
          <w:sz w:val="22"/>
          <w:szCs w:val="22"/>
        </w:rPr>
        <w:t> </w:t>
      </w:r>
      <w:r w:rsidRPr="00F467D9">
        <w:rPr>
          <w:rFonts w:ascii="Arial" w:hAnsi="Arial" w:cs="Arial"/>
          <w:sz w:val="22"/>
          <w:szCs w:val="22"/>
        </w:rPr>
        <w:t>Projekcie, wszystkie wydatki</w:t>
      </w:r>
      <w:r w:rsidR="00F17972">
        <w:rPr>
          <w:rFonts w:ascii="Arial" w:hAnsi="Arial" w:cs="Arial"/>
          <w:sz w:val="22"/>
          <w:szCs w:val="22"/>
        </w:rPr>
        <w:t xml:space="preserve"> </w:t>
      </w:r>
      <w:r w:rsidR="00C76222" w:rsidRPr="00F467D9">
        <w:rPr>
          <w:rFonts w:ascii="Arial" w:hAnsi="Arial" w:cs="Arial"/>
          <w:sz w:val="22"/>
          <w:szCs w:val="22"/>
        </w:rPr>
        <w:t>i</w:t>
      </w:r>
      <w:r w:rsidR="00C76222">
        <w:rPr>
          <w:rFonts w:ascii="Arial" w:hAnsi="Arial" w:cs="Arial"/>
          <w:sz w:val="22"/>
          <w:szCs w:val="22"/>
        </w:rPr>
        <w:t> </w:t>
      </w:r>
      <w:r w:rsidRPr="00F467D9">
        <w:rPr>
          <w:rFonts w:ascii="Arial" w:hAnsi="Arial" w:cs="Arial"/>
          <w:sz w:val="22"/>
          <w:szCs w:val="22"/>
        </w:rPr>
        <w:t>koszty</w:t>
      </w:r>
      <w:r w:rsidR="00F17972">
        <w:rPr>
          <w:rFonts w:ascii="Arial" w:hAnsi="Arial" w:cs="Arial"/>
          <w:sz w:val="22"/>
          <w:szCs w:val="22"/>
        </w:rPr>
        <w:t xml:space="preserve"> </w:t>
      </w:r>
      <w:r w:rsidR="00C76222" w:rsidRPr="00F467D9">
        <w:rPr>
          <w:rFonts w:ascii="Arial" w:hAnsi="Arial" w:cs="Arial"/>
          <w:sz w:val="22"/>
          <w:szCs w:val="22"/>
        </w:rPr>
        <w:t>w</w:t>
      </w:r>
      <w:r w:rsidR="00C76222">
        <w:rPr>
          <w:rFonts w:ascii="Arial" w:hAnsi="Arial" w:cs="Arial"/>
          <w:sz w:val="22"/>
          <w:szCs w:val="22"/>
        </w:rPr>
        <w:t> </w:t>
      </w:r>
      <w:r w:rsidRPr="00F467D9">
        <w:rPr>
          <w:rFonts w:ascii="Arial" w:hAnsi="Arial" w:cs="Arial"/>
          <w:sz w:val="22"/>
          <w:szCs w:val="22"/>
        </w:rPr>
        <w:t xml:space="preserve">Projekcie uznaje się za wydatki niekwalifikowalne. </w:t>
      </w:r>
    </w:p>
    <w:p w14:paraId="51B170F3" w14:textId="1274F3B2" w:rsidR="00893279" w:rsidRPr="00F467D9" w:rsidRDefault="00893279" w:rsidP="00E771A7">
      <w:pPr>
        <w:spacing w:before="60" w:after="60"/>
        <w:ind w:left="340"/>
        <w:jc w:val="both"/>
        <w:rPr>
          <w:rFonts w:ascii="Arial" w:hAnsi="Arial" w:cs="Arial"/>
          <w:shd w:val="clear" w:color="auto" w:fill="FFFF00"/>
        </w:rPr>
      </w:pPr>
    </w:p>
    <w:p w14:paraId="1F46F910" w14:textId="2BB5AC3D" w:rsidR="00893279" w:rsidRPr="00F467D9" w:rsidRDefault="002677DE" w:rsidP="00E771A7">
      <w:pPr>
        <w:spacing w:before="240" w:after="240"/>
        <w:jc w:val="center"/>
        <w:rPr>
          <w:rFonts w:ascii="Arial" w:hAnsi="Arial" w:cs="Arial"/>
        </w:rPr>
      </w:pPr>
      <w:r w:rsidRPr="00F467D9">
        <w:rPr>
          <w:rFonts w:ascii="Arial" w:hAnsi="Arial" w:cs="Arial"/>
          <w:bCs/>
        </w:rPr>
        <w:lastRenderedPageBreak/>
        <w:t>§ 14.</w:t>
      </w:r>
    </w:p>
    <w:p w14:paraId="00CDAC0A" w14:textId="7F39B008" w:rsidR="00893279" w:rsidRPr="0014359C" w:rsidRDefault="002677DE">
      <w:pPr>
        <w:numPr>
          <w:ilvl w:val="0"/>
          <w:numId w:val="28"/>
        </w:numPr>
        <w:spacing w:before="60" w:after="60"/>
        <w:ind w:left="426" w:hanging="426"/>
        <w:jc w:val="both"/>
        <w:rPr>
          <w:rFonts w:ascii="Arial" w:hAnsi="Arial" w:cs="Arial"/>
        </w:rPr>
      </w:pPr>
      <w:r w:rsidRPr="0014359C">
        <w:rPr>
          <w:rFonts w:ascii="Arial" w:hAnsi="Arial" w:cs="Arial"/>
        </w:rPr>
        <w:t>Beneficjent jest zobowiązany</w:t>
      </w:r>
      <w:r w:rsidR="00C76222" w:rsidRPr="0014359C">
        <w:rPr>
          <w:rFonts w:ascii="Arial" w:hAnsi="Arial" w:cs="Arial"/>
        </w:rPr>
        <w:t xml:space="preserve"> </w:t>
      </w:r>
      <w:r w:rsidRPr="0014359C">
        <w:rPr>
          <w:rFonts w:ascii="Arial" w:hAnsi="Arial" w:cs="Arial"/>
        </w:rPr>
        <w:t>poddać się kontroli</w:t>
      </w:r>
      <w:r w:rsidR="00F17972" w:rsidRPr="0014359C">
        <w:rPr>
          <w:rFonts w:ascii="Arial" w:hAnsi="Arial" w:cs="Arial"/>
        </w:rPr>
        <w:t xml:space="preserve"> </w:t>
      </w:r>
      <w:r w:rsidR="00C76222" w:rsidRPr="0014359C">
        <w:rPr>
          <w:rFonts w:ascii="Arial" w:hAnsi="Arial" w:cs="Arial"/>
        </w:rPr>
        <w:t>i </w:t>
      </w:r>
      <w:r w:rsidRPr="0014359C">
        <w:rPr>
          <w:rFonts w:ascii="Arial" w:hAnsi="Arial" w:cs="Arial"/>
        </w:rPr>
        <w:t>audytowi</w:t>
      </w:r>
      <w:r w:rsidR="00F17972" w:rsidRPr="0014359C">
        <w:rPr>
          <w:rFonts w:ascii="Arial" w:hAnsi="Arial" w:cs="Arial"/>
        </w:rPr>
        <w:t xml:space="preserve"> </w:t>
      </w:r>
      <w:r w:rsidR="00C76222" w:rsidRPr="0014359C">
        <w:rPr>
          <w:rFonts w:ascii="Arial" w:hAnsi="Arial" w:cs="Arial"/>
        </w:rPr>
        <w:t>w </w:t>
      </w:r>
      <w:r w:rsidRPr="0014359C">
        <w:rPr>
          <w:rFonts w:ascii="Arial" w:hAnsi="Arial" w:cs="Arial"/>
        </w:rPr>
        <w:t>zakresie prawidłowości realizacji Projektu, przeprowadzonych przez Instytucję Zarządzającą lub inne uprawnione podmioty,</w:t>
      </w:r>
      <w:r w:rsidR="00F17972" w:rsidRPr="0014359C">
        <w:rPr>
          <w:rFonts w:ascii="Arial" w:hAnsi="Arial" w:cs="Arial"/>
        </w:rPr>
        <w:t xml:space="preserve"> </w:t>
      </w:r>
      <w:r w:rsidR="00C76222" w:rsidRPr="0014359C">
        <w:rPr>
          <w:rFonts w:ascii="Arial" w:hAnsi="Arial" w:cs="Arial"/>
        </w:rPr>
        <w:t>w </w:t>
      </w:r>
      <w:r w:rsidRPr="0014359C">
        <w:rPr>
          <w:rFonts w:ascii="Arial" w:hAnsi="Arial" w:cs="Arial"/>
        </w:rPr>
        <w:t>tym podmioty wykonujące czynności kontrolne</w:t>
      </w:r>
      <w:r w:rsidR="00F17972" w:rsidRPr="0014359C">
        <w:rPr>
          <w:rFonts w:ascii="Arial" w:hAnsi="Arial" w:cs="Arial"/>
        </w:rPr>
        <w:t xml:space="preserve"> </w:t>
      </w:r>
      <w:r w:rsidR="00C76222" w:rsidRPr="0014359C">
        <w:rPr>
          <w:rFonts w:ascii="Arial" w:hAnsi="Arial" w:cs="Arial"/>
        </w:rPr>
        <w:t>w </w:t>
      </w:r>
      <w:r w:rsidRPr="0014359C">
        <w:rPr>
          <w:rFonts w:ascii="Arial" w:hAnsi="Arial" w:cs="Arial"/>
        </w:rPr>
        <w:t>imieniu Instytucji Zarządzającej.</w:t>
      </w:r>
    </w:p>
    <w:p w14:paraId="6D4DAB36" w14:textId="0F28EE1A" w:rsidR="00893279" w:rsidRPr="0014359C" w:rsidRDefault="002677DE">
      <w:pPr>
        <w:numPr>
          <w:ilvl w:val="0"/>
          <w:numId w:val="28"/>
        </w:numPr>
        <w:spacing w:before="60" w:after="60"/>
        <w:ind w:left="426" w:hanging="426"/>
        <w:jc w:val="both"/>
        <w:rPr>
          <w:rFonts w:ascii="Arial" w:hAnsi="Arial" w:cs="Arial"/>
        </w:rPr>
      </w:pPr>
      <w:r w:rsidRPr="0014359C">
        <w:rPr>
          <w:rFonts w:ascii="Arial" w:hAnsi="Arial" w:cs="Arial"/>
        </w:rPr>
        <w:t>Kontrole</w:t>
      </w:r>
      <w:r w:rsidR="00F17972" w:rsidRPr="0014359C">
        <w:rPr>
          <w:rFonts w:ascii="Arial" w:hAnsi="Arial" w:cs="Arial"/>
        </w:rPr>
        <w:t xml:space="preserve"> </w:t>
      </w:r>
      <w:r w:rsidR="00C76222" w:rsidRPr="0014359C">
        <w:rPr>
          <w:rFonts w:ascii="Arial" w:hAnsi="Arial" w:cs="Arial"/>
        </w:rPr>
        <w:t>i </w:t>
      </w:r>
      <w:r w:rsidRPr="0014359C">
        <w:rPr>
          <w:rFonts w:ascii="Arial" w:hAnsi="Arial" w:cs="Arial"/>
        </w:rPr>
        <w:t>audyty przeprowadza się</w:t>
      </w:r>
      <w:r w:rsidR="00F17972" w:rsidRPr="0014359C">
        <w:rPr>
          <w:rFonts w:ascii="Arial" w:hAnsi="Arial" w:cs="Arial"/>
        </w:rPr>
        <w:t xml:space="preserve"> </w:t>
      </w:r>
      <w:r w:rsidR="00C76222" w:rsidRPr="0014359C">
        <w:rPr>
          <w:rFonts w:ascii="Arial" w:hAnsi="Arial" w:cs="Arial"/>
        </w:rPr>
        <w:t>w </w:t>
      </w:r>
      <w:r w:rsidRPr="0014359C">
        <w:rPr>
          <w:rFonts w:ascii="Arial" w:hAnsi="Arial" w:cs="Arial"/>
        </w:rPr>
        <w:t>siedzibie kontrolującego na podstawie dostarczonych dokumentów,</w:t>
      </w:r>
      <w:r w:rsidR="00F17972" w:rsidRPr="0014359C">
        <w:rPr>
          <w:rFonts w:ascii="Arial" w:hAnsi="Arial" w:cs="Arial"/>
        </w:rPr>
        <w:t xml:space="preserve"> </w:t>
      </w:r>
      <w:r w:rsidR="00C76222" w:rsidRPr="0014359C">
        <w:rPr>
          <w:rFonts w:ascii="Arial" w:hAnsi="Arial" w:cs="Arial"/>
        </w:rPr>
        <w:t>w </w:t>
      </w:r>
      <w:r w:rsidRPr="0014359C">
        <w:rPr>
          <w:rFonts w:ascii="Arial" w:hAnsi="Arial" w:cs="Arial"/>
        </w:rPr>
        <w:t>każdym miejscu związanym</w:t>
      </w:r>
      <w:r w:rsidR="00F17972" w:rsidRPr="0014359C">
        <w:rPr>
          <w:rFonts w:ascii="Arial" w:hAnsi="Arial" w:cs="Arial"/>
        </w:rPr>
        <w:t xml:space="preserve"> </w:t>
      </w:r>
      <w:r w:rsidR="00C76222" w:rsidRPr="0014359C">
        <w:rPr>
          <w:rFonts w:ascii="Arial" w:hAnsi="Arial" w:cs="Arial"/>
        </w:rPr>
        <w:t>z </w:t>
      </w:r>
      <w:r w:rsidRPr="0014359C">
        <w:rPr>
          <w:rFonts w:ascii="Arial" w:hAnsi="Arial" w:cs="Arial"/>
        </w:rPr>
        <w:t>realizacją Projektu</w:t>
      </w:r>
      <w:r w:rsidR="000370C3" w:rsidRPr="0014359C">
        <w:rPr>
          <w:rFonts w:ascii="Arial" w:hAnsi="Arial" w:cs="Arial"/>
        </w:rPr>
        <w:br/>
      </w:r>
      <w:r w:rsidRPr="0014359C">
        <w:rPr>
          <w:rFonts w:ascii="Arial" w:hAnsi="Arial" w:cs="Arial"/>
        </w:rPr>
        <w:t>lub</w:t>
      </w:r>
      <w:r w:rsidR="00F17972" w:rsidRPr="0014359C">
        <w:rPr>
          <w:rFonts w:ascii="Arial" w:hAnsi="Arial" w:cs="Arial"/>
        </w:rPr>
        <w:t xml:space="preserve"> </w:t>
      </w:r>
      <w:r w:rsidR="00C76222" w:rsidRPr="0014359C">
        <w:rPr>
          <w:rFonts w:ascii="Arial" w:hAnsi="Arial" w:cs="Arial"/>
        </w:rPr>
        <w:t>w </w:t>
      </w:r>
      <w:r w:rsidRPr="0014359C">
        <w:rPr>
          <w:rFonts w:ascii="Arial" w:hAnsi="Arial" w:cs="Arial"/>
        </w:rPr>
        <w:t>siedzibie podmiotu kontrolowanego. Beneficjent zobowiązuje się poddać kontroli</w:t>
      </w:r>
      <w:r w:rsidR="000370C3" w:rsidRPr="0014359C">
        <w:rPr>
          <w:rFonts w:ascii="Arial" w:hAnsi="Arial" w:cs="Arial"/>
        </w:rPr>
        <w:br/>
      </w:r>
      <w:r w:rsidRPr="0014359C">
        <w:rPr>
          <w:rFonts w:ascii="Arial" w:hAnsi="Arial" w:cs="Arial"/>
        </w:rPr>
        <w:t>i audytowi począwszy od dnia zawarcia</w:t>
      </w:r>
      <w:r w:rsidR="00F17972" w:rsidRPr="0014359C">
        <w:rPr>
          <w:rFonts w:ascii="Arial" w:hAnsi="Arial" w:cs="Arial"/>
        </w:rPr>
        <w:t xml:space="preserve"> </w:t>
      </w:r>
      <w:r w:rsidRPr="0014359C">
        <w:rPr>
          <w:rFonts w:ascii="Arial" w:hAnsi="Arial" w:cs="Arial"/>
        </w:rPr>
        <w:t>Umowy, do upływu terminu 10-letniego liczonego od końca roku kalendarzowego,</w:t>
      </w:r>
      <w:r w:rsidR="00F17972" w:rsidRPr="0014359C">
        <w:rPr>
          <w:rFonts w:ascii="Arial" w:hAnsi="Arial" w:cs="Arial"/>
        </w:rPr>
        <w:t xml:space="preserve"> </w:t>
      </w:r>
      <w:r w:rsidR="00C76222" w:rsidRPr="0014359C">
        <w:rPr>
          <w:rFonts w:ascii="Arial" w:hAnsi="Arial" w:cs="Arial"/>
        </w:rPr>
        <w:t>w </w:t>
      </w:r>
      <w:r w:rsidRPr="0014359C">
        <w:rPr>
          <w:rFonts w:ascii="Arial" w:hAnsi="Arial" w:cs="Arial"/>
        </w:rPr>
        <w:t>którym upływa termin,</w:t>
      </w:r>
      <w:r w:rsidR="00F17972" w:rsidRPr="0014359C">
        <w:rPr>
          <w:rFonts w:ascii="Arial" w:hAnsi="Arial" w:cs="Arial"/>
        </w:rPr>
        <w:t xml:space="preserve"> </w:t>
      </w:r>
      <w:r w:rsidR="00C76222" w:rsidRPr="0014359C">
        <w:rPr>
          <w:rFonts w:ascii="Arial" w:hAnsi="Arial" w:cs="Arial"/>
        </w:rPr>
        <w:t>o </w:t>
      </w:r>
      <w:r w:rsidRPr="0014359C">
        <w:rPr>
          <w:rFonts w:ascii="Arial" w:hAnsi="Arial" w:cs="Arial"/>
        </w:rPr>
        <w:t>którym mowa</w:t>
      </w:r>
      <w:r w:rsidR="00F17972" w:rsidRPr="0014359C">
        <w:rPr>
          <w:rFonts w:ascii="Arial" w:hAnsi="Arial" w:cs="Arial"/>
        </w:rPr>
        <w:t xml:space="preserve"> </w:t>
      </w:r>
      <w:r w:rsidR="00C76222" w:rsidRPr="0014359C">
        <w:rPr>
          <w:rFonts w:ascii="Arial" w:hAnsi="Arial" w:cs="Arial"/>
        </w:rPr>
        <w:t>w </w:t>
      </w:r>
      <w:r w:rsidRPr="0014359C">
        <w:rPr>
          <w:rFonts w:ascii="Arial" w:hAnsi="Arial" w:cs="Arial"/>
        </w:rPr>
        <w:t>§ 3 ust. 1 pkt 3 Umowy.</w:t>
      </w:r>
      <w:r w:rsidR="00F17972" w:rsidRPr="0014359C">
        <w:rPr>
          <w:rFonts w:ascii="Arial" w:hAnsi="Arial" w:cs="Arial"/>
        </w:rPr>
        <w:t xml:space="preserve"> </w:t>
      </w:r>
      <w:r w:rsidR="00C76222" w:rsidRPr="0014359C">
        <w:rPr>
          <w:rFonts w:ascii="Arial" w:hAnsi="Arial" w:cs="Arial"/>
        </w:rPr>
        <w:t>W </w:t>
      </w:r>
      <w:r w:rsidRPr="0014359C">
        <w:rPr>
          <w:rFonts w:ascii="Arial" w:hAnsi="Arial" w:cs="Arial"/>
        </w:rPr>
        <w:t>przypadku, gdy okres przechowywania dokumentacji, ustalony zgodnie</w:t>
      </w:r>
      <w:r w:rsidR="00F17972" w:rsidRPr="0014359C">
        <w:rPr>
          <w:rFonts w:ascii="Arial" w:hAnsi="Arial" w:cs="Arial"/>
        </w:rPr>
        <w:t xml:space="preserve"> </w:t>
      </w:r>
      <w:r w:rsidR="00C76222" w:rsidRPr="0014359C">
        <w:rPr>
          <w:rFonts w:ascii="Arial" w:hAnsi="Arial" w:cs="Arial"/>
        </w:rPr>
        <w:t>z </w:t>
      </w:r>
      <w:r w:rsidRPr="0014359C">
        <w:rPr>
          <w:rFonts w:ascii="Arial" w:hAnsi="Arial" w:cs="Arial"/>
        </w:rPr>
        <w:t>§ 16, wykracza poza termin określony</w:t>
      </w:r>
      <w:r w:rsidR="00F17972" w:rsidRPr="0014359C">
        <w:rPr>
          <w:rFonts w:ascii="Arial" w:hAnsi="Arial" w:cs="Arial"/>
        </w:rPr>
        <w:t xml:space="preserve"> </w:t>
      </w:r>
      <w:r w:rsidR="00C76222" w:rsidRPr="0014359C">
        <w:rPr>
          <w:rFonts w:ascii="Arial" w:hAnsi="Arial" w:cs="Arial"/>
        </w:rPr>
        <w:t>w </w:t>
      </w:r>
      <w:r w:rsidRPr="0014359C">
        <w:rPr>
          <w:rFonts w:ascii="Arial" w:hAnsi="Arial" w:cs="Arial"/>
        </w:rPr>
        <w:t>zdaniu poprzedzającym, termin</w:t>
      </w:r>
      <w:r w:rsidR="00F17972" w:rsidRPr="0014359C">
        <w:rPr>
          <w:rFonts w:ascii="Arial" w:hAnsi="Arial" w:cs="Arial"/>
        </w:rPr>
        <w:t xml:space="preserve"> </w:t>
      </w:r>
      <w:r w:rsidRPr="0014359C">
        <w:rPr>
          <w:rFonts w:ascii="Arial" w:hAnsi="Arial" w:cs="Arial"/>
        </w:rPr>
        <w:t>ten upływa wraz</w:t>
      </w:r>
      <w:r w:rsidR="00F17972" w:rsidRPr="0014359C">
        <w:rPr>
          <w:rFonts w:ascii="Arial" w:hAnsi="Arial" w:cs="Arial"/>
        </w:rPr>
        <w:t xml:space="preserve"> </w:t>
      </w:r>
      <w:r w:rsidR="00C76222" w:rsidRPr="0014359C">
        <w:rPr>
          <w:rFonts w:ascii="Arial" w:hAnsi="Arial" w:cs="Arial"/>
        </w:rPr>
        <w:t>z </w:t>
      </w:r>
      <w:r w:rsidRPr="0014359C">
        <w:rPr>
          <w:rFonts w:ascii="Arial" w:hAnsi="Arial" w:cs="Arial"/>
        </w:rPr>
        <w:t xml:space="preserve">upływem okresu przechowywania dokumentacji. </w:t>
      </w:r>
    </w:p>
    <w:p w14:paraId="57AE1D92" w14:textId="2B846C55" w:rsidR="00893279" w:rsidRPr="0014359C" w:rsidRDefault="002677DE">
      <w:pPr>
        <w:numPr>
          <w:ilvl w:val="0"/>
          <w:numId w:val="28"/>
        </w:numPr>
        <w:spacing w:before="60" w:after="60"/>
        <w:ind w:left="426" w:hanging="426"/>
        <w:rPr>
          <w:rFonts w:ascii="Arial" w:hAnsi="Arial" w:cs="Arial"/>
        </w:rPr>
      </w:pPr>
      <w:r w:rsidRPr="0014359C">
        <w:rPr>
          <w:rFonts w:ascii="Arial" w:hAnsi="Arial" w:cs="Arial"/>
        </w:rPr>
        <w:t>Beneficjent</w:t>
      </w:r>
      <w:r w:rsidR="00F17972" w:rsidRPr="0014359C">
        <w:rPr>
          <w:rFonts w:ascii="Arial" w:hAnsi="Arial" w:cs="Arial"/>
        </w:rPr>
        <w:t xml:space="preserve"> </w:t>
      </w:r>
      <w:r w:rsidR="00C76222" w:rsidRPr="0014359C">
        <w:rPr>
          <w:rFonts w:ascii="Arial" w:hAnsi="Arial" w:cs="Arial"/>
        </w:rPr>
        <w:t>w </w:t>
      </w:r>
      <w:r w:rsidRPr="0014359C">
        <w:rPr>
          <w:rFonts w:ascii="Arial" w:hAnsi="Arial" w:cs="Arial"/>
        </w:rPr>
        <w:t>związku</w:t>
      </w:r>
      <w:r w:rsidR="00F17972" w:rsidRPr="0014359C">
        <w:rPr>
          <w:rFonts w:ascii="Arial" w:hAnsi="Arial" w:cs="Arial"/>
        </w:rPr>
        <w:t xml:space="preserve"> </w:t>
      </w:r>
      <w:r w:rsidR="00C76222" w:rsidRPr="0014359C">
        <w:rPr>
          <w:rFonts w:ascii="Arial" w:hAnsi="Arial" w:cs="Arial"/>
        </w:rPr>
        <w:t>z </w:t>
      </w:r>
      <w:r w:rsidRPr="0014359C">
        <w:rPr>
          <w:rFonts w:ascii="Arial" w:hAnsi="Arial" w:cs="Arial"/>
        </w:rPr>
        <w:t>kontrolą lub audytem zobowiązuje się</w:t>
      </w:r>
      <w:r w:rsidR="00F17972" w:rsidRPr="0014359C">
        <w:rPr>
          <w:rFonts w:ascii="Arial" w:hAnsi="Arial" w:cs="Arial"/>
        </w:rPr>
        <w:t xml:space="preserve"> </w:t>
      </w:r>
      <w:r w:rsidR="00C76222" w:rsidRPr="0014359C">
        <w:rPr>
          <w:rFonts w:ascii="Arial" w:hAnsi="Arial" w:cs="Arial"/>
        </w:rPr>
        <w:t>w </w:t>
      </w:r>
      <w:r w:rsidRPr="0014359C">
        <w:rPr>
          <w:rFonts w:ascii="Arial" w:hAnsi="Arial" w:cs="Arial"/>
        </w:rPr>
        <w:t xml:space="preserve">szczególności: </w:t>
      </w:r>
    </w:p>
    <w:p w14:paraId="4DB13F15" w14:textId="7BAD36BC" w:rsidR="00893279" w:rsidRPr="0003461E" w:rsidRDefault="002677DE" w:rsidP="0003461E">
      <w:pPr>
        <w:pStyle w:val="Akapitzlist"/>
        <w:numPr>
          <w:ilvl w:val="3"/>
          <w:numId w:val="55"/>
        </w:numPr>
        <w:spacing w:before="60" w:after="60"/>
        <w:jc w:val="both"/>
        <w:rPr>
          <w:rFonts w:ascii="Arial" w:hAnsi="Arial" w:cs="Arial"/>
          <w:sz w:val="22"/>
          <w:szCs w:val="22"/>
        </w:rPr>
      </w:pPr>
      <w:r w:rsidRPr="0003461E">
        <w:rPr>
          <w:rFonts w:ascii="Arial" w:hAnsi="Arial" w:cs="Arial"/>
          <w:sz w:val="22"/>
          <w:szCs w:val="22"/>
        </w:rPr>
        <w:t>zapewnić podmiotom,</w:t>
      </w:r>
      <w:r w:rsidR="00F17972" w:rsidRPr="0003461E">
        <w:rPr>
          <w:rFonts w:ascii="Arial" w:hAnsi="Arial" w:cs="Arial"/>
          <w:sz w:val="22"/>
          <w:szCs w:val="22"/>
        </w:rPr>
        <w:t xml:space="preserve"> </w:t>
      </w:r>
      <w:r w:rsidR="00C76222" w:rsidRPr="0003461E">
        <w:rPr>
          <w:rFonts w:ascii="Arial" w:hAnsi="Arial" w:cs="Arial"/>
          <w:sz w:val="22"/>
          <w:szCs w:val="22"/>
        </w:rPr>
        <w:t>o </w:t>
      </w:r>
      <w:r w:rsidRPr="0003461E">
        <w:rPr>
          <w:rFonts w:ascii="Arial" w:hAnsi="Arial" w:cs="Arial"/>
          <w:sz w:val="22"/>
          <w:szCs w:val="22"/>
        </w:rPr>
        <w:t>których mowa</w:t>
      </w:r>
      <w:r w:rsidR="00F17972" w:rsidRPr="0003461E">
        <w:rPr>
          <w:rFonts w:ascii="Arial" w:hAnsi="Arial" w:cs="Arial"/>
          <w:sz w:val="22"/>
          <w:szCs w:val="22"/>
        </w:rPr>
        <w:t xml:space="preserve"> </w:t>
      </w:r>
      <w:r w:rsidR="00C76222" w:rsidRPr="0003461E">
        <w:rPr>
          <w:rFonts w:ascii="Arial" w:hAnsi="Arial" w:cs="Arial"/>
          <w:sz w:val="22"/>
          <w:szCs w:val="22"/>
        </w:rPr>
        <w:t>w </w:t>
      </w:r>
      <w:r w:rsidRPr="0003461E">
        <w:rPr>
          <w:rFonts w:ascii="Arial" w:hAnsi="Arial" w:cs="Arial"/>
          <w:sz w:val="22"/>
          <w:szCs w:val="22"/>
        </w:rPr>
        <w:t>ust. 1, pełen dostęp do wszystkich dokumentów związanych bezpośrednio</w:t>
      </w:r>
      <w:r w:rsidR="00F17972" w:rsidRPr="0003461E">
        <w:rPr>
          <w:rFonts w:ascii="Arial" w:hAnsi="Arial" w:cs="Arial"/>
          <w:sz w:val="22"/>
          <w:szCs w:val="22"/>
        </w:rPr>
        <w:t xml:space="preserve"> </w:t>
      </w:r>
      <w:r w:rsidR="00C76222" w:rsidRPr="0003461E">
        <w:rPr>
          <w:rFonts w:ascii="Arial" w:hAnsi="Arial" w:cs="Arial"/>
          <w:sz w:val="22"/>
          <w:szCs w:val="22"/>
        </w:rPr>
        <w:t>z </w:t>
      </w:r>
      <w:r w:rsidRPr="0003461E">
        <w:rPr>
          <w:rFonts w:ascii="Arial" w:hAnsi="Arial" w:cs="Arial"/>
          <w:sz w:val="22"/>
          <w:szCs w:val="22"/>
        </w:rPr>
        <w:t>realizacją Projektu,</w:t>
      </w:r>
      <w:r w:rsidR="00F17972" w:rsidRPr="0003461E">
        <w:rPr>
          <w:rFonts w:ascii="Arial" w:hAnsi="Arial" w:cs="Arial"/>
          <w:sz w:val="22"/>
          <w:szCs w:val="22"/>
        </w:rPr>
        <w:t xml:space="preserve"> </w:t>
      </w:r>
      <w:r w:rsidR="00C76222" w:rsidRPr="0003461E">
        <w:rPr>
          <w:rFonts w:ascii="Arial" w:hAnsi="Arial" w:cs="Arial"/>
          <w:sz w:val="22"/>
          <w:szCs w:val="22"/>
        </w:rPr>
        <w:t>w </w:t>
      </w:r>
      <w:r w:rsidRPr="0003461E">
        <w:rPr>
          <w:rFonts w:ascii="Arial" w:hAnsi="Arial" w:cs="Arial"/>
          <w:sz w:val="22"/>
          <w:szCs w:val="22"/>
        </w:rPr>
        <w:t>tym możliwość tworzenia ich uwierzytelnionych kopii</w:t>
      </w:r>
      <w:r w:rsidR="00F17972" w:rsidRPr="0003461E">
        <w:rPr>
          <w:rFonts w:ascii="Arial" w:hAnsi="Arial" w:cs="Arial"/>
          <w:sz w:val="22"/>
          <w:szCs w:val="22"/>
        </w:rPr>
        <w:t xml:space="preserve"> </w:t>
      </w:r>
      <w:r w:rsidR="00C76222" w:rsidRPr="0003461E">
        <w:rPr>
          <w:rFonts w:ascii="Arial" w:hAnsi="Arial" w:cs="Arial"/>
          <w:sz w:val="22"/>
          <w:szCs w:val="22"/>
        </w:rPr>
        <w:t>i </w:t>
      </w:r>
      <w:r w:rsidRPr="0003461E">
        <w:rPr>
          <w:rFonts w:ascii="Arial" w:hAnsi="Arial" w:cs="Arial"/>
          <w:sz w:val="22"/>
          <w:szCs w:val="22"/>
        </w:rPr>
        <w:t>odpisów, jak również – jeżeli jest to konieczne do stwierdzenia kwalifikowalności wydatków</w:t>
      </w:r>
      <w:r w:rsidR="00F17972" w:rsidRPr="0003461E">
        <w:rPr>
          <w:rFonts w:ascii="Arial" w:hAnsi="Arial" w:cs="Arial"/>
          <w:sz w:val="22"/>
          <w:szCs w:val="22"/>
        </w:rPr>
        <w:t xml:space="preserve"> </w:t>
      </w:r>
      <w:r w:rsidR="00C76222" w:rsidRPr="0003461E">
        <w:rPr>
          <w:rFonts w:ascii="Arial" w:hAnsi="Arial" w:cs="Arial"/>
          <w:sz w:val="22"/>
          <w:szCs w:val="22"/>
        </w:rPr>
        <w:t>w </w:t>
      </w:r>
      <w:r w:rsidRPr="0003461E">
        <w:rPr>
          <w:rFonts w:ascii="Arial" w:hAnsi="Arial" w:cs="Arial"/>
          <w:sz w:val="22"/>
          <w:szCs w:val="22"/>
        </w:rPr>
        <w:t>ramach Projektu – pełen dostęp</w:t>
      </w:r>
      <w:r w:rsidR="000370C3" w:rsidRPr="0003461E">
        <w:rPr>
          <w:rFonts w:ascii="Arial" w:hAnsi="Arial" w:cs="Arial"/>
          <w:sz w:val="22"/>
          <w:szCs w:val="22"/>
        </w:rPr>
        <w:br/>
      </w:r>
      <w:r w:rsidRPr="0003461E">
        <w:rPr>
          <w:rFonts w:ascii="Arial" w:hAnsi="Arial" w:cs="Arial"/>
          <w:sz w:val="22"/>
          <w:szCs w:val="22"/>
        </w:rPr>
        <w:t>do dokumentów niezwiązanych bezpośrednio</w:t>
      </w:r>
      <w:r w:rsidR="00F17972" w:rsidRPr="0003461E">
        <w:rPr>
          <w:rFonts w:ascii="Arial" w:hAnsi="Arial" w:cs="Arial"/>
          <w:sz w:val="22"/>
          <w:szCs w:val="22"/>
        </w:rPr>
        <w:t xml:space="preserve"> </w:t>
      </w:r>
      <w:r w:rsidR="00C76222" w:rsidRPr="0003461E">
        <w:rPr>
          <w:rFonts w:ascii="Arial" w:hAnsi="Arial" w:cs="Arial"/>
          <w:sz w:val="22"/>
          <w:szCs w:val="22"/>
        </w:rPr>
        <w:t>z </w:t>
      </w:r>
      <w:r w:rsidRPr="0003461E">
        <w:rPr>
          <w:rFonts w:ascii="Arial" w:hAnsi="Arial" w:cs="Arial"/>
          <w:sz w:val="22"/>
          <w:szCs w:val="22"/>
        </w:rPr>
        <w:t>realizacją Projektu;</w:t>
      </w:r>
    </w:p>
    <w:p w14:paraId="23CDE8B0" w14:textId="6936C748" w:rsidR="00893279" w:rsidRPr="0014359C" w:rsidRDefault="002677DE">
      <w:pPr>
        <w:numPr>
          <w:ilvl w:val="3"/>
          <w:numId w:val="55"/>
        </w:numPr>
        <w:spacing w:before="60" w:after="60"/>
        <w:jc w:val="both"/>
        <w:rPr>
          <w:rFonts w:ascii="Arial" w:hAnsi="Arial" w:cs="Arial"/>
        </w:rPr>
      </w:pPr>
      <w:r w:rsidRPr="0014359C">
        <w:rPr>
          <w:rFonts w:ascii="Arial" w:hAnsi="Arial" w:cs="Arial"/>
        </w:rPr>
        <w:t>zapewnić podmiotom,</w:t>
      </w:r>
      <w:r w:rsidR="00F17972" w:rsidRPr="0014359C">
        <w:rPr>
          <w:rFonts w:ascii="Arial" w:hAnsi="Arial" w:cs="Arial"/>
        </w:rPr>
        <w:t xml:space="preserve"> </w:t>
      </w:r>
      <w:r w:rsidR="00C76222" w:rsidRPr="0014359C">
        <w:rPr>
          <w:rFonts w:ascii="Arial" w:hAnsi="Arial" w:cs="Arial"/>
        </w:rPr>
        <w:t>o </w:t>
      </w:r>
      <w:r w:rsidRPr="0014359C">
        <w:rPr>
          <w:rFonts w:ascii="Arial" w:hAnsi="Arial" w:cs="Arial"/>
        </w:rPr>
        <w:t>których mowa</w:t>
      </w:r>
      <w:r w:rsidR="00F17972" w:rsidRPr="0014359C">
        <w:rPr>
          <w:rFonts w:ascii="Arial" w:hAnsi="Arial" w:cs="Arial"/>
        </w:rPr>
        <w:t xml:space="preserve"> </w:t>
      </w:r>
      <w:r w:rsidR="00C76222" w:rsidRPr="0014359C">
        <w:rPr>
          <w:rFonts w:ascii="Arial" w:hAnsi="Arial" w:cs="Arial"/>
        </w:rPr>
        <w:t>w </w:t>
      </w:r>
      <w:r w:rsidRPr="0014359C">
        <w:rPr>
          <w:rFonts w:ascii="Arial" w:hAnsi="Arial" w:cs="Arial"/>
        </w:rPr>
        <w:t xml:space="preserve">ust. 1, pełen dostęp do pomieszczeń </w:t>
      </w:r>
      <w:r w:rsidRPr="0014359C">
        <w:rPr>
          <w:rFonts w:ascii="Arial" w:hAnsi="Arial" w:cs="Arial"/>
        </w:rPr>
        <w:br/>
        <w:t>i terenu realizacji Projektu lub pomieszczeń kontrolowanego Projektu, jak również</w:t>
      </w:r>
      <w:r w:rsidR="000370C3" w:rsidRPr="0014359C">
        <w:rPr>
          <w:rFonts w:ascii="Arial" w:hAnsi="Arial" w:cs="Arial"/>
        </w:rPr>
        <w:br/>
      </w:r>
      <w:r w:rsidRPr="0014359C">
        <w:rPr>
          <w:rFonts w:ascii="Arial" w:hAnsi="Arial" w:cs="Arial"/>
        </w:rPr>
        <w:t>do związanych</w:t>
      </w:r>
      <w:r w:rsidR="00F17972" w:rsidRPr="0014359C">
        <w:rPr>
          <w:rFonts w:ascii="Arial" w:hAnsi="Arial" w:cs="Arial"/>
        </w:rPr>
        <w:t xml:space="preserve"> </w:t>
      </w:r>
      <w:r w:rsidR="00C76222" w:rsidRPr="0014359C">
        <w:rPr>
          <w:rFonts w:ascii="Arial" w:hAnsi="Arial" w:cs="Arial"/>
        </w:rPr>
        <w:t>z </w:t>
      </w:r>
      <w:r w:rsidRPr="0014359C">
        <w:rPr>
          <w:rFonts w:ascii="Arial" w:hAnsi="Arial" w:cs="Arial"/>
        </w:rPr>
        <w:t>projektem systemów teleinformatycznych</w:t>
      </w:r>
      <w:r w:rsidR="00F17972" w:rsidRPr="0014359C">
        <w:rPr>
          <w:rFonts w:ascii="Arial" w:hAnsi="Arial" w:cs="Arial"/>
        </w:rPr>
        <w:t xml:space="preserve"> </w:t>
      </w:r>
      <w:r w:rsidR="00C76222" w:rsidRPr="0014359C">
        <w:rPr>
          <w:rFonts w:ascii="Arial" w:hAnsi="Arial" w:cs="Arial"/>
        </w:rPr>
        <w:t>w </w:t>
      </w:r>
      <w:r w:rsidRPr="0014359C">
        <w:rPr>
          <w:rFonts w:ascii="Arial" w:hAnsi="Arial" w:cs="Arial"/>
        </w:rPr>
        <w:t>tym baz danych, kodów źródłowych</w:t>
      </w:r>
      <w:r w:rsidR="00F17972" w:rsidRPr="0014359C">
        <w:rPr>
          <w:rFonts w:ascii="Arial" w:hAnsi="Arial" w:cs="Arial"/>
        </w:rPr>
        <w:t xml:space="preserve"> </w:t>
      </w:r>
      <w:r w:rsidR="00C76222" w:rsidRPr="0014359C">
        <w:rPr>
          <w:rFonts w:ascii="Arial" w:hAnsi="Arial" w:cs="Arial"/>
        </w:rPr>
        <w:t>i </w:t>
      </w:r>
      <w:r w:rsidRPr="0014359C">
        <w:rPr>
          <w:rFonts w:ascii="Arial" w:hAnsi="Arial" w:cs="Arial"/>
        </w:rPr>
        <w:t>innych dokumentów elektronicznych wytworzonych</w:t>
      </w:r>
      <w:r w:rsidR="00F17972" w:rsidRPr="0014359C">
        <w:rPr>
          <w:rFonts w:ascii="Arial" w:hAnsi="Arial" w:cs="Arial"/>
        </w:rPr>
        <w:t xml:space="preserve"> </w:t>
      </w:r>
      <w:r w:rsidR="00C76222" w:rsidRPr="0014359C">
        <w:rPr>
          <w:rFonts w:ascii="Arial" w:hAnsi="Arial" w:cs="Arial"/>
        </w:rPr>
        <w:t>w </w:t>
      </w:r>
      <w:r w:rsidRPr="0014359C">
        <w:rPr>
          <w:rFonts w:ascii="Arial" w:hAnsi="Arial" w:cs="Arial"/>
        </w:rPr>
        <w:t>ramach Projektu;</w:t>
      </w:r>
    </w:p>
    <w:p w14:paraId="2D647C88" w14:textId="1BBF737D" w:rsidR="00893279" w:rsidRPr="0014359C" w:rsidRDefault="002677DE">
      <w:pPr>
        <w:numPr>
          <w:ilvl w:val="3"/>
          <w:numId w:val="55"/>
        </w:numPr>
        <w:spacing w:before="60" w:after="60"/>
        <w:jc w:val="both"/>
        <w:rPr>
          <w:rFonts w:ascii="Arial" w:hAnsi="Arial" w:cs="Arial"/>
        </w:rPr>
      </w:pPr>
      <w:r w:rsidRPr="0014359C">
        <w:rPr>
          <w:rFonts w:ascii="Arial" w:hAnsi="Arial" w:cs="Arial"/>
        </w:rPr>
        <w:t>udzielać podmiotom,</w:t>
      </w:r>
      <w:r w:rsidR="00F17972" w:rsidRPr="0014359C">
        <w:rPr>
          <w:rFonts w:ascii="Arial" w:hAnsi="Arial" w:cs="Arial"/>
        </w:rPr>
        <w:t xml:space="preserve"> </w:t>
      </w:r>
      <w:r w:rsidR="00C76222" w:rsidRPr="0014359C">
        <w:rPr>
          <w:rFonts w:ascii="Arial" w:hAnsi="Arial" w:cs="Arial"/>
        </w:rPr>
        <w:t>o </w:t>
      </w:r>
      <w:r w:rsidRPr="0014359C">
        <w:rPr>
          <w:rFonts w:ascii="Arial" w:hAnsi="Arial" w:cs="Arial"/>
        </w:rPr>
        <w:t>których mowa</w:t>
      </w:r>
      <w:r w:rsidR="00F17972" w:rsidRPr="0014359C">
        <w:rPr>
          <w:rFonts w:ascii="Arial" w:hAnsi="Arial" w:cs="Arial"/>
        </w:rPr>
        <w:t xml:space="preserve"> </w:t>
      </w:r>
      <w:r w:rsidR="00C76222" w:rsidRPr="0014359C">
        <w:rPr>
          <w:rFonts w:ascii="Arial" w:hAnsi="Arial" w:cs="Arial"/>
        </w:rPr>
        <w:t>w </w:t>
      </w:r>
      <w:r w:rsidRPr="0014359C">
        <w:rPr>
          <w:rFonts w:ascii="Arial" w:hAnsi="Arial" w:cs="Arial"/>
        </w:rPr>
        <w:t>ust. 1, wszelkich wyjaśnień dotyczących realizacji Projektu.</w:t>
      </w:r>
    </w:p>
    <w:p w14:paraId="030A4A06" w14:textId="35199AA2" w:rsidR="00893279" w:rsidRPr="00F467D9" w:rsidRDefault="002677DE">
      <w:pPr>
        <w:numPr>
          <w:ilvl w:val="0"/>
          <w:numId w:val="28"/>
        </w:numPr>
        <w:spacing w:before="60" w:after="60"/>
        <w:jc w:val="both"/>
        <w:rPr>
          <w:rFonts w:ascii="Arial" w:hAnsi="Arial" w:cs="Arial"/>
        </w:rPr>
      </w:pPr>
      <w:r w:rsidRPr="00F467D9">
        <w:rPr>
          <w:rFonts w:ascii="Arial" w:hAnsi="Arial" w:cs="Arial"/>
        </w:rPr>
        <w:t>Nieudostępnienie wszystkich wymaganych dokumentów, niezapewnienie pełnego dostępu,</w:t>
      </w:r>
      <w:r w:rsidR="00F17972">
        <w:rPr>
          <w:rFonts w:ascii="Arial" w:hAnsi="Arial" w:cs="Arial"/>
        </w:rPr>
        <w:t xml:space="preserve"> </w:t>
      </w:r>
      <w:r w:rsidR="00C76222" w:rsidRPr="00F467D9">
        <w:rPr>
          <w:rFonts w:ascii="Arial" w:hAnsi="Arial" w:cs="Arial"/>
        </w:rPr>
        <w:t>o</w:t>
      </w:r>
      <w:r w:rsidR="00C76222">
        <w:rPr>
          <w:rFonts w:ascii="Arial" w:hAnsi="Arial" w:cs="Arial"/>
        </w:rPr>
        <w:t> </w:t>
      </w:r>
      <w:r w:rsidRPr="00F467D9">
        <w:rPr>
          <w:rFonts w:ascii="Arial" w:hAnsi="Arial" w:cs="Arial"/>
        </w:rPr>
        <w:t>którym mowa</w:t>
      </w:r>
      <w:r w:rsidR="00F17972">
        <w:rPr>
          <w:rFonts w:ascii="Arial" w:hAnsi="Arial" w:cs="Arial"/>
        </w:rPr>
        <w:t xml:space="preserve"> </w:t>
      </w:r>
      <w:r w:rsidR="00C76222" w:rsidRPr="00F467D9">
        <w:rPr>
          <w:rFonts w:ascii="Arial" w:hAnsi="Arial" w:cs="Arial"/>
        </w:rPr>
        <w:t>w</w:t>
      </w:r>
      <w:r w:rsidR="00C76222">
        <w:rPr>
          <w:rFonts w:ascii="Arial" w:hAnsi="Arial" w:cs="Arial"/>
        </w:rPr>
        <w:t> </w:t>
      </w:r>
      <w:r w:rsidRPr="00F467D9">
        <w:rPr>
          <w:rFonts w:ascii="Arial" w:hAnsi="Arial" w:cs="Arial"/>
        </w:rPr>
        <w:t>ust. 3 pkt 2, niezłożenie wyjaśnień dotyczących realizacji Projektu lub naruszenie innych obowiązków dotyczących kontroli lub audytu, wynikających</w:t>
      </w:r>
      <w:r w:rsidR="00F17972">
        <w:rPr>
          <w:rFonts w:ascii="Arial" w:hAnsi="Arial" w:cs="Arial"/>
        </w:rPr>
        <w:t xml:space="preserve"> </w:t>
      </w:r>
      <w:r w:rsidR="00C76222" w:rsidRPr="00F467D9">
        <w:rPr>
          <w:rFonts w:ascii="Arial" w:hAnsi="Arial" w:cs="Arial"/>
        </w:rPr>
        <w:t>z</w:t>
      </w:r>
      <w:r w:rsidR="00C76222">
        <w:rPr>
          <w:rFonts w:ascii="Arial" w:hAnsi="Arial" w:cs="Arial"/>
        </w:rPr>
        <w:t> </w:t>
      </w:r>
      <w:r w:rsidRPr="00F467D9">
        <w:rPr>
          <w:rFonts w:ascii="Arial" w:hAnsi="Arial" w:cs="Arial"/>
        </w:rPr>
        <w:t xml:space="preserve">Umowy, Wytycznych lub przepisów prawa jest traktowane jak odmowa poddania się kontroli. </w:t>
      </w:r>
    </w:p>
    <w:p w14:paraId="3CC668C6" w14:textId="3B2CFD81" w:rsidR="00893279" w:rsidRPr="00F467D9" w:rsidRDefault="002677DE">
      <w:pPr>
        <w:numPr>
          <w:ilvl w:val="0"/>
          <w:numId w:val="28"/>
        </w:numPr>
        <w:spacing w:before="60" w:after="60"/>
        <w:jc w:val="both"/>
        <w:rPr>
          <w:rFonts w:ascii="Arial" w:hAnsi="Arial" w:cs="Arial"/>
        </w:rPr>
      </w:pPr>
      <w:r w:rsidRPr="00F467D9">
        <w:rPr>
          <w:rFonts w:ascii="Arial" w:hAnsi="Arial" w:cs="Arial"/>
        </w:rPr>
        <w:t xml:space="preserve">Beneficjent jest zobowiązany realizować skierowane do niego zalecenia pokontrolne, </w:t>
      </w:r>
      <w:r w:rsidRPr="00F467D9">
        <w:rPr>
          <w:rFonts w:ascii="Arial" w:hAnsi="Arial" w:cs="Arial"/>
        </w:rPr>
        <w:br/>
        <w:t>a</w:t>
      </w:r>
      <w:r w:rsidR="00F17972">
        <w:rPr>
          <w:rFonts w:ascii="Arial" w:hAnsi="Arial" w:cs="Arial"/>
        </w:rPr>
        <w:t xml:space="preserve"> </w:t>
      </w:r>
      <w:r w:rsidR="00C76222" w:rsidRPr="00F467D9">
        <w:rPr>
          <w:rFonts w:ascii="Arial" w:hAnsi="Arial" w:cs="Arial"/>
        </w:rPr>
        <w:t>w</w:t>
      </w:r>
      <w:r w:rsidR="00C76222">
        <w:rPr>
          <w:rFonts w:ascii="Arial" w:hAnsi="Arial" w:cs="Arial"/>
        </w:rPr>
        <w:t> </w:t>
      </w:r>
      <w:r w:rsidRPr="00F467D9">
        <w:rPr>
          <w:rFonts w:ascii="Arial" w:hAnsi="Arial" w:cs="Arial"/>
        </w:rPr>
        <w:t>szczególności wdrożyć wskazane</w:t>
      </w:r>
      <w:r w:rsidR="00F17972">
        <w:rPr>
          <w:rFonts w:ascii="Arial" w:hAnsi="Arial" w:cs="Arial"/>
        </w:rPr>
        <w:t xml:space="preserve"> </w:t>
      </w:r>
      <w:r w:rsidR="00C76222" w:rsidRPr="00F467D9">
        <w:rPr>
          <w:rFonts w:ascii="Arial" w:hAnsi="Arial" w:cs="Arial"/>
        </w:rPr>
        <w:t>w</w:t>
      </w:r>
      <w:r w:rsidR="00C76222">
        <w:rPr>
          <w:rFonts w:ascii="Arial" w:hAnsi="Arial" w:cs="Arial"/>
        </w:rPr>
        <w:t> </w:t>
      </w:r>
      <w:r w:rsidRPr="00F467D9">
        <w:rPr>
          <w:rFonts w:ascii="Arial" w:hAnsi="Arial" w:cs="Arial"/>
        </w:rPr>
        <w:t>zaleceniach działania naprawcze.</w:t>
      </w:r>
    </w:p>
    <w:p w14:paraId="22AE4E4C" w14:textId="12EA602F" w:rsidR="00893279" w:rsidRPr="00F467D9" w:rsidRDefault="002677DE">
      <w:pPr>
        <w:numPr>
          <w:ilvl w:val="0"/>
          <w:numId w:val="28"/>
        </w:numPr>
        <w:spacing w:before="60" w:after="60"/>
        <w:jc w:val="both"/>
        <w:rPr>
          <w:rFonts w:ascii="Arial" w:hAnsi="Arial" w:cs="Arial"/>
        </w:rPr>
      </w:pPr>
      <w:r w:rsidRPr="00F467D9">
        <w:rPr>
          <w:rFonts w:ascii="Arial" w:hAnsi="Arial" w:cs="Arial"/>
        </w:rPr>
        <w:t>Beneficjent zobowiązuje się do obligatoryjnego informowania Instytucji Zarządzającej</w:t>
      </w:r>
      <w:r w:rsidR="000370C3">
        <w:rPr>
          <w:rFonts w:ascii="Arial" w:hAnsi="Arial" w:cs="Arial"/>
        </w:rPr>
        <w:br/>
      </w:r>
      <w:r w:rsidRPr="00F467D9">
        <w:rPr>
          <w:rFonts w:ascii="Arial" w:hAnsi="Arial" w:cs="Arial"/>
        </w:rPr>
        <w:t>o wynikach wszystkich kontroli</w:t>
      </w:r>
      <w:r w:rsidR="00F17972">
        <w:rPr>
          <w:rFonts w:ascii="Arial" w:hAnsi="Arial" w:cs="Arial"/>
        </w:rPr>
        <w:t xml:space="preserve"> </w:t>
      </w:r>
      <w:r w:rsidR="00C76222" w:rsidRPr="00F467D9">
        <w:rPr>
          <w:rFonts w:ascii="Arial" w:hAnsi="Arial" w:cs="Arial"/>
        </w:rPr>
        <w:t>i</w:t>
      </w:r>
      <w:r w:rsidR="00C76222">
        <w:rPr>
          <w:rFonts w:ascii="Arial" w:hAnsi="Arial" w:cs="Arial"/>
        </w:rPr>
        <w:t> </w:t>
      </w:r>
      <w:r w:rsidRPr="00F467D9">
        <w:rPr>
          <w:rFonts w:ascii="Arial" w:hAnsi="Arial" w:cs="Arial"/>
        </w:rPr>
        <w:t>audytów przeprowadzanych przez Najwyższą Izbę Kontroli oraz inne podmioty uprawnione na podstawie odrębnych przepisów do przeprowadzania kontroli</w:t>
      </w:r>
      <w:r w:rsidR="00F17972">
        <w:rPr>
          <w:rFonts w:ascii="Arial" w:hAnsi="Arial" w:cs="Arial"/>
        </w:rPr>
        <w:t xml:space="preserve"> </w:t>
      </w:r>
      <w:r w:rsidR="00C76222" w:rsidRPr="00F467D9">
        <w:rPr>
          <w:rFonts w:ascii="Arial" w:hAnsi="Arial" w:cs="Arial"/>
        </w:rPr>
        <w:t>i</w:t>
      </w:r>
      <w:r w:rsidR="00C76222">
        <w:rPr>
          <w:rFonts w:ascii="Arial" w:hAnsi="Arial" w:cs="Arial"/>
        </w:rPr>
        <w:t> </w:t>
      </w:r>
      <w:r w:rsidRPr="00F467D9">
        <w:rPr>
          <w:rFonts w:ascii="Arial" w:hAnsi="Arial" w:cs="Arial"/>
        </w:rPr>
        <w:t>audytów, bezpośrednio lub pośrednio dotyczących Projektu,</w:t>
      </w:r>
      <w:r w:rsidR="00F17972">
        <w:rPr>
          <w:rFonts w:ascii="Arial" w:hAnsi="Arial" w:cs="Arial"/>
        </w:rPr>
        <w:t xml:space="preserve"> </w:t>
      </w:r>
      <w:r w:rsidR="00C76222" w:rsidRPr="00F467D9">
        <w:rPr>
          <w:rFonts w:ascii="Arial" w:hAnsi="Arial" w:cs="Arial"/>
        </w:rPr>
        <w:t>w</w:t>
      </w:r>
      <w:r w:rsidR="00C76222">
        <w:rPr>
          <w:rFonts w:ascii="Arial" w:hAnsi="Arial" w:cs="Arial"/>
        </w:rPr>
        <w:t> </w:t>
      </w:r>
      <w:r w:rsidRPr="00F467D9">
        <w:rPr>
          <w:rFonts w:ascii="Arial" w:hAnsi="Arial" w:cs="Arial"/>
        </w:rPr>
        <w:t>terminie 7 dni</w:t>
      </w:r>
      <w:r w:rsidR="00F05CC6">
        <w:rPr>
          <w:rFonts w:ascii="Arial" w:hAnsi="Arial" w:cs="Arial"/>
        </w:rPr>
        <w:br/>
      </w:r>
      <w:r w:rsidRPr="00F467D9">
        <w:rPr>
          <w:rFonts w:ascii="Arial" w:hAnsi="Arial" w:cs="Arial"/>
        </w:rPr>
        <w:t xml:space="preserve">od otrzymania wyników kontroli/audytu. </w:t>
      </w:r>
    </w:p>
    <w:p w14:paraId="13FE8657" w14:textId="09D13A9A" w:rsidR="00893279" w:rsidRPr="00F467D9" w:rsidRDefault="002677DE">
      <w:pPr>
        <w:numPr>
          <w:ilvl w:val="0"/>
          <w:numId w:val="28"/>
        </w:numPr>
        <w:spacing w:before="60" w:after="60"/>
        <w:jc w:val="both"/>
        <w:rPr>
          <w:rFonts w:ascii="Arial" w:hAnsi="Arial" w:cs="Arial"/>
        </w:rPr>
      </w:pPr>
      <w:r w:rsidRPr="00F467D9">
        <w:rPr>
          <w:rFonts w:ascii="Arial" w:hAnsi="Arial" w:cs="Arial"/>
        </w:rPr>
        <w:t>Kontrole</w:t>
      </w:r>
      <w:r w:rsidR="00F17972">
        <w:rPr>
          <w:rFonts w:ascii="Arial" w:hAnsi="Arial" w:cs="Arial"/>
        </w:rPr>
        <w:t xml:space="preserve"> </w:t>
      </w:r>
      <w:r w:rsidR="00C76222" w:rsidRPr="00F467D9">
        <w:rPr>
          <w:rFonts w:ascii="Arial" w:hAnsi="Arial" w:cs="Arial"/>
        </w:rPr>
        <w:t>i</w:t>
      </w:r>
      <w:r w:rsidR="00C76222">
        <w:rPr>
          <w:rFonts w:ascii="Arial" w:hAnsi="Arial" w:cs="Arial"/>
        </w:rPr>
        <w:t> </w:t>
      </w:r>
      <w:r w:rsidRPr="00F467D9">
        <w:rPr>
          <w:rFonts w:ascii="Arial" w:hAnsi="Arial" w:cs="Arial"/>
        </w:rPr>
        <w:t>audyty będą prowadzone zgodnie</w:t>
      </w:r>
      <w:r w:rsidR="00F17972">
        <w:rPr>
          <w:rFonts w:ascii="Arial" w:hAnsi="Arial" w:cs="Arial"/>
        </w:rPr>
        <w:t xml:space="preserve"> </w:t>
      </w:r>
      <w:r w:rsidR="00C76222" w:rsidRPr="00F467D9">
        <w:rPr>
          <w:rFonts w:ascii="Arial" w:hAnsi="Arial" w:cs="Arial"/>
        </w:rPr>
        <w:t>z</w:t>
      </w:r>
      <w:r w:rsidR="00C76222">
        <w:rPr>
          <w:rFonts w:ascii="Arial" w:hAnsi="Arial" w:cs="Arial"/>
        </w:rPr>
        <w:t> </w:t>
      </w:r>
      <w:r w:rsidRPr="00F467D9">
        <w:rPr>
          <w:rFonts w:ascii="Arial" w:hAnsi="Arial" w:cs="Arial"/>
        </w:rPr>
        <w:t>art. 24-27 ustawy wdrożeniowej oraz innymi mającymi zastosowanie przepisami prawa powszechnie obowiązującego.</w:t>
      </w:r>
      <w:r w:rsidR="00F17972">
        <w:rPr>
          <w:rFonts w:ascii="Arial" w:hAnsi="Arial" w:cs="Arial"/>
        </w:rPr>
        <w:t xml:space="preserve"> </w:t>
      </w:r>
    </w:p>
    <w:p w14:paraId="5B3CD64D" w14:textId="5261B549" w:rsidR="00893279" w:rsidRPr="00F467D9" w:rsidRDefault="002677DE">
      <w:pPr>
        <w:numPr>
          <w:ilvl w:val="0"/>
          <w:numId w:val="28"/>
        </w:numPr>
        <w:spacing w:before="60" w:after="60"/>
        <w:jc w:val="both"/>
        <w:rPr>
          <w:rFonts w:ascii="Arial" w:hAnsi="Arial" w:cs="Arial"/>
        </w:rPr>
      </w:pPr>
      <w:r w:rsidRPr="00F467D9">
        <w:rPr>
          <w:rFonts w:ascii="Arial" w:hAnsi="Arial" w:cs="Arial"/>
        </w:rPr>
        <w:t xml:space="preserve">Stwierdzenie </w:t>
      </w:r>
      <w:r w:rsidR="008A08FE">
        <w:rPr>
          <w:rFonts w:ascii="Arial" w:hAnsi="Arial" w:cs="Arial"/>
        </w:rPr>
        <w:t xml:space="preserve">wystąpienia </w:t>
      </w:r>
      <w:r w:rsidRPr="00F467D9">
        <w:rPr>
          <w:rFonts w:ascii="Arial" w:hAnsi="Arial" w:cs="Arial"/>
        </w:rPr>
        <w:t>nieprawidłowośc</w:t>
      </w:r>
      <w:r w:rsidR="008A08FE">
        <w:rPr>
          <w:rFonts w:ascii="Arial" w:hAnsi="Arial" w:cs="Arial"/>
        </w:rPr>
        <w:t xml:space="preserve">i </w:t>
      </w:r>
      <w:r w:rsidRPr="00F467D9">
        <w:rPr>
          <w:rFonts w:ascii="Arial" w:hAnsi="Arial" w:cs="Arial"/>
        </w:rPr>
        <w:t>będzie skutkowało –</w:t>
      </w:r>
      <w:r w:rsidR="00F17972">
        <w:rPr>
          <w:rFonts w:ascii="Arial" w:hAnsi="Arial" w:cs="Arial"/>
        </w:rPr>
        <w:t xml:space="preserve"> </w:t>
      </w:r>
      <w:r w:rsidR="00C76222" w:rsidRPr="00F467D9">
        <w:rPr>
          <w:rFonts w:ascii="Arial" w:hAnsi="Arial" w:cs="Arial"/>
        </w:rPr>
        <w:t>w</w:t>
      </w:r>
      <w:r w:rsidR="00C76222">
        <w:rPr>
          <w:rFonts w:ascii="Arial" w:hAnsi="Arial" w:cs="Arial"/>
        </w:rPr>
        <w:t> </w:t>
      </w:r>
      <w:r w:rsidRPr="00F467D9">
        <w:rPr>
          <w:rFonts w:ascii="Arial" w:hAnsi="Arial" w:cs="Arial"/>
        </w:rPr>
        <w:t>zależności od chwili stwierdzenia nieprawidłowości -</w:t>
      </w:r>
      <w:r w:rsidR="00F17972">
        <w:rPr>
          <w:rFonts w:ascii="Arial" w:hAnsi="Arial" w:cs="Arial"/>
        </w:rPr>
        <w:t xml:space="preserve"> </w:t>
      </w:r>
      <w:r w:rsidRPr="00F467D9">
        <w:rPr>
          <w:rFonts w:ascii="Arial" w:hAnsi="Arial" w:cs="Arial"/>
        </w:rPr>
        <w:t>pomniejszeniem wartości wydatków kwalifikowalnych ujętych we wniosku</w:t>
      </w:r>
      <w:r w:rsidR="00F17972">
        <w:rPr>
          <w:rFonts w:ascii="Arial" w:hAnsi="Arial" w:cs="Arial"/>
        </w:rPr>
        <w:t xml:space="preserve"> </w:t>
      </w:r>
      <w:r w:rsidR="00C76222" w:rsidRPr="00F467D9">
        <w:rPr>
          <w:rFonts w:ascii="Arial" w:hAnsi="Arial" w:cs="Arial"/>
        </w:rPr>
        <w:t>o</w:t>
      </w:r>
      <w:r w:rsidR="00C76222">
        <w:rPr>
          <w:rFonts w:ascii="Arial" w:hAnsi="Arial" w:cs="Arial"/>
        </w:rPr>
        <w:t> </w:t>
      </w:r>
      <w:r w:rsidRPr="00F467D9">
        <w:rPr>
          <w:rFonts w:ascii="Arial" w:hAnsi="Arial" w:cs="Arial"/>
        </w:rPr>
        <w:t>płatność złożonym przez Beneficjenta o kwotę wydatków poniesionych nieprawidłowo lub nałożeniem korekty finansowej, zgodnie</w:t>
      </w:r>
      <w:r w:rsidR="00F17972">
        <w:rPr>
          <w:rFonts w:ascii="Arial" w:hAnsi="Arial" w:cs="Arial"/>
        </w:rPr>
        <w:t xml:space="preserve"> </w:t>
      </w:r>
      <w:r w:rsidR="00C76222" w:rsidRPr="00F467D9">
        <w:rPr>
          <w:rFonts w:ascii="Arial" w:hAnsi="Arial" w:cs="Arial"/>
        </w:rPr>
        <w:t>z</w:t>
      </w:r>
      <w:r w:rsidR="00C76222">
        <w:rPr>
          <w:rFonts w:ascii="Arial" w:hAnsi="Arial" w:cs="Arial"/>
        </w:rPr>
        <w:t> </w:t>
      </w:r>
      <w:r w:rsidRPr="00F467D9">
        <w:rPr>
          <w:rFonts w:ascii="Arial" w:hAnsi="Arial" w:cs="Arial"/>
        </w:rPr>
        <w:t>art. 26-27 ustawy wdrożeniowej.</w:t>
      </w:r>
    </w:p>
    <w:p w14:paraId="47F6215D" w14:textId="2CFE4F64" w:rsidR="00893279" w:rsidRPr="00F467D9" w:rsidRDefault="002677DE">
      <w:pPr>
        <w:numPr>
          <w:ilvl w:val="0"/>
          <w:numId w:val="28"/>
        </w:numPr>
        <w:spacing w:before="60" w:after="60"/>
        <w:jc w:val="both"/>
        <w:rPr>
          <w:rFonts w:ascii="Arial" w:hAnsi="Arial" w:cs="Arial"/>
        </w:rPr>
      </w:pPr>
      <w:r w:rsidRPr="00F467D9">
        <w:rPr>
          <w:rFonts w:ascii="Arial" w:hAnsi="Arial" w:cs="Arial"/>
        </w:rPr>
        <w:t>Niestwierdzenie wystąpienia nieprawidłowości na wcześniejszym etapie,</w:t>
      </w:r>
      <w:r w:rsidR="00F17972">
        <w:rPr>
          <w:rFonts w:ascii="Arial" w:hAnsi="Arial" w:cs="Arial"/>
        </w:rPr>
        <w:t xml:space="preserve"> </w:t>
      </w:r>
      <w:r w:rsidR="00C76222" w:rsidRPr="00F467D9">
        <w:rPr>
          <w:rFonts w:ascii="Arial" w:hAnsi="Arial" w:cs="Arial"/>
        </w:rPr>
        <w:t>w</w:t>
      </w:r>
      <w:r w:rsidR="00C76222">
        <w:rPr>
          <w:rFonts w:ascii="Arial" w:hAnsi="Arial" w:cs="Arial"/>
        </w:rPr>
        <w:t> </w:t>
      </w:r>
      <w:r w:rsidRPr="00F467D9">
        <w:rPr>
          <w:rFonts w:ascii="Arial" w:hAnsi="Arial" w:cs="Arial"/>
        </w:rPr>
        <w:t>szczególności</w:t>
      </w:r>
      <w:r w:rsidR="00F17972">
        <w:rPr>
          <w:rFonts w:ascii="Arial" w:hAnsi="Arial" w:cs="Arial"/>
        </w:rPr>
        <w:t xml:space="preserve"> </w:t>
      </w:r>
      <w:r w:rsidR="00C76222" w:rsidRPr="00F467D9">
        <w:rPr>
          <w:rFonts w:ascii="Arial" w:hAnsi="Arial" w:cs="Arial"/>
        </w:rPr>
        <w:t>w</w:t>
      </w:r>
      <w:r w:rsidR="00C76222">
        <w:rPr>
          <w:rFonts w:ascii="Arial" w:hAnsi="Arial" w:cs="Arial"/>
        </w:rPr>
        <w:t> </w:t>
      </w:r>
      <w:r w:rsidRPr="00F467D9">
        <w:rPr>
          <w:rFonts w:ascii="Arial" w:hAnsi="Arial" w:cs="Arial"/>
        </w:rPr>
        <w:t>toku oceny Projektu, przed zawarciem Umowy, jak również</w:t>
      </w:r>
      <w:r w:rsidR="00F17972">
        <w:rPr>
          <w:rFonts w:ascii="Arial" w:hAnsi="Arial" w:cs="Arial"/>
        </w:rPr>
        <w:t xml:space="preserve"> </w:t>
      </w:r>
      <w:r w:rsidR="00C76222" w:rsidRPr="00F467D9">
        <w:rPr>
          <w:rFonts w:ascii="Arial" w:hAnsi="Arial" w:cs="Arial"/>
        </w:rPr>
        <w:t>w</w:t>
      </w:r>
      <w:r w:rsidR="00C76222">
        <w:rPr>
          <w:rFonts w:ascii="Arial" w:hAnsi="Arial" w:cs="Arial"/>
        </w:rPr>
        <w:t> </w:t>
      </w:r>
      <w:r w:rsidRPr="00F467D9">
        <w:rPr>
          <w:rFonts w:ascii="Arial" w:hAnsi="Arial" w:cs="Arial"/>
        </w:rPr>
        <w:t xml:space="preserve">toku wcześniejszej kontroli, </w:t>
      </w:r>
      <w:r w:rsidRPr="00F467D9">
        <w:rPr>
          <w:rFonts w:ascii="Arial" w:hAnsi="Arial" w:cs="Arial"/>
        </w:rPr>
        <w:lastRenderedPageBreak/>
        <w:t>nie stanowi przesłanki do odstąpienia od podjęcia działań,</w:t>
      </w:r>
      <w:r w:rsidR="00F17972">
        <w:rPr>
          <w:rFonts w:ascii="Arial" w:hAnsi="Arial" w:cs="Arial"/>
        </w:rPr>
        <w:t xml:space="preserve"> </w:t>
      </w:r>
      <w:r w:rsidR="00C76222" w:rsidRPr="00F467D9">
        <w:rPr>
          <w:rFonts w:ascii="Arial" w:hAnsi="Arial" w:cs="Arial"/>
        </w:rPr>
        <w:t>o</w:t>
      </w:r>
      <w:r w:rsidR="00C76222">
        <w:rPr>
          <w:rFonts w:ascii="Arial" w:hAnsi="Arial" w:cs="Arial"/>
        </w:rPr>
        <w:t> </w:t>
      </w:r>
      <w:r w:rsidRPr="00F467D9">
        <w:rPr>
          <w:rFonts w:ascii="Arial" w:hAnsi="Arial" w:cs="Arial"/>
        </w:rPr>
        <w:t>których mowa</w:t>
      </w:r>
      <w:r w:rsidR="00F17972">
        <w:rPr>
          <w:rFonts w:ascii="Arial" w:hAnsi="Arial" w:cs="Arial"/>
        </w:rPr>
        <w:t xml:space="preserve"> </w:t>
      </w:r>
      <w:r w:rsidR="00C76222" w:rsidRPr="00F467D9">
        <w:rPr>
          <w:rFonts w:ascii="Arial" w:hAnsi="Arial" w:cs="Arial"/>
        </w:rPr>
        <w:t>w</w:t>
      </w:r>
      <w:r w:rsidR="00C76222">
        <w:rPr>
          <w:rFonts w:ascii="Arial" w:hAnsi="Arial" w:cs="Arial"/>
        </w:rPr>
        <w:t> </w:t>
      </w:r>
      <w:r w:rsidRPr="00F467D9">
        <w:rPr>
          <w:rFonts w:ascii="Arial" w:hAnsi="Arial" w:cs="Arial"/>
        </w:rPr>
        <w:t>ust. 8,</w:t>
      </w:r>
      <w:r w:rsidR="000370C3">
        <w:rPr>
          <w:rFonts w:ascii="Arial" w:hAnsi="Arial" w:cs="Arial"/>
        </w:rPr>
        <w:br/>
      </w:r>
      <w:r w:rsidRPr="00F467D9">
        <w:rPr>
          <w:rFonts w:ascii="Arial" w:hAnsi="Arial" w:cs="Arial"/>
        </w:rPr>
        <w:t>w przypadku późniejszego stwierdzenia jej wystąpienia. Beneficjent nie może powoływać się na niestwierdzenie nieprawidłowości na wcześniejszym etapie jako na okoliczność, która wskazuje na definitywne ustalenie przez Instytucję Zarządzającą braku wystąpienia nieprawidłowości.</w:t>
      </w:r>
      <w:r w:rsidR="00F17972">
        <w:rPr>
          <w:rFonts w:ascii="Arial" w:hAnsi="Arial" w:cs="Arial"/>
        </w:rPr>
        <w:t xml:space="preserve"> </w:t>
      </w:r>
      <w:r w:rsidR="00C76222" w:rsidRPr="00F467D9">
        <w:rPr>
          <w:rFonts w:ascii="Arial" w:hAnsi="Arial" w:cs="Arial"/>
        </w:rPr>
        <w:t>W</w:t>
      </w:r>
      <w:r w:rsidR="00C76222">
        <w:rPr>
          <w:rFonts w:ascii="Arial" w:hAnsi="Arial" w:cs="Arial"/>
        </w:rPr>
        <w:t> </w:t>
      </w:r>
      <w:r w:rsidRPr="00F467D9">
        <w:rPr>
          <w:rFonts w:ascii="Arial" w:hAnsi="Arial" w:cs="Arial"/>
        </w:rPr>
        <w:t>szczególności podstawą do odstąpienia od ustaleń niestwierdzających nieprawidłowości, poczynionych przez Instytucję Zarządzającą</w:t>
      </w:r>
      <w:r w:rsidR="000370C3">
        <w:rPr>
          <w:rFonts w:ascii="Arial" w:hAnsi="Arial" w:cs="Arial"/>
        </w:rPr>
        <w:br/>
      </w:r>
      <w:r w:rsidRPr="00F467D9">
        <w:rPr>
          <w:rFonts w:ascii="Arial" w:hAnsi="Arial" w:cs="Arial"/>
        </w:rPr>
        <w:t>na wcześniejszym etapie, mogą być ustalenia lub skutki prawne wynikające</w:t>
      </w:r>
      <w:r w:rsidR="00F05CC6">
        <w:rPr>
          <w:rFonts w:ascii="Arial" w:hAnsi="Arial" w:cs="Arial"/>
        </w:rPr>
        <w:br/>
      </w:r>
      <w:r w:rsidRPr="00F467D9">
        <w:rPr>
          <w:rFonts w:ascii="Arial" w:hAnsi="Arial" w:cs="Arial"/>
        </w:rPr>
        <w:t xml:space="preserve">z prawomocnych orzeczeń sądu lub innych organów władzy publicznej, ostatecznych decyzji administracyjnych, czy też ustalenia poczynione przez instytucję audytową, </w:t>
      </w:r>
      <w:r w:rsidRPr="00F467D9">
        <w:rPr>
          <w:rFonts w:ascii="Arial" w:hAnsi="Arial" w:cs="Arial"/>
        </w:rPr>
        <w:br/>
        <w:t xml:space="preserve">w rozumieniu art. 13 ustawy wdrożeniowej lub instytucje Unii Europejskiej. </w:t>
      </w:r>
    </w:p>
    <w:p w14:paraId="486ABB03" w14:textId="1D9D11EB" w:rsidR="00893279" w:rsidRPr="00F467D9" w:rsidRDefault="002677DE" w:rsidP="00E771A7">
      <w:pPr>
        <w:spacing w:before="240" w:after="240"/>
        <w:jc w:val="center"/>
        <w:rPr>
          <w:rFonts w:ascii="Arial" w:hAnsi="Arial" w:cs="Arial"/>
        </w:rPr>
      </w:pPr>
      <w:r w:rsidRPr="00F467D9">
        <w:rPr>
          <w:rFonts w:ascii="Arial" w:hAnsi="Arial" w:cs="Arial"/>
          <w:bCs/>
        </w:rPr>
        <w:t>§ 15.</w:t>
      </w:r>
    </w:p>
    <w:p w14:paraId="41952DD8" w14:textId="2E47C1B2" w:rsidR="00893279" w:rsidRPr="00F467D9" w:rsidRDefault="002677DE" w:rsidP="00E771A7">
      <w:pPr>
        <w:spacing w:before="120"/>
        <w:jc w:val="both"/>
        <w:rPr>
          <w:rFonts w:ascii="Arial" w:hAnsi="Arial" w:cs="Arial"/>
        </w:rPr>
      </w:pPr>
      <w:r w:rsidRPr="00F467D9">
        <w:rPr>
          <w:rFonts w:ascii="Arial" w:hAnsi="Arial" w:cs="Arial"/>
        </w:rPr>
        <w:t xml:space="preserve">Beneficjent zobowiązuje się do poinformowania pisemnie Instytucji Zarządzającej </w:t>
      </w:r>
      <w:r w:rsidRPr="00F467D9">
        <w:rPr>
          <w:rFonts w:ascii="Arial" w:hAnsi="Arial" w:cs="Arial"/>
        </w:rPr>
        <w:br/>
        <w:t>o wszystkich realizowanych przez siebie projektach finansowanych</w:t>
      </w:r>
      <w:r w:rsidR="00F17972">
        <w:rPr>
          <w:rFonts w:ascii="Arial" w:hAnsi="Arial" w:cs="Arial"/>
        </w:rPr>
        <w:t xml:space="preserve"> </w:t>
      </w:r>
      <w:r w:rsidR="00C76222" w:rsidRPr="00F467D9">
        <w:rPr>
          <w:rFonts w:ascii="Arial" w:hAnsi="Arial" w:cs="Arial"/>
        </w:rPr>
        <w:t>z</w:t>
      </w:r>
      <w:r w:rsidR="00C76222">
        <w:rPr>
          <w:rFonts w:ascii="Arial" w:hAnsi="Arial" w:cs="Arial"/>
        </w:rPr>
        <w:t> </w:t>
      </w:r>
      <w:r w:rsidRPr="00F467D9">
        <w:rPr>
          <w:rFonts w:ascii="Arial" w:hAnsi="Arial" w:cs="Arial"/>
        </w:rPr>
        <w:t>funduszy strukturalnych, Funduszu Spójności lub innych funduszy Unii Europejskiej na dzień podpisania Umowy.</w:t>
      </w:r>
      <w:r w:rsidR="000370C3">
        <w:rPr>
          <w:rFonts w:ascii="Arial" w:hAnsi="Arial" w:cs="Arial"/>
        </w:rPr>
        <w:br/>
      </w:r>
      <w:r w:rsidRPr="00F467D9">
        <w:rPr>
          <w:rFonts w:ascii="Arial" w:hAnsi="Arial" w:cs="Arial"/>
        </w:rPr>
        <w:t>W sytuacji, gdyby okoliczność,</w:t>
      </w:r>
      <w:r w:rsidR="00F17972">
        <w:rPr>
          <w:rFonts w:ascii="Arial" w:hAnsi="Arial" w:cs="Arial"/>
        </w:rPr>
        <w:t xml:space="preserve"> </w:t>
      </w:r>
      <w:r w:rsidR="00C76222" w:rsidRPr="00F467D9">
        <w:rPr>
          <w:rFonts w:ascii="Arial" w:hAnsi="Arial" w:cs="Arial"/>
        </w:rPr>
        <w:t>o</w:t>
      </w:r>
      <w:r w:rsidR="00C76222">
        <w:rPr>
          <w:rFonts w:ascii="Arial" w:hAnsi="Arial" w:cs="Arial"/>
        </w:rPr>
        <w:t> </w:t>
      </w:r>
      <w:r w:rsidRPr="00F467D9">
        <w:rPr>
          <w:rFonts w:ascii="Arial" w:hAnsi="Arial" w:cs="Arial"/>
        </w:rPr>
        <w:t>której mowa</w:t>
      </w:r>
      <w:r w:rsidR="00F17972">
        <w:rPr>
          <w:rFonts w:ascii="Arial" w:hAnsi="Arial" w:cs="Arial"/>
        </w:rPr>
        <w:t xml:space="preserve"> </w:t>
      </w:r>
      <w:r w:rsidR="00C76222" w:rsidRPr="00F467D9">
        <w:rPr>
          <w:rFonts w:ascii="Arial" w:hAnsi="Arial" w:cs="Arial"/>
        </w:rPr>
        <w:t>w</w:t>
      </w:r>
      <w:r w:rsidR="00C76222">
        <w:rPr>
          <w:rFonts w:ascii="Arial" w:hAnsi="Arial" w:cs="Arial"/>
        </w:rPr>
        <w:t> </w:t>
      </w:r>
      <w:r w:rsidRPr="00F467D9">
        <w:rPr>
          <w:rFonts w:ascii="Arial" w:hAnsi="Arial" w:cs="Arial"/>
        </w:rPr>
        <w:t>zdaniu pierwszym, powstała po zawarciu Umowy, Beneficjent zobowiązuje się do niezwłocznego pisemnego poinformowania</w:t>
      </w:r>
      <w:r w:rsidR="00F17972">
        <w:rPr>
          <w:rFonts w:ascii="Arial" w:hAnsi="Arial" w:cs="Arial"/>
        </w:rPr>
        <w:t xml:space="preserve"> </w:t>
      </w:r>
      <w:r w:rsidR="00C76222" w:rsidRPr="00F467D9">
        <w:rPr>
          <w:rFonts w:ascii="Arial" w:hAnsi="Arial" w:cs="Arial"/>
        </w:rPr>
        <w:t>o</w:t>
      </w:r>
      <w:r w:rsidR="00C76222">
        <w:rPr>
          <w:rFonts w:ascii="Arial" w:hAnsi="Arial" w:cs="Arial"/>
        </w:rPr>
        <w:t> </w:t>
      </w:r>
      <w:r w:rsidRPr="00F467D9">
        <w:rPr>
          <w:rFonts w:ascii="Arial" w:hAnsi="Arial" w:cs="Arial"/>
        </w:rPr>
        <w:t>jej zaistnieniu Instytucji Zarządzającej.</w:t>
      </w:r>
    </w:p>
    <w:p w14:paraId="130C8373" w14:textId="2DC52B54" w:rsidR="00893279" w:rsidRPr="00F467D9" w:rsidRDefault="002677DE" w:rsidP="00E771A7">
      <w:pPr>
        <w:spacing w:before="240" w:after="240"/>
        <w:jc w:val="center"/>
        <w:rPr>
          <w:rFonts w:ascii="Arial" w:hAnsi="Arial" w:cs="Arial"/>
        </w:rPr>
      </w:pPr>
      <w:r w:rsidRPr="00F467D9">
        <w:rPr>
          <w:rFonts w:ascii="Arial" w:hAnsi="Arial" w:cs="Arial"/>
          <w:bCs/>
        </w:rPr>
        <w:t>§ 16.</w:t>
      </w:r>
    </w:p>
    <w:p w14:paraId="1CE8D4A2" w14:textId="40A4DEEF" w:rsidR="00893279" w:rsidRPr="002D56FA" w:rsidRDefault="002677DE">
      <w:pPr>
        <w:pStyle w:val="Applicationdirecte"/>
        <w:numPr>
          <w:ilvl w:val="0"/>
          <w:numId w:val="56"/>
        </w:numPr>
        <w:spacing w:before="60" w:after="60"/>
        <w:rPr>
          <w:rFonts w:ascii="Arial" w:hAnsi="Arial" w:cs="Arial"/>
          <w:sz w:val="22"/>
          <w:szCs w:val="22"/>
          <w:lang w:val="pl-PL"/>
        </w:rPr>
      </w:pPr>
      <w:r w:rsidRPr="002D56FA">
        <w:rPr>
          <w:rFonts w:ascii="Arial" w:hAnsi="Arial" w:cs="Arial"/>
          <w:sz w:val="22"/>
          <w:szCs w:val="22"/>
          <w:lang w:val="pl-PL"/>
        </w:rPr>
        <w:t>Beneficjent zobowiązuje się do prowadzenia wyodrębnionej ewidencji księgowej dotyczącej realizacji Projektu</w:t>
      </w:r>
      <w:r w:rsidR="00F17972" w:rsidRPr="002D56FA">
        <w:rPr>
          <w:rFonts w:ascii="Arial" w:hAnsi="Arial" w:cs="Arial"/>
          <w:sz w:val="22"/>
          <w:szCs w:val="22"/>
          <w:lang w:val="pl-PL"/>
        </w:rPr>
        <w:t xml:space="preserve"> </w:t>
      </w:r>
      <w:r w:rsidR="00C76222" w:rsidRPr="002D56FA">
        <w:rPr>
          <w:rFonts w:ascii="Arial" w:hAnsi="Arial" w:cs="Arial"/>
          <w:sz w:val="22"/>
          <w:szCs w:val="22"/>
          <w:lang w:val="pl-PL"/>
        </w:rPr>
        <w:t>w </w:t>
      </w:r>
      <w:r w:rsidRPr="002D56FA">
        <w:rPr>
          <w:rFonts w:ascii="Arial" w:hAnsi="Arial" w:cs="Arial"/>
          <w:sz w:val="22"/>
          <w:szCs w:val="22"/>
          <w:lang w:val="pl-PL"/>
        </w:rPr>
        <w:t>sposób przejrzysty</w:t>
      </w:r>
      <w:r w:rsidR="002D56FA" w:rsidRPr="002D56FA">
        <w:rPr>
          <w:rFonts w:ascii="Arial" w:hAnsi="Arial" w:cs="Arial"/>
          <w:sz w:val="22"/>
          <w:szCs w:val="22"/>
          <w:lang w:val="pl-PL"/>
        </w:rPr>
        <w:t xml:space="preserve"> i rzetelny</w:t>
      </w:r>
      <w:r w:rsidRPr="002D56FA">
        <w:rPr>
          <w:rFonts w:ascii="Arial" w:hAnsi="Arial" w:cs="Arial"/>
          <w:sz w:val="22"/>
          <w:szCs w:val="22"/>
          <w:lang w:val="pl-PL"/>
        </w:rPr>
        <w:t>, tak aby była możliwa identyfikacja poszczególnych operacji księgowych</w:t>
      </w:r>
      <w:r w:rsidR="00F17972" w:rsidRPr="002D56FA">
        <w:rPr>
          <w:rFonts w:ascii="Arial" w:hAnsi="Arial" w:cs="Arial"/>
          <w:sz w:val="22"/>
          <w:szCs w:val="22"/>
          <w:lang w:val="pl-PL"/>
        </w:rPr>
        <w:t xml:space="preserve"> </w:t>
      </w:r>
      <w:r w:rsidR="00C76222" w:rsidRPr="002D56FA">
        <w:rPr>
          <w:rFonts w:ascii="Arial" w:hAnsi="Arial" w:cs="Arial"/>
          <w:sz w:val="22"/>
          <w:szCs w:val="22"/>
          <w:lang w:val="pl-PL"/>
        </w:rPr>
        <w:t>i </w:t>
      </w:r>
      <w:r w:rsidR="002D56FA" w:rsidRPr="002D56FA">
        <w:rPr>
          <w:rFonts w:ascii="Arial" w:hAnsi="Arial" w:cs="Arial"/>
          <w:sz w:val="22"/>
          <w:szCs w:val="22"/>
          <w:lang w:val="pl-PL"/>
        </w:rPr>
        <w:t xml:space="preserve"> </w:t>
      </w:r>
      <w:r w:rsidRPr="002D56FA">
        <w:rPr>
          <w:rFonts w:ascii="Arial" w:hAnsi="Arial" w:cs="Arial"/>
          <w:sz w:val="22"/>
          <w:szCs w:val="22"/>
          <w:lang w:val="pl-PL"/>
        </w:rPr>
        <w:t>bankowych</w:t>
      </w:r>
      <w:r w:rsidR="002D56FA" w:rsidRPr="002D56FA">
        <w:rPr>
          <w:rFonts w:ascii="Arial" w:hAnsi="Arial" w:cs="Arial"/>
          <w:sz w:val="22"/>
          <w:szCs w:val="22"/>
          <w:lang w:val="pl-PL"/>
        </w:rPr>
        <w:t xml:space="preserve"> związanych z Projektem</w:t>
      </w:r>
      <w:r w:rsidRPr="002D56FA">
        <w:rPr>
          <w:rFonts w:ascii="Arial" w:hAnsi="Arial" w:cs="Arial"/>
          <w:sz w:val="22"/>
          <w:szCs w:val="22"/>
          <w:lang w:val="pl-PL"/>
        </w:rPr>
        <w:t>.</w:t>
      </w:r>
      <w:r w:rsidR="00186D05" w:rsidRPr="002D56FA">
        <w:rPr>
          <w:rFonts w:ascii="Arial" w:hAnsi="Arial" w:cs="Arial"/>
          <w:sz w:val="22"/>
          <w:szCs w:val="22"/>
          <w:lang w:val="pl-PL"/>
        </w:rPr>
        <w:t xml:space="preserve"> </w:t>
      </w:r>
      <w:r w:rsidR="002D56FA" w:rsidRPr="002D56FA">
        <w:rPr>
          <w:rFonts w:ascii="Arial" w:hAnsi="Arial" w:cs="Arial"/>
          <w:color w:val="000000"/>
          <w:sz w:val="22"/>
          <w:szCs w:val="22"/>
          <w:shd w:val="clear" w:color="auto" w:fill="FFFFFF"/>
          <w:lang w:val="pl-PL"/>
        </w:rPr>
        <w:t>W tym celu Beneficjent prowadzi odrębne zapisy księgowe lub stosuje odpowiednie kody księgowe dla wszystkich transakcji związanych z Projektem</w:t>
      </w:r>
      <w:r w:rsidR="002D56FA" w:rsidRPr="002D56FA">
        <w:rPr>
          <w:rStyle w:val="Odwoanieprzypisudolnego"/>
          <w:rFonts w:ascii="Arial" w:hAnsi="Arial" w:cs="Arial"/>
          <w:color w:val="000000"/>
          <w:sz w:val="22"/>
          <w:szCs w:val="22"/>
          <w:shd w:val="clear" w:color="auto" w:fill="FFFFFF"/>
          <w:lang w:val="pl-PL"/>
        </w:rPr>
        <w:footnoteReference w:id="28"/>
      </w:r>
      <w:r w:rsidR="002D56FA" w:rsidRPr="002D56FA">
        <w:rPr>
          <w:rFonts w:ascii="Arial" w:hAnsi="Arial" w:cs="Arial"/>
          <w:color w:val="000000"/>
          <w:sz w:val="22"/>
          <w:szCs w:val="22"/>
          <w:shd w:val="clear" w:color="auto" w:fill="FFFFFF"/>
          <w:lang w:val="pl-PL"/>
        </w:rPr>
        <w:t>. Beneficjent zobowiązuje się do złożenia wykazu kont stosowanych do księgowego ujmowania transakcji w ramach projektu lub wykazu kodów księgowych dla projektu przy pierwszym wniosku o płatność rozliczającym wydatki.</w:t>
      </w:r>
    </w:p>
    <w:p w14:paraId="3B802573" w14:textId="18B01516" w:rsidR="00893279" w:rsidRPr="00DB56BF" w:rsidRDefault="002677DE">
      <w:pPr>
        <w:pStyle w:val="Applicationdirecte"/>
        <w:numPr>
          <w:ilvl w:val="0"/>
          <w:numId w:val="56"/>
        </w:numPr>
        <w:spacing w:before="60" w:after="60"/>
        <w:rPr>
          <w:rFonts w:ascii="Arial" w:hAnsi="Arial" w:cs="Arial"/>
          <w:sz w:val="22"/>
          <w:szCs w:val="22"/>
          <w:lang w:val="pl-PL"/>
        </w:rPr>
      </w:pPr>
      <w:r w:rsidRPr="000E5E84">
        <w:rPr>
          <w:rFonts w:ascii="Arial" w:hAnsi="Arial" w:cs="Arial"/>
          <w:sz w:val="22"/>
          <w:szCs w:val="22"/>
          <w:lang w:val="pl-PL"/>
        </w:rPr>
        <w:t>Beneficjent jest zobowiązany poinformować Instytucję Zarządzającą</w:t>
      </w:r>
      <w:r w:rsidR="00F17972">
        <w:rPr>
          <w:rFonts w:ascii="Arial" w:hAnsi="Arial" w:cs="Arial"/>
          <w:sz w:val="22"/>
          <w:szCs w:val="22"/>
          <w:lang w:val="pl-PL"/>
        </w:rPr>
        <w:t xml:space="preserve"> </w:t>
      </w:r>
      <w:r w:rsidR="00C76222" w:rsidRPr="000E5E84">
        <w:rPr>
          <w:rFonts w:ascii="Arial" w:hAnsi="Arial" w:cs="Arial"/>
          <w:sz w:val="22"/>
          <w:szCs w:val="22"/>
          <w:lang w:val="pl-PL"/>
        </w:rPr>
        <w:t>o</w:t>
      </w:r>
      <w:r w:rsidR="00C76222">
        <w:rPr>
          <w:rFonts w:ascii="Arial" w:hAnsi="Arial" w:cs="Arial"/>
          <w:sz w:val="22"/>
          <w:szCs w:val="22"/>
          <w:lang w:val="pl-PL"/>
        </w:rPr>
        <w:t> </w:t>
      </w:r>
      <w:r w:rsidRPr="000E5E84">
        <w:rPr>
          <w:rFonts w:ascii="Arial" w:hAnsi="Arial" w:cs="Arial"/>
          <w:sz w:val="22"/>
          <w:szCs w:val="22"/>
          <w:lang w:val="pl-PL"/>
        </w:rPr>
        <w:t>miejscu przechowywania dokumentacji związanej</w:t>
      </w:r>
      <w:r w:rsidR="00F17972">
        <w:rPr>
          <w:rFonts w:ascii="Arial" w:hAnsi="Arial" w:cs="Arial"/>
          <w:sz w:val="22"/>
          <w:szCs w:val="22"/>
          <w:lang w:val="pl-PL"/>
        </w:rPr>
        <w:t xml:space="preserve"> </w:t>
      </w:r>
      <w:r w:rsidR="00C76222" w:rsidRPr="000E5E84">
        <w:rPr>
          <w:rFonts w:ascii="Arial" w:hAnsi="Arial" w:cs="Arial"/>
          <w:sz w:val="22"/>
          <w:szCs w:val="22"/>
          <w:lang w:val="pl-PL"/>
        </w:rPr>
        <w:t>z</w:t>
      </w:r>
      <w:r w:rsidR="00C76222">
        <w:rPr>
          <w:rFonts w:ascii="Arial" w:hAnsi="Arial" w:cs="Arial"/>
          <w:sz w:val="22"/>
          <w:szCs w:val="22"/>
          <w:lang w:val="pl-PL"/>
        </w:rPr>
        <w:t> </w:t>
      </w:r>
      <w:r w:rsidRPr="000E5E84">
        <w:rPr>
          <w:rFonts w:ascii="Arial" w:hAnsi="Arial" w:cs="Arial"/>
          <w:sz w:val="22"/>
          <w:szCs w:val="22"/>
          <w:lang w:val="pl-PL"/>
        </w:rPr>
        <w:t>realizacją Projektu.</w:t>
      </w:r>
      <w:r w:rsidR="00F17972">
        <w:rPr>
          <w:rFonts w:ascii="Arial" w:hAnsi="Arial" w:cs="Arial"/>
          <w:sz w:val="22"/>
          <w:szCs w:val="22"/>
          <w:lang w:val="pl-PL"/>
        </w:rPr>
        <w:t xml:space="preserve"> </w:t>
      </w:r>
      <w:r w:rsidR="00C76222" w:rsidRPr="000E5E84">
        <w:rPr>
          <w:rFonts w:ascii="Arial" w:hAnsi="Arial" w:cs="Arial"/>
          <w:sz w:val="22"/>
          <w:szCs w:val="22"/>
          <w:lang w:val="pl-PL"/>
        </w:rPr>
        <w:t>Z</w:t>
      </w:r>
      <w:r w:rsidR="00C76222">
        <w:rPr>
          <w:rFonts w:ascii="Arial" w:hAnsi="Arial" w:cs="Arial"/>
          <w:sz w:val="22"/>
          <w:szCs w:val="22"/>
          <w:lang w:val="pl-PL"/>
        </w:rPr>
        <w:t> </w:t>
      </w:r>
      <w:r w:rsidRPr="000E5E84">
        <w:rPr>
          <w:rFonts w:ascii="Arial" w:hAnsi="Arial" w:cs="Arial"/>
          <w:sz w:val="22"/>
          <w:szCs w:val="22"/>
          <w:lang w:val="pl-PL"/>
        </w:rPr>
        <w:t xml:space="preserve">zastrzeżeniem </w:t>
      </w:r>
      <w:r w:rsidRPr="000E5E84">
        <w:rPr>
          <w:rFonts w:ascii="Arial" w:hAnsi="Arial" w:cs="Arial"/>
          <w:sz w:val="22"/>
          <w:szCs w:val="22"/>
          <w:lang w:val="pl-PL"/>
        </w:rPr>
        <w:br/>
        <w:t xml:space="preserve">ust. 4 Beneficjent zobowiązuje się do przechowywania dokumentacji związanej </w:t>
      </w:r>
      <w:r w:rsidRPr="000E5E84">
        <w:rPr>
          <w:rFonts w:ascii="Arial" w:hAnsi="Arial" w:cs="Arial"/>
          <w:sz w:val="22"/>
          <w:szCs w:val="22"/>
          <w:lang w:val="pl-PL"/>
        </w:rPr>
        <w:br/>
        <w:t>z realizacją Projektu,</w:t>
      </w:r>
      <w:r w:rsidR="00F17972">
        <w:rPr>
          <w:rFonts w:ascii="Arial" w:hAnsi="Arial" w:cs="Arial"/>
          <w:sz w:val="22"/>
          <w:szCs w:val="22"/>
          <w:lang w:val="pl-PL"/>
        </w:rPr>
        <w:t xml:space="preserve"> </w:t>
      </w:r>
      <w:r w:rsidR="00C76222" w:rsidRPr="000E5E84">
        <w:rPr>
          <w:rFonts w:ascii="Arial" w:hAnsi="Arial" w:cs="Arial"/>
          <w:sz w:val="22"/>
          <w:szCs w:val="22"/>
          <w:lang w:val="pl-PL"/>
        </w:rPr>
        <w:t>w</w:t>
      </w:r>
      <w:r w:rsidR="00C76222">
        <w:rPr>
          <w:rFonts w:ascii="Arial" w:hAnsi="Arial" w:cs="Arial"/>
          <w:sz w:val="22"/>
          <w:szCs w:val="22"/>
          <w:lang w:val="pl-PL"/>
        </w:rPr>
        <w:t> </w:t>
      </w:r>
      <w:r w:rsidRPr="000E5E84">
        <w:rPr>
          <w:rFonts w:ascii="Arial" w:hAnsi="Arial" w:cs="Arial"/>
          <w:sz w:val="22"/>
          <w:szCs w:val="22"/>
          <w:lang w:val="pl-PL"/>
        </w:rPr>
        <w:t>sposób zapewniający jej bezpieczeństwo</w:t>
      </w:r>
      <w:r w:rsidR="00F17972">
        <w:rPr>
          <w:rFonts w:ascii="Arial" w:hAnsi="Arial" w:cs="Arial"/>
          <w:sz w:val="22"/>
          <w:szCs w:val="22"/>
          <w:lang w:val="pl-PL"/>
        </w:rPr>
        <w:t xml:space="preserve"> </w:t>
      </w:r>
      <w:r w:rsidR="00C76222" w:rsidRPr="000E5E84">
        <w:rPr>
          <w:rFonts w:ascii="Arial" w:hAnsi="Arial" w:cs="Arial"/>
          <w:sz w:val="22"/>
          <w:szCs w:val="22"/>
          <w:lang w:val="pl-PL"/>
        </w:rPr>
        <w:t>i</w:t>
      </w:r>
      <w:r w:rsidR="00C76222">
        <w:rPr>
          <w:rFonts w:ascii="Arial" w:hAnsi="Arial" w:cs="Arial"/>
          <w:sz w:val="22"/>
          <w:szCs w:val="22"/>
          <w:lang w:val="pl-PL"/>
        </w:rPr>
        <w:t> </w:t>
      </w:r>
      <w:r w:rsidRPr="000E5E84">
        <w:rPr>
          <w:rFonts w:ascii="Arial" w:hAnsi="Arial" w:cs="Arial"/>
          <w:sz w:val="22"/>
          <w:szCs w:val="22"/>
          <w:lang w:val="pl-PL"/>
        </w:rPr>
        <w:t>nienaruszalność,</w:t>
      </w:r>
      <w:r w:rsidR="00F17972">
        <w:rPr>
          <w:rFonts w:ascii="Arial" w:hAnsi="Arial" w:cs="Arial"/>
          <w:sz w:val="22"/>
          <w:szCs w:val="22"/>
          <w:lang w:val="pl-PL"/>
        </w:rPr>
        <w:t xml:space="preserve"> </w:t>
      </w:r>
      <w:r w:rsidRPr="000E5E84">
        <w:rPr>
          <w:rFonts w:ascii="Arial" w:hAnsi="Arial" w:cs="Arial"/>
          <w:sz w:val="22"/>
          <w:szCs w:val="22"/>
          <w:lang w:val="pl-PL"/>
        </w:rPr>
        <w:t>przez okres</w:t>
      </w:r>
      <w:r w:rsidR="00F17972">
        <w:rPr>
          <w:rFonts w:ascii="Arial" w:hAnsi="Arial" w:cs="Arial"/>
          <w:sz w:val="22"/>
          <w:szCs w:val="22"/>
          <w:lang w:val="pl-PL"/>
        </w:rPr>
        <w:t xml:space="preserve"> </w:t>
      </w:r>
      <w:r w:rsidRPr="000E5E84">
        <w:rPr>
          <w:rFonts w:ascii="Arial" w:hAnsi="Arial" w:cs="Arial"/>
          <w:sz w:val="22"/>
          <w:szCs w:val="22"/>
          <w:lang w:val="pl-PL"/>
        </w:rPr>
        <w:t>od zawarcia Umowy do upływu terminu 5-letniego liczonego od dnia 31 grudnia roku,</w:t>
      </w:r>
      <w:r w:rsidR="00F17972">
        <w:rPr>
          <w:rFonts w:ascii="Arial" w:hAnsi="Arial" w:cs="Arial"/>
          <w:sz w:val="22"/>
          <w:szCs w:val="22"/>
          <w:lang w:val="pl-PL"/>
        </w:rPr>
        <w:t xml:space="preserve"> </w:t>
      </w:r>
      <w:r w:rsidR="00C76222" w:rsidRPr="000E5E84">
        <w:rPr>
          <w:rFonts w:ascii="Arial" w:hAnsi="Arial" w:cs="Arial"/>
          <w:sz w:val="22"/>
          <w:szCs w:val="22"/>
          <w:lang w:val="pl-PL"/>
        </w:rPr>
        <w:t>w</w:t>
      </w:r>
      <w:r w:rsidR="00C76222">
        <w:rPr>
          <w:rFonts w:ascii="Arial" w:hAnsi="Arial" w:cs="Arial"/>
          <w:sz w:val="22"/>
          <w:szCs w:val="22"/>
          <w:lang w:val="pl-PL"/>
        </w:rPr>
        <w:t> </w:t>
      </w:r>
      <w:r w:rsidRPr="000E5E84">
        <w:rPr>
          <w:rFonts w:ascii="Arial" w:hAnsi="Arial" w:cs="Arial"/>
          <w:sz w:val="22"/>
          <w:szCs w:val="22"/>
          <w:lang w:val="pl-PL"/>
        </w:rPr>
        <w:t>którym dokonano ostatniej wypłaty dofinansowania</w:t>
      </w:r>
      <w:r w:rsidR="00F17972">
        <w:rPr>
          <w:rFonts w:ascii="Arial" w:hAnsi="Arial" w:cs="Arial"/>
          <w:sz w:val="22"/>
          <w:szCs w:val="22"/>
          <w:lang w:val="pl-PL"/>
        </w:rPr>
        <w:t xml:space="preserve"> </w:t>
      </w:r>
      <w:r w:rsidR="00C76222" w:rsidRPr="000E5E84">
        <w:rPr>
          <w:rFonts w:ascii="Arial" w:hAnsi="Arial" w:cs="Arial"/>
          <w:sz w:val="22"/>
          <w:szCs w:val="22"/>
          <w:lang w:val="pl-PL"/>
        </w:rPr>
        <w:t>w</w:t>
      </w:r>
      <w:r w:rsidR="00C76222">
        <w:rPr>
          <w:rFonts w:ascii="Arial" w:hAnsi="Arial" w:cs="Arial"/>
          <w:sz w:val="22"/>
          <w:szCs w:val="22"/>
          <w:lang w:val="pl-PL"/>
        </w:rPr>
        <w:t> </w:t>
      </w:r>
      <w:r w:rsidRPr="000E5E84">
        <w:rPr>
          <w:rFonts w:ascii="Arial" w:hAnsi="Arial" w:cs="Arial"/>
          <w:sz w:val="22"/>
          <w:szCs w:val="22"/>
          <w:lang w:val="pl-PL"/>
        </w:rPr>
        <w:t>ramach Projektu. Bieg okresu,</w:t>
      </w:r>
      <w:r w:rsidR="00F17972">
        <w:rPr>
          <w:rFonts w:ascii="Arial" w:hAnsi="Arial" w:cs="Arial"/>
          <w:sz w:val="22"/>
          <w:szCs w:val="22"/>
          <w:lang w:val="pl-PL"/>
        </w:rPr>
        <w:t xml:space="preserve"> </w:t>
      </w:r>
      <w:r w:rsidR="00C76222" w:rsidRPr="000E5E84">
        <w:rPr>
          <w:rFonts w:ascii="Arial" w:hAnsi="Arial" w:cs="Arial"/>
          <w:sz w:val="22"/>
          <w:szCs w:val="22"/>
          <w:lang w:val="pl-PL"/>
        </w:rPr>
        <w:t>o</w:t>
      </w:r>
      <w:r w:rsidR="00C76222">
        <w:rPr>
          <w:rFonts w:ascii="Arial" w:hAnsi="Arial" w:cs="Arial"/>
          <w:sz w:val="22"/>
          <w:szCs w:val="22"/>
          <w:lang w:val="pl-PL"/>
        </w:rPr>
        <w:t> </w:t>
      </w:r>
      <w:r w:rsidRPr="000E5E84">
        <w:rPr>
          <w:rFonts w:ascii="Arial" w:hAnsi="Arial" w:cs="Arial"/>
          <w:sz w:val="22"/>
          <w:szCs w:val="22"/>
          <w:lang w:val="pl-PL"/>
        </w:rPr>
        <w:t>którym mowa</w:t>
      </w:r>
      <w:r w:rsidR="00F17972">
        <w:rPr>
          <w:rFonts w:ascii="Arial" w:hAnsi="Arial" w:cs="Arial"/>
          <w:sz w:val="22"/>
          <w:szCs w:val="22"/>
          <w:lang w:val="pl-PL"/>
        </w:rPr>
        <w:t xml:space="preserve"> </w:t>
      </w:r>
      <w:r w:rsidR="00C76222" w:rsidRPr="000E5E84">
        <w:rPr>
          <w:rFonts w:ascii="Arial" w:hAnsi="Arial" w:cs="Arial"/>
          <w:sz w:val="22"/>
          <w:szCs w:val="22"/>
          <w:lang w:val="pl-PL"/>
        </w:rPr>
        <w:t>w</w:t>
      </w:r>
      <w:r w:rsidR="007420E3">
        <w:rPr>
          <w:rFonts w:ascii="Arial" w:hAnsi="Arial" w:cs="Arial"/>
          <w:sz w:val="22"/>
          <w:szCs w:val="22"/>
          <w:lang w:val="pl-PL"/>
        </w:rPr>
        <w:t xml:space="preserve"> </w:t>
      </w:r>
      <w:proofErr w:type="spellStart"/>
      <w:r w:rsidR="007420E3">
        <w:rPr>
          <w:rFonts w:ascii="Arial" w:hAnsi="Arial" w:cs="Arial"/>
          <w:sz w:val="22"/>
          <w:szCs w:val="22"/>
          <w:lang w:val="pl-PL"/>
        </w:rPr>
        <w:t>zd</w:t>
      </w:r>
      <w:proofErr w:type="spellEnd"/>
      <w:r w:rsidR="007420E3">
        <w:rPr>
          <w:rFonts w:ascii="Arial" w:hAnsi="Arial" w:cs="Arial"/>
          <w:sz w:val="22"/>
          <w:szCs w:val="22"/>
          <w:lang w:val="pl-PL"/>
        </w:rPr>
        <w:t xml:space="preserve">. </w:t>
      </w:r>
      <w:r w:rsidRPr="000E5E84">
        <w:rPr>
          <w:rFonts w:ascii="Arial" w:hAnsi="Arial" w:cs="Arial"/>
          <w:sz w:val="22"/>
          <w:szCs w:val="22"/>
          <w:lang w:val="pl-PL"/>
        </w:rPr>
        <w:t>2</w:t>
      </w:r>
      <w:r w:rsidRPr="0003461E">
        <w:rPr>
          <w:rFonts w:ascii="Arial" w:hAnsi="Arial" w:cs="Arial"/>
          <w:sz w:val="22"/>
          <w:szCs w:val="22"/>
          <w:lang w:val="pl-PL"/>
        </w:rPr>
        <w:t>, jest</w:t>
      </w:r>
      <w:r w:rsidR="00F17972" w:rsidRPr="0003461E">
        <w:rPr>
          <w:rFonts w:ascii="Arial" w:hAnsi="Arial" w:cs="Arial"/>
          <w:sz w:val="22"/>
          <w:szCs w:val="22"/>
          <w:lang w:val="pl-PL"/>
        </w:rPr>
        <w:t xml:space="preserve"> </w:t>
      </w:r>
      <w:r w:rsidR="00C76222" w:rsidRPr="0003461E">
        <w:rPr>
          <w:rFonts w:ascii="Arial" w:hAnsi="Arial" w:cs="Arial"/>
          <w:sz w:val="22"/>
          <w:szCs w:val="22"/>
          <w:lang w:val="pl-PL"/>
        </w:rPr>
        <w:t>z</w:t>
      </w:r>
      <w:r w:rsidR="00926F7D">
        <w:rPr>
          <w:rFonts w:ascii="Arial" w:hAnsi="Arial" w:cs="Arial"/>
          <w:sz w:val="22"/>
          <w:szCs w:val="22"/>
          <w:lang w:val="pl-PL"/>
        </w:rPr>
        <w:t xml:space="preserve"> </w:t>
      </w:r>
      <w:r w:rsidRPr="00DB56BF">
        <w:rPr>
          <w:rFonts w:ascii="Arial" w:hAnsi="Arial" w:cs="Arial"/>
          <w:sz w:val="22"/>
          <w:szCs w:val="22"/>
          <w:lang w:val="pl-PL"/>
        </w:rPr>
        <w:t>mocy prawa wstrzymywany</w:t>
      </w:r>
      <w:r w:rsidR="00F17972">
        <w:rPr>
          <w:rFonts w:ascii="Arial" w:hAnsi="Arial" w:cs="Arial"/>
          <w:sz w:val="22"/>
          <w:szCs w:val="22"/>
          <w:lang w:val="pl-PL"/>
        </w:rPr>
        <w:t xml:space="preserve"> </w:t>
      </w:r>
      <w:r w:rsidR="00C76222" w:rsidRPr="00DB56BF">
        <w:rPr>
          <w:rFonts w:ascii="Arial" w:hAnsi="Arial" w:cs="Arial"/>
          <w:sz w:val="22"/>
          <w:szCs w:val="22"/>
          <w:lang w:val="pl-PL"/>
        </w:rPr>
        <w:t>w</w:t>
      </w:r>
      <w:r w:rsidR="00C76222">
        <w:rPr>
          <w:rFonts w:ascii="Arial" w:hAnsi="Arial" w:cs="Arial"/>
          <w:sz w:val="22"/>
          <w:szCs w:val="22"/>
          <w:lang w:val="pl-PL"/>
        </w:rPr>
        <w:t> </w:t>
      </w:r>
      <w:r w:rsidRPr="00DB56BF">
        <w:rPr>
          <w:rFonts w:ascii="Arial" w:hAnsi="Arial" w:cs="Arial"/>
          <w:sz w:val="22"/>
          <w:szCs w:val="22"/>
          <w:lang w:val="pl-PL"/>
        </w:rPr>
        <w:t>przypadku</w:t>
      </w:r>
      <w:r w:rsidR="00186D05" w:rsidRPr="00DB56BF">
        <w:rPr>
          <w:rFonts w:ascii="Arial" w:hAnsi="Arial" w:cs="Arial"/>
          <w:sz w:val="22"/>
          <w:szCs w:val="22"/>
          <w:lang w:val="pl-PL"/>
        </w:rPr>
        <w:br/>
      </w:r>
      <w:r w:rsidRPr="00DB56BF">
        <w:rPr>
          <w:rFonts w:ascii="Arial" w:hAnsi="Arial" w:cs="Arial"/>
          <w:sz w:val="22"/>
          <w:szCs w:val="22"/>
          <w:lang w:val="pl-PL"/>
        </w:rPr>
        <w:t>w przypadku wszczęcia postępowania prawnego pozostającego</w:t>
      </w:r>
      <w:r w:rsidR="00F17972">
        <w:rPr>
          <w:rFonts w:ascii="Arial" w:hAnsi="Arial" w:cs="Arial"/>
          <w:sz w:val="22"/>
          <w:szCs w:val="22"/>
          <w:lang w:val="pl-PL"/>
        </w:rPr>
        <w:t xml:space="preserve"> </w:t>
      </w:r>
      <w:r w:rsidR="00C76222" w:rsidRPr="00DB56BF">
        <w:rPr>
          <w:rFonts w:ascii="Arial" w:hAnsi="Arial" w:cs="Arial"/>
          <w:sz w:val="22"/>
          <w:szCs w:val="22"/>
          <w:lang w:val="pl-PL"/>
        </w:rPr>
        <w:t>w</w:t>
      </w:r>
      <w:r w:rsidR="00C76222">
        <w:rPr>
          <w:rFonts w:ascii="Arial" w:hAnsi="Arial" w:cs="Arial"/>
          <w:sz w:val="22"/>
          <w:szCs w:val="22"/>
          <w:lang w:val="pl-PL"/>
        </w:rPr>
        <w:t> </w:t>
      </w:r>
      <w:r w:rsidRPr="00DB56BF">
        <w:rPr>
          <w:rFonts w:ascii="Arial" w:hAnsi="Arial" w:cs="Arial"/>
          <w:sz w:val="22"/>
          <w:szCs w:val="22"/>
          <w:lang w:val="pl-PL"/>
        </w:rPr>
        <w:t>związku</w:t>
      </w:r>
      <w:r w:rsidR="00F17972">
        <w:rPr>
          <w:rFonts w:ascii="Arial" w:hAnsi="Arial" w:cs="Arial"/>
          <w:sz w:val="22"/>
          <w:szCs w:val="22"/>
          <w:lang w:val="pl-PL"/>
        </w:rPr>
        <w:t xml:space="preserve"> </w:t>
      </w:r>
      <w:r w:rsidR="00C76222" w:rsidRPr="00DB56BF">
        <w:rPr>
          <w:rFonts w:ascii="Arial" w:hAnsi="Arial" w:cs="Arial"/>
          <w:sz w:val="22"/>
          <w:szCs w:val="22"/>
          <w:lang w:val="pl-PL"/>
        </w:rPr>
        <w:t>z</w:t>
      </w:r>
      <w:r w:rsidR="00C76222">
        <w:rPr>
          <w:rFonts w:ascii="Arial" w:hAnsi="Arial" w:cs="Arial"/>
          <w:sz w:val="22"/>
          <w:szCs w:val="22"/>
          <w:lang w:val="pl-PL"/>
        </w:rPr>
        <w:t> </w:t>
      </w:r>
      <w:r w:rsidRPr="00DB56BF">
        <w:rPr>
          <w:rFonts w:ascii="Arial" w:hAnsi="Arial" w:cs="Arial"/>
          <w:sz w:val="22"/>
          <w:szCs w:val="22"/>
          <w:lang w:val="pl-PL"/>
        </w:rPr>
        <w:t>Projektem</w:t>
      </w:r>
      <w:r w:rsidR="00186D05" w:rsidRPr="00DB56BF">
        <w:rPr>
          <w:rFonts w:ascii="Arial" w:hAnsi="Arial" w:cs="Arial"/>
          <w:sz w:val="22"/>
          <w:szCs w:val="22"/>
          <w:lang w:val="pl-PL"/>
        </w:rPr>
        <w:br/>
      </w:r>
      <w:r w:rsidRPr="00DB56BF">
        <w:rPr>
          <w:rFonts w:ascii="Arial" w:hAnsi="Arial" w:cs="Arial"/>
          <w:sz w:val="22"/>
          <w:szCs w:val="22"/>
          <w:lang w:val="pl-PL"/>
        </w:rPr>
        <w:t>(w szczególności postępowania kontrolnego, audytu, postępowania</w:t>
      </w:r>
      <w:r w:rsidR="00F17972">
        <w:rPr>
          <w:rFonts w:ascii="Arial" w:hAnsi="Arial" w:cs="Arial"/>
          <w:sz w:val="22"/>
          <w:szCs w:val="22"/>
          <w:lang w:val="pl-PL"/>
        </w:rPr>
        <w:t xml:space="preserve"> </w:t>
      </w:r>
      <w:r w:rsidR="00C76222" w:rsidRPr="00DB56BF">
        <w:rPr>
          <w:rFonts w:ascii="Arial" w:hAnsi="Arial" w:cs="Arial"/>
          <w:sz w:val="22"/>
          <w:szCs w:val="22"/>
          <w:lang w:val="pl-PL"/>
        </w:rPr>
        <w:t>w</w:t>
      </w:r>
      <w:r w:rsidR="00C76222">
        <w:rPr>
          <w:rFonts w:ascii="Arial" w:hAnsi="Arial" w:cs="Arial"/>
          <w:sz w:val="22"/>
          <w:szCs w:val="22"/>
          <w:lang w:val="pl-PL"/>
        </w:rPr>
        <w:t> </w:t>
      </w:r>
      <w:r w:rsidRPr="00DB56BF">
        <w:rPr>
          <w:rFonts w:ascii="Arial" w:hAnsi="Arial" w:cs="Arial"/>
          <w:sz w:val="22"/>
          <w:szCs w:val="22"/>
          <w:lang w:val="pl-PL"/>
        </w:rPr>
        <w:t>przedmiocie zwrotu dofinansowania, postępowania karnego lub postępowania przed sądem administracyjnym lub cywilnym)</w:t>
      </w:r>
      <w:r w:rsidR="00F17972">
        <w:rPr>
          <w:rFonts w:ascii="Arial" w:hAnsi="Arial" w:cs="Arial"/>
          <w:sz w:val="22"/>
          <w:szCs w:val="22"/>
          <w:lang w:val="pl-PL"/>
        </w:rPr>
        <w:t xml:space="preserve"> </w:t>
      </w:r>
      <w:r w:rsidRPr="00DB56BF">
        <w:rPr>
          <w:rFonts w:ascii="Arial" w:hAnsi="Arial" w:cs="Arial"/>
          <w:sz w:val="22"/>
          <w:szCs w:val="22"/>
          <w:lang w:val="pl-PL"/>
        </w:rPr>
        <w:t>albo na wniosek KE.</w:t>
      </w:r>
      <w:r w:rsidR="00F17972">
        <w:rPr>
          <w:rFonts w:ascii="Arial" w:hAnsi="Arial" w:cs="Arial"/>
          <w:sz w:val="22"/>
          <w:szCs w:val="22"/>
          <w:lang w:val="pl-PL"/>
        </w:rPr>
        <w:t xml:space="preserve"> </w:t>
      </w:r>
      <w:r w:rsidR="00C76222" w:rsidRPr="00DB56BF">
        <w:rPr>
          <w:rFonts w:ascii="Arial" w:hAnsi="Arial" w:cs="Arial"/>
          <w:sz w:val="22"/>
          <w:szCs w:val="22"/>
          <w:lang w:val="pl-PL"/>
        </w:rPr>
        <w:t>W</w:t>
      </w:r>
      <w:r w:rsidR="00C76222">
        <w:rPr>
          <w:rFonts w:ascii="Arial" w:hAnsi="Arial" w:cs="Arial"/>
          <w:sz w:val="22"/>
          <w:szCs w:val="22"/>
          <w:lang w:val="pl-PL"/>
        </w:rPr>
        <w:t> </w:t>
      </w:r>
      <w:r w:rsidRPr="00DB56BF">
        <w:rPr>
          <w:rFonts w:ascii="Arial" w:hAnsi="Arial" w:cs="Arial"/>
          <w:sz w:val="22"/>
          <w:szCs w:val="22"/>
          <w:lang w:val="pl-PL"/>
        </w:rPr>
        <w:t>przypadku, gdy adresatem wniosku KE jest Instytucja Zarządzająca, informuje ona niezwłocznie Beneficjenta</w:t>
      </w:r>
      <w:r w:rsidR="00F17972">
        <w:rPr>
          <w:rFonts w:ascii="Arial" w:hAnsi="Arial" w:cs="Arial"/>
          <w:sz w:val="22"/>
          <w:szCs w:val="22"/>
          <w:lang w:val="pl-PL"/>
        </w:rPr>
        <w:t xml:space="preserve"> </w:t>
      </w:r>
      <w:r w:rsidR="00C76222" w:rsidRPr="00DB56BF">
        <w:rPr>
          <w:rFonts w:ascii="Arial" w:hAnsi="Arial" w:cs="Arial"/>
          <w:sz w:val="22"/>
          <w:szCs w:val="22"/>
          <w:lang w:val="pl-PL"/>
        </w:rPr>
        <w:t>o</w:t>
      </w:r>
      <w:r w:rsidR="00C76222">
        <w:rPr>
          <w:rFonts w:ascii="Arial" w:hAnsi="Arial" w:cs="Arial"/>
          <w:sz w:val="22"/>
          <w:szCs w:val="22"/>
          <w:lang w:val="pl-PL"/>
        </w:rPr>
        <w:t> </w:t>
      </w:r>
      <w:r w:rsidRPr="00DB56BF">
        <w:rPr>
          <w:rFonts w:ascii="Arial" w:hAnsi="Arial" w:cs="Arial"/>
          <w:sz w:val="22"/>
          <w:szCs w:val="22"/>
          <w:lang w:val="pl-PL"/>
        </w:rPr>
        <w:t xml:space="preserve">złożeniu przez KE przedmiotowego wniosku. </w:t>
      </w:r>
    </w:p>
    <w:p w14:paraId="58566C4C" w14:textId="4B2ED5FF" w:rsidR="00893279" w:rsidRPr="00DB56BF" w:rsidRDefault="002677DE">
      <w:pPr>
        <w:pStyle w:val="Applicationdirecte"/>
        <w:numPr>
          <w:ilvl w:val="0"/>
          <w:numId w:val="56"/>
        </w:numPr>
        <w:spacing w:before="60" w:after="60"/>
        <w:rPr>
          <w:rFonts w:ascii="Arial" w:eastAsia="Arial Nova" w:hAnsi="Arial" w:cs="Arial"/>
          <w:sz w:val="22"/>
          <w:szCs w:val="22"/>
          <w:lang w:val="pl-PL"/>
        </w:rPr>
      </w:pPr>
      <w:r w:rsidRPr="00DB56BF">
        <w:rPr>
          <w:rFonts w:ascii="Arial" w:hAnsi="Arial" w:cs="Arial"/>
          <w:sz w:val="22"/>
          <w:szCs w:val="22"/>
          <w:lang w:val="pl-PL"/>
        </w:rPr>
        <w:t xml:space="preserve"> </w:t>
      </w:r>
      <w:r w:rsidRPr="00DB56BF">
        <w:rPr>
          <w:rFonts w:ascii="Arial" w:eastAsia="Arial Nova" w:hAnsi="Arial" w:cs="Arial"/>
          <w:sz w:val="22"/>
          <w:szCs w:val="22"/>
          <w:lang w:val="pl-PL"/>
        </w:rPr>
        <w:t>Niezależnie od obowiązku ustalonego</w:t>
      </w:r>
      <w:r w:rsidR="00F17972">
        <w:rPr>
          <w:rFonts w:ascii="Arial" w:eastAsia="Arial Nova" w:hAnsi="Arial" w:cs="Arial"/>
          <w:sz w:val="22"/>
          <w:szCs w:val="22"/>
          <w:lang w:val="pl-PL"/>
        </w:rPr>
        <w:t xml:space="preserve"> </w:t>
      </w:r>
      <w:r w:rsidR="00C76222" w:rsidRPr="00DB56BF">
        <w:rPr>
          <w:rFonts w:ascii="Arial" w:eastAsia="Arial Nova" w:hAnsi="Arial" w:cs="Arial"/>
          <w:sz w:val="22"/>
          <w:szCs w:val="22"/>
          <w:lang w:val="pl-PL"/>
        </w:rPr>
        <w:t>z</w:t>
      </w:r>
      <w:r w:rsidR="00C76222">
        <w:rPr>
          <w:rFonts w:ascii="Arial" w:eastAsia="Arial Nova" w:hAnsi="Arial" w:cs="Arial"/>
          <w:sz w:val="22"/>
          <w:szCs w:val="22"/>
          <w:lang w:val="pl-PL"/>
        </w:rPr>
        <w:t> </w:t>
      </w:r>
      <w:r w:rsidRPr="00DB56BF">
        <w:rPr>
          <w:rFonts w:ascii="Arial" w:eastAsia="Arial Nova" w:hAnsi="Arial" w:cs="Arial"/>
          <w:sz w:val="22"/>
          <w:szCs w:val="22"/>
          <w:lang w:val="pl-PL"/>
        </w:rPr>
        <w:t>uwzględnieniem ust. 2 lub 3,</w:t>
      </w:r>
      <w:r w:rsidR="00F17972">
        <w:rPr>
          <w:rFonts w:ascii="Arial" w:eastAsia="Arial Nova" w:hAnsi="Arial" w:cs="Arial"/>
          <w:sz w:val="22"/>
          <w:szCs w:val="22"/>
          <w:lang w:val="pl-PL"/>
        </w:rPr>
        <w:t xml:space="preserve"> </w:t>
      </w:r>
      <w:r w:rsidR="00C76222" w:rsidRPr="00DB56BF">
        <w:rPr>
          <w:rFonts w:ascii="Arial" w:eastAsia="Arial Nova" w:hAnsi="Arial" w:cs="Arial"/>
          <w:sz w:val="22"/>
          <w:szCs w:val="22"/>
          <w:lang w:val="pl-PL"/>
        </w:rPr>
        <w:t>w</w:t>
      </w:r>
      <w:r w:rsidR="00C76222">
        <w:rPr>
          <w:rFonts w:ascii="Arial" w:eastAsia="Arial Nova" w:hAnsi="Arial" w:cs="Arial"/>
          <w:sz w:val="22"/>
          <w:szCs w:val="22"/>
          <w:lang w:val="pl-PL"/>
        </w:rPr>
        <w:t> </w:t>
      </w:r>
      <w:r w:rsidRPr="00DB56BF">
        <w:rPr>
          <w:rFonts w:ascii="Arial" w:eastAsia="Arial Nova" w:hAnsi="Arial" w:cs="Arial"/>
          <w:sz w:val="22"/>
          <w:szCs w:val="22"/>
          <w:lang w:val="pl-PL"/>
        </w:rPr>
        <w:t>przypadku gdy dofinansowanie udzielone</w:t>
      </w:r>
      <w:r w:rsidR="00F17972">
        <w:rPr>
          <w:rFonts w:ascii="Arial" w:eastAsia="Arial Nova" w:hAnsi="Arial" w:cs="Arial"/>
          <w:sz w:val="22"/>
          <w:szCs w:val="22"/>
          <w:lang w:val="pl-PL"/>
        </w:rPr>
        <w:t xml:space="preserve"> </w:t>
      </w:r>
      <w:r w:rsidR="00C76222" w:rsidRPr="00DB56BF">
        <w:rPr>
          <w:rFonts w:ascii="Arial" w:eastAsia="Arial Nova" w:hAnsi="Arial" w:cs="Arial"/>
          <w:sz w:val="22"/>
          <w:szCs w:val="22"/>
          <w:lang w:val="pl-PL"/>
        </w:rPr>
        <w:t>w</w:t>
      </w:r>
      <w:r w:rsidR="00C76222">
        <w:rPr>
          <w:rFonts w:ascii="Arial" w:eastAsia="Arial Nova" w:hAnsi="Arial" w:cs="Arial"/>
          <w:sz w:val="22"/>
          <w:szCs w:val="22"/>
          <w:lang w:val="pl-PL"/>
        </w:rPr>
        <w:t> </w:t>
      </w:r>
      <w:r w:rsidRPr="00DB56BF">
        <w:rPr>
          <w:rFonts w:ascii="Arial" w:eastAsia="Arial Nova" w:hAnsi="Arial" w:cs="Arial"/>
          <w:sz w:val="22"/>
          <w:szCs w:val="22"/>
          <w:lang w:val="pl-PL"/>
        </w:rPr>
        <w:t xml:space="preserve">ramach Projektu stanowi pomoc publiczną lub pomoc de </w:t>
      </w:r>
      <w:proofErr w:type="spellStart"/>
      <w:r w:rsidRPr="00DB56BF">
        <w:rPr>
          <w:rFonts w:ascii="Arial" w:eastAsia="Arial Nova" w:hAnsi="Arial" w:cs="Arial"/>
          <w:sz w:val="22"/>
          <w:szCs w:val="22"/>
          <w:lang w:val="pl-PL"/>
        </w:rPr>
        <w:t>minimis</w:t>
      </w:r>
      <w:proofErr w:type="spellEnd"/>
      <w:r w:rsidRPr="00DB56BF">
        <w:rPr>
          <w:rFonts w:ascii="Arial" w:eastAsia="Arial Nova" w:hAnsi="Arial" w:cs="Arial"/>
          <w:sz w:val="22"/>
          <w:szCs w:val="22"/>
          <w:lang w:val="pl-PL"/>
        </w:rPr>
        <w:t>, Beneficjent ma obowiązek przechowywać</w:t>
      </w:r>
      <w:r w:rsidR="00F17972">
        <w:rPr>
          <w:rFonts w:ascii="Arial" w:eastAsia="Arial Nova" w:hAnsi="Arial" w:cs="Arial"/>
          <w:sz w:val="22"/>
          <w:szCs w:val="22"/>
          <w:lang w:val="pl-PL"/>
        </w:rPr>
        <w:t xml:space="preserve"> </w:t>
      </w:r>
      <w:r w:rsidR="00C76222" w:rsidRPr="00DB56BF">
        <w:rPr>
          <w:rFonts w:ascii="Arial" w:eastAsia="Arial Nova" w:hAnsi="Arial" w:cs="Arial"/>
          <w:sz w:val="22"/>
          <w:szCs w:val="22"/>
          <w:lang w:val="pl-PL"/>
        </w:rPr>
        <w:t>w</w:t>
      </w:r>
      <w:r w:rsidR="00C76222">
        <w:rPr>
          <w:rFonts w:ascii="Arial" w:eastAsia="Arial Nova" w:hAnsi="Arial" w:cs="Arial"/>
          <w:sz w:val="22"/>
          <w:szCs w:val="22"/>
          <w:lang w:val="pl-PL"/>
        </w:rPr>
        <w:t> </w:t>
      </w:r>
      <w:r w:rsidRPr="00DB56BF">
        <w:rPr>
          <w:rFonts w:ascii="Arial" w:eastAsia="Arial Nova" w:hAnsi="Arial" w:cs="Arial"/>
          <w:sz w:val="22"/>
          <w:szCs w:val="22"/>
          <w:lang w:val="pl-PL"/>
        </w:rPr>
        <w:t xml:space="preserve">swojej siedzibie dokumenty dotyczące pomocy publicznej albo pomocy de </w:t>
      </w:r>
      <w:proofErr w:type="spellStart"/>
      <w:r w:rsidRPr="00DB56BF">
        <w:rPr>
          <w:rFonts w:ascii="Arial" w:eastAsia="Arial Nova" w:hAnsi="Arial" w:cs="Arial"/>
          <w:sz w:val="22"/>
          <w:szCs w:val="22"/>
          <w:lang w:val="pl-PL"/>
        </w:rPr>
        <w:t>minimis</w:t>
      </w:r>
      <w:proofErr w:type="spellEnd"/>
      <w:r w:rsidRPr="00DB56BF">
        <w:rPr>
          <w:rFonts w:ascii="Arial" w:eastAsia="Arial Nova" w:hAnsi="Arial" w:cs="Arial"/>
          <w:sz w:val="22"/>
          <w:szCs w:val="22"/>
          <w:lang w:val="pl-PL"/>
        </w:rPr>
        <w:t xml:space="preserve"> przez okres 10 lat, ustalony odpowiednio, zgodnie</w:t>
      </w:r>
      <w:r w:rsidR="00F17972">
        <w:rPr>
          <w:rFonts w:ascii="Arial" w:eastAsia="Arial Nova" w:hAnsi="Arial" w:cs="Arial"/>
          <w:sz w:val="22"/>
          <w:szCs w:val="22"/>
          <w:lang w:val="pl-PL"/>
        </w:rPr>
        <w:t xml:space="preserve"> </w:t>
      </w:r>
      <w:r w:rsidR="00C76222" w:rsidRPr="00DB56BF">
        <w:rPr>
          <w:rFonts w:ascii="Arial" w:eastAsia="Arial Nova" w:hAnsi="Arial" w:cs="Arial"/>
          <w:sz w:val="22"/>
          <w:szCs w:val="22"/>
          <w:lang w:val="pl-PL"/>
        </w:rPr>
        <w:t>z</w:t>
      </w:r>
      <w:r w:rsidR="00C76222">
        <w:rPr>
          <w:rFonts w:ascii="Arial" w:eastAsia="Arial Nova" w:hAnsi="Arial" w:cs="Arial"/>
          <w:sz w:val="22"/>
          <w:szCs w:val="22"/>
          <w:lang w:val="pl-PL"/>
        </w:rPr>
        <w:t> </w:t>
      </w:r>
      <w:r w:rsidRPr="00DB56BF">
        <w:rPr>
          <w:rFonts w:ascii="Arial" w:eastAsia="Arial Nova" w:hAnsi="Arial" w:cs="Arial"/>
          <w:sz w:val="22"/>
          <w:szCs w:val="22"/>
          <w:lang w:val="pl-PL"/>
        </w:rPr>
        <w:t>art. 12 rozporządzenia Komisji (UE) nr 651/2014</w:t>
      </w:r>
      <w:r w:rsidR="00F17972">
        <w:rPr>
          <w:rFonts w:ascii="Arial" w:eastAsia="Arial Nova" w:hAnsi="Arial" w:cs="Arial"/>
          <w:sz w:val="22"/>
          <w:szCs w:val="22"/>
          <w:lang w:val="pl-PL"/>
        </w:rPr>
        <w:t xml:space="preserve"> </w:t>
      </w:r>
      <w:r w:rsidR="00C76222" w:rsidRPr="00DB56BF">
        <w:rPr>
          <w:rFonts w:ascii="Arial" w:eastAsia="Arial Nova" w:hAnsi="Arial" w:cs="Arial"/>
          <w:sz w:val="22"/>
          <w:szCs w:val="22"/>
          <w:lang w:val="pl-PL"/>
        </w:rPr>
        <w:t>z</w:t>
      </w:r>
      <w:r w:rsidR="00C76222">
        <w:rPr>
          <w:rFonts w:ascii="Arial" w:eastAsia="Arial Nova" w:hAnsi="Arial" w:cs="Arial"/>
          <w:sz w:val="22"/>
          <w:szCs w:val="22"/>
          <w:lang w:val="pl-PL"/>
        </w:rPr>
        <w:t> </w:t>
      </w:r>
      <w:r w:rsidRPr="00DB56BF">
        <w:rPr>
          <w:rFonts w:ascii="Arial" w:eastAsia="Arial Nova" w:hAnsi="Arial" w:cs="Arial"/>
          <w:sz w:val="22"/>
          <w:szCs w:val="22"/>
          <w:lang w:val="pl-PL"/>
        </w:rPr>
        <w:t xml:space="preserve">dnia 17 </w:t>
      </w:r>
      <w:r w:rsidRPr="00DB56BF">
        <w:rPr>
          <w:rFonts w:ascii="Arial" w:eastAsia="Arial Nova" w:hAnsi="Arial" w:cs="Arial"/>
          <w:sz w:val="22"/>
          <w:szCs w:val="22"/>
          <w:lang w:val="pl-PL"/>
        </w:rPr>
        <w:lastRenderedPageBreak/>
        <w:t>czerwca 2014 r. uznającego niektóre rodzaje pomocy za zgodne</w:t>
      </w:r>
      <w:r w:rsidR="00F17972">
        <w:rPr>
          <w:rFonts w:ascii="Arial" w:eastAsia="Arial Nova" w:hAnsi="Arial" w:cs="Arial"/>
          <w:sz w:val="22"/>
          <w:szCs w:val="22"/>
          <w:lang w:val="pl-PL"/>
        </w:rPr>
        <w:t xml:space="preserve"> </w:t>
      </w:r>
      <w:r w:rsidR="00C76222" w:rsidRPr="00DB56BF">
        <w:rPr>
          <w:rFonts w:ascii="Arial" w:eastAsia="Arial Nova" w:hAnsi="Arial" w:cs="Arial"/>
          <w:sz w:val="22"/>
          <w:szCs w:val="22"/>
          <w:lang w:val="pl-PL"/>
        </w:rPr>
        <w:t>z</w:t>
      </w:r>
      <w:r w:rsidR="00C76222">
        <w:rPr>
          <w:rFonts w:ascii="Arial" w:eastAsia="Arial Nova" w:hAnsi="Arial" w:cs="Arial"/>
          <w:sz w:val="22"/>
          <w:szCs w:val="22"/>
          <w:lang w:val="pl-PL"/>
        </w:rPr>
        <w:t> </w:t>
      </w:r>
      <w:r w:rsidRPr="00DB56BF">
        <w:rPr>
          <w:rFonts w:ascii="Arial" w:eastAsia="Arial Nova" w:hAnsi="Arial" w:cs="Arial"/>
          <w:sz w:val="22"/>
          <w:szCs w:val="22"/>
          <w:lang w:val="pl-PL"/>
        </w:rPr>
        <w:t>rynkiem wewnętrznym</w:t>
      </w:r>
      <w:r w:rsidR="00186D05" w:rsidRPr="00DB56BF">
        <w:rPr>
          <w:rFonts w:ascii="Arial" w:eastAsia="Arial Nova" w:hAnsi="Arial" w:cs="Arial"/>
          <w:sz w:val="22"/>
          <w:szCs w:val="22"/>
          <w:lang w:val="pl-PL"/>
        </w:rPr>
        <w:br/>
      </w:r>
      <w:r w:rsidRPr="00DB56BF">
        <w:rPr>
          <w:rFonts w:ascii="Arial" w:eastAsia="Arial Nova" w:hAnsi="Arial" w:cs="Arial"/>
          <w:sz w:val="22"/>
          <w:szCs w:val="22"/>
          <w:lang w:val="pl-PL"/>
        </w:rPr>
        <w:t>w zastosowaniu art. 107</w:t>
      </w:r>
      <w:r w:rsidR="00F17972">
        <w:rPr>
          <w:rFonts w:ascii="Arial" w:eastAsia="Arial Nova" w:hAnsi="Arial" w:cs="Arial"/>
          <w:sz w:val="22"/>
          <w:szCs w:val="22"/>
          <w:lang w:val="pl-PL"/>
        </w:rPr>
        <w:t xml:space="preserve"> </w:t>
      </w:r>
      <w:r w:rsidR="00C76222" w:rsidRPr="00DB56BF">
        <w:rPr>
          <w:rFonts w:ascii="Arial" w:eastAsia="Arial Nova" w:hAnsi="Arial" w:cs="Arial"/>
          <w:sz w:val="22"/>
          <w:szCs w:val="22"/>
          <w:lang w:val="pl-PL"/>
        </w:rPr>
        <w:t>i</w:t>
      </w:r>
      <w:r w:rsidR="00C76222">
        <w:rPr>
          <w:rFonts w:ascii="Arial" w:eastAsia="Arial Nova" w:hAnsi="Arial" w:cs="Arial"/>
          <w:sz w:val="22"/>
          <w:szCs w:val="22"/>
          <w:lang w:val="pl-PL"/>
        </w:rPr>
        <w:t> </w:t>
      </w:r>
      <w:r w:rsidRPr="00DB56BF">
        <w:rPr>
          <w:rFonts w:ascii="Arial" w:eastAsia="Arial Nova" w:hAnsi="Arial" w:cs="Arial"/>
          <w:sz w:val="22"/>
          <w:szCs w:val="22"/>
          <w:lang w:val="pl-PL"/>
        </w:rPr>
        <w:t>108 Traktatu albo art. 6 ust. 4 Rozporządzenia Komisji (UE)</w:t>
      </w:r>
      <w:r w:rsidR="00186D05" w:rsidRPr="00DB56BF">
        <w:rPr>
          <w:rFonts w:ascii="Arial" w:eastAsia="Arial Nova" w:hAnsi="Arial" w:cs="Arial"/>
          <w:sz w:val="22"/>
          <w:szCs w:val="22"/>
          <w:lang w:val="pl-PL"/>
        </w:rPr>
        <w:br/>
      </w:r>
      <w:r w:rsidRPr="00DB56BF">
        <w:rPr>
          <w:rFonts w:ascii="Arial" w:eastAsia="Arial Nova" w:hAnsi="Arial" w:cs="Arial"/>
          <w:sz w:val="22"/>
          <w:szCs w:val="22"/>
          <w:lang w:val="pl-PL"/>
        </w:rPr>
        <w:t>nr 1407/2013</w:t>
      </w:r>
      <w:r w:rsidR="00F17972">
        <w:rPr>
          <w:rFonts w:ascii="Arial" w:eastAsia="Arial Nova" w:hAnsi="Arial" w:cs="Arial"/>
          <w:sz w:val="22"/>
          <w:szCs w:val="22"/>
          <w:lang w:val="pl-PL"/>
        </w:rPr>
        <w:t xml:space="preserve"> </w:t>
      </w:r>
      <w:r w:rsidR="00C76222" w:rsidRPr="00DB56BF">
        <w:rPr>
          <w:rFonts w:ascii="Arial" w:eastAsia="Arial Nova" w:hAnsi="Arial" w:cs="Arial"/>
          <w:sz w:val="22"/>
          <w:szCs w:val="22"/>
          <w:lang w:val="pl-PL"/>
        </w:rPr>
        <w:t>z</w:t>
      </w:r>
      <w:r w:rsidR="00C76222">
        <w:rPr>
          <w:rFonts w:ascii="Arial" w:eastAsia="Arial Nova" w:hAnsi="Arial" w:cs="Arial"/>
          <w:sz w:val="22"/>
          <w:szCs w:val="22"/>
          <w:lang w:val="pl-PL"/>
        </w:rPr>
        <w:t> </w:t>
      </w:r>
      <w:r w:rsidRPr="00DB56BF">
        <w:rPr>
          <w:rFonts w:ascii="Arial" w:eastAsia="Arial Nova" w:hAnsi="Arial" w:cs="Arial"/>
          <w:sz w:val="22"/>
          <w:szCs w:val="22"/>
          <w:lang w:val="pl-PL"/>
        </w:rPr>
        <w:t>dnia 18 grudnia 2013 r.</w:t>
      </w:r>
      <w:r w:rsidR="00F17972">
        <w:rPr>
          <w:rFonts w:ascii="Arial" w:eastAsia="Arial Nova" w:hAnsi="Arial" w:cs="Arial"/>
          <w:sz w:val="22"/>
          <w:szCs w:val="22"/>
          <w:lang w:val="pl-PL"/>
        </w:rPr>
        <w:t xml:space="preserve"> </w:t>
      </w:r>
      <w:r w:rsidR="00C76222" w:rsidRPr="00DB56BF">
        <w:rPr>
          <w:rFonts w:ascii="Arial" w:eastAsia="Arial Nova" w:hAnsi="Arial" w:cs="Arial"/>
          <w:sz w:val="22"/>
          <w:szCs w:val="22"/>
          <w:lang w:val="pl-PL"/>
        </w:rPr>
        <w:t>w</w:t>
      </w:r>
      <w:r w:rsidR="00C76222">
        <w:rPr>
          <w:rFonts w:ascii="Arial" w:eastAsia="Arial Nova" w:hAnsi="Arial" w:cs="Arial"/>
          <w:sz w:val="22"/>
          <w:szCs w:val="22"/>
          <w:lang w:val="pl-PL"/>
        </w:rPr>
        <w:t> </w:t>
      </w:r>
      <w:r w:rsidRPr="00DB56BF">
        <w:rPr>
          <w:rFonts w:ascii="Arial" w:eastAsia="Arial Nova" w:hAnsi="Arial" w:cs="Arial"/>
          <w:sz w:val="22"/>
          <w:szCs w:val="22"/>
          <w:lang w:val="pl-PL"/>
        </w:rPr>
        <w:t>sprawie stosowania art. 107</w:t>
      </w:r>
      <w:r w:rsidR="00F17972">
        <w:rPr>
          <w:rFonts w:ascii="Arial" w:eastAsia="Arial Nova" w:hAnsi="Arial" w:cs="Arial"/>
          <w:sz w:val="22"/>
          <w:szCs w:val="22"/>
          <w:lang w:val="pl-PL"/>
        </w:rPr>
        <w:t xml:space="preserve"> </w:t>
      </w:r>
      <w:r w:rsidR="00C76222" w:rsidRPr="00DB56BF">
        <w:rPr>
          <w:rFonts w:ascii="Arial" w:eastAsia="Arial Nova" w:hAnsi="Arial" w:cs="Arial"/>
          <w:sz w:val="22"/>
          <w:szCs w:val="22"/>
          <w:lang w:val="pl-PL"/>
        </w:rPr>
        <w:t>i</w:t>
      </w:r>
      <w:r w:rsidR="00C76222">
        <w:rPr>
          <w:rFonts w:ascii="Arial" w:eastAsia="Arial Nova" w:hAnsi="Arial" w:cs="Arial"/>
          <w:sz w:val="22"/>
          <w:szCs w:val="22"/>
          <w:lang w:val="pl-PL"/>
        </w:rPr>
        <w:t> </w:t>
      </w:r>
      <w:r w:rsidRPr="00DB56BF">
        <w:rPr>
          <w:rFonts w:ascii="Arial" w:eastAsia="Arial Nova" w:hAnsi="Arial" w:cs="Arial"/>
          <w:sz w:val="22"/>
          <w:szCs w:val="22"/>
          <w:lang w:val="pl-PL"/>
        </w:rPr>
        <w:t>108 Traktatu</w:t>
      </w:r>
      <w:r w:rsidR="00186D05" w:rsidRPr="00DB56BF">
        <w:rPr>
          <w:rFonts w:ascii="Arial" w:eastAsia="Arial Nova" w:hAnsi="Arial" w:cs="Arial"/>
          <w:sz w:val="22"/>
          <w:szCs w:val="22"/>
          <w:lang w:val="pl-PL"/>
        </w:rPr>
        <w:br/>
      </w:r>
      <w:r w:rsidRPr="00DB56BF">
        <w:rPr>
          <w:rFonts w:ascii="Arial" w:eastAsia="Arial Nova" w:hAnsi="Arial" w:cs="Arial"/>
          <w:sz w:val="22"/>
          <w:szCs w:val="22"/>
          <w:lang w:val="pl-PL"/>
        </w:rPr>
        <w:t xml:space="preserve">o funkcjonowaniu Unii Europejskiej do pomocy de </w:t>
      </w:r>
      <w:proofErr w:type="spellStart"/>
      <w:r w:rsidRPr="00DB56BF">
        <w:rPr>
          <w:rFonts w:ascii="Arial" w:eastAsia="Arial Nova" w:hAnsi="Arial" w:cs="Arial"/>
          <w:sz w:val="22"/>
          <w:szCs w:val="22"/>
          <w:lang w:val="pl-PL"/>
        </w:rPr>
        <w:t>minimis</w:t>
      </w:r>
      <w:proofErr w:type="spellEnd"/>
      <w:r w:rsidRPr="00DB56BF">
        <w:rPr>
          <w:rFonts w:ascii="Arial" w:eastAsia="Arial Nova" w:hAnsi="Arial" w:cs="Arial"/>
          <w:sz w:val="22"/>
          <w:szCs w:val="22"/>
          <w:lang w:val="pl-PL"/>
        </w:rPr>
        <w:t xml:space="preserve">. </w:t>
      </w:r>
    </w:p>
    <w:p w14:paraId="4CD29CF2" w14:textId="531318EF" w:rsidR="00893279" w:rsidRPr="00F467D9" w:rsidRDefault="002677DE" w:rsidP="005D08EE">
      <w:pPr>
        <w:spacing w:before="240" w:after="240"/>
        <w:jc w:val="center"/>
        <w:rPr>
          <w:rFonts w:ascii="Arial" w:hAnsi="Arial" w:cs="Arial"/>
        </w:rPr>
      </w:pPr>
      <w:r w:rsidRPr="00F467D9">
        <w:rPr>
          <w:rFonts w:ascii="Arial" w:hAnsi="Arial" w:cs="Arial"/>
          <w:bCs/>
        </w:rPr>
        <w:t>§ 17</w:t>
      </w:r>
    </w:p>
    <w:p w14:paraId="6E6F5A92" w14:textId="5A5F670F" w:rsidR="00186D05" w:rsidRPr="00F467D9" w:rsidRDefault="002677DE" w:rsidP="00186D05">
      <w:pPr>
        <w:pStyle w:val="Tekstpodstawowy"/>
        <w:ind w:firstLine="426"/>
        <w:rPr>
          <w:rFonts w:ascii="Arial" w:hAnsi="Arial" w:cs="Arial"/>
          <w:sz w:val="22"/>
          <w:szCs w:val="22"/>
        </w:rPr>
      </w:pPr>
      <w:r w:rsidRPr="00F467D9">
        <w:rPr>
          <w:rFonts w:ascii="Arial" w:hAnsi="Arial" w:cs="Arial"/>
          <w:sz w:val="22"/>
          <w:szCs w:val="22"/>
        </w:rPr>
        <w:t>Beneficjent zobowiązuje się do przedstawiania na żądanie Instytucji Zarządzającej wszelkich informacji</w:t>
      </w:r>
      <w:r w:rsidR="00F17972">
        <w:rPr>
          <w:rFonts w:ascii="Arial" w:hAnsi="Arial" w:cs="Arial"/>
          <w:sz w:val="22"/>
          <w:szCs w:val="22"/>
        </w:rPr>
        <w:t xml:space="preserve"> </w:t>
      </w:r>
      <w:r w:rsidR="00C76222" w:rsidRPr="00F467D9">
        <w:rPr>
          <w:rFonts w:ascii="Arial" w:hAnsi="Arial" w:cs="Arial"/>
          <w:sz w:val="22"/>
          <w:szCs w:val="22"/>
        </w:rPr>
        <w:t>i</w:t>
      </w:r>
      <w:r w:rsidR="00C76222">
        <w:rPr>
          <w:rFonts w:ascii="Arial" w:hAnsi="Arial" w:cs="Arial"/>
          <w:sz w:val="22"/>
          <w:szCs w:val="22"/>
        </w:rPr>
        <w:t> </w:t>
      </w:r>
      <w:r w:rsidRPr="00F467D9">
        <w:rPr>
          <w:rFonts w:ascii="Arial" w:hAnsi="Arial" w:cs="Arial"/>
          <w:sz w:val="22"/>
          <w:szCs w:val="22"/>
        </w:rPr>
        <w:t>wyjaśnień związanych</w:t>
      </w:r>
      <w:r w:rsidR="00F17972">
        <w:rPr>
          <w:rFonts w:ascii="Arial" w:hAnsi="Arial" w:cs="Arial"/>
          <w:sz w:val="22"/>
          <w:szCs w:val="22"/>
        </w:rPr>
        <w:t xml:space="preserve"> </w:t>
      </w:r>
      <w:r w:rsidR="00C76222" w:rsidRPr="00F467D9">
        <w:rPr>
          <w:rFonts w:ascii="Arial" w:hAnsi="Arial" w:cs="Arial"/>
          <w:sz w:val="22"/>
          <w:szCs w:val="22"/>
        </w:rPr>
        <w:t>z</w:t>
      </w:r>
      <w:r w:rsidR="00C76222">
        <w:rPr>
          <w:rFonts w:ascii="Arial" w:hAnsi="Arial" w:cs="Arial"/>
          <w:sz w:val="22"/>
          <w:szCs w:val="22"/>
        </w:rPr>
        <w:t> </w:t>
      </w:r>
      <w:r w:rsidRPr="00F467D9">
        <w:rPr>
          <w:rFonts w:ascii="Arial" w:hAnsi="Arial" w:cs="Arial"/>
          <w:sz w:val="22"/>
          <w:szCs w:val="22"/>
        </w:rPr>
        <w:t>realizacją Projektu</w:t>
      </w:r>
      <w:r w:rsidR="00F17972">
        <w:rPr>
          <w:rFonts w:ascii="Arial" w:hAnsi="Arial" w:cs="Arial"/>
          <w:sz w:val="22"/>
          <w:szCs w:val="22"/>
        </w:rPr>
        <w:t xml:space="preserve"> </w:t>
      </w:r>
      <w:r w:rsidR="00C76222" w:rsidRPr="00F467D9">
        <w:rPr>
          <w:rFonts w:ascii="Arial" w:hAnsi="Arial" w:cs="Arial"/>
          <w:sz w:val="22"/>
          <w:szCs w:val="22"/>
        </w:rPr>
        <w:t>w</w:t>
      </w:r>
      <w:r w:rsidR="00C76222">
        <w:rPr>
          <w:rFonts w:ascii="Arial" w:hAnsi="Arial" w:cs="Arial"/>
          <w:sz w:val="22"/>
          <w:szCs w:val="22"/>
        </w:rPr>
        <w:t> </w:t>
      </w:r>
      <w:r w:rsidRPr="00F467D9">
        <w:rPr>
          <w:rFonts w:ascii="Arial" w:hAnsi="Arial" w:cs="Arial"/>
          <w:sz w:val="22"/>
          <w:szCs w:val="22"/>
        </w:rPr>
        <w:t>wyznaczonym przez nią terminie.</w:t>
      </w:r>
    </w:p>
    <w:p w14:paraId="0205FC26" w14:textId="77777777" w:rsidR="0014359C" w:rsidRDefault="0014359C" w:rsidP="005D08EE">
      <w:pPr>
        <w:pStyle w:val="Tekstpodstawowy"/>
        <w:jc w:val="center"/>
        <w:rPr>
          <w:rFonts w:ascii="Arial" w:hAnsi="Arial" w:cs="Arial"/>
          <w:sz w:val="22"/>
          <w:szCs w:val="22"/>
        </w:rPr>
      </w:pPr>
    </w:p>
    <w:p w14:paraId="2A2451D2" w14:textId="05A76623" w:rsidR="00893279" w:rsidRDefault="002677DE" w:rsidP="005D08EE">
      <w:pPr>
        <w:pStyle w:val="Tekstpodstawowy"/>
        <w:jc w:val="center"/>
        <w:rPr>
          <w:rFonts w:ascii="Arial" w:hAnsi="Arial" w:cs="Arial"/>
          <w:sz w:val="22"/>
          <w:szCs w:val="22"/>
        </w:rPr>
      </w:pPr>
      <w:r w:rsidRPr="00F467D9">
        <w:rPr>
          <w:rFonts w:ascii="Arial" w:hAnsi="Arial" w:cs="Arial"/>
          <w:sz w:val="22"/>
          <w:szCs w:val="22"/>
        </w:rPr>
        <w:t>§ 18</w:t>
      </w:r>
      <w:r w:rsidRPr="00F467D9">
        <w:rPr>
          <w:rStyle w:val="Zakotwiczenieprzypisudolnego"/>
          <w:rFonts w:ascii="Arial" w:hAnsi="Arial" w:cs="Arial"/>
          <w:sz w:val="22"/>
          <w:szCs w:val="22"/>
        </w:rPr>
        <w:footnoteReference w:id="29"/>
      </w:r>
    </w:p>
    <w:p w14:paraId="4E63A43A" w14:textId="513BB9C9" w:rsidR="00893279" w:rsidRPr="00F467D9" w:rsidRDefault="002677DE">
      <w:pPr>
        <w:numPr>
          <w:ilvl w:val="0"/>
          <w:numId w:val="15"/>
        </w:numPr>
        <w:suppressAutoHyphens w:val="0"/>
        <w:spacing w:before="60" w:after="60"/>
        <w:ind w:left="425" w:hanging="425"/>
        <w:jc w:val="both"/>
        <w:rPr>
          <w:rFonts w:ascii="Arial" w:eastAsia="Times New Roman" w:hAnsi="Arial" w:cs="Arial"/>
        </w:rPr>
      </w:pPr>
      <w:r w:rsidRPr="00F467D9">
        <w:rPr>
          <w:rFonts w:ascii="Arial" w:eastAsia="Times New Roman" w:hAnsi="Arial" w:cs="Arial"/>
        </w:rPr>
        <w:t>Beneficjent wykorzystujący infrastrukturę powstałą</w:t>
      </w:r>
      <w:r w:rsidR="00F17972">
        <w:rPr>
          <w:rFonts w:ascii="Arial" w:eastAsia="Times New Roman" w:hAnsi="Arial" w:cs="Arial"/>
        </w:rPr>
        <w:t xml:space="preserve"> </w:t>
      </w:r>
      <w:r w:rsidR="00C76222" w:rsidRPr="00F467D9">
        <w:rPr>
          <w:rFonts w:ascii="Arial" w:eastAsia="Times New Roman" w:hAnsi="Arial" w:cs="Arial"/>
        </w:rPr>
        <w:t>w</w:t>
      </w:r>
      <w:r w:rsidR="00C76222">
        <w:rPr>
          <w:rFonts w:ascii="Arial" w:eastAsia="Times New Roman" w:hAnsi="Arial" w:cs="Arial"/>
        </w:rPr>
        <w:t> </w:t>
      </w:r>
      <w:r w:rsidRPr="00F467D9">
        <w:rPr>
          <w:rFonts w:ascii="Arial" w:eastAsia="Times New Roman" w:hAnsi="Arial" w:cs="Arial"/>
        </w:rPr>
        <w:t>ramach Projektu do prowadzenia zarówno działalności gospodarczej, jak</w:t>
      </w:r>
      <w:r w:rsidR="00F17972">
        <w:rPr>
          <w:rFonts w:ascii="Arial" w:eastAsia="Times New Roman" w:hAnsi="Arial" w:cs="Arial"/>
        </w:rPr>
        <w:t xml:space="preserve"> </w:t>
      </w:r>
      <w:r w:rsidR="00C76222" w:rsidRPr="00F467D9">
        <w:rPr>
          <w:rFonts w:ascii="Arial" w:eastAsia="Times New Roman" w:hAnsi="Arial" w:cs="Arial"/>
        </w:rPr>
        <w:t>i</w:t>
      </w:r>
      <w:r w:rsidR="00C76222">
        <w:rPr>
          <w:rFonts w:ascii="Arial" w:eastAsia="Times New Roman" w:hAnsi="Arial" w:cs="Arial"/>
        </w:rPr>
        <w:t> </w:t>
      </w:r>
      <w:r w:rsidRPr="00F467D9">
        <w:rPr>
          <w:rFonts w:ascii="Arial" w:eastAsia="Times New Roman" w:hAnsi="Arial" w:cs="Arial"/>
        </w:rPr>
        <w:t>niegospodarczej, zobowiązuje się do rozdzielenia kosztów, finansowania,</w:t>
      </w:r>
      <w:r w:rsidR="00F17972">
        <w:rPr>
          <w:rFonts w:ascii="Arial" w:eastAsia="Times New Roman" w:hAnsi="Arial" w:cs="Arial"/>
        </w:rPr>
        <w:t xml:space="preserve"> </w:t>
      </w:r>
      <w:r w:rsidR="00C76222" w:rsidRPr="00F467D9">
        <w:rPr>
          <w:rFonts w:ascii="Arial" w:eastAsia="Times New Roman" w:hAnsi="Arial" w:cs="Arial"/>
        </w:rPr>
        <w:t>i</w:t>
      </w:r>
      <w:r w:rsidR="00C76222">
        <w:rPr>
          <w:rFonts w:ascii="Arial" w:eastAsia="Times New Roman" w:hAnsi="Arial" w:cs="Arial"/>
        </w:rPr>
        <w:t> </w:t>
      </w:r>
      <w:r w:rsidRPr="00F467D9">
        <w:rPr>
          <w:rFonts w:ascii="Arial" w:eastAsia="Times New Roman" w:hAnsi="Arial" w:cs="Arial"/>
        </w:rPr>
        <w:t>przychodów/dochodów</w:t>
      </w:r>
      <w:r w:rsidR="00F17972">
        <w:rPr>
          <w:rFonts w:ascii="Arial" w:eastAsia="Times New Roman" w:hAnsi="Arial" w:cs="Arial"/>
        </w:rPr>
        <w:t xml:space="preserve"> </w:t>
      </w:r>
      <w:r w:rsidR="00C76222" w:rsidRPr="00F467D9">
        <w:rPr>
          <w:rFonts w:ascii="Arial" w:eastAsia="Times New Roman" w:hAnsi="Arial" w:cs="Arial"/>
        </w:rPr>
        <w:t>z</w:t>
      </w:r>
      <w:r w:rsidR="00C76222">
        <w:rPr>
          <w:rFonts w:ascii="Arial" w:eastAsia="Times New Roman" w:hAnsi="Arial" w:cs="Arial"/>
        </w:rPr>
        <w:t> </w:t>
      </w:r>
      <w:r w:rsidRPr="00F467D9">
        <w:rPr>
          <w:rFonts w:ascii="Arial" w:eastAsia="Times New Roman" w:hAnsi="Arial" w:cs="Arial"/>
        </w:rPr>
        <w:t>każdego rodzaju działalności, konsekwentnie stosując obiektywnie uzasadnione zasady rachunku kosztów.</w:t>
      </w:r>
    </w:p>
    <w:p w14:paraId="5FA03516" w14:textId="50D41E4B" w:rsidR="00893279" w:rsidRPr="00F467D9" w:rsidRDefault="002677DE">
      <w:pPr>
        <w:numPr>
          <w:ilvl w:val="0"/>
          <w:numId w:val="15"/>
        </w:numPr>
        <w:suppressAutoHyphens w:val="0"/>
        <w:spacing w:before="60" w:after="60"/>
        <w:ind w:left="425" w:hanging="425"/>
        <w:jc w:val="both"/>
        <w:rPr>
          <w:rFonts w:ascii="Arial" w:hAnsi="Arial" w:cs="Arial"/>
        </w:rPr>
      </w:pPr>
      <w:r w:rsidRPr="00F467D9">
        <w:rPr>
          <w:rFonts w:ascii="Arial" w:eastAsia="Times New Roman" w:hAnsi="Arial" w:cs="Arial"/>
        </w:rPr>
        <w:t>Jeżeli Projekt zakłada wykorzystanie infrastruktury na cele prowadzenia działalności gospodarczej</w:t>
      </w:r>
      <w:r w:rsidR="00F17972">
        <w:rPr>
          <w:rFonts w:ascii="Arial" w:eastAsia="Times New Roman" w:hAnsi="Arial" w:cs="Arial"/>
        </w:rPr>
        <w:t xml:space="preserve"> </w:t>
      </w:r>
      <w:r w:rsidR="00C76222" w:rsidRPr="00F467D9">
        <w:rPr>
          <w:rFonts w:ascii="Arial" w:eastAsia="Times New Roman" w:hAnsi="Arial" w:cs="Arial"/>
        </w:rPr>
        <w:t>o</w:t>
      </w:r>
      <w:r w:rsidR="00C76222">
        <w:rPr>
          <w:rFonts w:ascii="Arial" w:eastAsia="Times New Roman" w:hAnsi="Arial" w:cs="Arial"/>
        </w:rPr>
        <w:t> </w:t>
      </w:r>
      <w:r w:rsidRPr="00F467D9">
        <w:rPr>
          <w:rFonts w:ascii="Arial" w:eastAsia="Times New Roman" w:hAnsi="Arial" w:cs="Arial"/>
        </w:rPr>
        <w:t>charakterze pomocniczym, spełniającej warunki określone</w:t>
      </w:r>
      <w:r w:rsidR="00F17972">
        <w:rPr>
          <w:rFonts w:ascii="Arial" w:eastAsia="Times New Roman" w:hAnsi="Arial" w:cs="Arial"/>
        </w:rPr>
        <w:t xml:space="preserve"> </w:t>
      </w:r>
      <w:r w:rsidR="00C76222" w:rsidRPr="00F467D9">
        <w:rPr>
          <w:rFonts w:ascii="Arial" w:eastAsia="Times New Roman" w:hAnsi="Arial" w:cs="Arial"/>
        </w:rPr>
        <w:t>w</w:t>
      </w:r>
      <w:r w:rsidR="00C76222">
        <w:rPr>
          <w:rFonts w:ascii="Arial" w:eastAsia="Times New Roman" w:hAnsi="Arial" w:cs="Arial"/>
        </w:rPr>
        <w:t> </w:t>
      </w:r>
      <w:r w:rsidRPr="00F467D9">
        <w:rPr>
          <w:rFonts w:ascii="Arial" w:eastAsia="Times New Roman" w:hAnsi="Arial" w:cs="Arial"/>
        </w:rPr>
        <w:t>pkt. 207 Zawiadomienia Komisji</w:t>
      </w:r>
      <w:r w:rsidR="00F17972">
        <w:rPr>
          <w:rFonts w:ascii="Arial" w:eastAsia="Times New Roman" w:hAnsi="Arial" w:cs="Arial"/>
        </w:rPr>
        <w:t xml:space="preserve"> </w:t>
      </w:r>
      <w:r w:rsidR="00C76222" w:rsidRPr="00F467D9">
        <w:rPr>
          <w:rFonts w:ascii="Arial" w:eastAsia="Times New Roman" w:hAnsi="Arial" w:cs="Arial"/>
        </w:rPr>
        <w:t>w</w:t>
      </w:r>
      <w:r w:rsidR="00C76222">
        <w:rPr>
          <w:rFonts w:ascii="Arial" w:eastAsia="Times New Roman" w:hAnsi="Arial" w:cs="Arial"/>
        </w:rPr>
        <w:t> </w:t>
      </w:r>
      <w:r w:rsidRPr="00F467D9">
        <w:rPr>
          <w:rFonts w:ascii="Arial" w:eastAsia="Times New Roman" w:hAnsi="Arial" w:cs="Arial"/>
        </w:rPr>
        <w:t>sprawie pojęcia pomocy państwa</w:t>
      </w:r>
      <w:r w:rsidR="00F17972">
        <w:rPr>
          <w:rFonts w:ascii="Arial" w:eastAsia="Times New Roman" w:hAnsi="Arial" w:cs="Arial"/>
        </w:rPr>
        <w:t xml:space="preserve"> </w:t>
      </w:r>
      <w:r w:rsidR="00C76222" w:rsidRPr="00F467D9">
        <w:rPr>
          <w:rFonts w:ascii="Arial" w:eastAsia="Times New Roman" w:hAnsi="Arial" w:cs="Arial"/>
        </w:rPr>
        <w:t>w</w:t>
      </w:r>
      <w:r w:rsidR="00C76222">
        <w:rPr>
          <w:rFonts w:ascii="Arial" w:eastAsia="Times New Roman" w:hAnsi="Arial" w:cs="Arial"/>
        </w:rPr>
        <w:t> </w:t>
      </w:r>
      <w:r w:rsidRPr="00F467D9">
        <w:rPr>
          <w:rFonts w:ascii="Arial" w:eastAsia="Times New Roman" w:hAnsi="Arial" w:cs="Arial"/>
        </w:rPr>
        <w:t>rozumieniu art. 107 ust. 1 TFUE (2016/C 262/01), zostaje całkowicie wyłączony spod zasad pomocy państwa</w:t>
      </w:r>
      <w:r w:rsidR="00F17972">
        <w:rPr>
          <w:rFonts w:ascii="Arial" w:eastAsia="Times New Roman" w:hAnsi="Arial" w:cs="Arial"/>
        </w:rPr>
        <w:t xml:space="preserve"> </w:t>
      </w:r>
      <w:r w:rsidR="00C76222" w:rsidRPr="00F467D9">
        <w:rPr>
          <w:rFonts w:ascii="Arial" w:eastAsia="Times New Roman" w:hAnsi="Arial" w:cs="Arial"/>
        </w:rPr>
        <w:t>i</w:t>
      </w:r>
      <w:r w:rsidR="00C76222">
        <w:rPr>
          <w:rFonts w:ascii="Arial" w:eastAsia="Times New Roman" w:hAnsi="Arial" w:cs="Arial"/>
        </w:rPr>
        <w:t> </w:t>
      </w:r>
      <w:r w:rsidRPr="00F467D9">
        <w:rPr>
          <w:rFonts w:ascii="Arial" w:eastAsia="Times New Roman" w:hAnsi="Arial" w:cs="Arial"/>
        </w:rPr>
        <w:t>podlega monitorowaniu,</w:t>
      </w:r>
      <w:r w:rsidR="00F17972">
        <w:rPr>
          <w:rFonts w:ascii="Arial" w:eastAsia="Times New Roman" w:hAnsi="Arial" w:cs="Arial"/>
        </w:rPr>
        <w:t xml:space="preserve"> </w:t>
      </w:r>
      <w:r w:rsidR="00C76222" w:rsidRPr="00F467D9">
        <w:rPr>
          <w:rFonts w:ascii="Arial" w:eastAsia="Times New Roman" w:hAnsi="Arial" w:cs="Arial"/>
        </w:rPr>
        <w:t>w</w:t>
      </w:r>
      <w:r w:rsidR="00C76222">
        <w:rPr>
          <w:rFonts w:ascii="Arial" w:eastAsia="Times New Roman" w:hAnsi="Arial" w:cs="Arial"/>
        </w:rPr>
        <w:t> </w:t>
      </w:r>
      <w:r w:rsidRPr="00F467D9">
        <w:rPr>
          <w:rFonts w:ascii="Arial" w:eastAsia="Times New Roman" w:hAnsi="Arial" w:cs="Arial"/>
        </w:rPr>
        <w:t>celu ustalenia, czy wykorzystanie infrastruktury na cele gospodarcze nie przekracza 20 % całkowitej rocznej wydajności infrastruktury.</w:t>
      </w:r>
    </w:p>
    <w:p w14:paraId="20217C0A" w14:textId="76DB03B4" w:rsidR="00893279" w:rsidRPr="00F467D9" w:rsidRDefault="002677DE">
      <w:pPr>
        <w:numPr>
          <w:ilvl w:val="0"/>
          <w:numId w:val="15"/>
        </w:numPr>
        <w:suppressAutoHyphens w:val="0"/>
        <w:spacing w:before="60" w:after="60"/>
        <w:ind w:left="425" w:hanging="425"/>
        <w:jc w:val="both"/>
        <w:rPr>
          <w:rFonts w:ascii="Arial" w:hAnsi="Arial" w:cs="Arial"/>
        </w:rPr>
      </w:pPr>
      <w:r w:rsidRPr="00F467D9">
        <w:rPr>
          <w:rFonts w:ascii="Arial" w:eastAsia="Times New Roman" w:hAnsi="Arial" w:cs="Arial"/>
        </w:rPr>
        <w:t>Monitorowanie sposobu wykorzystania infrastruktury odbywa się co najmniej przez cały okres jej amortyzacji, zgodnie</w:t>
      </w:r>
      <w:r w:rsidR="00F17972">
        <w:rPr>
          <w:rFonts w:ascii="Arial" w:eastAsia="Times New Roman" w:hAnsi="Arial" w:cs="Arial"/>
        </w:rPr>
        <w:t xml:space="preserve"> </w:t>
      </w:r>
      <w:r w:rsidR="00C76222" w:rsidRPr="00F467D9">
        <w:rPr>
          <w:rFonts w:ascii="Arial" w:eastAsia="Times New Roman" w:hAnsi="Arial" w:cs="Arial"/>
        </w:rPr>
        <w:t>z</w:t>
      </w:r>
      <w:r w:rsidR="00C76222">
        <w:rPr>
          <w:rFonts w:ascii="Arial" w:eastAsia="Times New Roman" w:hAnsi="Arial" w:cs="Arial"/>
        </w:rPr>
        <w:t> </w:t>
      </w:r>
      <w:r w:rsidRPr="00F467D9">
        <w:rPr>
          <w:rFonts w:ascii="Arial" w:eastAsia="Times New Roman" w:hAnsi="Arial" w:cs="Arial"/>
        </w:rPr>
        <w:t>metodą amortyzacji na podstawie ustawy</w:t>
      </w:r>
      <w:r w:rsidR="00F17972">
        <w:rPr>
          <w:rFonts w:ascii="Arial" w:eastAsia="Times New Roman" w:hAnsi="Arial" w:cs="Arial"/>
        </w:rPr>
        <w:t xml:space="preserve"> </w:t>
      </w:r>
      <w:r w:rsidR="00C76222" w:rsidRPr="00F467D9">
        <w:rPr>
          <w:rFonts w:ascii="Arial" w:eastAsia="Times New Roman" w:hAnsi="Arial" w:cs="Arial"/>
        </w:rPr>
        <w:t>o</w:t>
      </w:r>
      <w:r w:rsidR="00C76222">
        <w:rPr>
          <w:rFonts w:ascii="Arial" w:eastAsia="Times New Roman" w:hAnsi="Arial" w:cs="Arial"/>
        </w:rPr>
        <w:t> </w:t>
      </w:r>
      <w:r w:rsidRPr="00F467D9">
        <w:rPr>
          <w:rFonts w:ascii="Arial" w:eastAsia="Times New Roman" w:hAnsi="Arial" w:cs="Arial"/>
        </w:rPr>
        <w:t>rachunkowości, niezależnie od upływu okresu trwałości Projektu.</w:t>
      </w:r>
      <w:r w:rsidR="00F17972">
        <w:rPr>
          <w:rFonts w:ascii="Arial" w:eastAsia="Times New Roman" w:hAnsi="Arial" w:cs="Arial"/>
        </w:rPr>
        <w:t xml:space="preserve"> </w:t>
      </w:r>
      <w:r w:rsidRPr="00F467D9">
        <w:rPr>
          <w:rFonts w:ascii="Arial" w:eastAsia="Times New Roman" w:hAnsi="Arial" w:cs="Arial"/>
        </w:rPr>
        <w:t>Jeżeli poszczególne składniki infrastruktury amortyzują się</w:t>
      </w:r>
      <w:r w:rsidR="00F17972">
        <w:rPr>
          <w:rFonts w:ascii="Arial" w:eastAsia="Times New Roman" w:hAnsi="Arial" w:cs="Arial"/>
        </w:rPr>
        <w:t xml:space="preserve"> </w:t>
      </w:r>
      <w:r w:rsidR="00C76222" w:rsidRPr="00F467D9">
        <w:rPr>
          <w:rFonts w:ascii="Arial" w:eastAsia="Times New Roman" w:hAnsi="Arial" w:cs="Arial"/>
        </w:rPr>
        <w:t>w</w:t>
      </w:r>
      <w:r w:rsidR="00C76222">
        <w:rPr>
          <w:rFonts w:ascii="Arial" w:eastAsia="Times New Roman" w:hAnsi="Arial" w:cs="Arial"/>
        </w:rPr>
        <w:t> </w:t>
      </w:r>
      <w:r w:rsidRPr="00F467D9">
        <w:rPr>
          <w:rFonts w:ascii="Arial" w:eastAsia="Times New Roman" w:hAnsi="Arial" w:cs="Arial"/>
        </w:rPr>
        <w:t>różnych okresach, sposób wykorzystania każdego ze składników podlega monitorowaniu we właściwym dla niego okresie amortyzacji.</w:t>
      </w:r>
    </w:p>
    <w:p w14:paraId="3FA04674" w14:textId="4BE2D79B" w:rsidR="00893279" w:rsidRPr="00F467D9" w:rsidRDefault="002677DE">
      <w:pPr>
        <w:numPr>
          <w:ilvl w:val="0"/>
          <w:numId w:val="15"/>
        </w:numPr>
        <w:suppressAutoHyphens w:val="0"/>
        <w:spacing w:before="60" w:after="60"/>
        <w:ind w:left="425" w:hanging="425"/>
        <w:jc w:val="both"/>
        <w:rPr>
          <w:rFonts w:ascii="Arial" w:eastAsia="Times New Roman" w:hAnsi="Arial" w:cs="Arial"/>
        </w:rPr>
      </w:pPr>
      <w:r w:rsidRPr="00F467D9">
        <w:rPr>
          <w:rFonts w:ascii="Arial" w:eastAsia="Times New Roman" w:hAnsi="Arial" w:cs="Arial"/>
        </w:rPr>
        <w:t>Monitorowanie sposobu wykorzystania infrastruktury następuje w</w:t>
      </w:r>
      <w:r w:rsidR="00F17972">
        <w:rPr>
          <w:rFonts w:ascii="Arial" w:eastAsia="Times New Roman" w:hAnsi="Arial" w:cs="Arial"/>
        </w:rPr>
        <w:t xml:space="preserve"> </w:t>
      </w:r>
      <w:r w:rsidRPr="00F467D9">
        <w:rPr>
          <w:rFonts w:ascii="Arial" w:eastAsia="Times New Roman" w:hAnsi="Arial" w:cs="Arial"/>
        </w:rPr>
        <w:t>cyklach rocznych, zgodnie</w:t>
      </w:r>
      <w:r w:rsidR="00F17972">
        <w:rPr>
          <w:rFonts w:ascii="Arial" w:eastAsia="Times New Roman" w:hAnsi="Arial" w:cs="Arial"/>
        </w:rPr>
        <w:t xml:space="preserve"> </w:t>
      </w:r>
      <w:r w:rsidR="00C76222" w:rsidRPr="00F467D9">
        <w:rPr>
          <w:rFonts w:ascii="Arial" w:eastAsia="Times New Roman" w:hAnsi="Arial" w:cs="Arial"/>
        </w:rPr>
        <w:t>z</w:t>
      </w:r>
      <w:r w:rsidR="00C76222">
        <w:rPr>
          <w:rFonts w:ascii="Arial" w:eastAsia="Times New Roman" w:hAnsi="Arial" w:cs="Arial"/>
        </w:rPr>
        <w:t> </w:t>
      </w:r>
      <w:r w:rsidRPr="00F467D9">
        <w:rPr>
          <w:rFonts w:ascii="Arial" w:eastAsia="Times New Roman" w:hAnsi="Arial" w:cs="Arial"/>
        </w:rPr>
        <w:t>zasadami rachunkowości przyjętymi</w:t>
      </w:r>
      <w:r w:rsidR="00F17972">
        <w:rPr>
          <w:rFonts w:ascii="Arial" w:eastAsia="Times New Roman" w:hAnsi="Arial" w:cs="Arial"/>
        </w:rPr>
        <w:t xml:space="preserve"> </w:t>
      </w:r>
      <w:r w:rsidR="00C76222" w:rsidRPr="00F467D9">
        <w:rPr>
          <w:rFonts w:ascii="Arial" w:eastAsia="Times New Roman" w:hAnsi="Arial" w:cs="Arial"/>
        </w:rPr>
        <w:t>u</w:t>
      </w:r>
      <w:r w:rsidR="00C76222">
        <w:rPr>
          <w:rFonts w:ascii="Arial" w:eastAsia="Times New Roman" w:hAnsi="Arial" w:cs="Arial"/>
        </w:rPr>
        <w:t> </w:t>
      </w:r>
      <w:r w:rsidRPr="00F467D9">
        <w:rPr>
          <w:rFonts w:ascii="Arial" w:eastAsia="Times New Roman" w:hAnsi="Arial" w:cs="Arial"/>
        </w:rPr>
        <w:t>Beneficjenta,</w:t>
      </w:r>
      <w:r w:rsidR="00F17972">
        <w:rPr>
          <w:rFonts w:ascii="Arial" w:eastAsia="Times New Roman" w:hAnsi="Arial" w:cs="Arial"/>
        </w:rPr>
        <w:t xml:space="preserve"> </w:t>
      </w:r>
      <w:r w:rsidR="00C76222" w:rsidRPr="00F467D9">
        <w:rPr>
          <w:rFonts w:ascii="Arial" w:eastAsia="Times New Roman" w:hAnsi="Arial" w:cs="Arial"/>
        </w:rPr>
        <w:t>z</w:t>
      </w:r>
      <w:r w:rsidR="00C76222">
        <w:rPr>
          <w:rFonts w:ascii="Arial" w:eastAsia="Times New Roman" w:hAnsi="Arial" w:cs="Arial"/>
        </w:rPr>
        <w:t> </w:t>
      </w:r>
      <w:r w:rsidRPr="00F467D9">
        <w:rPr>
          <w:rFonts w:ascii="Arial" w:eastAsia="Times New Roman" w:hAnsi="Arial" w:cs="Arial"/>
        </w:rPr>
        <w:t>wykorzystaniem dokumentacji finansowo-księgowej oraz innych dokumentów, na podstawie których można potwierdzić proporcje wykorzystania infrastruktury do prowadzenia działalności gospodarczej lub niegospodarczej.</w:t>
      </w:r>
    </w:p>
    <w:p w14:paraId="02BB9A2D" w14:textId="4F7696E7" w:rsidR="00893279" w:rsidRPr="00F467D9" w:rsidRDefault="002677DE">
      <w:pPr>
        <w:numPr>
          <w:ilvl w:val="0"/>
          <w:numId w:val="15"/>
        </w:numPr>
        <w:suppressAutoHyphens w:val="0"/>
        <w:spacing w:before="60" w:after="60"/>
        <w:ind w:left="425" w:hanging="425"/>
        <w:jc w:val="both"/>
        <w:rPr>
          <w:rFonts w:ascii="Arial" w:hAnsi="Arial" w:cs="Arial"/>
        </w:rPr>
      </w:pPr>
      <w:r w:rsidRPr="00F467D9">
        <w:rPr>
          <w:rFonts w:ascii="Arial" w:eastAsia="Times New Roman" w:hAnsi="Arial" w:cs="Arial"/>
        </w:rPr>
        <w:t>Monitorowanie wykorzystania infrastruktury odbywa się na podstawie wybranych wskaźników,</w:t>
      </w:r>
      <w:r w:rsidRPr="00F467D9">
        <w:rPr>
          <w:rStyle w:val="Zakotwiczenieprzypisudolnego"/>
          <w:rFonts w:ascii="Arial" w:eastAsia="Times New Roman" w:hAnsi="Arial" w:cs="Arial"/>
        </w:rPr>
        <w:footnoteReference w:id="30"/>
      </w:r>
      <w:r w:rsidRPr="00F467D9">
        <w:rPr>
          <w:rFonts w:ascii="Arial" w:eastAsia="Times New Roman" w:hAnsi="Arial" w:cs="Arial"/>
        </w:rPr>
        <w:t xml:space="preserve"> najbardziej odpowiednich</w:t>
      </w:r>
      <w:r w:rsidR="00F17972">
        <w:rPr>
          <w:rFonts w:ascii="Arial" w:eastAsia="Times New Roman" w:hAnsi="Arial" w:cs="Arial"/>
        </w:rPr>
        <w:t xml:space="preserve"> </w:t>
      </w:r>
      <w:r w:rsidR="00C76222" w:rsidRPr="00F467D9">
        <w:rPr>
          <w:rFonts w:ascii="Arial" w:eastAsia="Times New Roman" w:hAnsi="Arial" w:cs="Arial"/>
        </w:rPr>
        <w:t>z</w:t>
      </w:r>
      <w:r w:rsidR="00C76222">
        <w:rPr>
          <w:rFonts w:ascii="Arial" w:eastAsia="Times New Roman" w:hAnsi="Arial" w:cs="Arial"/>
        </w:rPr>
        <w:t> </w:t>
      </w:r>
      <w:r w:rsidRPr="00F467D9">
        <w:rPr>
          <w:rFonts w:ascii="Arial" w:eastAsia="Times New Roman" w:hAnsi="Arial" w:cs="Arial"/>
        </w:rPr>
        <w:t>punktu widzenia możliwego sposobu jej wykorzystania, określonych</w:t>
      </w:r>
      <w:r w:rsidR="00F17972">
        <w:rPr>
          <w:rFonts w:ascii="Arial" w:eastAsia="Times New Roman" w:hAnsi="Arial" w:cs="Arial"/>
        </w:rPr>
        <w:t xml:space="preserve"> </w:t>
      </w:r>
      <w:r w:rsidR="00C76222" w:rsidRPr="00F467D9">
        <w:rPr>
          <w:rFonts w:ascii="Arial" w:eastAsia="Times New Roman" w:hAnsi="Arial" w:cs="Arial"/>
        </w:rPr>
        <w:t>w</w:t>
      </w:r>
      <w:r w:rsidR="00C76222">
        <w:rPr>
          <w:rFonts w:ascii="Arial" w:eastAsia="Times New Roman" w:hAnsi="Arial" w:cs="Arial"/>
        </w:rPr>
        <w:t> </w:t>
      </w:r>
      <w:r w:rsidRPr="00F467D9">
        <w:rPr>
          <w:rFonts w:ascii="Arial" w:eastAsia="Times New Roman" w:hAnsi="Arial" w:cs="Arial"/>
        </w:rPr>
        <w:t>Projekcie. Mechanizm ten nie może być oparty na przychodach</w:t>
      </w:r>
      <w:r w:rsidR="00F05CC6">
        <w:rPr>
          <w:rFonts w:ascii="Arial" w:eastAsia="Times New Roman" w:hAnsi="Arial" w:cs="Arial"/>
        </w:rPr>
        <w:br/>
      </w:r>
      <w:r w:rsidRPr="00F467D9">
        <w:rPr>
          <w:rFonts w:ascii="Arial" w:eastAsia="Times New Roman" w:hAnsi="Arial" w:cs="Arial"/>
        </w:rPr>
        <w:t>lub dochodach osiąganych</w:t>
      </w:r>
      <w:r w:rsidR="00F17972">
        <w:rPr>
          <w:rFonts w:ascii="Arial" w:eastAsia="Times New Roman" w:hAnsi="Arial" w:cs="Arial"/>
        </w:rPr>
        <w:t xml:space="preserve"> </w:t>
      </w:r>
      <w:r w:rsidR="00C76222" w:rsidRPr="00F467D9">
        <w:rPr>
          <w:rFonts w:ascii="Arial" w:eastAsia="Times New Roman" w:hAnsi="Arial" w:cs="Arial"/>
        </w:rPr>
        <w:t>z</w:t>
      </w:r>
      <w:r w:rsidR="00C76222">
        <w:rPr>
          <w:rFonts w:ascii="Arial" w:eastAsia="Times New Roman" w:hAnsi="Arial" w:cs="Arial"/>
        </w:rPr>
        <w:t> </w:t>
      </w:r>
      <w:r w:rsidRPr="00F467D9">
        <w:rPr>
          <w:rFonts w:ascii="Arial" w:eastAsia="Times New Roman" w:hAnsi="Arial" w:cs="Arial"/>
        </w:rPr>
        <w:t>działalności gospodarczej</w:t>
      </w:r>
      <w:r w:rsidR="00F17972">
        <w:rPr>
          <w:rFonts w:ascii="Arial" w:eastAsia="Times New Roman" w:hAnsi="Arial" w:cs="Arial"/>
        </w:rPr>
        <w:t xml:space="preserve"> </w:t>
      </w:r>
      <w:r w:rsidR="00C76222" w:rsidRPr="00F467D9">
        <w:rPr>
          <w:rFonts w:ascii="Arial" w:eastAsia="Times New Roman" w:hAnsi="Arial" w:cs="Arial"/>
        </w:rPr>
        <w:t>i</w:t>
      </w:r>
      <w:r w:rsidR="00C76222">
        <w:rPr>
          <w:rFonts w:ascii="Arial" w:eastAsia="Times New Roman" w:hAnsi="Arial" w:cs="Arial"/>
        </w:rPr>
        <w:t> </w:t>
      </w:r>
      <w:r w:rsidRPr="00F467D9">
        <w:rPr>
          <w:rFonts w:ascii="Arial" w:eastAsia="Times New Roman" w:hAnsi="Arial" w:cs="Arial"/>
        </w:rPr>
        <w:t>niegospodarczej. Wskaźniki wybrane do monitorowania sposobu wykorzystania infrastruktury nie podlegają zmianom</w:t>
      </w:r>
      <w:r w:rsidR="00F05CC6">
        <w:rPr>
          <w:rFonts w:ascii="Arial" w:eastAsia="Times New Roman" w:hAnsi="Arial" w:cs="Arial"/>
        </w:rPr>
        <w:br/>
      </w:r>
      <w:r w:rsidRPr="00F467D9">
        <w:rPr>
          <w:rFonts w:ascii="Arial" w:eastAsia="Times New Roman" w:hAnsi="Arial" w:cs="Arial"/>
        </w:rPr>
        <w:t xml:space="preserve">w całym okresie monitorowania. </w:t>
      </w:r>
      <w:r w:rsidRPr="000E5E84">
        <w:rPr>
          <w:rFonts w:ascii="Arial" w:eastAsia="Times New Roman" w:hAnsi="Arial" w:cs="Arial"/>
        </w:rPr>
        <w:t>Wybór określonych wskaźników powinien być poparty odpowiednim uzasadnieniem. Przedmiotowe wskaźniki zostały wymienione</w:t>
      </w:r>
      <w:r w:rsidR="00F17972">
        <w:rPr>
          <w:rFonts w:ascii="Arial" w:eastAsia="Times New Roman" w:hAnsi="Arial" w:cs="Arial"/>
        </w:rPr>
        <w:t xml:space="preserve"> </w:t>
      </w:r>
      <w:r w:rsidR="00C76222" w:rsidRPr="000E5E84">
        <w:rPr>
          <w:rFonts w:ascii="Arial" w:eastAsia="Times New Roman" w:hAnsi="Arial" w:cs="Arial"/>
        </w:rPr>
        <w:t>w</w:t>
      </w:r>
      <w:r w:rsidR="00C76222">
        <w:rPr>
          <w:rFonts w:ascii="Arial" w:eastAsia="Times New Roman" w:hAnsi="Arial" w:cs="Arial"/>
        </w:rPr>
        <w:t> </w:t>
      </w:r>
      <w:r w:rsidRPr="000E5E84">
        <w:rPr>
          <w:rFonts w:ascii="Arial" w:eastAsia="Times New Roman" w:hAnsi="Arial" w:cs="Arial"/>
        </w:rPr>
        <w:t>Załączniku nr …….. do niniejszej Umowy.</w:t>
      </w:r>
    </w:p>
    <w:p w14:paraId="72164F24" w14:textId="0BCE4254" w:rsidR="00893279" w:rsidRPr="00F467D9" w:rsidRDefault="002677DE">
      <w:pPr>
        <w:numPr>
          <w:ilvl w:val="0"/>
          <w:numId w:val="15"/>
        </w:numPr>
        <w:suppressAutoHyphens w:val="0"/>
        <w:spacing w:before="60" w:after="60"/>
        <w:ind w:left="425" w:hanging="425"/>
        <w:jc w:val="both"/>
        <w:rPr>
          <w:rFonts w:ascii="Arial" w:hAnsi="Arial" w:cs="Arial"/>
        </w:rPr>
      </w:pPr>
      <w:r w:rsidRPr="00F467D9">
        <w:rPr>
          <w:rFonts w:ascii="Arial" w:eastAsia="Times New Roman" w:hAnsi="Arial" w:cs="Arial"/>
        </w:rPr>
        <w:t>W ramach obowiązku monitorowania sposobu wykorzystania infrastruktury Beneficjent składa Instytucji Zarządzającej</w:t>
      </w:r>
      <w:r w:rsidR="00F17972">
        <w:rPr>
          <w:rFonts w:ascii="Arial" w:eastAsia="Times New Roman" w:hAnsi="Arial" w:cs="Arial"/>
        </w:rPr>
        <w:t xml:space="preserve"> </w:t>
      </w:r>
      <w:r w:rsidR="00C76222" w:rsidRPr="00F467D9">
        <w:rPr>
          <w:rFonts w:ascii="Arial" w:eastAsia="Times New Roman" w:hAnsi="Arial" w:cs="Arial"/>
        </w:rPr>
        <w:t>w</w:t>
      </w:r>
      <w:r w:rsidR="00C76222">
        <w:rPr>
          <w:rFonts w:ascii="Arial" w:eastAsia="Times New Roman" w:hAnsi="Arial" w:cs="Arial"/>
        </w:rPr>
        <w:t> </w:t>
      </w:r>
      <w:r w:rsidRPr="00F467D9">
        <w:rPr>
          <w:rFonts w:ascii="Arial" w:eastAsia="Times New Roman" w:hAnsi="Arial" w:cs="Arial"/>
        </w:rPr>
        <w:t>cyklach rocznych,</w:t>
      </w:r>
      <w:r w:rsidR="00F17972">
        <w:rPr>
          <w:rFonts w:ascii="Arial" w:eastAsia="Times New Roman" w:hAnsi="Arial" w:cs="Arial"/>
        </w:rPr>
        <w:t xml:space="preserve"> </w:t>
      </w:r>
      <w:r w:rsidR="00C76222" w:rsidRPr="00F467D9">
        <w:rPr>
          <w:rFonts w:ascii="Arial" w:eastAsia="Times New Roman" w:hAnsi="Arial" w:cs="Arial"/>
        </w:rPr>
        <w:t>w</w:t>
      </w:r>
      <w:r w:rsidR="00C76222">
        <w:rPr>
          <w:rFonts w:ascii="Arial" w:eastAsia="Times New Roman" w:hAnsi="Arial" w:cs="Arial"/>
        </w:rPr>
        <w:t> </w:t>
      </w:r>
      <w:r w:rsidRPr="00F467D9">
        <w:rPr>
          <w:rFonts w:ascii="Arial" w:eastAsia="Times New Roman" w:hAnsi="Arial" w:cs="Arial"/>
        </w:rPr>
        <w:t>terminie 60 dni od dnia zakończenia okresu rocznego,</w:t>
      </w:r>
      <w:r w:rsidR="00F17972">
        <w:rPr>
          <w:rFonts w:ascii="Arial" w:eastAsia="Times New Roman" w:hAnsi="Arial" w:cs="Arial"/>
        </w:rPr>
        <w:t xml:space="preserve"> </w:t>
      </w:r>
      <w:r w:rsidR="00C76222" w:rsidRPr="00F467D9">
        <w:rPr>
          <w:rFonts w:ascii="Arial" w:eastAsia="Times New Roman" w:hAnsi="Arial" w:cs="Arial"/>
        </w:rPr>
        <w:t>o</w:t>
      </w:r>
      <w:r w:rsidR="00C76222">
        <w:rPr>
          <w:rFonts w:ascii="Arial" w:eastAsia="Times New Roman" w:hAnsi="Arial" w:cs="Arial"/>
        </w:rPr>
        <w:t> </w:t>
      </w:r>
      <w:r w:rsidRPr="00F467D9">
        <w:rPr>
          <w:rFonts w:ascii="Arial" w:eastAsia="Times New Roman" w:hAnsi="Arial" w:cs="Arial"/>
        </w:rPr>
        <w:t>którym mowa</w:t>
      </w:r>
      <w:r w:rsidR="00F17972">
        <w:rPr>
          <w:rFonts w:ascii="Arial" w:eastAsia="Times New Roman" w:hAnsi="Arial" w:cs="Arial"/>
        </w:rPr>
        <w:t xml:space="preserve"> </w:t>
      </w:r>
      <w:r w:rsidR="00C76222" w:rsidRPr="00F467D9">
        <w:rPr>
          <w:rFonts w:ascii="Arial" w:eastAsia="Times New Roman" w:hAnsi="Arial" w:cs="Arial"/>
        </w:rPr>
        <w:t>w</w:t>
      </w:r>
      <w:r w:rsidR="00C76222">
        <w:rPr>
          <w:rFonts w:ascii="Arial" w:eastAsia="Times New Roman" w:hAnsi="Arial" w:cs="Arial"/>
        </w:rPr>
        <w:t> </w:t>
      </w:r>
      <w:r w:rsidRPr="00F467D9">
        <w:rPr>
          <w:rFonts w:ascii="Arial" w:eastAsia="Times New Roman" w:hAnsi="Arial" w:cs="Arial"/>
        </w:rPr>
        <w:t xml:space="preserve">ust. 4, sprawozdania ze sposobu </w:t>
      </w:r>
      <w:r w:rsidRPr="00F467D9">
        <w:rPr>
          <w:rFonts w:ascii="Arial" w:hAnsi="Arial" w:cs="Arial"/>
        </w:rPr>
        <w:br/>
      </w:r>
      <w:r w:rsidRPr="00F467D9">
        <w:rPr>
          <w:rFonts w:ascii="Arial" w:eastAsia="Times New Roman" w:hAnsi="Arial" w:cs="Arial"/>
        </w:rPr>
        <w:t>i zakresu wykorzystania infrastruktury na cele gospodarcze</w:t>
      </w:r>
      <w:r w:rsidR="00F17972">
        <w:rPr>
          <w:rFonts w:ascii="Arial" w:eastAsia="Times New Roman" w:hAnsi="Arial" w:cs="Arial"/>
        </w:rPr>
        <w:t xml:space="preserve"> </w:t>
      </w:r>
      <w:r w:rsidR="00C76222" w:rsidRPr="00F467D9">
        <w:rPr>
          <w:rFonts w:ascii="Arial" w:eastAsia="Times New Roman" w:hAnsi="Arial" w:cs="Arial"/>
        </w:rPr>
        <w:t>i</w:t>
      </w:r>
      <w:r w:rsidR="00C76222">
        <w:rPr>
          <w:rFonts w:ascii="Arial" w:eastAsia="Times New Roman" w:hAnsi="Arial" w:cs="Arial"/>
        </w:rPr>
        <w:t> </w:t>
      </w:r>
      <w:r w:rsidRPr="00F467D9">
        <w:rPr>
          <w:rFonts w:ascii="Arial" w:eastAsia="Times New Roman" w:hAnsi="Arial" w:cs="Arial"/>
        </w:rPr>
        <w:t>niegospodarcze,</w:t>
      </w:r>
      <w:r w:rsidR="00F17972">
        <w:rPr>
          <w:rFonts w:ascii="Arial" w:eastAsia="Times New Roman" w:hAnsi="Arial" w:cs="Arial"/>
        </w:rPr>
        <w:t xml:space="preserve"> </w:t>
      </w:r>
      <w:r w:rsidR="00C76222" w:rsidRPr="00F467D9">
        <w:rPr>
          <w:rFonts w:ascii="Arial" w:eastAsia="Times New Roman" w:hAnsi="Arial" w:cs="Arial"/>
        </w:rPr>
        <w:t>w</w:t>
      </w:r>
      <w:r w:rsidR="00C76222">
        <w:rPr>
          <w:rFonts w:ascii="Arial" w:eastAsia="Times New Roman" w:hAnsi="Arial" w:cs="Arial"/>
        </w:rPr>
        <w:t> </w:t>
      </w:r>
      <w:r w:rsidRPr="00F467D9">
        <w:rPr>
          <w:rFonts w:ascii="Arial" w:eastAsia="Times New Roman" w:hAnsi="Arial" w:cs="Arial"/>
        </w:rPr>
        <w:t>oparciu</w:t>
      </w:r>
      <w:r w:rsidR="00F17972">
        <w:rPr>
          <w:rFonts w:ascii="Arial" w:eastAsia="Times New Roman" w:hAnsi="Arial" w:cs="Arial"/>
        </w:rPr>
        <w:t xml:space="preserve"> </w:t>
      </w:r>
      <w:r w:rsidR="00C76222" w:rsidRPr="00F467D9">
        <w:rPr>
          <w:rFonts w:ascii="Arial" w:eastAsia="Times New Roman" w:hAnsi="Arial" w:cs="Arial"/>
        </w:rPr>
        <w:lastRenderedPageBreak/>
        <w:t>o</w:t>
      </w:r>
      <w:r w:rsidR="00C76222">
        <w:rPr>
          <w:rFonts w:ascii="Arial" w:eastAsia="Times New Roman" w:hAnsi="Arial" w:cs="Arial"/>
        </w:rPr>
        <w:t> </w:t>
      </w:r>
      <w:r w:rsidRPr="00F467D9">
        <w:rPr>
          <w:rFonts w:ascii="Arial" w:eastAsia="Times New Roman" w:hAnsi="Arial" w:cs="Arial"/>
        </w:rPr>
        <w:t>wskaźniki,</w:t>
      </w:r>
      <w:r w:rsidR="00F17972">
        <w:rPr>
          <w:rFonts w:ascii="Arial" w:eastAsia="Times New Roman" w:hAnsi="Arial" w:cs="Arial"/>
        </w:rPr>
        <w:t xml:space="preserve"> </w:t>
      </w:r>
      <w:r w:rsidR="00C76222" w:rsidRPr="00F467D9">
        <w:rPr>
          <w:rFonts w:ascii="Arial" w:eastAsia="Times New Roman" w:hAnsi="Arial" w:cs="Arial"/>
        </w:rPr>
        <w:t>o</w:t>
      </w:r>
      <w:r w:rsidR="00C76222">
        <w:rPr>
          <w:rFonts w:ascii="Arial" w:eastAsia="Times New Roman" w:hAnsi="Arial" w:cs="Arial"/>
        </w:rPr>
        <w:t> </w:t>
      </w:r>
      <w:r w:rsidRPr="00F467D9">
        <w:rPr>
          <w:rFonts w:ascii="Arial" w:eastAsia="Times New Roman" w:hAnsi="Arial" w:cs="Arial"/>
        </w:rPr>
        <w:t>których mowa</w:t>
      </w:r>
      <w:r w:rsidR="00F17972">
        <w:rPr>
          <w:rFonts w:ascii="Arial" w:eastAsia="Times New Roman" w:hAnsi="Arial" w:cs="Arial"/>
        </w:rPr>
        <w:t xml:space="preserve"> </w:t>
      </w:r>
      <w:r w:rsidR="00C76222" w:rsidRPr="00F467D9">
        <w:rPr>
          <w:rFonts w:ascii="Arial" w:eastAsia="Times New Roman" w:hAnsi="Arial" w:cs="Arial"/>
        </w:rPr>
        <w:t>w</w:t>
      </w:r>
      <w:r w:rsidR="00C76222">
        <w:rPr>
          <w:rFonts w:ascii="Arial" w:eastAsia="Times New Roman" w:hAnsi="Arial" w:cs="Arial"/>
        </w:rPr>
        <w:t> </w:t>
      </w:r>
      <w:r w:rsidRPr="00F467D9">
        <w:rPr>
          <w:rFonts w:ascii="Arial" w:eastAsia="Times New Roman" w:hAnsi="Arial" w:cs="Arial"/>
        </w:rPr>
        <w:t>ust. 5. Beneficjent,</w:t>
      </w:r>
      <w:r w:rsidR="00F17972">
        <w:rPr>
          <w:rFonts w:ascii="Arial" w:eastAsia="Times New Roman" w:hAnsi="Arial" w:cs="Arial"/>
        </w:rPr>
        <w:t xml:space="preserve"> </w:t>
      </w:r>
      <w:r w:rsidRPr="00F467D9">
        <w:rPr>
          <w:rFonts w:ascii="Arial" w:eastAsia="Times New Roman" w:hAnsi="Arial" w:cs="Arial"/>
        </w:rPr>
        <w:t>na żądanie Instytucji Zarządzającej, jest zobowiązany przedłożyć Instytucji Zarządzającej wszystkie dokumenty, na podstawie których można potwierdzić proporcje wykorzystania infrastruktury do prowadzenia działalności gospodarczej lub niegospodarczej ,</w:t>
      </w:r>
      <w:r w:rsidR="00F17972">
        <w:rPr>
          <w:rFonts w:ascii="Arial" w:eastAsia="Times New Roman" w:hAnsi="Arial" w:cs="Arial"/>
        </w:rPr>
        <w:t xml:space="preserve"> </w:t>
      </w:r>
      <w:r w:rsidR="00C76222" w:rsidRPr="00F467D9">
        <w:rPr>
          <w:rFonts w:ascii="Arial" w:eastAsia="Times New Roman" w:hAnsi="Arial" w:cs="Arial"/>
        </w:rPr>
        <w:t>w</w:t>
      </w:r>
      <w:r w:rsidR="00C76222">
        <w:rPr>
          <w:rFonts w:ascii="Arial" w:eastAsia="Times New Roman" w:hAnsi="Arial" w:cs="Arial"/>
        </w:rPr>
        <w:t> </w:t>
      </w:r>
      <w:r w:rsidRPr="00F467D9">
        <w:rPr>
          <w:rFonts w:ascii="Arial" w:eastAsia="Times New Roman" w:hAnsi="Arial" w:cs="Arial"/>
        </w:rPr>
        <w:t>tym dokumentację finansowo-księgową. Beneficjent jest zobowiązany prowadzić dokumentację</w:t>
      </w:r>
      <w:r w:rsidR="00F17972">
        <w:rPr>
          <w:rFonts w:ascii="Arial" w:eastAsia="Times New Roman" w:hAnsi="Arial" w:cs="Arial"/>
        </w:rPr>
        <w:t xml:space="preserve"> </w:t>
      </w:r>
      <w:r w:rsidR="00C76222" w:rsidRPr="00F467D9">
        <w:rPr>
          <w:rFonts w:ascii="Arial" w:eastAsia="Times New Roman" w:hAnsi="Arial" w:cs="Arial"/>
        </w:rPr>
        <w:t>w</w:t>
      </w:r>
      <w:r w:rsidR="00C76222">
        <w:rPr>
          <w:rFonts w:ascii="Arial" w:eastAsia="Times New Roman" w:hAnsi="Arial" w:cs="Arial"/>
        </w:rPr>
        <w:t> </w:t>
      </w:r>
      <w:r w:rsidRPr="00F467D9">
        <w:rPr>
          <w:rFonts w:ascii="Arial" w:eastAsia="Times New Roman" w:hAnsi="Arial" w:cs="Arial"/>
        </w:rPr>
        <w:t>taki sposób, by było możliwe na jej podstawie przyporządkowanie kosztów, finansowania oraz przychodów/dochodów odpowiednio do działalności gospodarczej</w:t>
      </w:r>
      <w:r w:rsidR="00F17972">
        <w:rPr>
          <w:rFonts w:ascii="Arial" w:eastAsia="Times New Roman" w:hAnsi="Arial" w:cs="Arial"/>
        </w:rPr>
        <w:t xml:space="preserve"> </w:t>
      </w:r>
      <w:r w:rsidR="00C76222" w:rsidRPr="00F467D9">
        <w:rPr>
          <w:rFonts w:ascii="Arial" w:eastAsia="Times New Roman" w:hAnsi="Arial" w:cs="Arial"/>
        </w:rPr>
        <w:t>i</w:t>
      </w:r>
      <w:r w:rsidR="00C76222">
        <w:rPr>
          <w:rFonts w:ascii="Arial" w:eastAsia="Times New Roman" w:hAnsi="Arial" w:cs="Arial"/>
        </w:rPr>
        <w:t> </w:t>
      </w:r>
      <w:r w:rsidRPr="00F467D9">
        <w:rPr>
          <w:rFonts w:ascii="Arial" w:eastAsia="Times New Roman" w:hAnsi="Arial" w:cs="Arial"/>
        </w:rPr>
        <w:t>niegospodarczej.</w:t>
      </w:r>
    </w:p>
    <w:p w14:paraId="5CE70B05" w14:textId="122C9FD2" w:rsidR="00893279" w:rsidRPr="00F467D9" w:rsidRDefault="002677DE">
      <w:pPr>
        <w:numPr>
          <w:ilvl w:val="0"/>
          <w:numId w:val="15"/>
        </w:numPr>
        <w:suppressAutoHyphens w:val="0"/>
        <w:spacing w:before="60" w:after="60"/>
        <w:ind w:left="425" w:hanging="425"/>
        <w:jc w:val="both"/>
        <w:rPr>
          <w:rFonts w:ascii="Arial" w:hAnsi="Arial" w:cs="Arial"/>
        </w:rPr>
      </w:pPr>
      <w:r w:rsidRPr="00F467D9">
        <w:rPr>
          <w:rFonts w:ascii="Arial" w:eastAsia="Times New Roman" w:hAnsi="Arial" w:cs="Arial"/>
        </w:rPr>
        <w:t>W przypadku, gdy</w:t>
      </w:r>
      <w:r w:rsidR="00F17972">
        <w:rPr>
          <w:rFonts w:ascii="Arial" w:eastAsia="Times New Roman" w:hAnsi="Arial" w:cs="Arial"/>
        </w:rPr>
        <w:t xml:space="preserve"> </w:t>
      </w:r>
      <w:r w:rsidR="00C76222" w:rsidRPr="00F467D9">
        <w:rPr>
          <w:rFonts w:ascii="Arial" w:eastAsia="Times New Roman" w:hAnsi="Arial" w:cs="Arial"/>
        </w:rPr>
        <w:t>w</w:t>
      </w:r>
      <w:r w:rsidR="00C76222">
        <w:rPr>
          <w:rFonts w:ascii="Arial" w:eastAsia="Times New Roman" w:hAnsi="Arial" w:cs="Arial"/>
        </w:rPr>
        <w:t> </w:t>
      </w:r>
      <w:r w:rsidRPr="00F467D9">
        <w:rPr>
          <w:rFonts w:ascii="Arial" w:eastAsia="Times New Roman" w:hAnsi="Arial" w:cs="Arial"/>
        </w:rPr>
        <w:t>danym okresie rocznym,</w:t>
      </w:r>
      <w:r w:rsidR="00F17972">
        <w:rPr>
          <w:rFonts w:ascii="Arial" w:eastAsia="Times New Roman" w:hAnsi="Arial" w:cs="Arial"/>
        </w:rPr>
        <w:t xml:space="preserve"> </w:t>
      </w:r>
      <w:r w:rsidR="00C76222" w:rsidRPr="00F467D9">
        <w:rPr>
          <w:rFonts w:ascii="Arial" w:eastAsia="Times New Roman" w:hAnsi="Arial" w:cs="Arial"/>
        </w:rPr>
        <w:t>o</w:t>
      </w:r>
      <w:r w:rsidR="00C76222">
        <w:rPr>
          <w:rFonts w:ascii="Arial" w:eastAsia="Times New Roman" w:hAnsi="Arial" w:cs="Arial"/>
        </w:rPr>
        <w:t> </w:t>
      </w:r>
      <w:r w:rsidRPr="00F467D9">
        <w:rPr>
          <w:rFonts w:ascii="Arial" w:eastAsia="Times New Roman" w:hAnsi="Arial" w:cs="Arial"/>
        </w:rPr>
        <w:t>którym mowa</w:t>
      </w:r>
      <w:r w:rsidR="00F17972">
        <w:rPr>
          <w:rFonts w:ascii="Arial" w:eastAsia="Times New Roman" w:hAnsi="Arial" w:cs="Arial"/>
        </w:rPr>
        <w:t xml:space="preserve"> </w:t>
      </w:r>
      <w:r w:rsidR="00C76222" w:rsidRPr="00F467D9">
        <w:rPr>
          <w:rFonts w:ascii="Arial" w:eastAsia="Times New Roman" w:hAnsi="Arial" w:cs="Arial"/>
        </w:rPr>
        <w:t>w</w:t>
      </w:r>
      <w:r w:rsidR="00C76222">
        <w:rPr>
          <w:rFonts w:ascii="Arial" w:eastAsia="Times New Roman" w:hAnsi="Arial" w:cs="Arial"/>
        </w:rPr>
        <w:t> </w:t>
      </w:r>
      <w:r w:rsidRPr="00F467D9">
        <w:rPr>
          <w:rFonts w:ascii="Arial" w:eastAsia="Times New Roman" w:hAnsi="Arial" w:cs="Arial"/>
        </w:rPr>
        <w:t xml:space="preserve">ust. 4, wykorzystanie infrastruktury na cele gospodarcze, przekroczy 20% całkowitej rocznej wydajności infrastruktury, Beneficjent jest zobowiązany do zwrotu otrzymanego dofinansowania </w:t>
      </w:r>
      <w:r w:rsidRPr="00F467D9">
        <w:rPr>
          <w:rFonts w:ascii="Arial" w:hAnsi="Arial" w:cs="Arial"/>
        </w:rPr>
        <w:br/>
      </w:r>
      <w:r w:rsidRPr="00F467D9">
        <w:rPr>
          <w:rFonts w:ascii="Arial" w:eastAsia="Times New Roman" w:hAnsi="Arial" w:cs="Arial"/>
        </w:rPr>
        <w:t>w części przypadającej na element infrastruktury, którego dotyczy przekroczenie. Wielkość kwoty przypadającej do zwrotu ustala się proporcjonalnie do okresu amortyzacji infrastruktury,</w:t>
      </w:r>
      <w:r w:rsidR="00F17972">
        <w:rPr>
          <w:rFonts w:ascii="Arial" w:eastAsia="Times New Roman" w:hAnsi="Arial" w:cs="Arial"/>
        </w:rPr>
        <w:t xml:space="preserve"> </w:t>
      </w:r>
      <w:r w:rsidR="00C76222" w:rsidRPr="00F467D9">
        <w:rPr>
          <w:rFonts w:ascii="Arial" w:eastAsia="Times New Roman" w:hAnsi="Arial" w:cs="Arial"/>
        </w:rPr>
        <w:t>o</w:t>
      </w:r>
      <w:r w:rsidR="00C76222">
        <w:rPr>
          <w:rFonts w:ascii="Arial" w:eastAsia="Times New Roman" w:hAnsi="Arial" w:cs="Arial"/>
        </w:rPr>
        <w:t> </w:t>
      </w:r>
      <w:r w:rsidRPr="00F467D9">
        <w:rPr>
          <w:rFonts w:ascii="Arial" w:eastAsia="Times New Roman" w:hAnsi="Arial" w:cs="Arial"/>
        </w:rPr>
        <w:t>którym mowa</w:t>
      </w:r>
      <w:r w:rsidR="00F17972">
        <w:rPr>
          <w:rFonts w:ascii="Arial" w:eastAsia="Times New Roman" w:hAnsi="Arial" w:cs="Arial"/>
        </w:rPr>
        <w:t xml:space="preserve"> </w:t>
      </w:r>
      <w:r w:rsidR="00C76222" w:rsidRPr="00F467D9">
        <w:rPr>
          <w:rFonts w:ascii="Arial" w:eastAsia="Times New Roman" w:hAnsi="Arial" w:cs="Arial"/>
        </w:rPr>
        <w:t>w</w:t>
      </w:r>
      <w:r w:rsidR="00C76222">
        <w:rPr>
          <w:rFonts w:ascii="Arial" w:eastAsia="Times New Roman" w:hAnsi="Arial" w:cs="Arial"/>
        </w:rPr>
        <w:t> </w:t>
      </w:r>
      <w:r w:rsidRPr="00F467D9">
        <w:rPr>
          <w:rFonts w:ascii="Arial" w:eastAsia="Times New Roman" w:hAnsi="Arial" w:cs="Arial"/>
        </w:rPr>
        <w:t>ust. 3, jak również do stopnia wykorzystania tego elementu infrastruktury na cele gospodarcze</w:t>
      </w:r>
      <w:r w:rsidR="00F17972">
        <w:rPr>
          <w:rFonts w:ascii="Arial" w:eastAsia="Times New Roman" w:hAnsi="Arial" w:cs="Arial"/>
        </w:rPr>
        <w:t xml:space="preserve"> </w:t>
      </w:r>
      <w:r w:rsidR="00C76222" w:rsidRPr="00F467D9">
        <w:rPr>
          <w:rFonts w:ascii="Arial" w:eastAsia="Times New Roman" w:hAnsi="Arial" w:cs="Arial"/>
        </w:rPr>
        <w:t>w</w:t>
      </w:r>
      <w:r w:rsidR="00C76222">
        <w:rPr>
          <w:rFonts w:ascii="Arial" w:eastAsia="Times New Roman" w:hAnsi="Arial" w:cs="Arial"/>
        </w:rPr>
        <w:t> </w:t>
      </w:r>
      <w:r w:rsidRPr="00F467D9">
        <w:rPr>
          <w:rFonts w:ascii="Arial" w:eastAsia="Times New Roman" w:hAnsi="Arial" w:cs="Arial"/>
        </w:rPr>
        <w:t>danym okresie rocznym. Ponadto obowiązek zwrotu obejmuje pozostałą część dofinansowania przypadającą na dany element infrastruktury, ustaloną proporcjonalnie do pozostałego okresu jej amortyzacji,</w:t>
      </w:r>
      <w:r w:rsidR="00F17972">
        <w:rPr>
          <w:rFonts w:ascii="Arial" w:eastAsia="Times New Roman" w:hAnsi="Arial" w:cs="Arial"/>
        </w:rPr>
        <w:t xml:space="preserve"> </w:t>
      </w:r>
      <w:r w:rsidR="00C76222" w:rsidRPr="00F467D9">
        <w:rPr>
          <w:rFonts w:ascii="Arial" w:eastAsia="Times New Roman" w:hAnsi="Arial" w:cs="Arial"/>
        </w:rPr>
        <w:t>z</w:t>
      </w:r>
      <w:r w:rsidR="00C76222">
        <w:rPr>
          <w:rFonts w:ascii="Arial" w:eastAsia="Times New Roman" w:hAnsi="Arial" w:cs="Arial"/>
        </w:rPr>
        <w:t> </w:t>
      </w:r>
      <w:r w:rsidRPr="00F467D9">
        <w:rPr>
          <w:rFonts w:ascii="Arial" w:eastAsia="Times New Roman" w:hAnsi="Arial" w:cs="Arial"/>
        </w:rPr>
        <w:t>zastrzeżeniem ust. 8. Zwrot następuje</w:t>
      </w:r>
      <w:r w:rsidR="00F17972">
        <w:rPr>
          <w:rFonts w:ascii="Arial" w:eastAsia="Times New Roman" w:hAnsi="Arial" w:cs="Arial"/>
        </w:rPr>
        <w:t xml:space="preserve"> </w:t>
      </w:r>
      <w:r w:rsidR="00C76222" w:rsidRPr="00F467D9">
        <w:rPr>
          <w:rFonts w:ascii="Arial" w:eastAsia="Times New Roman" w:hAnsi="Arial" w:cs="Arial"/>
        </w:rPr>
        <w:t>w</w:t>
      </w:r>
      <w:r w:rsidR="00C76222">
        <w:rPr>
          <w:rFonts w:ascii="Arial" w:eastAsia="Times New Roman" w:hAnsi="Arial" w:cs="Arial"/>
        </w:rPr>
        <w:t> </w:t>
      </w:r>
      <w:r w:rsidRPr="00F467D9">
        <w:rPr>
          <w:rFonts w:ascii="Arial" w:eastAsia="Times New Roman" w:hAnsi="Arial" w:cs="Arial"/>
        </w:rPr>
        <w:t>terminie wyznaczonym przez Instytucję Zarządzającą.</w:t>
      </w:r>
    </w:p>
    <w:p w14:paraId="269EA1CC" w14:textId="74C0F8CA" w:rsidR="00893279" w:rsidRPr="00F467D9" w:rsidRDefault="002677DE">
      <w:pPr>
        <w:numPr>
          <w:ilvl w:val="0"/>
          <w:numId w:val="15"/>
        </w:numPr>
        <w:suppressAutoHyphens w:val="0"/>
        <w:spacing w:before="60" w:after="60"/>
        <w:ind w:left="425" w:hanging="425"/>
        <w:jc w:val="both"/>
        <w:rPr>
          <w:rFonts w:ascii="Arial" w:hAnsi="Arial" w:cs="Arial"/>
        </w:rPr>
      </w:pPr>
      <w:r w:rsidRPr="00F467D9">
        <w:rPr>
          <w:rFonts w:ascii="Arial" w:eastAsia="Times New Roman" w:hAnsi="Arial" w:cs="Arial"/>
        </w:rPr>
        <w:t>Zwrot,</w:t>
      </w:r>
      <w:r w:rsidR="00F17972">
        <w:rPr>
          <w:rFonts w:ascii="Arial" w:eastAsia="Times New Roman" w:hAnsi="Arial" w:cs="Arial"/>
        </w:rPr>
        <w:t xml:space="preserve"> </w:t>
      </w:r>
      <w:r w:rsidR="00C76222" w:rsidRPr="00F467D9">
        <w:rPr>
          <w:rFonts w:ascii="Arial" w:eastAsia="Times New Roman" w:hAnsi="Arial" w:cs="Arial"/>
        </w:rPr>
        <w:t>o</w:t>
      </w:r>
      <w:r w:rsidR="00C76222">
        <w:rPr>
          <w:rFonts w:ascii="Arial" w:eastAsia="Times New Roman" w:hAnsi="Arial" w:cs="Arial"/>
        </w:rPr>
        <w:t> </w:t>
      </w:r>
      <w:r w:rsidRPr="00F467D9">
        <w:rPr>
          <w:rFonts w:ascii="Arial" w:eastAsia="Times New Roman" w:hAnsi="Arial" w:cs="Arial"/>
        </w:rPr>
        <w:t>którym mowa</w:t>
      </w:r>
      <w:r w:rsidR="00F17972">
        <w:rPr>
          <w:rFonts w:ascii="Arial" w:eastAsia="Times New Roman" w:hAnsi="Arial" w:cs="Arial"/>
        </w:rPr>
        <w:t xml:space="preserve"> </w:t>
      </w:r>
      <w:r w:rsidR="00C76222" w:rsidRPr="00F467D9">
        <w:rPr>
          <w:rFonts w:ascii="Arial" w:eastAsia="Times New Roman" w:hAnsi="Arial" w:cs="Arial"/>
        </w:rPr>
        <w:t>w</w:t>
      </w:r>
      <w:r w:rsidR="00C76222">
        <w:rPr>
          <w:rFonts w:ascii="Arial" w:eastAsia="Times New Roman" w:hAnsi="Arial" w:cs="Arial"/>
        </w:rPr>
        <w:t> </w:t>
      </w:r>
      <w:r w:rsidRPr="00F467D9">
        <w:rPr>
          <w:rFonts w:ascii="Arial" w:eastAsia="Times New Roman" w:hAnsi="Arial" w:cs="Arial"/>
        </w:rPr>
        <w:t xml:space="preserve">ust. 7 </w:t>
      </w:r>
      <w:proofErr w:type="spellStart"/>
      <w:r w:rsidRPr="00F467D9">
        <w:rPr>
          <w:rFonts w:ascii="Arial" w:eastAsia="Times New Roman" w:hAnsi="Arial" w:cs="Arial"/>
        </w:rPr>
        <w:t>zd</w:t>
      </w:r>
      <w:proofErr w:type="spellEnd"/>
      <w:r w:rsidRPr="00F467D9">
        <w:rPr>
          <w:rFonts w:ascii="Arial" w:eastAsia="Times New Roman" w:hAnsi="Arial" w:cs="Arial"/>
        </w:rPr>
        <w:t>. 3, nie będzie wymagany</w:t>
      </w:r>
      <w:r w:rsidR="00F17972">
        <w:rPr>
          <w:rFonts w:ascii="Arial" w:eastAsia="Times New Roman" w:hAnsi="Arial" w:cs="Arial"/>
        </w:rPr>
        <w:t xml:space="preserve"> </w:t>
      </w:r>
      <w:r w:rsidR="00C76222" w:rsidRPr="00F467D9">
        <w:rPr>
          <w:rFonts w:ascii="Arial" w:eastAsia="Times New Roman" w:hAnsi="Arial" w:cs="Arial"/>
        </w:rPr>
        <w:t>w</w:t>
      </w:r>
      <w:r w:rsidR="00C76222">
        <w:rPr>
          <w:rFonts w:ascii="Arial" w:eastAsia="Times New Roman" w:hAnsi="Arial" w:cs="Arial"/>
        </w:rPr>
        <w:t> </w:t>
      </w:r>
      <w:r w:rsidRPr="00F467D9">
        <w:rPr>
          <w:rFonts w:ascii="Arial" w:eastAsia="Times New Roman" w:hAnsi="Arial" w:cs="Arial"/>
        </w:rPr>
        <w:t>przypadku</w:t>
      </w:r>
      <w:r w:rsidR="00F17972">
        <w:rPr>
          <w:rFonts w:ascii="Arial" w:eastAsia="Times New Roman" w:hAnsi="Arial" w:cs="Arial"/>
        </w:rPr>
        <w:t xml:space="preserve"> </w:t>
      </w:r>
      <w:r w:rsidR="00C76222" w:rsidRPr="00F467D9">
        <w:rPr>
          <w:rFonts w:ascii="Arial" w:eastAsia="Times New Roman" w:hAnsi="Arial" w:cs="Arial"/>
        </w:rPr>
        <w:t>i</w:t>
      </w:r>
      <w:r w:rsidR="00C76222">
        <w:rPr>
          <w:rFonts w:ascii="Arial" w:eastAsia="Times New Roman" w:hAnsi="Arial" w:cs="Arial"/>
        </w:rPr>
        <w:t> </w:t>
      </w:r>
      <w:r w:rsidRPr="00F467D9">
        <w:rPr>
          <w:rFonts w:ascii="Arial" w:eastAsia="Times New Roman" w:hAnsi="Arial" w:cs="Arial"/>
        </w:rPr>
        <w:t xml:space="preserve">w zakresie, </w:t>
      </w:r>
      <w:r w:rsidRPr="00F467D9">
        <w:rPr>
          <w:rFonts w:ascii="Arial" w:hAnsi="Arial" w:cs="Arial"/>
        </w:rPr>
        <w:br/>
      </w:r>
      <w:r w:rsidRPr="00F467D9">
        <w:rPr>
          <w:rFonts w:ascii="Arial" w:eastAsia="Times New Roman" w:hAnsi="Arial" w:cs="Arial"/>
        </w:rPr>
        <w:t>w jakim istnieją podstawy do zakwalifikowania udzielonego Beneficjentowi dofinansowania jako prawidłowo udzielonej pomocy publicznej. Instytucja Zarządzająca może wezwać Beneficjenta do zawarcia</w:t>
      </w:r>
      <w:r w:rsidR="00F17972">
        <w:rPr>
          <w:rFonts w:ascii="Arial" w:eastAsia="Times New Roman" w:hAnsi="Arial" w:cs="Arial"/>
        </w:rPr>
        <w:t xml:space="preserve"> </w:t>
      </w:r>
      <w:r w:rsidR="00C76222" w:rsidRPr="00F467D9">
        <w:rPr>
          <w:rFonts w:ascii="Arial" w:eastAsia="Times New Roman" w:hAnsi="Arial" w:cs="Arial"/>
        </w:rPr>
        <w:t>w</w:t>
      </w:r>
      <w:r w:rsidR="00C76222">
        <w:rPr>
          <w:rFonts w:ascii="Arial" w:eastAsia="Times New Roman" w:hAnsi="Arial" w:cs="Arial"/>
        </w:rPr>
        <w:t> </w:t>
      </w:r>
      <w:r w:rsidRPr="00F467D9">
        <w:rPr>
          <w:rFonts w:ascii="Arial" w:eastAsia="Times New Roman" w:hAnsi="Arial" w:cs="Arial"/>
        </w:rPr>
        <w:t>wyznaczonym terminie opracowanego przez tę instytucję aneksu do Umowy, stanowiącego podstawę udzielenia pomocy publicznej nie podlegającej zwrotowi.</w:t>
      </w:r>
      <w:r w:rsidR="00F17972">
        <w:rPr>
          <w:rFonts w:ascii="Arial" w:eastAsia="Times New Roman" w:hAnsi="Arial" w:cs="Arial"/>
        </w:rPr>
        <w:t xml:space="preserve"> </w:t>
      </w:r>
      <w:r w:rsidR="00C76222" w:rsidRPr="00F467D9">
        <w:rPr>
          <w:rFonts w:ascii="Arial" w:eastAsia="Times New Roman" w:hAnsi="Arial" w:cs="Arial"/>
        </w:rPr>
        <w:t>W</w:t>
      </w:r>
      <w:r w:rsidR="00C76222">
        <w:rPr>
          <w:rFonts w:ascii="Arial" w:eastAsia="Times New Roman" w:hAnsi="Arial" w:cs="Arial"/>
        </w:rPr>
        <w:t> </w:t>
      </w:r>
      <w:r w:rsidRPr="00F467D9">
        <w:rPr>
          <w:rFonts w:ascii="Arial" w:eastAsia="Times New Roman" w:hAnsi="Arial" w:cs="Arial"/>
        </w:rPr>
        <w:t>przypadku braku zawarcia przedmiotowego aneksu do Umowy,</w:t>
      </w:r>
      <w:r w:rsidR="00F17972">
        <w:rPr>
          <w:rFonts w:ascii="Arial" w:eastAsia="Times New Roman" w:hAnsi="Arial" w:cs="Arial"/>
        </w:rPr>
        <w:t xml:space="preserve"> </w:t>
      </w:r>
      <w:r w:rsidR="00C76222" w:rsidRPr="00F467D9">
        <w:rPr>
          <w:rFonts w:ascii="Arial" w:eastAsia="Times New Roman" w:hAnsi="Arial" w:cs="Arial"/>
        </w:rPr>
        <w:t>w</w:t>
      </w:r>
      <w:r w:rsidR="00C76222">
        <w:rPr>
          <w:rFonts w:ascii="Arial" w:eastAsia="Times New Roman" w:hAnsi="Arial" w:cs="Arial"/>
        </w:rPr>
        <w:t> </w:t>
      </w:r>
      <w:r w:rsidRPr="00F467D9">
        <w:rPr>
          <w:rFonts w:ascii="Arial" w:eastAsia="Times New Roman" w:hAnsi="Arial" w:cs="Arial"/>
        </w:rPr>
        <w:t>wyznaczonym terminie,</w:t>
      </w:r>
      <w:r w:rsidR="00F17972">
        <w:rPr>
          <w:rFonts w:ascii="Arial" w:eastAsia="Times New Roman" w:hAnsi="Arial" w:cs="Arial"/>
        </w:rPr>
        <w:t xml:space="preserve"> </w:t>
      </w:r>
      <w:r w:rsidR="00C76222" w:rsidRPr="00F467D9">
        <w:rPr>
          <w:rFonts w:ascii="Arial" w:eastAsia="Times New Roman" w:hAnsi="Arial" w:cs="Arial"/>
        </w:rPr>
        <w:t>z</w:t>
      </w:r>
      <w:r w:rsidR="00C76222">
        <w:rPr>
          <w:rFonts w:ascii="Arial" w:eastAsia="Times New Roman" w:hAnsi="Arial" w:cs="Arial"/>
        </w:rPr>
        <w:t> </w:t>
      </w:r>
      <w:r w:rsidRPr="00F467D9">
        <w:rPr>
          <w:rFonts w:ascii="Arial" w:eastAsia="Times New Roman" w:hAnsi="Arial" w:cs="Arial"/>
        </w:rPr>
        <w:t>przyczyn leżących po stronie Beneficjenta, zwrotowi podlega również ta część dofinansowania, której podstawą udzielenia miał być aneks do Umowy, do którego zawarcia nie doszło.</w:t>
      </w:r>
    </w:p>
    <w:p w14:paraId="2EB1E6ED" w14:textId="27F81CB1" w:rsidR="00893279" w:rsidRPr="00F467D9" w:rsidRDefault="00893279" w:rsidP="00E771A7">
      <w:pPr>
        <w:pStyle w:val="Tekstpodstawowy31"/>
        <w:spacing w:before="240"/>
        <w:jc w:val="center"/>
        <w:rPr>
          <w:rFonts w:ascii="Arial" w:hAnsi="Arial" w:cs="Arial"/>
          <w:b/>
          <w:bCs/>
          <w:sz w:val="22"/>
          <w:szCs w:val="22"/>
          <w:shd w:val="clear" w:color="auto" w:fill="FFFFFF"/>
        </w:rPr>
      </w:pPr>
    </w:p>
    <w:p w14:paraId="11BDB9DB" w14:textId="11215054" w:rsidR="002C1969" w:rsidRPr="00F467D9" w:rsidRDefault="002C1969" w:rsidP="00E771A7">
      <w:pPr>
        <w:spacing w:after="120"/>
        <w:jc w:val="center"/>
        <w:rPr>
          <w:rFonts w:ascii="Arial" w:eastAsia="Arial Nova" w:hAnsi="Arial" w:cs="Arial"/>
          <w:b/>
          <w:bCs/>
        </w:rPr>
      </w:pPr>
      <w:r w:rsidRPr="00F467D9">
        <w:rPr>
          <w:rFonts w:ascii="Arial" w:eastAsia="Arial Nova" w:hAnsi="Arial" w:cs="Arial"/>
          <w:b/>
          <w:bCs/>
        </w:rPr>
        <w:t>Komunikacja</w:t>
      </w:r>
      <w:r w:rsidR="00F17972">
        <w:rPr>
          <w:rFonts w:ascii="Arial" w:eastAsia="Arial Nova" w:hAnsi="Arial" w:cs="Arial"/>
          <w:b/>
          <w:bCs/>
        </w:rPr>
        <w:t xml:space="preserve"> </w:t>
      </w:r>
      <w:r w:rsidR="00C76222" w:rsidRPr="00F467D9">
        <w:rPr>
          <w:rFonts w:ascii="Arial" w:eastAsia="Arial Nova" w:hAnsi="Arial" w:cs="Arial"/>
          <w:b/>
          <w:bCs/>
        </w:rPr>
        <w:t>i</w:t>
      </w:r>
      <w:r w:rsidR="00C76222">
        <w:rPr>
          <w:rFonts w:ascii="Arial" w:eastAsia="Arial Nova" w:hAnsi="Arial" w:cs="Arial"/>
          <w:b/>
          <w:bCs/>
        </w:rPr>
        <w:t> </w:t>
      </w:r>
      <w:r w:rsidRPr="00F467D9">
        <w:rPr>
          <w:rFonts w:ascii="Arial" w:eastAsia="Arial Nova" w:hAnsi="Arial" w:cs="Arial"/>
          <w:b/>
          <w:bCs/>
        </w:rPr>
        <w:t>widoczność</w:t>
      </w:r>
    </w:p>
    <w:p w14:paraId="368FBD08" w14:textId="028721C2" w:rsidR="002C1969" w:rsidRPr="00F467D9" w:rsidRDefault="002C1969" w:rsidP="00E771A7">
      <w:pPr>
        <w:spacing w:after="120"/>
        <w:jc w:val="center"/>
        <w:rPr>
          <w:rFonts w:ascii="Arial" w:hAnsi="Arial" w:cs="Arial"/>
          <w:b/>
        </w:rPr>
      </w:pPr>
      <w:r w:rsidRPr="00F467D9">
        <w:rPr>
          <w:rFonts w:ascii="Arial" w:hAnsi="Arial" w:cs="Arial"/>
        </w:rPr>
        <w:t xml:space="preserve">§ 19 </w:t>
      </w:r>
    </w:p>
    <w:p w14:paraId="4353B7C5" w14:textId="02ADE528" w:rsidR="002C1969" w:rsidRDefault="002C1969" w:rsidP="00E771A7">
      <w:pPr>
        <w:spacing w:after="120"/>
        <w:jc w:val="center"/>
        <w:rPr>
          <w:rFonts w:ascii="Arial" w:hAnsi="Arial" w:cs="Arial"/>
          <w:b/>
        </w:rPr>
      </w:pPr>
    </w:p>
    <w:p w14:paraId="18320AA6" w14:textId="6B2537AA" w:rsidR="00F43271" w:rsidRPr="0003461E" w:rsidRDefault="00F43271" w:rsidP="0014359C">
      <w:pPr>
        <w:numPr>
          <w:ilvl w:val="0"/>
          <w:numId w:val="29"/>
        </w:numPr>
        <w:suppressAutoHyphens w:val="0"/>
        <w:spacing w:after="120" w:line="276" w:lineRule="auto"/>
        <w:ind w:left="284" w:hanging="284"/>
        <w:rPr>
          <w:rFonts w:ascii="Arial" w:hAnsi="Arial" w:cs="Arial"/>
          <w:lang w:eastAsia="en-US"/>
        </w:rPr>
      </w:pPr>
      <w:r w:rsidRPr="0003461E">
        <w:rPr>
          <w:rFonts w:ascii="Arial" w:hAnsi="Arial" w:cs="Arial"/>
          <w:lang w:eastAsia="en-US"/>
        </w:rPr>
        <w:t xml:space="preserve">Beneficjent jest zobowiązany do wypełniania obowiązków informacyjnych i promocyjnych, w tym informowania społeczeństwa o dofinansowaniu projektu przez Unię Europejską, zgodnie z rozporządzeniem ogólnym (w szczególności z załącznikiem IX - Komunikacja i Widoczność) oraz zgodnie z załącznikiem nr </w:t>
      </w:r>
      <w:r w:rsidR="00A235F2">
        <w:rPr>
          <w:rFonts w:ascii="Arial" w:hAnsi="Arial" w:cs="Arial"/>
          <w:lang w:eastAsia="en-US"/>
        </w:rPr>
        <w:t>5</w:t>
      </w:r>
      <w:r w:rsidRPr="0003461E">
        <w:rPr>
          <w:rFonts w:ascii="Arial" w:hAnsi="Arial" w:cs="Arial"/>
          <w:lang w:eastAsia="en-US"/>
        </w:rPr>
        <w:t xml:space="preserve"> do Umowy (wyciąg z zapisów podręcznika dla beneficjenta).</w:t>
      </w:r>
    </w:p>
    <w:p w14:paraId="52CF2ED0" w14:textId="6333A96F" w:rsidR="00F43271" w:rsidRPr="0003461E" w:rsidRDefault="00F43271" w:rsidP="0014359C">
      <w:pPr>
        <w:numPr>
          <w:ilvl w:val="0"/>
          <w:numId w:val="29"/>
        </w:numPr>
        <w:suppressAutoHyphens w:val="0"/>
        <w:spacing w:after="120" w:line="276" w:lineRule="auto"/>
        <w:ind w:left="284" w:hanging="284"/>
        <w:rPr>
          <w:rFonts w:ascii="Arial" w:hAnsi="Arial" w:cs="Arial"/>
          <w:lang w:eastAsia="en-US"/>
        </w:rPr>
      </w:pPr>
      <w:r w:rsidRPr="0003461E">
        <w:rPr>
          <w:rFonts w:ascii="Arial" w:hAnsi="Arial" w:cs="Arial"/>
          <w:lang w:eastAsia="en-US"/>
        </w:rPr>
        <w:t xml:space="preserve">W okresie realizacji Projektu oraz w okresie trwałości Projektu, o którym mowa w </w:t>
      </w:r>
      <w:r w:rsidR="0014359C">
        <w:rPr>
          <w:rFonts w:ascii="Arial" w:hAnsi="Arial" w:cs="Arial"/>
          <w:lang w:eastAsia="en-US"/>
        </w:rPr>
        <w:t>U</w:t>
      </w:r>
      <w:r w:rsidR="00053C66" w:rsidRPr="0003461E">
        <w:rPr>
          <w:rFonts w:ascii="Arial" w:hAnsi="Arial" w:cs="Arial"/>
          <w:lang w:eastAsia="en-US"/>
        </w:rPr>
        <w:t>mowie</w:t>
      </w:r>
      <w:r w:rsidR="0014359C">
        <w:rPr>
          <w:rFonts w:ascii="Arial" w:hAnsi="Arial" w:cs="Arial"/>
          <w:lang w:eastAsia="en-US"/>
        </w:rPr>
        <w:t>,</w:t>
      </w:r>
      <w:r w:rsidR="00053C66" w:rsidRPr="0003461E">
        <w:rPr>
          <w:rFonts w:ascii="Arial" w:hAnsi="Arial" w:cs="Arial"/>
          <w:lang w:eastAsia="en-US"/>
        </w:rPr>
        <w:t xml:space="preserve"> </w:t>
      </w:r>
      <w:r w:rsidRPr="0003461E">
        <w:rPr>
          <w:rFonts w:ascii="Arial" w:hAnsi="Arial" w:cs="Arial"/>
          <w:lang w:eastAsia="en-US"/>
        </w:rPr>
        <w:t>Beneficjent jest zobowiązany do:</w:t>
      </w:r>
    </w:p>
    <w:p w14:paraId="7143B75A" w14:textId="77777777" w:rsidR="00F43271" w:rsidRPr="0003461E" w:rsidRDefault="00F43271" w:rsidP="0003461E">
      <w:pPr>
        <w:pStyle w:val="Akapitzlist"/>
        <w:numPr>
          <w:ilvl w:val="0"/>
          <w:numId w:val="76"/>
        </w:numPr>
        <w:suppressAutoHyphens w:val="0"/>
        <w:spacing w:after="120" w:line="276" w:lineRule="auto"/>
        <w:ind w:left="709" w:hanging="425"/>
        <w:contextualSpacing w:val="0"/>
        <w:rPr>
          <w:rFonts w:ascii="Arial" w:hAnsi="Arial" w:cs="Arial"/>
          <w:sz w:val="22"/>
          <w:szCs w:val="22"/>
          <w:lang w:eastAsia="en-US"/>
        </w:rPr>
      </w:pPr>
      <w:r w:rsidRPr="0003461E">
        <w:rPr>
          <w:rFonts w:ascii="Arial" w:eastAsia="Calibri" w:hAnsi="Arial" w:cs="Arial"/>
          <w:sz w:val="22"/>
          <w:szCs w:val="22"/>
          <w:lang w:eastAsia="en-US"/>
        </w:rPr>
        <w:t xml:space="preserve">umieszczania w widoczny sposób znaku Funduszy Europejskich, barw Rzeczypospolitej Polskiej (jeśli dotyczy; wersja </w:t>
      </w:r>
      <w:proofErr w:type="spellStart"/>
      <w:r w:rsidRPr="0003461E">
        <w:rPr>
          <w:rFonts w:ascii="Arial" w:eastAsia="Calibri" w:hAnsi="Arial" w:cs="Arial"/>
          <w:sz w:val="22"/>
          <w:szCs w:val="22"/>
          <w:lang w:eastAsia="en-US"/>
        </w:rPr>
        <w:t>pełnokolorowa</w:t>
      </w:r>
      <w:proofErr w:type="spellEnd"/>
      <w:r w:rsidRPr="0003461E">
        <w:rPr>
          <w:rFonts w:ascii="Arial" w:eastAsia="Calibri" w:hAnsi="Arial" w:cs="Arial"/>
          <w:sz w:val="22"/>
          <w:szCs w:val="22"/>
          <w:lang w:eastAsia="en-US"/>
        </w:rPr>
        <w:t>) i znaku Unii Europejskiej na:</w:t>
      </w:r>
    </w:p>
    <w:p w14:paraId="4DDDF713" w14:textId="77777777" w:rsidR="00F43271" w:rsidRPr="0003461E" w:rsidRDefault="00F43271" w:rsidP="0003461E">
      <w:pPr>
        <w:numPr>
          <w:ilvl w:val="0"/>
          <w:numId w:val="33"/>
        </w:numPr>
        <w:suppressAutoHyphens w:val="0"/>
        <w:spacing w:after="120" w:line="276" w:lineRule="auto"/>
        <w:ind w:left="1134" w:hanging="425"/>
        <w:rPr>
          <w:rFonts w:ascii="Arial" w:hAnsi="Arial" w:cs="Arial"/>
          <w:lang w:eastAsia="en-US"/>
        </w:rPr>
      </w:pPr>
      <w:r w:rsidRPr="0003461E">
        <w:rPr>
          <w:rFonts w:ascii="Arial" w:hAnsi="Arial" w:cs="Arial"/>
          <w:lang w:eastAsia="en-US"/>
        </w:rPr>
        <w:t>wszystkich prowadzonych działaniach informacyjnych i promocyjnych dotyczących Projektu,</w:t>
      </w:r>
    </w:p>
    <w:p w14:paraId="575C65A6" w14:textId="77777777" w:rsidR="00F43271" w:rsidRPr="0003461E" w:rsidRDefault="00F43271" w:rsidP="0003461E">
      <w:pPr>
        <w:numPr>
          <w:ilvl w:val="0"/>
          <w:numId w:val="33"/>
        </w:numPr>
        <w:suppressAutoHyphens w:val="0"/>
        <w:spacing w:after="120" w:line="276" w:lineRule="auto"/>
        <w:ind w:left="1134" w:hanging="425"/>
        <w:rPr>
          <w:rFonts w:ascii="Arial" w:hAnsi="Arial" w:cs="Arial"/>
          <w:lang w:eastAsia="en-US"/>
        </w:rPr>
      </w:pPr>
      <w:r w:rsidRPr="0003461E">
        <w:rPr>
          <w:rFonts w:ascii="Arial" w:hAnsi="Arial" w:cs="Arial"/>
          <w:lang w:eastAsia="en-US"/>
        </w:rPr>
        <w:t>wszystkich dokumentach i materiałach (m.in. produkty drukowane lub cyfrowe, strony internetowe i ich mobilne wersje, media społecznościowe) podawanych do wiadomości publicznej,</w:t>
      </w:r>
    </w:p>
    <w:p w14:paraId="0EB471AA" w14:textId="77777777" w:rsidR="00F43271" w:rsidRPr="0003461E" w:rsidRDefault="00F43271" w:rsidP="0003461E">
      <w:pPr>
        <w:numPr>
          <w:ilvl w:val="0"/>
          <w:numId w:val="33"/>
        </w:numPr>
        <w:suppressAutoHyphens w:val="0"/>
        <w:spacing w:after="120" w:line="276" w:lineRule="auto"/>
        <w:ind w:left="1134" w:hanging="425"/>
        <w:rPr>
          <w:rFonts w:ascii="Arial" w:hAnsi="Arial" w:cs="Arial"/>
          <w:lang w:eastAsia="en-US"/>
        </w:rPr>
      </w:pPr>
      <w:r w:rsidRPr="0003461E">
        <w:rPr>
          <w:rFonts w:ascii="Arial" w:hAnsi="Arial" w:cs="Arial"/>
          <w:lang w:eastAsia="en-US"/>
        </w:rPr>
        <w:lastRenderedPageBreak/>
        <w:t>wszystkich dokumentach i materiałach dla osób i podmiotów uczestniczących w Projekcie,</w:t>
      </w:r>
    </w:p>
    <w:p w14:paraId="3B7950DD" w14:textId="77777777" w:rsidR="00F43271" w:rsidRPr="0003461E" w:rsidRDefault="00F43271" w:rsidP="0003461E">
      <w:pPr>
        <w:numPr>
          <w:ilvl w:val="0"/>
          <w:numId w:val="33"/>
        </w:numPr>
        <w:suppressAutoHyphens w:val="0"/>
        <w:spacing w:after="120" w:line="276" w:lineRule="auto"/>
        <w:ind w:left="1134" w:hanging="425"/>
        <w:rPr>
          <w:rFonts w:ascii="Arial" w:hAnsi="Arial" w:cs="Arial"/>
          <w:lang w:eastAsia="en-US"/>
        </w:rPr>
      </w:pPr>
      <w:r w:rsidRPr="0003461E">
        <w:rPr>
          <w:rFonts w:ascii="Arial" w:hAnsi="Arial" w:cs="Arial"/>
          <w:lang w:eastAsia="en-US"/>
        </w:rPr>
        <w:t>produktach, sprzęcie, pojazdach, aparaturze itp., powstałych lub zakupionych z Projektu, poprzez umieszczenie trwałego oznakowania w postaci  naklejek,</w:t>
      </w:r>
    </w:p>
    <w:p w14:paraId="381FFA6A" w14:textId="77777777" w:rsidR="00F43271" w:rsidRPr="0003461E" w:rsidRDefault="00F43271" w:rsidP="0003461E">
      <w:pPr>
        <w:pStyle w:val="Akapitzlist"/>
        <w:numPr>
          <w:ilvl w:val="0"/>
          <w:numId w:val="76"/>
        </w:numPr>
        <w:suppressAutoHyphens w:val="0"/>
        <w:spacing w:after="120" w:line="276" w:lineRule="auto"/>
        <w:ind w:left="709" w:hanging="425"/>
        <w:contextualSpacing w:val="0"/>
        <w:rPr>
          <w:rFonts w:ascii="Arial" w:hAnsi="Arial" w:cs="Arial"/>
          <w:sz w:val="22"/>
          <w:szCs w:val="22"/>
          <w:lang w:eastAsia="en-US"/>
        </w:rPr>
      </w:pPr>
      <w:r w:rsidRPr="0003461E">
        <w:rPr>
          <w:rFonts w:ascii="Arial" w:eastAsia="Calibri" w:hAnsi="Arial" w:cs="Arial"/>
          <w:sz w:val="22"/>
          <w:szCs w:val="22"/>
          <w:lang w:eastAsia="en-US"/>
        </w:rPr>
        <w:t>umieszczenia w miejscu realizacji Projektu trwałej tablicy informacyjnej lub pamiątkowej podkreślającej fakt otrzymania dofinansowania z UE, niezwłocznie po rozpoczęciu fizycznej realizacji Projektu</w:t>
      </w:r>
      <w:r w:rsidRPr="0003461E">
        <w:rPr>
          <w:rFonts w:ascii="Arial" w:hAnsi="Arial" w:cs="Arial"/>
          <w:sz w:val="22"/>
          <w:szCs w:val="22"/>
          <w:lang w:eastAsia="en-US"/>
        </w:rPr>
        <w:t xml:space="preserve"> obejmującego inwestycje rzeczowe lub zainstalowaniu zakupionego sprzętu w odniesieniu do projektów wspieranych z EFRR, których całkowity koszt przekracza 500 000 EUR</w:t>
      </w:r>
      <w:r w:rsidRPr="0003461E">
        <w:rPr>
          <w:rFonts w:ascii="Arial" w:eastAsia="Calibri" w:hAnsi="Arial" w:cs="Arial"/>
          <w:sz w:val="22"/>
          <w:szCs w:val="22"/>
          <w:lang w:eastAsia="en-US"/>
        </w:rPr>
        <w:t xml:space="preserve">. W przypadku, gdy miejsce realizacji Projektu nie zapewnia swobodnego dotarcia do ogółu społeczeństwa z informacją o  realizacji tego Projektu, umiejscowienie tablicy powinno zostać uzgodnione z IZ. </w:t>
      </w:r>
    </w:p>
    <w:p w14:paraId="3DD67CF7" w14:textId="77777777" w:rsidR="00F43271" w:rsidRPr="0003461E" w:rsidRDefault="00F43271" w:rsidP="0014359C">
      <w:pPr>
        <w:spacing w:after="120" w:line="276" w:lineRule="auto"/>
        <w:ind w:left="1134"/>
        <w:rPr>
          <w:rFonts w:ascii="Arial" w:hAnsi="Arial" w:cs="Arial"/>
          <w:lang w:eastAsia="en-US"/>
        </w:rPr>
      </w:pPr>
      <w:r w:rsidRPr="0003461E">
        <w:rPr>
          <w:rFonts w:ascii="Arial" w:hAnsi="Arial" w:cs="Arial"/>
          <w:lang w:eastAsia="en-US"/>
        </w:rPr>
        <w:t>Tablica musi być umieszczona niezwłocznie po rozpoczęciu fizycznej realizacji Projektu lub zainstalowaniu zakupionego sprzętu, aż do końca okresu trwałości Projektu.</w:t>
      </w:r>
    </w:p>
    <w:p w14:paraId="6884DC01" w14:textId="4FF7EF7A" w:rsidR="00F43271" w:rsidRPr="0003461E" w:rsidRDefault="00F43271" w:rsidP="0003461E">
      <w:pPr>
        <w:pStyle w:val="Akapitzlist"/>
        <w:numPr>
          <w:ilvl w:val="0"/>
          <w:numId w:val="76"/>
        </w:numPr>
        <w:suppressAutoHyphens w:val="0"/>
        <w:spacing w:after="120" w:line="276" w:lineRule="auto"/>
        <w:ind w:left="709" w:hanging="425"/>
        <w:contextualSpacing w:val="0"/>
        <w:rPr>
          <w:rFonts w:ascii="Arial" w:eastAsia="Calibri" w:hAnsi="Arial" w:cs="Arial"/>
          <w:sz w:val="22"/>
          <w:szCs w:val="22"/>
          <w:lang w:eastAsia="en-US"/>
        </w:rPr>
      </w:pPr>
      <w:r w:rsidRPr="0003461E">
        <w:rPr>
          <w:rFonts w:ascii="Arial" w:eastAsia="Calibri" w:hAnsi="Arial" w:cs="Arial"/>
          <w:sz w:val="22"/>
          <w:szCs w:val="22"/>
          <w:lang w:eastAsia="en-US"/>
        </w:rPr>
        <w:t xml:space="preserve">w przypadku projektów innych niż te, o których mowa w ust.2 pkt 2 - umieszczenia w widocznym miejscu realizacji Projektu przynajmniej jednego trwałego plakatu o minimalnym formacie A3 lub podobnej wielkości elektronicznego wyświetlacza, podkreślającego fakt otrzymania dofinansowania z UE. </w:t>
      </w:r>
    </w:p>
    <w:p w14:paraId="4BF90F1E" w14:textId="77777777" w:rsidR="00F43271" w:rsidRPr="0003461E" w:rsidRDefault="00F43271" w:rsidP="0003461E">
      <w:pPr>
        <w:pStyle w:val="Akapitzlist"/>
        <w:numPr>
          <w:ilvl w:val="0"/>
          <w:numId w:val="76"/>
        </w:numPr>
        <w:suppressAutoHyphens w:val="0"/>
        <w:spacing w:after="120" w:line="276" w:lineRule="auto"/>
        <w:ind w:left="709" w:hanging="425"/>
        <w:contextualSpacing w:val="0"/>
        <w:rPr>
          <w:rFonts w:ascii="Arial" w:eastAsia="Calibri" w:hAnsi="Arial" w:cs="Arial"/>
          <w:sz w:val="22"/>
          <w:szCs w:val="22"/>
          <w:lang w:eastAsia="en-US"/>
        </w:rPr>
      </w:pPr>
      <w:r w:rsidRPr="0003461E">
        <w:rPr>
          <w:rFonts w:ascii="Arial" w:eastAsia="Calibri" w:hAnsi="Arial" w:cs="Arial"/>
          <w:sz w:val="22"/>
          <w:szCs w:val="22"/>
          <w:lang w:eastAsia="en-US"/>
        </w:rPr>
        <w:t xml:space="preserve">umieszczenia krótkiego opisu Projektu na oficjalnej stronie internetowej Beneficjenta, jeśli ją posiada i na jego stronach mediów społecznościowych. Opis musi zawierać: </w:t>
      </w:r>
    </w:p>
    <w:p w14:paraId="2CC5DC4C" w14:textId="1061A3F2" w:rsidR="00F43271" w:rsidRPr="0003461E" w:rsidRDefault="00F43271" w:rsidP="0003461E">
      <w:pPr>
        <w:pStyle w:val="Akapitzlist"/>
        <w:numPr>
          <w:ilvl w:val="1"/>
          <w:numId w:val="33"/>
        </w:numPr>
        <w:suppressAutoHyphens w:val="0"/>
        <w:spacing w:after="120" w:line="276" w:lineRule="auto"/>
        <w:ind w:left="1134" w:hanging="425"/>
        <w:contextualSpacing w:val="0"/>
        <w:rPr>
          <w:rFonts w:ascii="Arial" w:eastAsia="Calibri" w:hAnsi="Arial" w:cs="Arial"/>
          <w:sz w:val="22"/>
          <w:szCs w:val="22"/>
          <w:lang w:eastAsia="en-US"/>
        </w:rPr>
      </w:pPr>
      <w:r w:rsidRPr="0003461E">
        <w:rPr>
          <w:rFonts w:ascii="Arial" w:eastAsia="Calibri" w:hAnsi="Arial" w:cs="Arial"/>
          <w:sz w:val="22"/>
          <w:szCs w:val="22"/>
          <w:lang w:eastAsia="en-US"/>
        </w:rPr>
        <w:t xml:space="preserve">tytuł </w:t>
      </w:r>
      <w:r w:rsidR="007A08C4" w:rsidRPr="0003461E">
        <w:rPr>
          <w:rFonts w:ascii="Arial" w:eastAsia="Calibri" w:hAnsi="Arial" w:cs="Arial"/>
          <w:sz w:val="22"/>
          <w:szCs w:val="22"/>
          <w:lang w:eastAsia="en-US"/>
        </w:rPr>
        <w:t>P</w:t>
      </w:r>
      <w:r w:rsidRPr="0003461E">
        <w:rPr>
          <w:rFonts w:ascii="Arial" w:eastAsia="Calibri" w:hAnsi="Arial" w:cs="Arial"/>
          <w:sz w:val="22"/>
          <w:szCs w:val="22"/>
          <w:lang w:eastAsia="en-US"/>
        </w:rPr>
        <w:t>rojektu lub jego skróconą nazwę,</w:t>
      </w:r>
    </w:p>
    <w:p w14:paraId="3DA126C0" w14:textId="77777777" w:rsidR="00F43271" w:rsidRPr="0003461E" w:rsidRDefault="00F43271" w:rsidP="0003461E">
      <w:pPr>
        <w:pStyle w:val="Akapitzlist"/>
        <w:numPr>
          <w:ilvl w:val="1"/>
          <w:numId w:val="33"/>
        </w:numPr>
        <w:suppressAutoHyphens w:val="0"/>
        <w:spacing w:after="120" w:line="276" w:lineRule="auto"/>
        <w:ind w:left="1134" w:hanging="425"/>
        <w:contextualSpacing w:val="0"/>
        <w:rPr>
          <w:rFonts w:ascii="Arial" w:eastAsia="Calibri" w:hAnsi="Arial" w:cs="Arial"/>
          <w:sz w:val="22"/>
          <w:szCs w:val="22"/>
          <w:lang w:eastAsia="en-US"/>
        </w:rPr>
      </w:pPr>
      <w:r w:rsidRPr="0003461E">
        <w:rPr>
          <w:rFonts w:ascii="Arial" w:eastAsia="Calibri" w:hAnsi="Arial" w:cs="Arial"/>
          <w:sz w:val="22"/>
          <w:szCs w:val="22"/>
          <w:lang w:eastAsia="en-US"/>
        </w:rPr>
        <w:t xml:space="preserve"> podkreślenie faktu otrzymania wsparcia finansowego z Unii Europejskiej przez zamieszczenie znaku Funduszy Europejskich, znaku barw Rzeczypospolitej Polskiej i znaku Unii Europejskiej,</w:t>
      </w:r>
    </w:p>
    <w:p w14:paraId="6A58771A" w14:textId="0CDB31B1" w:rsidR="00F43271" w:rsidRPr="0003461E" w:rsidRDefault="00F43271" w:rsidP="0003461E">
      <w:pPr>
        <w:pStyle w:val="Akapitzlist"/>
        <w:numPr>
          <w:ilvl w:val="1"/>
          <w:numId w:val="33"/>
        </w:numPr>
        <w:suppressAutoHyphens w:val="0"/>
        <w:spacing w:after="120" w:line="276" w:lineRule="auto"/>
        <w:ind w:left="1134" w:hanging="425"/>
        <w:contextualSpacing w:val="0"/>
        <w:rPr>
          <w:rFonts w:ascii="Arial" w:eastAsia="Calibri" w:hAnsi="Arial" w:cs="Arial"/>
          <w:sz w:val="22"/>
          <w:szCs w:val="22"/>
          <w:lang w:eastAsia="en-US"/>
        </w:rPr>
      </w:pPr>
      <w:r w:rsidRPr="0003461E">
        <w:rPr>
          <w:rFonts w:ascii="Arial" w:eastAsia="Calibri" w:hAnsi="Arial" w:cs="Arial"/>
          <w:sz w:val="22"/>
          <w:szCs w:val="22"/>
          <w:lang w:eastAsia="en-US"/>
        </w:rPr>
        <w:t xml:space="preserve">zadania, działania, które będą realizowane w ramach </w:t>
      </w:r>
      <w:r w:rsidR="007A08C4" w:rsidRPr="0003461E">
        <w:rPr>
          <w:rFonts w:ascii="Arial" w:eastAsia="Calibri" w:hAnsi="Arial" w:cs="Arial"/>
          <w:sz w:val="22"/>
          <w:szCs w:val="22"/>
          <w:lang w:eastAsia="en-US"/>
        </w:rPr>
        <w:t>P</w:t>
      </w:r>
      <w:r w:rsidRPr="0003461E">
        <w:rPr>
          <w:rFonts w:ascii="Arial" w:eastAsia="Calibri" w:hAnsi="Arial" w:cs="Arial"/>
          <w:sz w:val="22"/>
          <w:szCs w:val="22"/>
          <w:lang w:eastAsia="en-US"/>
        </w:rPr>
        <w:t>rojektu (opis, co zostanie zrobione, zakupione etc.),</w:t>
      </w:r>
    </w:p>
    <w:p w14:paraId="5EDE1B1A" w14:textId="500DFE4F" w:rsidR="00F43271" w:rsidRPr="0003461E" w:rsidRDefault="00F43271" w:rsidP="0003461E">
      <w:pPr>
        <w:pStyle w:val="Akapitzlist"/>
        <w:numPr>
          <w:ilvl w:val="1"/>
          <w:numId w:val="33"/>
        </w:numPr>
        <w:suppressAutoHyphens w:val="0"/>
        <w:spacing w:after="120" w:line="276" w:lineRule="auto"/>
        <w:ind w:left="1134" w:hanging="425"/>
        <w:contextualSpacing w:val="0"/>
        <w:rPr>
          <w:rFonts w:ascii="Arial" w:eastAsia="Calibri" w:hAnsi="Arial" w:cs="Arial"/>
          <w:sz w:val="22"/>
          <w:szCs w:val="22"/>
          <w:lang w:eastAsia="en-US"/>
        </w:rPr>
      </w:pPr>
      <w:r w:rsidRPr="0003461E">
        <w:rPr>
          <w:rFonts w:ascii="Arial" w:eastAsia="Calibri" w:hAnsi="Arial" w:cs="Arial"/>
          <w:sz w:val="22"/>
          <w:szCs w:val="22"/>
          <w:lang w:eastAsia="en-US"/>
        </w:rPr>
        <w:t xml:space="preserve">grupy docelowe (do kogo skierowany jest </w:t>
      </w:r>
      <w:r w:rsidR="007A08C4" w:rsidRPr="0003461E">
        <w:rPr>
          <w:rFonts w:ascii="Arial" w:eastAsia="Calibri" w:hAnsi="Arial" w:cs="Arial"/>
          <w:sz w:val="22"/>
          <w:szCs w:val="22"/>
          <w:lang w:eastAsia="en-US"/>
        </w:rPr>
        <w:t>P</w:t>
      </w:r>
      <w:r w:rsidRPr="0003461E">
        <w:rPr>
          <w:rFonts w:ascii="Arial" w:eastAsia="Calibri" w:hAnsi="Arial" w:cs="Arial"/>
          <w:sz w:val="22"/>
          <w:szCs w:val="22"/>
          <w:lang w:eastAsia="en-US"/>
        </w:rPr>
        <w:t>rojekt, kto z niego skorzysta),</w:t>
      </w:r>
    </w:p>
    <w:p w14:paraId="09C29B8D" w14:textId="43E20094" w:rsidR="00F43271" w:rsidRPr="0003461E" w:rsidRDefault="00F43271" w:rsidP="0003461E">
      <w:pPr>
        <w:pStyle w:val="Akapitzlist"/>
        <w:numPr>
          <w:ilvl w:val="1"/>
          <w:numId w:val="33"/>
        </w:numPr>
        <w:suppressAutoHyphens w:val="0"/>
        <w:spacing w:after="120" w:line="276" w:lineRule="auto"/>
        <w:ind w:left="1134" w:hanging="425"/>
        <w:contextualSpacing w:val="0"/>
        <w:rPr>
          <w:rFonts w:ascii="Arial" w:eastAsia="Calibri" w:hAnsi="Arial" w:cs="Arial"/>
          <w:sz w:val="22"/>
          <w:szCs w:val="22"/>
          <w:lang w:eastAsia="en-US"/>
        </w:rPr>
      </w:pPr>
      <w:r w:rsidRPr="0003461E">
        <w:rPr>
          <w:rFonts w:ascii="Arial" w:eastAsia="Calibri" w:hAnsi="Arial" w:cs="Arial"/>
          <w:sz w:val="22"/>
          <w:szCs w:val="22"/>
          <w:lang w:eastAsia="en-US"/>
        </w:rPr>
        <w:t xml:space="preserve">cel lub cele </w:t>
      </w:r>
      <w:r w:rsidR="007A08C4" w:rsidRPr="0003461E">
        <w:rPr>
          <w:rFonts w:ascii="Arial" w:eastAsia="Calibri" w:hAnsi="Arial" w:cs="Arial"/>
          <w:sz w:val="22"/>
          <w:szCs w:val="22"/>
          <w:lang w:eastAsia="en-US"/>
        </w:rPr>
        <w:t>P</w:t>
      </w:r>
      <w:r w:rsidRPr="0003461E">
        <w:rPr>
          <w:rFonts w:ascii="Arial" w:eastAsia="Calibri" w:hAnsi="Arial" w:cs="Arial"/>
          <w:sz w:val="22"/>
          <w:szCs w:val="22"/>
          <w:lang w:eastAsia="en-US"/>
        </w:rPr>
        <w:t xml:space="preserve">rojektu, </w:t>
      </w:r>
    </w:p>
    <w:p w14:paraId="09D6214E" w14:textId="503D0C79" w:rsidR="00F43271" w:rsidRPr="0003461E" w:rsidRDefault="00F43271" w:rsidP="0003461E">
      <w:pPr>
        <w:pStyle w:val="Akapitzlist"/>
        <w:numPr>
          <w:ilvl w:val="1"/>
          <w:numId w:val="33"/>
        </w:numPr>
        <w:suppressAutoHyphens w:val="0"/>
        <w:spacing w:after="120" w:line="276" w:lineRule="auto"/>
        <w:ind w:left="1134" w:hanging="425"/>
        <w:contextualSpacing w:val="0"/>
        <w:rPr>
          <w:rFonts w:ascii="Arial" w:eastAsia="Calibri" w:hAnsi="Arial" w:cs="Arial"/>
          <w:sz w:val="22"/>
          <w:szCs w:val="22"/>
          <w:lang w:eastAsia="en-US"/>
        </w:rPr>
      </w:pPr>
      <w:r w:rsidRPr="0003461E">
        <w:rPr>
          <w:rFonts w:ascii="Arial" w:eastAsia="Calibri" w:hAnsi="Arial" w:cs="Arial"/>
          <w:sz w:val="22"/>
          <w:szCs w:val="22"/>
          <w:lang w:eastAsia="en-US"/>
        </w:rPr>
        <w:t xml:space="preserve">efekty, rezultaty </w:t>
      </w:r>
      <w:r w:rsidR="007A08C4" w:rsidRPr="0003461E">
        <w:rPr>
          <w:rFonts w:ascii="Arial" w:eastAsia="Calibri" w:hAnsi="Arial" w:cs="Arial"/>
          <w:sz w:val="22"/>
          <w:szCs w:val="22"/>
          <w:lang w:eastAsia="en-US"/>
        </w:rPr>
        <w:t>P</w:t>
      </w:r>
      <w:r w:rsidRPr="0003461E">
        <w:rPr>
          <w:rFonts w:ascii="Arial" w:eastAsia="Calibri" w:hAnsi="Arial" w:cs="Arial"/>
          <w:sz w:val="22"/>
          <w:szCs w:val="22"/>
          <w:lang w:eastAsia="en-US"/>
        </w:rPr>
        <w:t>rojektu (jeśli opis zadań, działań nie zawiera opisu efektów, rezultatów),</w:t>
      </w:r>
    </w:p>
    <w:p w14:paraId="76C85FD6" w14:textId="17E2D778" w:rsidR="00F43271" w:rsidRPr="0003461E" w:rsidRDefault="00F43271" w:rsidP="0003461E">
      <w:pPr>
        <w:pStyle w:val="Akapitzlist"/>
        <w:numPr>
          <w:ilvl w:val="1"/>
          <w:numId w:val="33"/>
        </w:numPr>
        <w:suppressAutoHyphens w:val="0"/>
        <w:spacing w:after="120" w:line="276" w:lineRule="auto"/>
        <w:ind w:left="1134" w:hanging="425"/>
        <w:contextualSpacing w:val="0"/>
        <w:rPr>
          <w:rFonts w:ascii="Arial" w:eastAsia="Calibri" w:hAnsi="Arial" w:cs="Arial"/>
          <w:sz w:val="22"/>
          <w:szCs w:val="22"/>
          <w:lang w:eastAsia="en-US"/>
        </w:rPr>
      </w:pPr>
      <w:r w:rsidRPr="0003461E">
        <w:rPr>
          <w:rFonts w:ascii="Arial" w:eastAsia="Calibri" w:hAnsi="Arial" w:cs="Arial"/>
          <w:sz w:val="22"/>
          <w:szCs w:val="22"/>
          <w:lang w:eastAsia="en-US"/>
        </w:rPr>
        <w:t xml:space="preserve">wartość </w:t>
      </w:r>
      <w:r w:rsidR="007A08C4" w:rsidRPr="0003461E">
        <w:rPr>
          <w:rFonts w:ascii="Arial" w:eastAsia="Calibri" w:hAnsi="Arial" w:cs="Arial"/>
          <w:sz w:val="22"/>
          <w:szCs w:val="22"/>
          <w:lang w:eastAsia="en-US"/>
        </w:rPr>
        <w:t>P</w:t>
      </w:r>
      <w:r w:rsidRPr="0003461E">
        <w:rPr>
          <w:rFonts w:ascii="Arial" w:eastAsia="Calibri" w:hAnsi="Arial" w:cs="Arial"/>
          <w:sz w:val="22"/>
          <w:szCs w:val="22"/>
          <w:lang w:eastAsia="en-US"/>
        </w:rPr>
        <w:t xml:space="preserve">rojektu (całkowity koszt </w:t>
      </w:r>
      <w:r w:rsidR="007A08C4" w:rsidRPr="0003461E">
        <w:rPr>
          <w:rFonts w:ascii="Arial" w:eastAsia="Calibri" w:hAnsi="Arial" w:cs="Arial"/>
          <w:sz w:val="22"/>
          <w:szCs w:val="22"/>
          <w:lang w:eastAsia="en-US"/>
        </w:rPr>
        <w:t>P</w:t>
      </w:r>
      <w:r w:rsidRPr="0003461E">
        <w:rPr>
          <w:rFonts w:ascii="Arial" w:eastAsia="Calibri" w:hAnsi="Arial" w:cs="Arial"/>
          <w:sz w:val="22"/>
          <w:szCs w:val="22"/>
          <w:lang w:eastAsia="en-US"/>
        </w:rPr>
        <w:t>rojektu),</w:t>
      </w:r>
    </w:p>
    <w:p w14:paraId="00117EEB" w14:textId="77777777" w:rsidR="00F43271" w:rsidRPr="0003461E" w:rsidRDefault="00F43271" w:rsidP="0003461E">
      <w:pPr>
        <w:pStyle w:val="Akapitzlist"/>
        <w:numPr>
          <w:ilvl w:val="1"/>
          <w:numId w:val="33"/>
        </w:numPr>
        <w:suppressAutoHyphens w:val="0"/>
        <w:spacing w:after="120" w:line="276" w:lineRule="auto"/>
        <w:ind w:left="1134" w:hanging="425"/>
        <w:contextualSpacing w:val="0"/>
        <w:rPr>
          <w:rFonts w:ascii="Arial" w:eastAsia="Calibri" w:hAnsi="Arial" w:cs="Arial"/>
          <w:sz w:val="22"/>
          <w:szCs w:val="22"/>
          <w:lang w:eastAsia="en-US"/>
        </w:rPr>
      </w:pPr>
      <w:r w:rsidRPr="0003461E">
        <w:rPr>
          <w:rFonts w:ascii="Arial" w:eastAsia="Calibri" w:hAnsi="Arial" w:cs="Arial"/>
          <w:sz w:val="22"/>
          <w:szCs w:val="22"/>
          <w:lang w:eastAsia="en-US"/>
        </w:rPr>
        <w:t>wysokość wkładu Funduszy Europejskich.</w:t>
      </w:r>
    </w:p>
    <w:p w14:paraId="144C6CE7" w14:textId="4FC2806C" w:rsidR="00F43271" w:rsidRPr="0003461E" w:rsidRDefault="00F43271" w:rsidP="0003461E">
      <w:pPr>
        <w:pStyle w:val="Akapitzlist"/>
        <w:numPr>
          <w:ilvl w:val="0"/>
          <w:numId w:val="76"/>
        </w:numPr>
        <w:suppressAutoHyphens w:val="0"/>
        <w:spacing w:after="120" w:line="276" w:lineRule="auto"/>
        <w:ind w:left="709" w:hanging="425"/>
        <w:contextualSpacing w:val="0"/>
        <w:rPr>
          <w:rFonts w:ascii="Arial" w:eastAsia="Calibri" w:hAnsi="Arial" w:cs="Arial"/>
          <w:sz w:val="22"/>
          <w:szCs w:val="22"/>
          <w:lang w:eastAsia="en-US"/>
        </w:rPr>
      </w:pPr>
      <w:r w:rsidRPr="0003461E">
        <w:rPr>
          <w:rFonts w:ascii="Arial" w:eastAsia="Calibri" w:hAnsi="Arial" w:cs="Arial"/>
          <w:sz w:val="22"/>
          <w:szCs w:val="22"/>
          <w:lang w:eastAsia="en-US"/>
        </w:rPr>
        <w:t xml:space="preserve">zorganizowania przynajmniej jednego wydarzenia lub działania informacyjno-promocyjnego (np. konferencję prasową, wydarzenie promujące </w:t>
      </w:r>
      <w:r w:rsidR="007A08C4" w:rsidRPr="0003461E">
        <w:rPr>
          <w:rFonts w:ascii="Arial" w:eastAsia="Calibri" w:hAnsi="Arial" w:cs="Arial"/>
          <w:sz w:val="22"/>
          <w:szCs w:val="22"/>
          <w:lang w:eastAsia="en-US"/>
        </w:rPr>
        <w:t>P</w:t>
      </w:r>
      <w:r w:rsidRPr="0003461E">
        <w:rPr>
          <w:rFonts w:ascii="Arial" w:eastAsia="Calibri" w:hAnsi="Arial" w:cs="Arial"/>
          <w:sz w:val="22"/>
          <w:szCs w:val="22"/>
          <w:lang w:eastAsia="en-US"/>
        </w:rPr>
        <w:t xml:space="preserve">rojekt, prezentację </w:t>
      </w:r>
      <w:r w:rsidR="007A08C4" w:rsidRPr="0003461E">
        <w:rPr>
          <w:rFonts w:ascii="Arial" w:eastAsia="Calibri" w:hAnsi="Arial" w:cs="Arial"/>
          <w:sz w:val="22"/>
          <w:szCs w:val="22"/>
          <w:lang w:eastAsia="en-US"/>
        </w:rPr>
        <w:t>P</w:t>
      </w:r>
      <w:r w:rsidRPr="0003461E">
        <w:rPr>
          <w:rFonts w:ascii="Arial" w:eastAsia="Calibri" w:hAnsi="Arial" w:cs="Arial"/>
          <w:sz w:val="22"/>
          <w:szCs w:val="22"/>
          <w:lang w:eastAsia="en-US"/>
        </w:rPr>
        <w:t>rojektu na targach branżowych) ) w ważnym momencie realizacji Projektu np. na otwar</w:t>
      </w:r>
      <w:r w:rsidRPr="0003461E">
        <w:rPr>
          <w:rFonts w:ascii="Arial" w:eastAsia="Calibri" w:hAnsi="Arial" w:cs="Arial"/>
          <w:sz w:val="22"/>
          <w:szCs w:val="22"/>
          <w:lang w:eastAsia="en-US"/>
        </w:rPr>
        <w:lastRenderedPageBreak/>
        <w:t xml:space="preserve">cie </w:t>
      </w:r>
      <w:r w:rsidR="007A08C4" w:rsidRPr="0003461E">
        <w:rPr>
          <w:rFonts w:ascii="Arial" w:eastAsia="Calibri" w:hAnsi="Arial" w:cs="Arial"/>
          <w:sz w:val="22"/>
          <w:szCs w:val="22"/>
          <w:lang w:eastAsia="en-US"/>
        </w:rPr>
        <w:t>P</w:t>
      </w:r>
      <w:r w:rsidRPr="0003461E">
        <w:rPr>
          <w:rFonts w:ascii="Arial" w:eastAsia="Calibri" w:hAnsi="Arial" w:cs="Arial"/>
          <w:sz w:val="22"/>
          <w:szCs w:val="22"/>
          <w:lang w:eastAsia="en-US"/>
        </w:rPr>
        <w:t xml:space="preserve">rojektu, zakończenie </w:t>
      </w:r>
      <w:r w:rsidR="007A08C4" w:rsidRPr="0003461E">
        <w:rPr>
          <w:rFonts w:ascii="Arial" w:eastAsia="Calibri" w:hAnsi="Arial" w:cs="Arial"/>
          <w:sz w:val="22"/>
          <w:szCs w:val="22"/>
          <w:lang w:eastAsia="en-US"/>
        </w:rPr>
        <w:t>P</w:t>
      </w:r>
      <w:r w:rsidRPr="0003461E">
        <w:rPr>
          <w:rFonts w:ascii="Arial" w:eastAsia="Calibri" w:hAnsi="Arial" w:cs="Arial"/>
          <w:sz w:val="22"/>
          <w:szCs w:val="22"/>
          <w:lang w:eastAsia="en-US"/>
        </w:rPr>
        <w:t>rojektu lub jego ważnego etapu np. rozpoczęcie inwestycji, oddanie inwestycji do użytkowania itp. w przypadku projektów o znaczeniu strategicznym</w:t>
      </w:r>
      <w:r w:rsidRPr="0003461E">
        <w:rPr>
          <w:rFonts w:ascii="Arial" w:eastAsia="Calibri" w:hAnsi="Arial" w:cs="Arial"/>
          <w:sz w:val="22"/>
          <w:szCs w:val="22"/>
          <w:lang w:eastAsia="en-US"/>
        </w:rPr>
        <w:footnoteReference w:id="31"/>
      </w:r>
      <w:r w:rsidRPr="0003461E">
        <w:rPr>
          <w:rFonts w:ascii="Arial" w:eastAsia="Calibri" w:hAnsi="Arial" w:cs="Arial"/>
          <w:sz w:val="22"/>
          <w:szCs w:val="22"/>
          <w:lang w:eastAsia="en-US"/>
        </w:rPr>
        <w:t xml:space="preserve"> i projektów, których łączny całkowity koszt przekracza 10 000 000 EUR</w:t>
      </w:r>
      <w:r w:rsidRPr="0003461E">
        <w:rPr>
          <w:rFonts w:ascii="Arial" w:eastAsia="Calibri" w:hAnsi="Arial" w:cs="Arial"/>
          <w:sz w:val="22"/>
          <w:szCs w:val="22"/>
          <w:lang w:eastAsia="en-US"/>
        </w:rPr>
        <w:footnoteReference w:id="32"/>
      </w:r>
      <w:r w:rsidRPr="0003461E">
        <w:rPr>
          <w:rFonts w:ascii="Arial" w:eastAsia="Calibri" w:hAnsi="Arial" w:cs="Arial"/>
          <w:sz w:val="22"/>
          <w:szCs w:val="22"/>
          <w:lang w:eastAsia="en-US"/>
        </w:rPr>
        <w:t xml:space="preserve">. </w:t>
      </w:r>
    </w:p>
    <w:p w14:paraId="52FA903D" w14:textId="77777777" w:rsidR="00F43271" w:rsidRPr="0003461E" w:rsidRDefault="00F43271" w:rsidP="0003461E">
      <w:pPr>
        <w:pStyle w:val="Akapitzlist"/>
        <w:suppressAutoHyphens w:val="0"/>
        <w:spacing w:after="120" w:line="276" w:lineRule="auto"/>
        <w:ind w:left="709"/>
        <w:contextualSpacing w:val="0"/>
        <w:rPr>
          <w:rFonts w:ascii="Arial" w:eastAsia="Calibri" w:hAnsi="Arial" w:cs="Arial"/>
          <w:sz w:val="22"/>
          <w:szCs w:val="22"/>
          <w:lang w:eastAsia="en-US"/>
        </w:rPr>
      </w:pPr>
      <w:r w:rsidRPr="0003461E">
        <w:rPr>
          <w:rFonts w:ascii="Arial" w:eastAsia="Calibri" w:hAnsi="Arial" w:cs="Arial"/>
          <w:sz w:val="22"/>
          <w:szCs w:val="22"/>
          <w:lang w:eastAsia="en-US"/>
        </w:rPr>
        <w:t xml:space="preserve">Do udziału w  wydarzeniu informacyjno-promocyjnym należy zaprosić z co najmniej 4-tygodniowym wyprzedzeniem przedstawicieli KE i Instytucji Zarządzającej za pośrednictwem poczty elektronicznej regio-poland@ec.europa.eu oraz drpo@lubelskie.pl oraz </w:t>
      </w:r>
      <w:hyperlink r:id="rId12" w:history="1">
        <w:r w:rsidRPr="0003461E">
          <w:rPr>
            <w:rStyle w:val="Hipercze"/>
            <w:rFonts w:ascii="Arial" w:eastAsia="Calibri" w:hAnsi="Arial" w:cs="Arial"/>
            <w:sz w:val="22"/>
            <w:szCs w:val="22"/>
            <w:lang w:eastAsia="en-US"/>
          </w:rPr>
          <w:t>defrr@lubelskie.pl</w:t>
        </w:r>
      </w:hyperlink>
      <w:r w:rsidRPr="0003461E">
        <w:rPr>
          <w:rFonts w:ascii="Arial" w:eastAsia="Calibri" w:hAnsi="Arial" w:cs="Arial"/>
          <w:sz w:val="22"/>
          <w:szCs w:val="22"/>
          <w:lang w:eastAsia="en-US"/>
        </w:rPr>
        <w:t xml:space="preserve"> </w:t>
      </w:r>
    </w:p>
    <w:p w14:paraId="717C6872" w14:textId="77777777" w:rsidR="00F43271" w:rsidRPr="0003461E" w:rsidRDefault="00F43271" w:rsidP="0003461E">
      <w:pPr>
        <w:pStyle w:val="Akapitzlist"/>
        <w:numPr>
          <w:ilvl w:val="0"/>
          <w:numId w:val="76"/>
        </w:numPr>
        <w:suppressAutoHyphens w:val="0"/>
        <w:spacing w:after="120" w:line="276" w:lineRule="auto"/>
        <w:ind w:left="709" w:hanging="425"/>
        <w:contextualSpacing w:val="0"/>
        <w:rPr>
          <w:rFonts w:ascii="Arial" w:eastAsia="Calibri" w:hAnsi="Arial" w:cs="Arial"/>
          <w:sz w:val="22"/>
          <w:szCs w:val="22"/>
          <w:lang w:eastAsia="en-US"/>
        </w:rPr>
      </w:pPr>
      <w:r w:rsidRPr="0003461E">
        <w:rPr>
          <w:rFonts w:ascii="Arial" w:eastAsia="Calibri" w:hAnsi="Arial" w:cs="Arial"/>
          <w:sz w:val="22"/>
          <w:szCs w:val="22"/>
          <w:lang w:eastAsia="en-US"/>
        </w:rPr>
        <w:t>dokumentowania działań informacyjnych i promocyjnych prowadzonych w ramach Projektu.</w:t>
      </w:r>
    </w:p>
    <w:p w14:paraId="771BCE5A" w14:textId="77777777" w:rsidR="00F43271" w:rsidRPr="0003461E" w:rsidRDefault="00F43271" w:rsidP="0003461E">
      <w:pPr>
        <w:pStyle w:val="Akapitzlist"/>
        <w:numPr>
          <w:ilvl w:val="3"/>
          <w:numId w:val="77"/>
        </w:numPr>
        <w:suppressAutoHyphens w:val="0"/>
        <w:spacing w:after="120" w:line="276" w:lineRule="auto"/>
        <w:ind w:left="284" w:hanging="284"/>
        <w:contextualSpacing w:val="0"/>
        <w:rPr>
          <w:rFonts w:ascii="Arial" w:hAnsi="Arial" w:cs="Arial"/>
          <w:sz w:val="22"/>
          <w:szCs w:val="22"/>
          <w:lang w:eastAsia="en-US"/>
        </w:rPr>
      </w:pPr>
      <w:r w:rsidRPr="0003461E">
        <w:rPr>
          <w:rFonts w:ascii="Arial" w:eastAsia="Calibri" w:hAnsi="Arial" w:cs="Arial"/>
          <w:sz w:val="22"/>
          <w:szCs w:val="22"/>
          <w:lang w:eastAsia="en-US" w:bidi="pl-PL"/>
        </w:rPr>
        <w:t>Beneficjent, który realizuje Projekt o całkowitym koszcie przekraczającym 5 000 000 EUR</w:t>
      </w:r>
      <w:r w:rsidRPr="0003461E">
        <w:rPr>
          <w:rFonts w:ascii="Arial" w:eastAsia="Calibri" w:hAnsi="Arial" w:cs="Arial"/>
          <w:sz w:val="22"/>
          <w:szCs w:val="22"/>
          <w:vertAlign w:val="superscript"/>
          <w:lang w:eastAsia="en-US" w:bidi="pl-PL"/>
        </w:rPr>
        <w:footnoteReference w:id="33"/>
      </w:r>
      <w:r w:rsidRPr="0003461E">
        <w:rPr>
          <w:rFonts w:ascii="Arial" w:eastAsia="Calibri" w:hAnsi="Arial" w:cs="Arial"/>
          <w:sz w:val="22"/>
          <w:szCs w:val="22"/>
          <w:lang w:eastAsia="en-US" w:bidi="pl-PL"/>
        </w:rPr>
        <w:t xml:space="preserve"> informuje Instytucję Zarządzającą o:</w:t>
      </w:r>
    </w:p>
    <w:p w14:paraId="00C8390D" w14:textId="6F3E72B1" w:rsidR="00F43271" w:rsidRPr="0003461E" w:rsidRDefault="00F43271" w:rsidP="0003461E">
      <w:pPr>
        <w:pStyle w:val="Akapitzlist"/>
        <w:numPr>
          <w:ilvl w:val="3"/>
          <w:numId w:val="33"/>
        </w:numPr>
        <w:suppressAutoHyphens w:val="0"/>
        <w:spacing w:after="120" w:line="276" w:lineRule="auto"/>
        <w:ind w:left="709" w:hanging="425"/>
        <w:contextualSpacing w:val="0"/>
        <w:rPr>
          <w:rFonts w:ascii="Arial" w:eastAsia="Calibri" w:hAnsi="Arial" w:cs="Arial"/>
          <w:sz w:val="22"/>
          <w:szCs w:val="22"/>
          <w:lang w:eastAsia="en-US"/>
        </w:rPr>
      </w:pPr>
      <w:r w:rsidRPr="0003461E">
        <w:rPr>
          <w:rFonts w:ascii="Arial" w:eastAsia="Calibri" w:hAnsi="Arial" w:cs="Arial"/>
          <w:sz w:val="22"/>
          <w:szCs w:val="22"/>
          <w:lang w:eastAsia="en-US"/>
        </w:rPr>
        <w:t>planowanych wydarzeniach informacyjno-promocyjnych związanych z Projektem,</w:t>
      </w:r>
    </w:p>
    <w:p w14:paraId="1C415FFF" w14:textId="18C1DA8E" w:rsidR="00F43271" w:rsidRPr="0003461E" w:rsidRDefault="00F43271" w:rsidP="0003461E">
      <w:pPr>
        <w:pStyle w:val="Akapitzlist"/>
        <w:numPr>
          <w:ilvl w:val="3"/>
          <w:numId w:val="33"/>
        </w:numPr>
        <w:suppressAutoHyphens w:val="0"/>
        <w:spacing w:after="120"/>
        <w:ind w:left="709" w:hanging="425"/>
        <w:contextualSpacing w:val="0"/>
        <w:rPr>
          <w:rFonts w:ascii="Arial" w:eastAsia="Calibri" w:hAnsi="Arial" w:cs="Arial"/>
          <w:sz w:val="22"/>
          <w:szCs w:val="22"/>
          <w:lang w:eastAsia="en-US"/>
        </w:rPr>
      </w:pPr>
      <w:r w:rsidRPr="0003461E">
        <w:rPr>
          <w:rFonts w:ascii="Arial" w:eastAsia="Calibri" w:hAnsi="Arial" w:cs="Arial"/>
          <w:sz w:val="22"/>
          <w:szCs w:val="22"/>
          <w:lang w:eastAsia="en-US"/>
        </w:rPr>
        <w:t>innych planowanych wydarzeniach i istotnych okolicznościach związanych z realizacją Projektu, tj. np. zakończenie realizacji projektu, wydarzenie otwierające projekt które mogą mieć znaczenie dla opinii publicznej i mogą służyć budowaniu marki Funduszy Europejskich</w:t>
      </w:r>
      <w:r w:rsidRPr="0003461E">
        <w:rPr>
          <w:rFonts w:ascii="Arial" w:eastAsia="Calibri" w:hAnsi="Arial" w:cs="Arial"/>
          <w:sz w:val="22"/>
          <w:szCs w:val="22"/>
          <w:vertAlign w:val="superscript"/>
          <w:lang w:eastAsia="en-US"/>
        </w:rPr>
        <w:footnoteReference w:id="34"/>
      </w:r>
      <w:r w:rsidRPr="0003461E">
        <w:rPr>
          <w:rFonts w:ascii="Arial" w:eastAsia="Calibri" w:hAnsi="Arial" w:cs="Arial"/>
          <w:sz w:val="22"/>
          <w:szCs w:val="22"/>
          <w:lang w:eastAsia="en-US"/>
        </w:rPr>
        <w:t>.</w:t>
      </w:r>
    </w:p>
    <w:p w14:paraId="130C7CED" w14:textId="77777777" w:rsidR="00F43271" w:rsidRPr="0003461E" w:rsidRDefault="00F43271" w:rsidP="0003461E">
      <w:pPr>
        <w:pStyle w:val="Akapitzlist"/>
        <w:numPr>
          <w:ilvl w:val="3"/>
          <w:numId w:val="77"/>
        </w:numPr>
        <w:tabs>
          <w:tab w:val="left" w:pos="284"/>
        </w:tabs>
        <w:spacing w:after="120" w:line="276" w:lineRule="auto"/>
        <w:ind w:left="284" w:hanging="284"/>
        <w:contextualSpacing w:val="0"/>
        <w:rPr>
          <w:rFonts w:ascii="Arial" w:hAnsi="Arial" w:cs="Arial"/>
          <w:sz w:val="22"/>
          <w:szCs w:val="22"/>
          <w:lang w:eastAsia="en-US"/>
        </w:rPr>
      </w:pPr>
      <w:r w:rsidRPr="0003461E">
        <w:rPr>
          <w:rFonts w:ascii="Arial" w:eastAsia="Calibri" w:hAnsi="Arial" w:cs="Arial"/>
          <w:sz w:val="22"/>
          <w:szCs w:val="22"/>
          <w:lang w:eastAsia="en-US" w:bidi="pl-PL"/>
        </w:rPr>
        <w:t xml:space="preserve">Beneficjent przekazuje informacje o planowanych wydarzeniach, o których mowa w ust 3, na co najmniej 14 dni  przed wydarzeniem za pośrednictwem poczty elektronicznej na adres drpo@lubelskie.pl oraz defrr@lubelskie.pl Informacja powinna wskazywać dane kontaktowe osób ze strony Beneficjenta zaangażowanych w wydarzenie. </w:t>
      </w:r>
    </w:p>
    <w:p w14:paraId="6121536B" w14:textId="78F523E2" w:rsidR="00F43271" w:rsidRPr="0003461E" w:rsidRDefault="00F43271" w:rsidP="0003461E">
      <w:pPr>
        <w:pStyle w:val="Akapitzlist"/>
        <w:numPr>
          <w:ilvl w:val="3"/>
          <w:numId w:val="77"/>
        </w:numPr>
        <w:tabs>
          <w:tab w:val="left" w:pos="284"/>
        </w:tabs>
        <w:spacing w:after="120" w:line="276" w:lineRule="auto"/>
        <w:ind w:left="284" w:hanging="284"/>
        <w:contextualSpacing w:val="0"/>
        <w:rPr>
          <w:rFonts w:ascii="Arial" w:hAnsi="Arial" w:cs="Arial"/>
          <w:sz w:val="22"/>
          <w:szCs w:val="22"/>
          <w:lang w:eastAsia="en-US"/>
        </w:rPr>
      </w:pPr>
      <w:r w:rsidRPr="0003461E">
        <w:rPr>
          <w:rFonts w:ascii="Arial" w:eastAsia="Calibri" w:hAnsi="Arial" w:cs="Arial"/>
          <w:sz w:val="22"/>
          <w:szCs w:val="22"/>
          <w:lang w:eastAsia="en-US"/>
        </w:rPr>
        <w:t xml:space="preserve">Beneficjent przekazuje informacje o ważnych etapach realizacji </w:t>
      </w:r>
      <w:r w:rsidR="007A08C4" w:rsidRPr="0003461E">
        <w:rPr>
          <w:rFonts w:ascii="Arial" w:eastAsia="Calibri" w:hAnsi="Arial" w:cs="Arial"/>
          <w:sz w:val="22"/>
          <w:szCs w:val="22"/>
          <w:lang w:eastAsia="en-US"/>
        </w:rPr>
        <w:t>P</w:t>
      </w:r>
      <w:r w:rsidRPr="0003461E">
        <w:rPr>
          <w:rFonts w:ascii="Arial" w:eastAsia="Calibri" w:hAnsi="Arial" w:cs="Arial"/>
          <w:sz w:val="22"/>
          <w:szCs w:val="22"/>
          <w:lang w:eastAsia="en-US"/>
        </w:rPr>
        <w:t>rojekt</w:t>
      </w:r>
      <w:r w:rsidR="007A08C4" w:rsidRPr="0003461E">
        <w:rPr>
          <w:rFonts w:ascii="Arial" w:eastAsia="Calibri" w:hAnsi="Arial" w:cs="Arial"/>
          <w:sz w:val="22"/>
          <w:szCs w:val="22"/>
          <w:lang w:eastAsia="en-US"/>
        </w:rPr>
        <w:t>u</w:t>
      </w:r>
      <w:r w:rsidRPr="0003461E">
        <w:rPr>
          <w:rFonts w:ascii="Arial" w:eastAsia="Calibri" w:hAnsi="Arial" w:cs="Arial"/>
          <w:sz w:val="22"/>
          <w:szCs w:val="22"/>
          <w:lang w:eastAsia="en-US"/>
        </w:rPr>
        <w:t xml:space="preserve"> tj.: zakończenie realizacji </w:t>
      </w:r>
      <w:r w:rsidR="007A08C4" w:rsidRPr="0003461E">
        <w:rPr>
          <w:rFonts w:ascii="Arial" w:eastAsia="Calibri" w:hAnsi="Arial" w:cs="Arial"/>
          <w:sz w:val="22"/>
          <w:szCs w:val="22"/>
          <w:lang w:eastAsia="en-US"/>
        </w:rPr>
        <w:t>P</w:t>
      </w:r>
      <w:r w:rsidRPr="0003461E">
        <w:rPr>
          <w:rFonts w:ascii="Arial" w:eastAsia="Calibri" w:hAnsi="Arial" w:cs="Arial"/>
          <w:sz w:val="22"/>
          <w:szCs w:val="22"/>
          <w:lang w:eastAsia="en-US"/>
        </w:rPr>
        <w:t xml:space="preserve">rojektu, wydarzenie otwierające </w:t>
      </w:r>
      <w:r w:rsidR="007A08C4" w:rsidRPr="0003461E">
        <w:rPr>
          <w:rFonts w:ascii="Arial" w:eastAsia="Calibri" w:hAnsi="Arial" w:cs="Arial"/>
          <w:sz w:val="22"/>
          <w:szCs w:val="22"/>
          <w:lang w:eastAsia="en-US"/>
        </w:rPr>
        <w:t>P</w:t>
      </w:r>
      <w:r w:rsidRPr="0003461E">
        <w:rPr>
          <w:rFonts w:ascii="Arial" w:eastAsia="Calibri" w:hAnsi="Arial" w:cs="Arial"/>
          <w:sz w:val="22"/>
          <w:szCs w:val="22"/>
          <w:lang w:eastAsia="en-US"/>
        </w:rPr>
        <w:t xml:space="preserve">rojekt, na co najmniej 14 dni przed wydarzeniem za pośrednictwem poczty elektronicznej na adres </w:t>
      </w:r>
      <w:hyperlink r:id="rId13" w:history="1">
        <w:r w:rsidRPr="0003461E">
          <w:rPr>
            <w:rStyle w:val="Hipercze"/>
            <w:rFonts w:ascii="Arial" w:eastAsia="Calibri" w:hAnsi="Arial" w:cs="Arial"/>
            <w:sz w:val="22"/>
            <w:szCs w:val="22"/>
            <w:lang w:eastAsia="en-US"/>
          </w:rPr>
          <w:t>koordynacja@mfipr.gov.pl</w:t>
        </w:r>
      </w:hyperlink>
      <w:r w:rsidRPr="0003461E">
        <w:rPr>
          <w:rFonts w:ascii="Arial" w:eastAsia="Calibri" w:hAnsi="Arial" w:cs="Arial"/>
          <w:sz w:val="22"/>
          <w:szCs w:val="22"/>
          <w:lang w:eastAsia="en-US"/>
        </w:rPr>
        <w:t xml:space="preserve">, drpo@lubelskie.pl oraz </w:t>
      </w:r>
      <w:hyperlink r:id="rId14" w:history="1">
        <w:r w:rsidRPr="0003461E">
          <w:rPr>
            <w:rStyle w:val="Hipercze"/>
            <w:rFonts w:ascii="Arial" w:eastAsia="Calibri" w:hAnsi="Arial" w:cs="Arial"/>
            <w:sz w:val="22"/>
            <w:szCs w:val="22"/>
            <w:lang w:eastAsia="en-US"/>
          </w:rPr>
          <w:t>defrr@lubelskie.pl</w:t>
        </w:r>
      </w:hyperlink>
      <w:r w:rsidRPr="0003461E">
        <w:rPr>
          <w:rFonts w:ascii="Arial" w:eastAsia="Calibri" w:hAnsi="Arial" w:cs="Arial"/>
          <w:sz w:val="22"/>
          <w:szCs w:val="22"/>
          <w:lang w:eastAsia="en-US"/>
        </w:rPr>
        <w:t xml:space="preserve"> w przypadku projektów planowanych do realizacji w ramach Programu Regionalnego, które za zgodą Ministra otrzymają środki z budżetu państwa z przeznaczeniem na część wkładu krajowego, stanowiącego uzupełnienie do środków z EFRR, jeśli kwota współfinansowania przekracza 2 mln PLN. </w:t>
      </w:r>
    </w:p>
    <w:p w14:paraId="568A24B9" w14:textId="77777777" w:rsidR="00F43271" w:rsidRPr="0003461E" w:rsidRDefault="00F43271" w:rsidP="0003461E">
      <w:pPr>
        <w:pStyle w:val="Akapitzlist"/>
        <w:numPr>
          <w:ilvl w:val="3"/>
          <w:numId w:val="77"/>
        </w:numPr>
        <w:tabs>
          <w:tab w:val="left" w:pos="284"/>
        </w:tabs>
        <w:suppressAutoHyphens w:val="0"/>
        <w:spacing w:after="120" w:line="276" w:lineRule="auto"/>
        <w:ind w:left="284" w:hanging="284"/>
        <w:contextualSpacing w:val="0"/>
        <w:rPr>
          <w:rFonts w:ascii="Arial" w:hAnsi="Arial" w:cs="Arial"/>
          <w:sz w:val="22"/>
          <w:szCs w:val="22"/>
          <w:lang w:eastAsia="en-US"/>
        </w:rPr>
      </w:pPr>
      <w:r w:rsidRPr="0003461E">
        <w:rPr>
          <w:rFonts w:ascii="Arial" w:eastAsia="Calibri" w:hAnsi="Arial" w:cs="Arial"/>
          <w:sz w:val="22"/>
          <w:szCs w:val="22"/>
          <w:lang w:eastAsia="en-US"/>
        </w:rPr>
        <w:t xml:space="preserve">Każdorazowo na prośbę Instytucji Zarządzającej, Beneficjent jest zobowiązany do zorganizowania wspólnego wydarzenia informacyjno-promocyjnego dla mediów (np. briefingu prasowego, konferencji prasowej) z przedstawicielami Instytucji Zarządzającej. </w:t>
      </w:r>
    </w:p>
    <w:p w14:paraId="0CAF9E22" w14:textId="77777777" w:rsidR="00F43271" w:rsidRPr="0003461E" w:rsidRDefault="00F43271" w:rsidP="0003461E">
      <w:pPr>
        <w:pStyle w:val="Akapitzlist"/>
        <w:numPr>
          <w:ilvl w:val="3"/>
          <w:numId w:val="77"/>
        </w:numPr>
        <w:tabs>
          <w:tab w:val="left" w:pos="284"/>
        </w:tabs>
        <w:suppressAutoHyphens w:val="0"/>
        <w:spacing w:after="120" w:line="276" w:lineRule="auto"/>
        <w:ind w:left="284" w:hanging="284"/>
        <w:contextualSpacing w:val="0"/>
        <w:rPr>
          <w:rFonts w:ascii="Arial" w:hAnsi="Arial" w:cs="Arial"/>
          <w:iCs/>
          <w:sz w:val="22"/>
          <w:szCs w:val="22"/>
          <w:lang w:eastAsia="en-US"/>
        </w:rPr>
      </w:pPr>
      <w:r w:rsidRPr="0003461E">
        <w:rPr>
          <w:rFonts w:ascii="Arial" w:eastAsia="Calibri" w:hAnsi="Arial" w:cs="Arial"/>
          <w:iCs/>
          <w:sz w:val="22"/>
          <w:szCs w:val="22"/>
          <w:lang w:eastAsia="en-US"/>
        </w:rPr>
        <w:lastRenderedPageBreak/>
        <w:t>Jeśli Beneficjent realizuje projekty, w których przewidziany jest udział uczestników projektu</w:t>
      </w:r>
      <w:r w:rsidRPr="0003461E">
        <w:rPr>
          <w:rFonts w:ascii="Arial" w:eastAsia="Calibri" w:hAnsi="Arial" w:cs="Arial"/>
          <w:sz w:val="22"/>
          <w:szCs w:val="22"/>
          <w:vertAlign w:val="superscript"/>
          <w:lang w:eastAsia="en-US"/>
        </w:rPr>
        <w:footnoteReference w:id="35"/>
      </w:r>
      <w:r w:rsidRPr="0003461E">
        <w:rPr>
          <w:rFonts w:ascii="Arial" w:eastAsia="Calibri" w:hAnsi="Arial" w:cs="Arial"/>
          <w:iCs/>
          <w:sz w:val="22"/>
          <w:szCs w:val="22"/>
          <w:lang w:eastAsia="en-US"/>
        </w:rPr>
        <w:t>, Beneficjent zobowiązany jest do rzetelnego i regularnego wprowadzania aktualnych danych do wyszukiwarki wsparcia dla potencjalnych beneficjentów i uczestników projektów, dostępnej na Portalu Funduszy Europejskich.</w:t>
      </w:r>
    </w:p>
    <w:p w14:paraId="4852386C" w14:textId="51320480" w:rsidR="00F43271" w:rsidRPr="0003461E" w:rsidRDefault="00F43271" w:rsidP="0003461E">
      <w:pPr>
        <w:pStyle w:val="Akapitzlist"/>
        <w:numPr>
          <w:ilvl w:val="3"/>
          <w:numId w:val="77"/>
        </w:numPr>
        <w:tabs>
          <w:tab w:val="left" w:pos="284"/>
        </w:tabs>
        <w:suppressAutoHyphens w:val="0"/>
        <w:spacing w:after="120" w:line="276" w:lineRule="auto"/>
        <w:ind w:left="284" w:hanging="284"/>
        <w:contextualSpacing w:val="0"/>
        <w:rPr>
          <w:rFonts w:ascii="Arial" w:hAnsi="Arial" w:cs="Arial"/>
          <w:i/>
          <w:sz w:val="22"/>
          <w:szCs w:val="22"/>
          <w:lang w:eastAsia="en-US"/>
        </w:rPr>
      </w:pPr>
      <w:r w:rsidRPr="0003461E">
        <w:rPr>
          <w:rFonts w:ascii="Arial" w:eastAsia="Calibri" w:hAnsi="Arial" w:cs="Arial"/>
          <w:sz w:val="22"/>
          <w:szCs w:val="22"/>
          <w:lang w:eastAsia="en-US"/>
        </w:rPr>
        <w:t xml:space="preserve">W przypadku niewywiązania się Beneficjenta </w:t>
      </w:r>
      <w:r w:rsidRPr="0003461E">
        <w:rPr>
          <w:rFonts w:ascii="Arial" w:eastAsia="Calibri" w:hAnsi="Arial" w:cs="Arial"/>
          <w:sz w:val="22"/>
          <w:szCs w:val="22"/>
        </w:rPr>
        <w:t>lub Partnera</w:t>
      </w:r>
      <w:r w:rsidRPr="0003461E">
        <w:rPr>
          <w:rFonts w:ascii="Arial" w:eastAsia="Calibri" w:hAnsi="Arial" w:cs="Arial"/>
          <w:sz w:val="22"/>
          <w:szCs w:val="22"/>
          <w:lang w:eastAsia="en-US"/>
        </w:rPr>
        <w:t xml:space="preserve"> z obowiązków określonych w ust. 2 pkt 1-5, Instytucja Zarządzająca wzywa Beneficjenta do podjęcia działań zaradczych jednokrotnie w terminie i na warunkach określonych w wezwaniu po czym informuje IZ o wprowadzonych działaniach zaradczych w terminie i na warunkach określonych w wezwaniu. W przypadku braku wykonania przez Beneficjenta działań zaradczych, o których mowa w wezwaniu, Instytucja Zarządzająca pomniejsza  maksymalną kwotę dofinansowania, o której mowa w § </w:t>
      </w:r>
      <w:r w:rsidR="007A08C4" w:rsidRPr="0003461E">
        <w:rPr>
          <w:rFonts w:ascii="Arial" w:eastAsia="Calibri" w:hAnsi="Arial" w:cs="Arial"/>
          <w:sz w:val="22"/>
          <w:szCs w:val="22"/>
          <w:lang w:eastAsia="en-US"/>
        </w:rPr>
        <w:t xml:space="preserve">2 </w:t>
      </w:r>
      <w:r w:rsidRPr="0003461E">
        <w:rPr>
          <w:rFonts w:ascii="Arial" w:eastAsia="Calibri" w:hAnsi="Arial" w:cs="Arial"/>
          <w:sz w:val="22"/>
          <w:szCs w:val="22"/>
          <w:lang w:eastAsia="en-US"/>
        </w:rPr>
        <w:t>o wartość nie większą niż 3% tego dofinansowania, zgodnie z wykazem pomniejszenia wartości dofinansowania projektu w zakresie obowiązków komunikacyjnych, który stanowi załącznik nr</w:t>
      </w:r>
      <w:r w:rsidR="00865027">
        <w:rPr>
          <w:rFonts w:ascii="Arial" w:eastAsia="Calibri" w:hAnsi="Arial" w:cs="Arial"/>
          <w:sz w:val="22"/>
          <w:szCs w:val="22"/>
          <w:lang w:eastAsia="en-US"/>
        </w:rPr>
        <w:t xml:space="preserve"> 6</w:t>
      </w:r>
      <w:r w:rsidRPr="0003461E">
        <w:rPr>
          <w:rFonts w:ascii="Arial" w:eastAsia="Calibri" w:hAnsi="Arial" w:cs="Arial"/>
          <w:sz w:val="22"/>
          <w:szCs w:val="22"/>
          <w:lang w:eastAsia="en-US"/>
        </w:rPr>
        <w:t xml:space="preserve"> do Umowy. W takim przypadku Instytucja Zarządzająca w drodze jednostronnego oświadczenia woli, które jest wiążące dla Beneficjenta, dokona zmiany maksymalnej wysokości dofinansowania, o której mowa w § </w:t>
      </w:r>
      <w:r w:rsidR="002C4252" w:rsidRPr="0003461E">
        <w:rPr>
          <w:rFonts w:ascii="Arial" w:eastAsia="Calibri" w:hAnsi="Arial" w:cs="Arial"/>
          <w:sz w:val="22"/>
          <w:szCs w:val="22"/>
          <w:lang w:eastAsia="en-US"/>
        </w:rPr>
        <w:t>2</w:t>
      </w:r>
      <w:r w:rsidRPr="0003461E">
        <w:rPr>
          <w:rFonts w:ascii="Arial" w:eastAsia="Calibri" w:hAnsi="Arial" w:cs="Arial"/>
          <w:sz w:val="22"/>
          <w:szCs w:val="22"/>
          <w:lang w:eastAsia="en-US"/>
        </w:rPr>
        <w:t xml:space="preserve">, o czym poinformuje Beneficjenta w formie pisemnej lub elektronicznej, wzywając go jednocześnie do odpowiedniej zmiany Harmonogramu Projektu/Płatności. Jeżeli w wyniku pomniejszenia dofinasowania okaże się, że Beneficjent otrzymał środki w kwocie wyższej niż maksymalna wysokość dofinansowania, o której mowa w zdaniu poprzednim, różnica podlega zwrotowi bez odsetek w terminie i na zasadach określonych przez IZ. Po bezskutecznym upływie terminu do zwrotu, następuje on w trybie i na zasadach określonych w art. 207 </w:t>
      </w:r>
      <w:proofErr w:type="spellStart"/>
      <w:r w:rsidRPr="0003461E">
        <w:rPr>
          <w:rFonts w:ascii="Arial" w:eastAsia="Calibri" w:hAnsi="Arial" w:cs="Arial"/>
          <w:sz w:val="22"/>
          <w:szCs w:val="22"/>
          <w:lang w:eastAsia="en-US"/>
        </w:rPr>
        <w:t>ufp</w:t>
      </w:r>
      <w:proofErr w:type="spellEnd"/>
      <w:r w:rsidRPr="0003461E">
        <w:rPr>
          <w:rFonts w:ascii="Arial" w:eastAsia="Calibri" w:hAnsi="Arial" w:cs="Arial"/>
          <w:sz w:val="22"/>
          <w:szCs w:val="22"/>
          <w:lang w:eastAsia="en-US"/>
        </w:rPr>
        <w:t>.</w:t>
      </w:r>
    </w:p>
    <w:p w14:paraId="154B584F" w14:textId="4DA77A5E" w:rsidR="00F43271" w:rsidRPr="0003461E" w:rsidRDefault="00F43271" w:rsidP="0003461E">
      <w:pPr>
        <w:pStyle w:val="Akapitzlist"/>
        <w:numPr>
          <w:ilvl w:val="3"/>
          <w:numId w:val="77"/>
        </w:numPr>
        <w:tabs>
          <w:tab w:val="left" w:pos="284"/>
        </w:tabs>
        <w:suppressAutoHyphens w:val="0"/>
        <w:spacing w:after="120" w:line="276" w:lineRule="auto"/>
        <w:ind w:left="284" w:hanging="284"/>
        <w:contextualSpacing w:val="0"/>
        <w:rPr>
          <w:rFonts w:ascii="Arial" w:hAnsi="Arial" w:cs="Arial"/>
          <w:i/>
          <w:sz w:val="22"/>
          <w:szCs w:val="22"/>
          <w:lang w:eastAsia="en-US"/>
        </w:rPr>
      </w:pPr>
      <w:r w:rsidRPr="0003461E">
        <w:rPr>
          <w:rFonts w:ascii="Arial" w:eastAsia="Calibri" w:hAnsi="Arial" w:cs="Arial"/>
          <w:sz w:val="22"/>
          <w:szCs w:val="22"/>
          <w:lang w:eastAsia="en-US"/>
        </w:rPr>
        <w:t xml:space="preserve">W przypadku stworzenia przez osobę trzecią (dalej zwaną: twórcą) utworów, w rozumieniu art. 1 ustawy z dnia 4 lutego 1994 r. o prawie autorskim i prawach pokrewnych </w:t>
      </w:r>
      <w:r w:rsidR="00CE46B5">
        <w:rPr>
          <w:rFonts w:ascii="Arial" w:eastAsia="Calibri" w:hAnsi="Arial" w:cs="Arial"/>
          <w:sz w:val="22"/>
          <w:szCs w:val="22"/>
          <w:lang w:eastAsia="en-US"/>
        </w:rPr>
        <w:t>(</w:t>
      </w:r>
      <w:r w:rsidR="00CE46B5" w:rsidRPr="00CE46B5">
        <w:rPr>
          <w:rFonts w:ascii="Arial" w:eastAsia="Calibri" w:hAnsi="Arial" w:cs="Arial"/>
          <w:sz w:val="22"/>
          <w:szCs w:val="22"/>
          <w:lang w:eastAsia="en-US"/>
        </w:rPr>
        <w:t>Dz. U. z 2022 r. poz. 2509)</w:t>
      </w:r>
      <w:r w:rsidRPr="0003461E">
        <w:rPr>
          <w:rFonts w:ascii="Arial" w:eastAsia="Calibri" w:hAnsi="Arial" w:cs="Arial"/>
          <w:sz w:val="22"/>
          <w:szCs w:val="22"/>
          <w:lang w:eastAsia="en-US"/>
        </w:rPr>
        <w:t>, związanych z komunikacją i widocznością (np. zdjęcia, filmy, broszury, ulotki, prezentacje multimedialne nt. Projektu), powstałych w ramach Projektu</w:t>
      </w:r>
      <w:r w:rsidR="002C4252" w:rsidRPr="0003461E">
        <w:rPr>
          <w:rFonts w:ascii="Arial" w:eastAsia="Calibri" w:hAnsi="Arial" w:cs="Arial"/>
          <w:sz w:val="22"/>
          <w:szCs w:val="22"/>
          <w:lang w:eastAsia="en-US"/>
        </w:rPr>
        <w:t>,</w:t>
      </w:r>
      <w:r w:rsidRPr="0003461E">
        <w:rPr>
          <w:rFonts w:ascii="Arial" w:eastAsia="Calibri" w:hAnsi="Arial" w:cs="Arial"/>
          <w:sz w:val="22"/>
          <w:szCs w:val="22"/>
          <w:lang w:eastAsia="en-US"/>
        </w:rPr>
        <w:t xml:space="preserve"> Beneficjent zobowiązuje się do uzyskania od tej osoby majątkowych praw autorskich do tych utworów.</w:t>
      </w:r>
    </w:p>
    <w:p w14:paraId="068796B6" w14:textId="77777777" w:rsidR="00F43271" w:rsidRPr="0003461E" w:rsidRDefault="00F43271" w:rsidP="0003461E">
      <w:pPr>
        <w:pStyle w:val="Akapitzlist"/>
        <w:numPr>
          <w:ilvl w:val="3"/>
          <w:numId w:val="77"/>
        </w:numPr>
        <w:tabs>
          <w:tab w:val="left" w:pos="284"/>
          <w:tab w:val="left" w:pos="426"/>
        </w:tabs>
        <w:suppressAutoHyphens w:val="0"/>
        <w:spacing w:after="120" w:line="276" w:lineRule="auto"/>
        <w:ind w:left="284" w:hanging="284"/>
        <w:contextualSpacing w:val="0"/>
        <w:rPr>
          <w:rFonts w:ascii="Arial" w:hAnsi="Arial" w:cs="Arial"/>
          <w:i/>
          <w:sz w:val="22"/>
          <w:szCs w:val="22"/>
          <w:lang w:eastAsia="en-US"/>
        </w:rPr>
      </w:pPr>
      <w:r w:rsidRPr="0003461E">
        <w:rPr>
          <w:rFonts w:ascii="Arial" w:eastAsia="Calibri" w:hAnsi="Arial" w:cs="Arial"/>
          <w:sz w:val="22"/>
          <w:szCs w:val="22"/>
          <w:lang w:eastAsia="en-US"/>
        </w:rPr>
        <w:t xml:space="preserve">Na wniosek IK UP, </w:t>
      </w:r>
      <w:r w:rsidRPr="0003461E" w:rsidDel="00346761">
        <w:rPr>
          <w:rFonts w:ascii="Arial" w:eastAsia="Calibri" w:hAnsi="Arial" w:cs="Arial"/>
          <w:sz w:val="22"/>
          <w:szCs w:val="22"/>
          <w:lang w:eastAsia="en-US"/>
        </w:rPr>
        <w:t>IZ</w:t>
      </w:r>
      <w:r w:rsidRPr="0003461E">
        <w:rPr>
          <w:rFonts w:ascii="Arial" w:eastAsia="Calibri" w:hAnsi="Arial" w:cs="Arial"/>
          <w:sz w:val="22"/>
          <w:szCs w:val="22"/>
          <w:lang w:eastAsia="en-US"/>
        </w:rPr>
        <w:t>, IP, IW i unijnych instytucji, organów lub jednostek organizacyjnych Beneficjent zobowiązuje się do udostępnienia i udzielenia tym podmiotom nieodpłatnej i niewyłącznej licencji do korzystania z utworów związanych z komunikacją i widocznością (np. zdjęcia, filmy, broszury, ulotki, prezentacje multimedialne) powstałych w ramach Projektu w następujący sposób:</w:t>
      </w:r>
    </w:p>
    <w:p w14:paraId="1AAD6696" w14:textId="4C993880" w:rsidR="00F43271" w:rsidRPr="0003461E" w:rsidRDefault="00F43271" w:rsidP="0003461E">
      <w:pPr>
        <w:pStyle w:val="Akapitzlist"/>
        <w:numPr>
          <w:ilvl w:val="0"/>
          <w:numId w:val="32"/>
        </w:numPr>
        <w:suppressAutoHyphens w:val="0"/>
        <w:spacing w:after="120" w:line="276" w:lineRule="auto"/>
        <w:ind w:left="709" w:hanging="425"/>
        <w:contextualSpacing w:val="0"/>
        <w:rPr>
          <w:rFonts w:ascii="Arial" w:hAnsi="Arial" w:cs="Arial"/>
          <w:sz w:val="22"/>
          <w:szCs w:val="22"/>
          <w:lang w:eastAsia="en-US"/>
        </w:rPr>
      </w:pPr>
      <w:r w:rsidRPr="0003461E">
        <w:rPr>
          <w:rFonts w:ascii="Arial" w:eastAsia="Calibri" w:hAnsi="Arial" w:cs="Arial"/>
          <w:sz w:val="22"/>
          <w:szCs w:val="22"/>
          <w:lang w:eastAsia="en-US"/>
        </w:rPr>
        <w:t>na terytorium Rzeczypospolitej Polskiej oraz na terytorium innych państw członkowskich UE,</w:t>
      </w:r>
    </w:p>
    <w:p w14:paraId="09455140" w14:textId="77777777" w:rsidR="00F43271" w:rsidRPr="0003461E" w:rsidRDefault="00F43271" w:rsidP="0003461E">
      <w:pPr>
        <w:numPr>
          <w:ilvl w:val="0"/>
          <w:numId w:val="32"/>
        </w:numPr>
        <w:suppressAutoHyphens w:val="0"/>
        <w:spacing w:after="120" w:line="276" w:lineRule="auto"/>
        <w:ind w:left="709" w:hanging="425"/>
        <w:rPr>
          <w:rFonts w:ascii="Arial" w:hAnsi="Arial" w:cs="Arial"/>
          <w:lang w:eastAsia="en-US"/>
        </w:rPr>
      </w:pPr>
      <w:r w:rsidRPr="0003461E">
        <w:rPr>
          <w:rFonts w:ascii="Arial" w:hAnsi="Arial" w:cs="Arial"/>
          <w:lang w:eastAsia="en-US"/>
        </w:rPr>
        <w:t>na okres 10 lat,</w:t>
      </w:r>
    </w:p>
    <w:p w14:paraId="434AC60A" w14:textId="77777777" w:rsidR="00F43271" w:rsidRPr="0003461E" w:rsidRDefault="00F43271" w:rsidP="0003461E">
      <w:pPr>
        <w:numPr>
          <w:ilvl w:val="0"/>
          <w:numId w:val="32"/>
        </w:numPr>
        <w:suppressAutoHyphens w:val="0"/>
        <w:spacing w:after="120" w:line="276" w:lineRule="auto"/>
        <w:ind w:left="709" w:hanging="425"/>
        <w:rPr>
          <w:rFonts w:ascii="Arial" w:hAnsi="Arial" w:cs="Arial"/>
          <w:lang w:eastAsia="en-US"/>
        </w:rPr>
      </w:pPr>
      <w:r w:rsidRPr="0003461E">
        <w:rPr>
          <w:rFonts w:ascii="Arial" w:hAnsi="Arial" w:cs="Arial"/>
          <w:lang w:eastAsia="en-US"/>
        </w:rPr>
        <w:t>bez ograniczeń co do liczby egzemplarzy i nośników, w zakresie następujących pól eksploatacji:</w:t>
      </w:r>
    </w:p>
    <w:p w14:paraId="269C338B" w14:textId="77777777" w:rsidR="00F43271" w:rsidRPr="0003461E" w:rsidRDefault="00F43271" w:rsidP="0003461E">
      <w:pPr>
        <w:numPr>
          <w:ilvl w:val="0"/>
          <w:numId w:val="34"/>
        </w:numPr>
        <w:tabs>
          <w:tab w:val="clear" w:pos="1636"/>
        </w:tabs>
        <w:suppressAutoHyphens w:val="0"/>
        <w:spacing w:after="120" w:line="276" w:lineRule="auto"/>
        <w:ind w:left="1134" w:hanging="425"/>
        <w:rPr>
          <w:rFonts w:ascii="Arial" w:hAnsi="Arial" w:cs="Arial"/>
          <w:lang w:eastAsia="en-US"/>
        </w:rPr>
      </w:pPr>
      <w:r w:rsidRPr="0003461E">
        <w:rPr>
          <w:rFonts w:ascii="Arial" w:hAnsi="Arial" w:cs="Arial"/>
          <w:lang w:eastAsia="en-US"/>
        </w:rPr>
        <w:lastRenderedPageBreak/>
        <w:t xml:space="preserve">utrwalanie – w szczególności </w:t>
      </w:r>
      <w:r w:rsidRPr="0003461E">
        <w:rPr>
          <w:rFonts w:ascii="Arial" w:hAnsi="Arial" w:cs="Arial"/>
          <w:color w:val="000000"/>
          <w:lang w:eastAsia="en-US"/>
        </w:rPr>
        <w:t xml:space="preserve">drukiem, zapisem w pamięci komputera i na nośnikach elektronicznych, oraz zwielokrotnianie, </w:t>
      </w:r>
      <w:r w:rsidRPr="0003461E">
        <w:rPr>
          <w:rFonts w:ascii="Arial" w:hAnsi="Arial" w:cs="Arial"/>
          <w:lang w:eastAsia="en-US"/>
        </w:rPr>
        <w:t xml:space="preserve">powielanie i kopiowanie </w:t>
      </w:r>
      <w:r w:rsidRPr="0003461E">
        <w:rPr>
          <w:rFonts w:ascii="Arial" w:hAnsi="Arial" w:cs="Arial"/>
          <w:color w:val="000000"/>
          <w:lang w:eastAsia="en-US"/>
        </w:rPr>
        <w:t>tak powstałych egzemplarzy dowolną techniką,</w:t>
      </w:r>
    </w:p>
    <w:p w14:paraId="51722107" w14:textId="77777777" w:rsidR="00F43271" w:rsidRPr="0003461E" w:rsidRDefault="00F43271" w:rsidP="0003461E">
      <w:pPr>
        <w:numPr>
          <w:ilvl w:val="0"/>
          <w:numId w:val="34"/>
        </w:numPr>
        <w:tabs>
          <w:tab w:val="clear" w:pos="1636"/>
        </w:tabs>
        <w:suppressAutoHyphens w:val="0"/>
        <w:spacing w:after="120" w:line="276" w:lineRule="auto"/>
        <w:ind w:left="1134" w:hanging="425"/>
        <w:rPr>
          <w:rFonts w:ascii="Arial" w:hAnsi="Arial" w:cs="Arial"/>
          <w:lang w:eastAsia="en-US"/>
        </w:rPr>
      </w:pPr>
      <w:r w:rsidRPr="0003461E">
        <w:rPr>
          <w:rFonts w:ascii="Arial" w:hAnsi="Arial" w:cs="Arial"/>
          <w:color w:val="000000"/>
          <w:lang w:eastAsia="en-US"/>
        </w:rPr>
        <w:t>rozpowszechnianie oraz publikowanie w dowolny sposób (w tym poprzez: wyświetlanie lub publiczne odtwarzanie lub wprowadzanie do pamięci komputera i sieci multimedialnych, w tym Internetu) – w całości lub w części, jak również w połączeniu z innymi utworami,</w:t>
      </w:r>
    </w:p>
    <w:p w14:paraId="2269F8F7" w14:textId="77777777" w:rsidR="00F43271" w:rsidRPr="0003461E" w:rsidRDefault="00F43271" w:rsidP="0003461E">
      <w:pPr>
        <w:numPr>
          <w:ilvl w:val="0"/>
          <w:numId w:val="34"/>
        </w:numPr>
        <w:tabs>
          <w:tab w:val="clear" w:pos="1636"/>
        </w:tabs>
        <w:suppressAutoHyphens w:val="0"/>
        <w:spacing w:after="120" w:line="276" w:lineRule="auto"/>
        <w:ind w:left="1134" w:hanging="425"/>
        <w:rPr>
          <w:rFonts w:ascii="Arial" w:hAnsi="Arial" w:cs="Arial"/>
          <w:lang w:eastAsia="en-US"/>
        </w:rPr>
      </w:pPr>
      <w:r w:rsidRPr="0003461E">
        <w:rPr>
          <w:rFonts w:ascii="Arial" w:hAnsi="Arial" w:cs="Arial"/>
          <w:color w:val="000000"/>
          <w:lang w:eastAsia="en-US"/>
        </w:rPr>
        <w:t>publiczna dystrybucja utworów lub ich kopii we wszelkich formach (np. książka, broszura, CD, Internet),</w:t>
      </w:r>
    </w:p>
    <w:p w14:paraId="5680D307" w14:textId="77777777" w:rsidR="00F43271" w:rsidRPr="0003461E" w:rsidRDefault="00F43271" w:rsidP="0003461E">
      <w:pPr>
        <w:numPr>
          <w:ilvl w:val="0"/>
          <w:numId w:val="34"/>
        </w:numPr>
        <w:tabs>
          <w:tab w:val="clear" w:pos="1636"/>
        </w:tabs>
        <w:suppressAutoHyphens w:val="0"/>
        <w:spacing w:after="120" w:line="276" w:lineRule="auto"/>
        <w:ind w:left="1134" w:hanging="425"/>
        <w:rPr>
          <w:rFonts w:ascii="Arial" w:hAnsi="Arial" w:cs="Arial"/>
          <w:lang w:eastAsia="en-US"/>
        </w:rPr>
      </w:pPr>
      <w:r w:rsidRPr="0003461E">
        <w:rPr>
          <w:rFonts w:ascii="Arial" w:hAnsi="Arial" w:cs="Arial"/>
          <w:color w:val="000000"/>
          <w:lang w:eastAsia="en-US"/>
        </w:rPr>
        <w:t xml:space="preserve">udostępnianie, w tym </w:t>
      </w:r>
      <w:r w:rsidRPr="0003461E">
        <w:rPr>
          <w:rFonts w:ascii="Arial" w:hAnsi="Arial" w:cs="Arial"/>
          <w:lang w:eastAsia="en-US"/>
        </w:rPr>
        <w:t>instytucjom, organom lub  jednostkom organizacyjnym Unii, IK UP, Instytucji Zarządzającej, IP i IW oraz ich pracownikom oraz publiczne udostępnianie przy wykorzystaniu wszelkich środków komunikacji (np. Internet),</w:t>
      </w:r>
    </w:p>
    <w:p w14:paraId="272C8F55" w14:textId="77777777" w:rsidR="00F43271" w:rsidRPr="0003461E" w:rsidRDefault="00F43271" w:rsidP="0003461E">
      <w:pPr>
        <w:numPr>
          <w:ilvl w:val="0"/>
          <w:numId w:val="34"/>
        </w:numPr>
        <w:tabs>
          <w:tab w:val="clear" w:pos="1636"/>
        </w:tabs>
        <w:suppressAutoHyphens w:val="0"/>
        <w:spacing w:after="120" w:line="276" w:lineRule="auto"/>
        <w:ind w:left="1134" w:hanging="425"/>
        <w:rPr>
          <w:rFonts w:ascii="Arial" w:hAnsi="Arial" w:cs="Arial"/>
          <w:lang w:eastAsia="en-US"/>
        </w:rPr>
      </w:pPr>
      <w:r w:rsidRPr="0003461E">
        <w:rPr>
          <w:rFonts w:ascii="Arial" w:hAnsi="Arial" w:cs="Arial"/>
          <w:lang w:eastAsia="en-US"/>
        </w:rPr>
        <w:t>przechowywanie i archiwizowanie w postaci papierowej albo elektronicznej,</w:t>
      </w:r>
    </w:p>
    <w:p w14:paraId="738376E8" w14:textId="77777777" w:rsidR="00F43271" w:rsidRPr="0003461E" w:rsidRDefault="00F43271" w:rsidP="0003461E">
      <w:pPr>
        <w:numPr>
          <w:ilvl w:val="0"/>
          <w:numId w:val="32"/>
        </w:numPr>
        <w:suppressAutoHyphens w:val="0"/>
        <w:spacing w:after="120" w:line="276" w:lineRule="auto"/>
        <w:ind w:left="709" w:hanging="425"/>
        <w:rPr>
          <w:rFonts w:ascii="Arial" w:hAnsi="Arial" w:cs="Arial"/>
          <w:lang w:eastAsia="en-US"/>
        </w:rPr>
      </w:pPr>
      <w:r w:rsidRPr="0003461E">
        <w:rPr>
          <w:rFonts w:ascii="Arial" w:hAnsi="Arial" w:cs="Arial"/>
          <w:lang w:eastAsia="en-US"/>
        </w:rPr>
        <w:t xml:space="preserve">z prawem do udzielania osobom trzecim sublicencji na warunkach i polach eksploatacji, o których mowa w ust. 10. </w:t>
      </w:r>
    </w:p>
    <w:p w14:paraId="1575A9FB" w14:textId="6C944E03" w:rsidR="00F43271" w:rsidRPr="0003461E" w:rsidRDefault="00F43271" w:rsidP="0003461E">
      <w:pPr>
        <w:pStyle w:val="Akapitzlist"/>
        <w:numPr>
          <w:ilvl w:val="3"/>
          <w:numId w:val="77"/>
        </w:numPr>
        <w:suppressAutoHyphens w:val="0"/>
        <w:spacing w:after="120" w:line="276" w:lineRule="auto"/>
        <w:ind w:left="284" w:hanging="426"/>
        <w:contextualSpacing w:val="0"/>
        <w:rPr>
          <w:rFonts w:ascii="Arial" w:eastAsia="Calibri" w:hAnsi="Arial" w:cs="Arial"/>
          <w:sz w:val="22"/>
          <w:szCs w:val="22"/>
        </w:rPr>
      </w:pPr>
      <w:r w:rsidRPr="0003461E">
        <w:rPr>
          <w:rFonts w:ascii="Arial" w:eastAsia="Calibri" w:hAnsi="Arial" w:cs="Arial"/>
          <w:sz w:val="22"/>
          <w:szCs w:val="22"/>
        </w:rPr>
        <w:t xml:space="preserve">Znaki graficzne oraz obowiązkowe wzory tablic, plakatów i naklejek są określone w Księdze Tożsamości Wizualnej i dostępne na stronie www.funduszeUE.lubelskie.pl oraz w załączniku nr </w:t>
      </w:r>
      <w:r w:rsidR="00355734">
        <w:rPr>
          <w:rFonts w:ascii="Arial" w:eastAsia="Calibri" w:hAnsi="Arial" w:cs="Arial"/>
          <w:sz w:val="22"/>
          <w:szCs w:val="22"/>
        </w:rPr>
        <w:t>5</w:t>
      </w:r>
      <w:r w:rsidRPr="0003461E">
        <w:rPr>
          <w:rFonts w:ascii="Arial" w:eastAsia="Calibri" w:hAnsi="Arial" w:cs="Arial"/>
          <w:sz w:val="22"/>
          <w:szCs w:val="22"/>
        </w:rPr>
        <w:t xml:space="preserve"> do Umowy (wyciąg z zapisów podręcznika dla beneficjenta). </w:t>
      </w:r>
    </w:p>
    <w:p w14:paraId="5E06B3DC" w14:textId="77777777" w:rsidR="00F43271" w:rsidRPr="0003461E" w:rsidRDefault="00F43271" w:rsidP="0003461E">
      <w:pPr>
        <w:pStyle w:val="Akapitzlist"/>
        <w:numPr>
          <w:ilvl w:val="3"/>
          <w:numId w:val="77"/>
        </w:numPr>
        <w:suppressAutoHyphens w:val="0"/>
        <w:spacing w:after="120" w:line="276" w:lineRule="auto"/>
        <w:ind w:left="284" w:hanging="426"/>
        <w:contextualSpacing w:val="0"/>
        <w:rPr>
          <w:rFonts w:ascii="Arial" w:eastAsia="Calibri" w:hAnsi="Arial" w:cs="Arial"/>
          <w:sz w:val="22"/>
          <w:szCs w:val="22"/>
        </w:rPr>
      </w:pPr>
      <w:r w:rsidRPr="0003461E">
        <w:rPr>
          <w:rFonts w:ascii="Arial" w:eastAsia="Calibri" w:hAnsi="Arial" w:cs="Arial"/>
          <w:sz w:val="22"/>
          <w:szCs w:val="22"/>
        </w:rPr>
        <w:t xml:space="preserve">Beneficjent przyjmuje do wiadomości, że objęcie dofinansowaniem oznacza umieszczenie danych beneficjenta w publikowanym przez IZ/IP/IW wykazie projektów </w:t>
      </w:r>
      <w:r w:rsidRPr="0003461E">
        <w:rPr>
          <w:rFonts w:ascii="Arial" w:hAnsi="Arial" w:cs="Arial"/>
          <w:sz w:val="22"/>
          <w:szCs w:val="22"/>
        </w:rPr>
        <w:t>zgodnie z art. 49 ust. 3 i 5 rozporządzenia ogólnego</w:t>
      </w:r>
      <w:r w:rsidRPr="0003461E">
        <w:rPr>
          <w:rFonts w:ascii="Arial" w:eastAsia="Calibri" w:hAnsi="Arial" w:cs="Arial"/>
          <w:sz w:val="22"/>
          <w:szCs w:val="22"/>
        </w:rPr>
        <w:t>.</w:t>
      </w:r>
    </w:p>
    <w:p w14:paraId="422EE92C" w14:textId="75AAEEDD" w:rsidR="00F43271" w:rsidRPr="0003461E" w:rsidRDefault="00F43271" w:rsidP="0003461E">
      <w:pPr>
        <w:pStyle w:val="Akapitzlist"/>
        <w:numPr>
          <w:ilvl w:val="3"/>
          <w:numId w:val="77"/>
        </w:numPr>
        <w:suppressAutoHyphens w:val="0"/>
        <w:spacing w:after="120"/>
        <w:ind w:left="284" w:hanging="426"/>
        <w:contextualSpacing w:val="0"/>
        <w:rPr>
          <w:rFonts w:ascii="Arial" w:eastAsia="Calibri" w:hAnsi="Arial" w:cs="Arial"/>
          <w:sz w:val="22"/>
          <w:szCs w:val="22"/>
        </w:rPr>
      </w:pPr>
      <w:r w:rsidRPr="0003461E">
        <w:rPr>
          <w:rFonts w:ascii="Arial" w:eastAsia="Calibri" w:hAnsi="Arial" w:cs="Arial"/>
          <w:sz w:val="22"/>
          <w:szCs w:val="22"/>
        </w:rPr>
        <w:t xml:space="preserve">Zmiana adresu poczty elektronicznej, wskazanych w ust.2. pkt  5 i ust.4 oraz strony internetowej ust. 11 nie wymaga aneksowania Umowy. Instytucja poinformuje Beneficjenta o tym fakcie w formie pisemnej lub elektronicznej, wraz ze wskazaniem daty, od której obowiązuje zmieniony adres. Zmiana jest skuteczna z chwilą doręczenia informacji Beneficjentowi. </w:t>
      </w:r>
    </w:p>
    <w:p w14:paraId="1CB40631" w14:textId="77777777" w:rsidR="00F43271" w:rsidRPr="0003461E" w:rsidRDefault="00F43271" w:rsidP="0003461E">
      <w:pPr>
        <w:pStyle w:val="Akapitzlist"/>
        <w:numPr>
          <w:ilvl w:val="3"/>
          <w:numId w:val="77"/>
        </w:numPr>
        <w:suppressAutoHyphens w:val="0"/>
        <w:spacing w:after="120" w:line="276" w:lineRule="auto"/>
        <w:ind w:left="284" w:hanging="426"/>
        <w:contextualSpacing w:val="0"/>
        <w:rPr>
          <w:rFonts w:ascii="Arial" w:eastAsia="Calibri" w:hAnsi="Arial" w:cs="Arial"/>
          <w:sz w:val="22"/>
          <w:szCs w:val="22"/>
        </w:rPr>
      </w:pPr>
      <w:r w:rsidRPr="0003461E">
        <w:rPr>
          <w:rFonts w:ascii="Arial" w:eastAsia="Calibri" w:hAnsi="Arial" w:cs="Arial"/>
          <w:sz w:val="22"/>
          <w:szCs w:val="22"/>
        </w:rPr>
        <w:t>Postanowienia stosuje się także do Partnerów.</w:t>
      </w:r>
    </w:p>
    <w:p w14:paraId="24CF1F6E" w14:textId="717897B2" w:rsidR="00E32885" w:rsidRDefault="00E32885" w:rsidP="007234C7">
      <w:pPr>
        <w:spacing w:before="60" w:after="60"/>
        <w:ind w:left="720"/>
        <w:jc w:val="center"/>
      </w:pPr>
    </w:p>
    <w:p w14:paraId="3B9F8413" w14:textId="24EFF678" w:rsidR="007234C7" w:rsidRPr="007234C7" w:rsidRDefault="002677DE" w:rsidP="007234C7">
      <w:pPr>
        <w:spacing w:before="60" w:after="60"/>
        <w:ind w:left="720"/>
        <w:jc w:val="center"/>
        <w:rPr>
          <w:rFonts w:ascii="Arial" w:hAnsi="Arial" w:cs="Arial"/>
          <w:b/>
        </w:rPr>
      </w:pPr>
      <w:r w:rsidRPr="00F467D9">
        <w:rPr>
          <w:rFonts w:ascii="Arial" w:hAnsi="Arial" w:cs="Arial"/>
          <w:b/>
        </w:rPr>
        <w:t>Zmiany</w:t>
      </w:r>
      <w:r w:rsidR="00F17972">
        <w:rPr>
          <w:rFonts w:ascii="Arial" w:hAnsi="Arial" w:cs="Arial"/>
          <w:b/>
        </w:rPr>
        <w:t xml:space="preserve"> </w:t>
      </w:r>
      <w:r w:rsidR="00C76222" w:rsidRPr="00F467D9">
        <w:rPr>
          <w:rFonts w:ascii="Arial" w:hAnsi="Arial" w:cs="Arial"/>
          <w:b/>
        </w:rPr>
        <w:t>w</w:t>
      </w:r>
      <w:r w:rsidR="00C76222">
        <w:rPr>
          <w:rFonts w:ascii="Arial" w:hAnsi="Arial" w:cs="Arial"/>
          <w:b/>
        </w:rPr>
        <w:t> </w:t>
      </w:r>
      <w:r w:rsidRPr="00F467D9">
        <w:rPr>
          <w:rFonts w:ascii="Arial" w:hAnsi="Arial" w:cs="Arial"/>
          <w:b/>
        </w:rPr>
        <w:t>Umowie lub Projekcie</w:t>
      </w:r>
    </w:p>
    <w:p w14:paraId="190E48E9" w14:textId="7532BB30" w:rsidR="00893279" w:rsidRPr="00F467D9" w:rsidRDefault="002677DE" w:rsidP="007234C7">
      <w:pPr>
        <w:spacing w:before="60" w:after="60"/>
        <w:ind w:left="720"/>
        <w:jc w:val="center"/>
        <w:rPr>
          <w:rFonts w:ascii="Arial" w:hAnsi="Arial" w:cs="Arial"/>
        </w:rPr>
      </w:pPr>
      <w:r w:rsidRPr="00F467D9">
        <w:rPr>
          <w:rFonts w:ascii="Arial" w:hAnsi="Arial" w:cs="Arial"/>
        </w:rPr>
        <w:t>§ 20.</w:t>
      </w:r>
    </w:p>
    <w:p w14:paraId="540FE3F1" w14:textId="1CB7600E" w:rsidR="00893279" w:rsidRPr="00F467D9" w:rsidRDefault="002677DE">
      <w:pPr>
        <w:pStyle w:val="Tekstpodstawowy"/>
        <w:numPr>
          <w:ilvl w:val="0"/>
          <w:numId w:val="4"/>
        </w:numPr>
        <w:spacing w:before="60" w:after="60"/>
        <w:ind w:left="426" w:hanging="426"/>
        <w:rPr>
          <w:rFonts w:ascii="Arial" w:hAnsi="Arial" w:cs="Arial"/>
          <w:sz w:val="22"/>
          <w:szCs w:val="22"/>
        </w:rPr>
      </w:pPr>
      <w:r w:rsidRPr="00F467D9">
        <w:rPr>
          <w:rFonts w:ascii="Arial" w:hAnsi="Arial" w:cs="Arial"/>
          <w:sz w:val="22"/>
          <w:szCs w:val="22"/>
        </w:rPr>
        <w:t>Beneficjent zgłasza</w:t>
      </w:r>
      <w:r w:rsidR="00F17972">
        <w:rPr>
          <w:rFonts w:ascii="Arial" w:hAnsi="Arial" w:cs="Arial"/>
          <w:sz w:val="22"/>
          <w:szCs w:val="22"/>
        </w:rPr>
        <w:t xml:space="preserve"> </w:t>
      </w:r>
      <w:r w:rsidR="00C76222" w:rsidRPr="00F467D9">
        <w:rPr>
          <w:rFonts w:ascii="Arial" w:hAnsi="Arial" w:cs="Arial"/>
          <w:sz w:val="22"/>
          <w:szCs w:val="22"/>
        </w:rPr>
        <w:t>w</w:t>
      </w:r>
      <w:r w:rsidR="00C76222">
        <w:rPr>
          <w:rFonts w:ascii="Arial" w:hAnsi="Arial" w:cs="Arial"/>
          <w:sz w:val="22"/>
          <w:szCs w:val="22"/>
        </w:rPr>
        <w:t> </w:t>
      </w:r>
      <w:r w:rsidRPr="00F467D9">
        <w:rPr>
          <w:rFonts w:ascii="Arial" w:hAnsi="Arial" w:cs="Arial"/>
          <w:sz w:val="22"/>
          <w:szCs w:val="22"/>
        </w:rPr>
        <w:t>formie pisemnej Instytucji Zarządzającej propozycje zmian dotyczące Projektu, wraz</w:t>
      </w:r>
      <w:r w:rsidR="00F17972">
        <w:rPr>
          <w:rFonts w:ascii="Arial" w:hAnsi="Arial" w:cs="Arial"/>
          <w:sz w:val="22"/>
          <w:szCs w:val="22"/>
        </w:rPr>
        <w:t xml:space="preserve"> </w:t>
      </w:r>
      <w:r w:rsidR="00C76222" w:rsidRPr="00F467D9">
        <w:rPr>
          <w:rFonts w:ascii="Arial" w:hAnsi="Arial" w:cs="Arial"/>
          <w:sz w:val="22"/>
          <w:szCs w:val="22"/>
        </w:rPr>
        <w:t>z</w:t>
      </w:r>
      <w:r w:rsidR="00C76222">
        <w:rPr>
          <w:rFonts w:ascii="Arial" w:hAnsi="Arial" w:cs="Arial"/>
          <w:sz w:val="22"/>
          <w:szCs w:val="22"/>
        </w:rPr>
        <w:t> </w:t>
      </w:r>
      <w:r w:rsidRPr="00F467D9">
        <w:rPr>
          <w:rFonts w:ascii="Arial" w:hAnsi="Arial" w:cs="Arial"/>
          <w:sz w:val="22"/>
          <w:szCs w:val="22"/>
        </w:rPr>
        <w:t>uzasadnieniem, nie później niż przed planowanym rzeczowym zakończeniem realizacji Projektu, określonym</w:t>
      </w:r>
      <w:r w:rsidR="00F17972">
        <w:rPr>
          <w:rFonts w:ascii="Arial" w:hAnsi="Arial" w:cs="Arial"/>
          <w:sz w:val="22"/>
          <w:szCs w:val="22"/>
        </w:rPr>
        <w:t xml:space="preserve"> </w:t>
      </w:r>
      <w:r w:rsidR="00C76222" w:rsidRPr="00F467D9">
        <w:rPr>
          <w:rFonts w:ascii="Arial" w:hAnsi="Arial" w:cs="Arial"/>
          <w:sz w:val="22"/>
          <w:szCs w:val="22"/>
        </w:rPr>
        <w:t>w</w:t>
      </w:r>
      <w:r w:rsidR="00C76222">
        <w:rPr>
          <w:rFonts w:ascii="Arial" w:hAnsi="Arial" w:cs="Arial"/>
          <w:sz w:val="22"/>
          <w:szCs w:val="22"/>
        </w:rPr>
        <w:t> </w:t>
      </w:r>
      <w:r w:rsidRPr="00F467D9">
        <w:rPr>
          <w:rFonts w:ascii="Arial" w:hAnsi="Arial" w:cs="Arial"/>
          <w:sz w:val="22"/>
          <w:szCs w:val="22"/>
        </w:rPr>
        <w:t>§ 3 ust. 1 pkt 2. Wprowadzenie zmian może nastąpić wyłącznie za zgodą Instytucji Zarządzającej wyrażoną poprzez zawarcie aneksu do Umowy. Instytucja Zarządzająca nie ma obowiązku wyrazić zgody</w:t>
      </w:r>
      <w:r w:rsidR="00186D05" w:rsidRPr="00F467D9">
        <w:rPr>
          <w:rFonts w:ascii="Arial" w:hAnsi="Arial" w:cs="Arial"/>
          <w:sz w:val="22"/>
          <w:szCs w:val="22"/>
        </w:rPr>
        <w:br/>
      </w:r>
      <w:r w:rsidRPr="00F467D9">
        <w:rPr>
          <w:rFonts w:ascii="Arial" w:hAnsi="Arial" w:cs="Arial"/>
          <w:sz w:val="22"/>
          <w:szCs w:val="22"/>
        </w:rPr>
        <w:t>na proponowane przez Beneficjenta zmiany</w:t>
      </w:r>
      <w:r w:rsidR="00F17972">
        <w:rPr>
          <w:rFonts w:ascii="Arial" w:hAnsi="Arial" w:cs="Arial"/>
          <w:sz w:val="22"/>
          <w:szCs w:val="22"/>
        </w:rPr>
        <w:t xml:space="preserve"> </w:t>
      </w:r>
      <w:r w:rsidR="00C76222" w:rsidRPr="00F467D9">
        <w:rPr>
          <w:rFonts w:ascii="Arial" w:hAnsi="Arial" w:cs="Arial"/>
          <w:sz w:val="22"/>
          <w:szCs w:val="22"/>
        </w:rPr>
        <w:t>w</w:t>
      </w:r>
      <w:r w:rsidR="00C76222">
        <w:rPr>
          <w:rFonts w:ascii="Arial" w:hAnsi="Arial" w:cs="Arial"/>
          <w:sz w:val="22"/>
          <w:szCs w:val="22"/>
        </w:rPr>
        <w:t> </w:t>
      </w:r>
      <w:r w:rsidRPr="00F467D9">
        <w:rPr>
          <w:rFonts w:ascii="Arial" w:hAnsi="Arial" w:cs="Arial"/>
          <w:sz w:val="22"/>
          <w:szCs w:val="22"/>
        </w:rPr>
        <w:t>Projekcie lub</w:t>
      </w:r>
      <w:r w:rsidR="00F17972">
        <w:rPr>
          <w:rFonts w:ascii="Arial" w:hAnsi="Arial" w:cs="Arial"/>
          <w:sz w:val="22"/>
          <w:szCs w:val="22"/>
        </w:rPr>
        <w:t xml:space="preserve"> </w:t>
      </w:r>
      <w:r w:rsidR="00C76222" w:rsidRPr="00F467D9">
        <w:rPr>
          <w:rFonts w:ascii="Arial" w:hAnsi="Arial" w:cs="Arial"/>
          <w:sz w:val="22"/>
          <w:szCs w:val="22"/>
        </w:rPr>
        <w:t>w</w:t>
      </w:r>
      <w:r w:rsidR="00C76222">
        <w:rPr>
          <w:rFonts w:ascii="Arial" w:hAnsi="Arial" w:cs="Arial"/>
          <w:sz w:val="22"/>
          <w:szCs w:val="22"/>
        </w:rPr>
        <w:t> </w:t>
      </w:r>
      <w:r w:rsidRPr="00F467D9">
        <w:rPr>
          <w:rFonts w:ascii="Arial" w:hAnsi="Arial" w:cs="Arial"/>
          <w:sz w:val="22"/>
          <w:szCs w:val="22"/>
        </w:rPr>
        <w:t xml:space="preserve">Umowie. </w:t>
      </w:r>
    </w:p>
    <w:p w14:paraId="00A87177" w14:textId="2FB62136" w:rsidR="00893279" w:rsidRPr="00F467D9" w:rsidRDefault="002677DE">
      <w:pPr>
        <w:pStyle w:val="Tekstpodstawowy"/>
        <w:numPr>
          <w:ilvl w:val="0"/>
          <w:numId w:val="4"/>
        </w:numPr>
        <w:spacing w:before="60" w:after="60"/>
        <w:ind w:left="426" w:hanging="426"/>
        <w:jc w:val="left"/>
        <w:rPr>
          <w:rFonts w:ascii="Arial" w:hAnsi="Arial" w:cs="Arial"/>
          <w:sz w:val="22"/>
          <w:szCs w:val="22"/>
        </w:rPr>
      </w:pPr>
      <w:r w:rsidRPr="00F467D9">
        <w:rPr>
          <w:rFonts w:ascii="Arial" w:hAnsi="Arial" w:cs="Arial"/>
          <w:sz w:val="22"/>
          <w:szCs w:val="22"/>
        </w:rPr>
        <w:t>Proponowane przez Beneficjenta zmiany mogą dotyczyć</w:t>
      </w:r>
      <w:r w:rsidR="00F17972">
        <w:rPr>
          <w:rFonts w:ascii="Arial" w:hAnsi="Arial" w:cs="Arial"/>
          <w:sz w:val="22"/>
          <w:szCs w:val="22"/>
        </w:rPr>
        <w:t xml:space="preserve"> </w:t>
      </w:r>
      <w:r w:rsidR="00C76222" w:rsidRPr="00F467D9">
        <w:rPr>
          <w:rFonts w:ascii="Arial" w:hAnsi="Arial" w:cs="Arial"/>
          <w:sz w:val="22"/>
          <w:szCs w:val="22"/>
        </w:rPr>
        <w:t>w</w:t>
      </w:r>
      <w:r w:rsidR="00C76222">
        <w:rPr>
          <w:rFonts w:ascii="Arial" w:hAnsi="Arial" w:cs="Arial"/>
          <w:sz w:val="22"/>
          <w:szCs w:val="22"/>
        </w:rPr>
        <w:t> </w:t>
      </w:r>
      <w:r w:rsidRPr="00F467D9">
        <w:rPr>
          <w:rFonts w:ascii="Arial" w:hAnsi="Arial" w:cs="Arial"/>
          <w:sz w:val="22"/>
          <w:szCs w:val="22"/>
        </w:rPr>
        <w:t>szczególności:</w:t>
      </w:r>
    </w:p>
    <w:p w14:paraId="59159EB2" w14:textId="4A3CAA7B" w:rsidR="00893279" w:rsidRPr="00F467D9" w:rsidRDefault="002677DE" w:rsidP="00193334">
      <w:pPr>
        <w:pStyle w:val="Tekstpodstawowy"/>
        <w:numPr>
          <w:ilvl w:val="3"/>
          <w:numId w:val="57"/>
        </w:numPr>
        <w:spacing w:before="60" w:after="60"/>
        <w:jc w:val="left"/>
        <w:rPr>
          <w:rFonts w:ascii="Arial" w:hAnsi="Arial" w:cs="Arial"/>
          <w:sz w:val="22"/>
          <w:szCs w:val="22"/>
        </w:rPr>
      </w:pPr>
      <w:r w:rsidRPr="00F467D9">
        <w:rPr>
          <w:rFonts w:ascii="Arial" w:hAnsi="Arial" w:cs="Arial"/>
          <w:sz w:val="22"/>
          <w:szCs w:val="22"/>
        </w:rPr>
        <w:t>terminów realizacji Projektu,</w:t>
      </w:r>
      <w:r w:rsidR="00F17972">
        <w:rPr>
          <w:rFonts w:ascii="Arial" w:hAnsi="Arial" w:cs="Arial"/>
          <w:sz w:val="22"/>
          <w:szCs w:val="22"/>
        </w:rPr>
        <w:t xml:space="preserve"> </w:t>
      </w:r>
      <w:r w:rsidR="00C76222" w:rsidRPr="00F467D9">
        <w:rPr>
          <w:rFonts w:ascii="Arial" w:hAnsi="Arial" w:cs="Arial"/>
          <w:sz w:val="22"/>
          <w:szCs w:val="22"/>
        </w:rPr>
        <w:t>o</w:t>
      </w:r>
      <w:r w:rsidR="00C76222">
        <w:rPr>
          <w:rFonts w:ascii="Arial" w:hAnsi="Arial" w:cs="Arial"/>
          <w:sz w:val="22"/>
          <w:szCs w:val="22"/>
        </w:rPr>
        <w:t> </w:t>
      </w:r>
      <w:r w:rsidRPr="00F467D9">
        <w:rPr>
          <w:rFonts w:ascii="Arial" w:hAnsi="Arial" w:cs="Arial"/>
          <w:sz w:val="22"/>
          <w:szCs w:val="22"/>
        </w:rPr>
        <w:t>których mowa</w:t>
      </w:r>
      <w:r w:rsidR="00F17972">
        <w:rPr>
          <w:rFonts w:ascii="Arial" w:hAnsi="Arial" w:cs="Arial"/>
          <w:sz w:val="22"/>
          <w:szCs w:val="22"/>
        </w:rPr>
        <w:t xml:space="preserve"> </w:t>
      </w:r>
      <w:r w:rsidR="00C76222" w:rsidRPr="00F467D9">
        <w:rPr>
          <w:rFonts w:ascii="Arial" w:hAnsi="Arial" w:cs="Arial"/>
          <w:sz w:val="22"/>
          <w:szCs w:val="22"/>
        </w:rPr>
        <w:t>w</w:t>
      </w:r>
      <w:r w:rsidR="00F17972">
        <w:rPr>
          <w:rFonts w:ascii="Arial" w:hAnsi="Arial" w:cs="Arial"/>
          <w:sz w:val="22"/>
          <w:szCs w:val="22"/>
        </w:rPr>
        <w:t xml:space="preserve"> </w:t>
      </w:r>
      <w:r w:rsidRPr="00F467D9">
        <w:rPr>
          <w:rFonts w:ascii="Arial" w:hAnsi="Arial" w:cs="Arial"/>
          <w:sz w:val="22"/>
          <w:szCs w:val="22"/>
        </w:rPr>
        <w:t>§ 3 ust. 1</w:t>
      </w:r>
      <w:r w:rsidR="00F17972">
        <w:rPr>
          <w:rFonts w:ascii="Arial" w:hAnsi="Arial" w:cs="Arial"/>
          <w:sz w:val="22"/>
          <w:szCs w:val="22"/>
        </w:rPr>
        <w:t xml:space="preserve"> </w:t>
      </w:r>
      <w:r w:rsidRPr="00F467D9">
        <w:rPr>
          <w:rFonts w:ascii="Arial" w:hAnsi="Arial" w:cs="Arial"/>
          <w:sz w:val="22"/>
          <w:szCs w:val="22"/>
        </w:rPr>
        <w:t>Umowy;</w:t>
      </w:r>
    </w:p>
    <w:p w14:paraId="2D7602E9" w14:textId="77777777" w:rsidR="00893279" w:rsidRPr="00F467D9" w:rsidRDefault="002677DE">
      <w:pPr>
        <w:pStyle w:val="Tekstpodstawowy"/>
        <w:numPr>
          <w:ilvl w:val="3"/>
          <w:numId w:val="57"/>
        </w:numPr>
        <w:spacing w:before="60" w:after="60"/>
        <w:jc w:val="left"/>
        <w:rPr>
          <w:rFonts w:ascii="Arial" w:hAnsi="Arial" w:cs="Arial"/>
          <w:sz w:val="22"/>
          <w:szCs w:val="22"/>
        </w:rPr>
      </w:pPr>
      <w:r w:rsidRPr="00F467D9">
        <w:rPr>
          <w:rFonts w:ascii="Arial" w:hAnsi="Arial" w:cs="Arial"/>
          <w:sz w:val="22"/>
          <w:szCs w:val="22"/>
        </w:rPr>
        <w:t>zmiany wartości wskaźników produktu lub rezultatu oraz terminu osiągnięcia tych wskaźników;</w:t>
      </w:r>
    </w:p>
    <w:p w14:paraId="235A6755" w14:textId="5A6C9FCD" w:rsidR="00893279" w:rsidRPr="00F467D9" w:rsidRDefault="002677DE">
      <w:pPr>
        <w:pStyle w:val="Tekstpodstawowy"/>
        <w:numPr>
          <w:ilvl w:val="3"/>
          <w:numId w:val="57"/>
        </w:numPr>
        <w:spacing w:before="60" w:after="60"/>
        <w:jc w:val="left"/>
        <w:rPr>
          <w:rFonts w:ascii="Arial" w:hAnsi="Arial" w:cs="Arial"/>
          <w:sz w:val="22"/>
          <w:szCs w:val="22"/>
        </w:rPr>
      </w:pPr>
      <w:r w:rsidRPr="00F467D9">
        <w:rPr>
          <w:rFonts w:ascii="Arial" w:hAnsi="Arial" w:cs="Arial"/>
          <w:sz w:val="22"/>
          <w:szCs w:val="22"/>
        </w:rPr>
        <w:t>zakresu rzeczowego Projektu;</w:t>
      </w:r>
      <w:r w:rsidR="00F17972">
        <w:rPr>
          <w:rFonts w:ascii="Arial" w:hAnsi="Arial" w:cs="Arial"/>
          <w:sz w:val="22"/>
          <w:szCs w:val="22"/>
        </w:rPr>
        <w:t xml:space="preserve"> </w:t>
      </w:r>
    </w:p>
    <w:p w14:paraId="5E3AF4AE" w14:textId="77777777" w:rsidR="00893279" w:rsidRPr="00F467D9" w:rsidRDefault="002677DE">
      <w:pPr>
        <w:pStyle w:val="Tekstpodstawowy"/>
        <w:numPr>
          <w:ilvl w:val="3"/>
          <w:numId w:val="57"/>
        </w:numPr>
        <w:spacing w:before="60" w:after="60"/>
        <w:jc w:val="left"/>
        <w:rPr>
          <w:rFonts w:ascii="Arial" w:hAnsi="Arial" w:cs="Arial"/>
          <w:sz w:val="22"/>
          <w:szCs w:val="22"/>
        </w:rPr>
      </w:pPr>
      <w:r w:rsidRPr="00F467D9">
        <w:rPr>
          <w:rFonts w:ascii="Arial" w:hAnsi="Arial" w:cs="Arial"/>
          <w:sz w:val="22"/>
          <w:szCs w:val="22"/>
        </w:rPr>
        <w:lastRenderedPageBreak/>
        <w:t>poziomu dofinansowania Projektu;</w:t>
      </w:r>
    </w:p>
    <w:p w14:paraId="16C99805" w14:textId="024E829C" w:rsidR="00893279" w:rsidRPr="00F467D9" w:rsidRDefault="002677DE">
      <w:pPr>
        <w:pStyle w:val="Tekstpodstawowy"/>
        <w:numPr>
          <w:ilvl w:val="3"/>
          <w:numId w:val="57"/>
        </w:numPr>
        <w:spacing w:before="60" w:after="60"/>
        <w:jc w:val="left"/>
        <w:rPr>
          <w:rFonts w:ascii="Arial" w:hAnsi="Arial" w:cs="Arial"/>
          <w:sz w:val="22"/>
          <w:szCs w:val="22"/>
        </w:rPr>
      </w:pPr>
      <w:r w:rsidRPr="00F467D9">
        <w:rPr>
          <w:rFonts w:ascii="Arial" w:hAnsi="Arial" w:cs="Arial"/>
          <w:sz w:val="22"/>
          <w:szCs w:val="22"/>
        </w:rPr>
        <w:t xml:space="preserve">przesunięć pomiędzy zadaniami/kategoriami wydatków określonymi we wniosku </w:t>
      </w:r>
      <w:r w:rsidRPr="00F467D9">
        <w:rPr>
          <w:rFonts w:ascii="Arial" w:hAnsi="Arial" w:cs="Arial"/>
          <w:sz w:val="22"/>
          <w:szCs w:val="22"/>
        </w:rPr>
        <w:br/>
        <w:t>o dofinansowanie Projektu,</w:t>
      </w:r>
      <w:r w:rsidR="00F17972">
        <w:rPr>
          <w:rFonts w:ascii="Arial" w:hAnsi="Arial" w:cs="Arial"/>
          <w:sz w:val="22"/>
          <w:szCs w:val="22"/>
        </w:rPr>
        <w:t xml:space="preserve"> </w:t>
      </w:r>
      <w:r w:rsidR="00C76222" w:rsidRPr="00F467D9">
        <w:rPr>
          <w:rFonts w:ascii="Arial" w:hAnsi="Arial" w:cs="Arial"/>
          <w:sz w:val="22"/>
          <w:szCs w:val="22"/>
        </w:rPr>
        <w:t>o</w:t>
      </w:r>
      <w:r w:rsidR="00C76222">
        <w:rPr>
          <w:rFonts w:ascii="Arial" w:hAnsi="Arial" w:cs="Arial"/>
          <w:sz w:val="22"/>
          <w:szCs w:val="22"/>
        </w:rPr>
        <w:t> </w:t>
      </w:r>
      <w:r w:rsidRPr="00F467D9">
        <w:rPr>
          <w:rFonts w:ascii="Arial" w:hAnsi="Arial" w:cs="Arial"/>
          <w:sz w:val="22"/>
          <w:szCs w:val="22"/>
        </w:rPr>
        <w:t>którym mowa</w:t>
      </w:r>
      <w:r w:rsidR="00F17972">
        <w:rPr>
          <w:rFonts w:ascii="Arial" w:hAnsi="Arial" w:cs="Arial"/>
          <w:sz w:val="22"/>
          <w:szCs w:val="22"/>
        </w:rPr>
        <w:t xml:space="preserve"> </w:t>
      </w:r>
      <w:r w:rsidR="00C76222" w:rsidRPr="00F467D9">
        <w:rPr>
          <w:rFonts w:ascii="Arial" w:hAnsi="Arial" w:cs="Arial"/>
          <w:sz w:val="22"/>
          <w:szCs w:val="22"/>
        </w:rPr>
        <w:t>w</w:t>
      </w:r>
      <w:r w:rsidR="00C76222">
        <w:rPr>
          <w:rFonts w:ascii="Arial" w:hAnsi="Arial" w:cs="Arial"/>
          <w:sz w:val="22"/>
          <w:szCs w:val="22"/>
        </w:rPr>
        <w:t> </w:t>
      </w:r>
      <w:r w:rsidRPr="00F467D9">
        <w:rPr>
          <w:rFonts w:ascii="Arial" w:hAnsi="Arial" w:cs="Arial"/>
          <w:sz w:val="22"/>
          <w:szCs w:val="22"/>
        </w:rPr>
        <w:t>§ 2 ust. 1 Umowy.</w:t>
      </w:r>
    </w:p>
    <w:p w14:paraId="137580EA" w14:textId="649B54CC" w:rsidR="00893279" w:rsidRPr="00F467D9" w:rsidRDefault="002677DE">
      <w:pPr>
        <w:pStyle w:val="Tekstpodstawowy"/>
        <w:numPr>
          <w:ilvl w:val="0"/>
          <w:numId w:val="4"/>
        </w:numPr>
        <w:spacing w:before="60" w:after="60"/>
        <w:ind w:left="426" w:hanging="426"/>
        <w:rPr>
          <w:rFonts w:ascii="Arial" w:hAnsi="Arial" w:cs="Arial"/>
          <w:sz w:val="22"/>
          <w:szCs w:val="22"/>
        </w:rPr>
      </w:pPr>
      <w:r w:rsidRPr="00F467D9">
        <w:rPr>
          <w:rFonts w:ascii="Arial" w:hAnsi="Arial" w:cs="Arial"/>
          <w:sz w:val="22"/>
          <w:szCs w:val="22"/>
        </w:rPr>
        <w:t>Proponowane przez Beneficjenta zmiany</w:t>
      </w:r>
      <w:r w:rsidR="00F17972">
        <w:rPr>
          <w:rFonts w:ascii="Arial" w:hAnsi="Arial" w:cs="Arial"/>
          <w:sz w:val="22"/>
          <w:szCs w:val="22"/>
        </w:rPr>
        <w:t xml:space="preserve"> </w:t>
      </w:r>
      <w:r w:rsidR="00C76222" w:rsidRPr="00F467D9">
        <w:rPr>
          <w:rFonts w:ascii="Arial" w:hAnsi="Arial" w:cs="Arial"/>
          <w:sz w:val="22"/>
          <w:szCs w:val="22"/>
        </w:rPr>
        <w:t>w</w:t>
      </w:r>
      <w:r w:rsidR="00C76222">
        <w:rPr>
          <w:rFonts w:ascii="Arial" w:hAnsi="Arial" w:cs="Arial"/>
          <w:sz w:val="22"/>
          <w:szCs w:val="22"/>
        </w:rPr>
        <w:t> </w:t>
      </w:r>
      <w:r w:rsidRPr="00F467D9">
        <w:rPr>
          <w:rFonts w:ascii="Arial" w:hAnsi="Arial" w:cs="Arial"/>
          <w:sz w:val="22"/>
          <w:szCs w:val="22"/>
        </w:rPr>
        <w:t>Projekcie mogą być wprowadzone jedynie</w:t>
      </w:r>
      <w:r w:rsidR="00186D05" w:rsidRPr="00F467D9">
        <w:rPr>
          <w:rFonts w:ascii="Arial" w:hAnsi="Arial" w:cs="Arial"/>
          <w:sz w:val="22"/>
          <w:szCs w:val="22"/>
        </w:rPr>
        <w:br/>
      </w:r>
      <w:r w:rsidRPr="00F467D9">
        <w:rPr>
          <w:rFonts w:ascii="Arial" w:hAnsi="Arial" w:cs="Arial"/>
          <w:sz w:val="22"/>
          <w:szCs w:val="22"/>
        </w:rPr>
        <w:t>w przypadku, gdy spełniona jest przynajmniej jedna</w:t>
      </w:r>
      <w:r w:rsidR="00F17972">
        <w:rPr>
          <w:rFonts w:ascii="Arial" w:hAnsi="Arial" w:cs="Arial"/>
          <w:sz w:val="22"/>
          <w:szCs w:val="22"/>
        </w:rPr>
        <w:t xml:space="preserve"> </w:t>
      </w:r>
      <w:r w:rsidR="00C76222" w:rsidRPr="00F467D9">
        <w:rPr>
          <w:rFonts w:ascii="Arial" w:hAnsi="Arial" w:cs="Arial"/>
          <w:sz w:val="22"/>
          <w:szCs w:val="22"/>
        </w:rPr>
        <w:t>z</w:t>
      </w:r>
      <w:r w:rsidR="00C76222">
        <w:rPr>
          <w:rFonts w:ascii="Arial" w:hAnsi="Arial" w:cs="Arial"/>
          <w:sz w:val="22"/>
          <w:szCs w:val="22"/>
        </w:rPr>
        <w:t> </w:t>
      </w:r>
      <w:r w:rsidRPr="00F467D9">
        <w:rPr>
          <w:rFonts w:ascii="Arial" w:hAnsi="Arial" w:cs="Arial"/>
          <w:sz w:val="22"/>
          <w:szCs w:val="22"/>
        </w:rPr>
        <w:t>przesłanek wprowadzenia zmian</w:t>
      </w:r>
      <w:r w:rsidR="00186D05" w:rsidRPr="00F467D9">
        <w:rPr>
          <w:rFonts w:ascii="Arial" w:hAnsi="Arial" w:cs="Arial"/>
          <w:sz w:val="22"/>
          <w:szCs w:val="22"/>
        </w:rPr>
        <w:br/>
      </w:r>
      <w:r w:rsidRPr="00F467D9">
        <w:rPr>
          <w:rFonts w:ascii="Arial" w:hAnsi="Arial" w:cs="Arial"/>
          <w:sz w:val="22"/>
          <w:szCs w:val="22"/>
        </w:rPr>
        <w:t>w Projekcie,</w:t>
      </w:r>
      <w:r w:rsidR="00F17972">
        <w:rPr>
          <w:rFonts w:ascii="Arial" w:hAnsi="Arial" w:cs="Arial"/>
          <w:sz w:val="22"/>
          <w:szCs w:val="22"/>
        </w:rPr>
        <w:t xml:space="preserve"> </w:t>
      </w:r>
      <w:r w:rsidR="00C76222" w:rsidRPr="00F467D9">
        <w:rPr>
          <w:rFonts w:ascii="Arial" w:hAnsi="Arial" w:cs="Arial"/>
          <w:sz w:val="22"/>
          <w:szCs w:val="22"/>
        </w:rPr>
        <w:t>o</w:t>
      </w:r>
      <w:r w:rsidR="00C76222">
        <w:rPr>
          <w:rFonts w:ascii="Arial" w:hAnsi="Arial" w:cs="Arial"/>
          <w:sz w:val="22"/>
          <w:szCs w:val="22"/>
        </w:rPr>
        <w:t> </w:t>
      </w:r>
      <w:r w:rsidRPr="00F467D9">
        <w:rPr>
          <w:rFonts w:ascii="Arial" w:hAnsi="Arial" w:cs="Arial"/>
          <w:sz w:val="22"/>
          <w:szCs w:val="22"/>
        </w:rPr>
        <w:t>których mowa</w:t>
      </w:r>
      <w:r w:rsidR="00F17972">
        <w:rPr>
          <w:rFonts w:ascii="Arial" w:hAnsi="Arial" w:cs="Arial"/>
          <w:sz w:val="22"/>
          <w:szCs w:val="22"/>
        </w:rPr>
        <w:t xml:space="preserve"> </w:t>
      </w:r>
      <w:r w:rsidR="00C76222" w:rsidRPr="00F467D9">
        <w:rPr>
          <w:rFonts w:ascii="Arial" w:hAnsi="Arial" w:cs="Arial"/>
          <w:sz w:val="22"/>
          <w:szCs w:val="22"/>
        </w:rPr>
        <w:t>w</w:t>
      </w:r>
      <w:r w:rsidR="00C76222">
        <w:rPr>
          <w:rFonts w:ascii="Arial" w:hAnsi="Arial" w:cs="Arial"/>
          <w:sz w:val="22"/>
          <w:szCs w:val="22"/>
        </w:rPr>
        <w:t> </w:t>
      </w:r>
      <w:r w:rsidRPr="00F467D9">
        <w:rPr>
          <w:rFonts w:ascii="Arial" w:hAnsi="Arial" w:cs="Arial"/>
          <w:sz w:val="22"/>
          <w:szCs w:val="22"/>
        </w:rPr>
        <w:t>art. 62 ustawy wdrożeniowej. Przed podjęciem decyzji</w:t>
      </w:r>
      <w:r w:rsidR="00186D05" w:rsidRPr="00F467D9">
        <w:rPr>
          <w:rFonts w:ascii="Arial" w:hAnsi="Arial" w:cs="Arial"/>
          <w:sz w:val="22"/>
          <w:szCs w:val="22"/>
        </w:rPr>
        <w:br/>
      </w:r>
      <w:r w:rsidRPr="00F467D9">
        <w:rPr>
          <w:rFonts w:ascii="Arial" w:hAnsi="Arial" w:cs="Arial"/>
          <w:sz w:val="22"/>
          <w:szCs w:val="22"/>
        </w:rPr>
        <w:t xml:space="preserve">w przedmiocie wyrażenia zgody na wprowadzenie zmiany IZ dokonuje weryfikacji spełnienia przedmiotowych przesłanek. </w:t>
      </w:r>
    </w:p>
    <w:p w14:paraId="7E93F86A" w14:textId="3B982C4F" w:rsidR="007234C7" w:rsidRDefault="002677DE">
      <w:pPr>
        <w:pStyle w:val="Tekstpodstawowy"/>
        <w:numPr>
          <w:ilvl w:val="0"/>
          <w:numId w:val="4"/>
        </w:numPr>
        <w:spacing w:before="60" w:after="60"/>
        <w:ind w:left="426" w:hanging="426"/>
        <w:rPr>
          <w:rFonts w:ascii="Arial" w:hAnsi="Arial" w:cs="Arial"/>
          <w:sz w:val="22"/>
          <w:szCs w:val="22"/>
        </w:rPr>
      </w:pPr>
      <w:r w:rsidRPr="00F467D9">
        <w:rPr>
          <w:rFonts w:ascii="Arial" w:hAnsi="Arial" w:cs="Arial"/>
          <w:sz w:val="22"/>
          <w:szCs w:val="22"/>
        </w:rPr>
        <w:t>Zmiany dotyczące Projektu, niezależnie od okoliczności</w:t>
      </w:r>
      <w:r w:rsidR="00F17972">
        <w:rPr>
          <w:rFonts w:ascii="Arial" w:hAnsi="Arial" w:cs="Arial"/>
          <w:sz w:val="22"/>
          <w:szCs w:val="22"/>
        </w:rPr>
        <w:t xml:space="preserve"> </w:t>
      </w:r>
      <w:r w:rsidR="00C76222" w:rsidRPr="00F467D9">
        <w:rPr>
          <w:rFonts w:ascii="Arial" w:hAnsi="Arial" w:cs="Arial"/>
          <w:sz w:val="22"/>
          <w:szCs w:val="22"/>
        </w:rPr>
        <w:t>o</w:t>
      </w:r>
      <w:r w:rsidR="00C76222">
        <w:rPr>
          <w:rFonts w:ascii="Arial" w:hAnsi="Arial" w:cs="Arial"/>
          <w:sz w:val="22"/>
          <w:szCs w:val="22"/>
        </w:rPr>
        <w:t> </w:t>
      </w:r>
      <w:r w:rsidRPr="00F467D9">
        <w:rPr>
          <w:rFonts w:ascii="Arial" w:hAnsi="Arial" w:cs="Arial"/>
          <w:sz w:val="22"/>
          <w:szCs w:val="22"/>
        </w:rPr>
        <w:t>których mowa</w:t>
      </w:r>
      <w:r w:rsidR="00F17972">
        <w:rPr>
          <w:rFonts w:ascii="Arial" w:hAnsi="Arial" w:cs="Arial"/>
          <w:sz w:val="22"/>
          <w:szCs w:val="22"/>
        </w:rPr>
        <w:t xml:space="preserve"> </w:t>
      </w:r>
      <w:r w:rsidR="00C76222" w:rsidRPr="00F467D9">
        <w:rPr>
          <w:rFonts w:ascii="Arial" w:hAnsi="Arial" w:cs="Arial"/>
          <w:sz w:val="22"/>
          <w:szCs w:val="22"/>
        </w:rPr>
        <w:t>w</w:t>
      </w:r>
      <w:r w:rsidR="00C76222">
        <w:rPr>
          <w:rFonts w:ascii="Arial" w:hAnsi="Arial" w:cs="Arial"/>
          <w:sz w:val="22"/>
          <w:szCs w:val="22"/>
        </w:rPr>
        <w:t> </w:t>
      </w:r>
      <w:r w:rsidRPr="00F467D9">
        <w:rPr>
          <w:rFonts w:ascii="Arial" w:hAnsi="Arial" w:cs="Arial"/>
          <w:sz w:val="22"/>
          <w:szCs w:val="22"/>
        </w:rPr>
        <w:t>ust. 1, mogą być wprowadzone</w:t>
      </w:r>
      <w:r w:rsidR="00F17972">
        <w:rPr>
          <w:rFonts w:ascii="Arial" w:hAnsi="Arial" w:cs="Arial"/>
          <w:sz w:val="22"/>
          <w:szCs w:val="22"/>
        </w:rPr>
        <w:t xml:space="preserve"> </w:t>
      </w:r>
      <w:r w:rsidR="00C76222" w:rsidRPr="00F467D9">
        <w:rPr>
          <w:rFonts w:ascii="Arial" w:hAnsi="Arial" w:cs="Arial"/>
          <w:sz w:val="22"/>
          <w:szCs w:val="22"/>
        </w:rPr>
        <w:t>z</w:t>
      </w:r>
      <w:r w:rsidR="00C76222">
        <w:rPr>
          <w:rFonts w:ascii="Arial" w:hAnsi="Arial" w:cs="Arial"/>
          <w:sz w:val="22"/>
          <w:szCs w:val="22"/>
        </w:rPr>
        <w:t> </w:t>
      </w:r>
      <w:r w:rsidRPr="00F467D9">
        <w:rPr>
          <w:rFonts w:ascii="Arial" w:hAnsi="Arial" w:cs="Arial"/>
          <w:sz w:val="22"/>
          <w:szCs w:val="22"/>
        </w:rPr>
        <w:t>inicjatywy Instytucji Zarządzającej, po uprzednim odebraniu odpowiednich wyjaśnień od Beneficjenta, na podstawie zgodnego oświadczenia Stron Umowy</w:t>
      </w:r>
      <w:r w:rsidR="00F17972">
        <w:rPr>
          <w:rFonts w:ascii="Arial" w:hAnsi="Arial" w:cs="Arial"/>
          <w:sz w:val="22"/>
          <w:szCs w:val="22"/>
        </w:rPr>
        <w:t xml:space="preserve"> </w:t>
      </w:r>
      <w:r w:rsidR="00C76222" w:rsidRPr="00F467D9">
        <w:rPr>
          <w:rFonts w:ascii="Arial" w:hAnsi="Arial" w:cs="Arial"/>
          <w:sz w:val="22"/>
          <w:szCs w:val="22"/>
        </w:rPr>
        <w:t>w</w:t>
      </w:r>
      <w:r w:rsidR="00C76222">
        <w:rPr>
          <w:rFonts w:ascii="Arial" w:hAnsi="Arial" w:cs="Arial"/>
          <w:sz w:val="22"/>
          <w:szCs w:val="22"/>
        </w:rPr>
        <w:t> </w:t>
      </w:r>
      <w:r w:rsidRPr="00F467D9">
        <w:rPr>
          <w:rFonts w:ascii="Arial" w:hAnsi="Arial" w:cs="Arial"/>
          <w:sz w:val="22"/>
          <w:szCs w:val="22"/>
        </w:rPr>
        <w:t>wyniku wystąpienia okoliczności, które wymagają zmian</w:t>
      </w:r>
      <w:r w:rsidR="00F17972">
        <w:rPr>
          <w:rFonts w:ascii="Arial" w:hAnsi="Arial" w:cs="Arial"/>
          <w:sz w:val="22"/>
          <w:szCs w:val="22"/>
        </w:rPr>
        <w:t xml:space="preserve"> </w:t>
      </w:r>
      <w:r w:rsidR="00C76222" w:rsidRPr="00F467D9">
        <w:rPr>
          <w:rFonts w:ascii="Arial" w:hAnsi="Arial" w:cs="Arial"/>
          <w:sz w:val="22"/>
          <w:szCs w:val="22"/>
        </w:rPr>
        <w:t>w</w:t>
      </w:r>
      <w:r w:rsidR="00C76222">
        <w:rPr>
          <w:rFonts w:ascii="Arial" w:hAnsi="Arial" w:cs="Arial"/>
          <w:sz w:val="22"/>
          <w:szCs w:val="22"/>
        </w:rPr>
        <w:t> </w:t>
      </w:r>
      <w:r w:rsidRPr="00F467D9">
        <w:rPr>
          <w:rFonts w:ascii="Arial" w:hAnsi="Arial" w:cs="Arial"/>
          <w:sz w:val="22"/>
          <w:szCs w:val="22"/>
        </w:rPr>
        <w:t>Projekcie</w:t>
      </w:r>
      <w:r w:rsidR="00F05CC6">
        <w:rPr>
          <w:rFonts w:ascii="Arial" w:hAnsi="Arial" w:cs="Arial"/>
          <w:sz w:val="22"/>
          <w:szCs w:val="22"/>
        </w:rPr>
        <w:br/>
      </w:r>
      <w:r w:rsidRPr="00F467D9">
        <w:rPr>
          <w:rFonts w:ascii="Arial" w:hAnsi="Arial" w:cs="Arial"/>
          <w:sz w:val="22"/>
          <w:szCs w:val="22"/>
        </w:rPr>
        <w:t>lub Umowie,</w:t>
      </w:r>
      <w:r w:rsidR="00F17972">
        <w:rPr>
          <w:rFonts w:ascii="Arial" w:hAnsi="Arial" w:cs="Arial"/>
          <w:sz w:val="22"/>
          <w:szCs w:val="22"/>
        </w:rPr>
        <w:t xml:space="preserve"> </w:t>
      </w:r>
      <w:r w:rsidR="00C76222" w:rsidRPr="00F467D9">
        <w:rPr>
          <w:rFonts w:ascii="Arial" w:hAnsi="Arial" w:cs="Arial"/>
          <w:sz w:val="22"/>
          <w:szCs w:val="22"/>
        </w:rPr>
        <w:t>w</w:t>
      </w:r>
      <w:r w:rsidR="00C76222">
        <w:rPr>
          <w:rFonts w:ascii="Arial" w:hAnsi="Arial" w:cs="Arial"/>
          <w:sz w:val="22"/>
          <w:szCs w:val="22"/>
        </w:rPr>
        <w:t> </w:t>
      </w:r>
      <w:r w:rsidRPr="00F467D9">
        <w:rPr>
          <w:rFonts w:ascii="Arial" w:hAnsi="Arial" w:cs="Arial"/>
          <w:sz w:val="22"/>
          <w:szCs w:val="22"/>
        </w:rPr>
        <w:t>szczególności</w:t>
      </w:r>
      <w:r w:rsidR="00F17972">
        <w:rPr>
          <w:rFonts w:ascii="Arial" w:hAnsi="Arial" w:cs="Arial"/>
          <w:sz w:val="22"/>
          <w:szCs w:val="22"/>
        </w:rPr>
        <w:t xml:space="preserve"> </w:t>
      </w:r>
      <w:r w:rsidR="00C76222" w:rsidRPr="00F467D9">
        <w:rPr>
          <w:rFonts w:ascii="Arial" w:hAnsi="Arial" w:cs="Arial"/>
          <w:sz w:val="22"/>
          <w:szCs w:val="22"/>
        </w:rPr>
        <w:t>w</w:t>
      </w:r>
      <w:r w:rsidR="00C76222">
        <w:rPr>
          <w:rFonts w:ascii="Arial" w:hAnsi="Arial" w:cs="Arial"/>
          <w:sz w:val="22"/>
          <w:szCs w:val="22"/>
        </w:rPr>
        <w:t> </w:t>
      </w:r>
      <w:r w:rsidRPr="00F467D9">
        <w:rPr>
          <w:rFonts w:ascii="Arial" w:hAnsi="Arial" w:cs="Arial"/>
          <w:sz w:val="22"/>
          <w:szCs w:val="22"/>
        </w:rPr>
        <w:t>celu zapewnienia prawidłowej realizacji lub rozliczenia Projektu; ust. 3 stosuje się odpowiednio.</w:t>
      </w:r>
      <w:r w:rsidR="00F17972">
        <w:rPr>
          <w:rFonts w:ascii="Arial" w:hAnsi="Arial" w:cs="Arial"/>
          <w:sz w:val="22"/>
          <w:szCs w:val="22"/>
        </w:rPr>
        <w:t xml:space="preserve"> </w:t>
      </w:r>
    </w:p>
    <w:p w14:paraId="57E8A724" w14:textId="77777777" w:rsidR="00CC535C" w:rsidRDefault="00CC535C" w:rsidP="0003461E">
      <w:pPr>
        <w:pStyle w:val="Tekstpodstawowy"/>
        <w:spacing w:before="60" w:after="60"/>
        <w:ind w:left="426"/>
        <w:rPr>
          <w:rFonts w:ascii="Arial" w:hAnsi="Arial" w:cs="Arial"/>
          <w:sz w:val="22"/>
          <w:szCs w:val="22"/>
        </w:rPr>
      </w:pPr>
    </w:p>
    <w:p w14:paraId="1CCE32A1" w14:textId="719AA025" w:rsidR="00893279" w:rsidRPr="007234C7" w:rsidRDefault="002677DE" w:rsidP="007234C7">
      <w:pPr>
        <w:pStyle w:val="Tekstpodstawowy"/>
        <w:spacing w:before="60" w:after="60"/>
        <w:ind w:left="426"/>
        <w:jc w:val="center"/>
        <w:rPr>
          <w:rFonts w:ascii="Arial" w:hAnsi="Arial" w:cs="Arial"/>
          <w:sz w:val="22"/>
          <w:szCs w:val="22"/>
        </w:rPr>
      </w:pPr>
      <w:r w:rsidRPr="007234C7">
        <w:rPr>
          <w:rFonts w:ascii="Arial" w:hAnsi="Arial" w:cs="Arial"/>
          <w:bCs/>
          <w:sz w:val="22"/>
          <w:szCs w:val="22"/>
        </w:rPr>
        <w:t>§ 21.</w:t>
      </w:r>
    </w:p>
    <w:p w14:paraId="2D791857" w14:textId="334E113A" w:rsidR="00893279" w:rsidRPr="0006435B" w:rsidRDefault="002677DE">
      <w:pPr>
        <w:pStyle w:val="Akapitzlist"/>
        <w:numPr>
          <w:ilvl w:val="3"/>
          <w:numId w:val="9"/>
        </w:numPr>
        <w:shd w:val="clear" w:color="auto" w:fill="FFFFFF" w:themeFill="background1"/>
        <w:tabs>
          <w:tab w:val="left" w:pos="426"/>
        </w:tabs>
        <w:spacing w:before="120"/>
        <w:jc w:val="both"/>
        <w:rPr>
          <w:rFonts w:ascii="Arial" w:hAnsi="Arial" w:cs="Arial"/>
          <w:sz w:val="22"/>
          <w:szCs w:val="22"/>
        </w:rPr>
      </w:pPr>
      <w:r w:rsidRPr="0006435B">
        <w:rPr>
          <w:rFonts w:ascii="Arial" w:hAnsi="Arial" w:cs="Arial"/>
          <w:sz w:val="22"/>
          <w:szCs w:val="22"/>
        </w:rPr>
        <w:t>Wszelkie zmiany</w:t>
      </w:r>
      <w:r w:rsidR="00F17972">
        <w:rPr>
          <w:rFonts w:ascii="Arial" w:hAnsi="Arial" w:cs="Arial"/>
          <w:sz w:val="22"/>
          <w:szCs w:val="22"/>
        </w:rPr>
        <w:t xml:space="preserve"> </w:t>
      </w:r>
      <w:r w:rsidR="00C76222" w:rsidRPr="0006435B">
        <w:rPr>
          <w:rFonts w:ascii="Arial" w:hAnsi="Arial" w:cs="Arial"/>
          <w:sz w:val="22"/>
          <w:szCs w:val="22"/>
        </w:rPr>
        <w:t>w</w:t>
      </w:r>
      <w:r w:rsidR="00F17972">
        <w:rPr>
          <w:rFonts w:ascii="Arial" w:hAnsi="Arial" w:cs="Arial"/>
          <w:sz w:val="22"/>
          <w:szCs w:val="22"/>
        </w:rPr>
        <w:t xml:space="preserve"> </w:t>
      </w:r>
      <w:r w:rsidRPr="0006435B">
        <w:rPr>
          <w:rFonts w:ascii="Arial" w:hAnsi="Arial" w:cs="Arial"/>
          <w:sz w:val="22"/>
          <w:szCs w:val="22"/>
        </w:rPr>
        <w:t>Umowie lub Projekcie wymagają aneksu do Umowy, zawartego</w:t>
      </w:r>
      <w:r w:rsidR="0006435B" w:rsidRPr="0006435B">
        <w:rPr>
          <w:rFonts w:ascii="Arial" w:hAnsi="Arial" w:cs="Arial"/>
          <w:sz w:val="22"/>
          <w:szCs w:val="22"/>
        </w:rPr>
        <w:br/>
      </w:r>
      <w:r w:rsidRPr="0006435B">
        <w:rPr>
          <w:rFonts w:ascii="Arial" w:hAnsi="Arial" w:cs="Arial"/>
          <w:sz w:val="22"/>
          <w:szCs w:val="22"/>
        </w:rPr>
        <w:t>w formie pisemnej pod rygorem nieważności,</w:t>
      </w:r>
      <w:r w:rsidR="00F17972">
        <w:rPr>
          <w:rFonts w:ascii="Arial" w:hAnsi="Arial" w:cs="Arial"/>
          <w:sz w:val="22"/>
          <w:szCs w:val="22"/>
        </w:rPr>
        <w:t xml:space="preserve"> </w:t>
      </w:r>
      <w:r w:rsidR="00C76222" w:rsidRPr="0006435B">
        <w:rPr>
          <w:rFonts w:ascii="Arial" w:hAnsi="Arial" w:cs="Arial"/>
          <w:sz w:val="22"/>
          <w:szCs w:val="22"/>
        </w:rPr>
        <w:t>z</w:t>
      </w:r>
      <w:r w:rsidR="00C76222">
        <w:rPr>
          <w:rFonts w:ascii="Arial" w:hAnsi="Arial" w:cs="Arial"/>
          <w:sz w:val="22"/>
          <w:szCs w:val="22"/>
        </w:rPr>
        <w:t> </w:t>
      </w:r>
      <w:r w:rsidRPr="0006435B">
        <w:rPr>
          <w:rFonts w:ascii="Arial" w:hAnsi="Arial" w:cs="Arial"/>
          <w:sz w:val="22"/>
          <w:szCs w:val="22"/>
        </w:rPr>
        <w:t>zastrzeżeniem ust. 2</w:t>
      </w:r>
      <w:r w:rsidR="002D56FA">
        <w:rPr>
          <w:rFonts w:ascii="Arial" w:hAnsi="Arial" w:cs="Arial"/>
          <w:sz w:val="22"/>
          <w:szCs w:val="22"/>
        </w:rPr>
        <w:t>.</w:t>
      </w:r>
    </w:p>
    <w:p w14:paraId="19A790E2" w14:textId="272530A9" w:rsidR="00893279" w:rsidRPr="0006435B" w:rsidRDefault="002677DE">
      <w:pPr>
        <w:pStyle w:val="Akapitzlist"/>
        <w:numPr>
          <w:ilvl w:val="3"/>
          <w:numId w:val="9"/>
        </w:numPr>
        <w:shd w:val="clear" w:color="auto" w:fill="FFFFFF" w:themeFill="background1"/>
        <w:tabs>
          <w:tab w:val="left" w:pos="426"/>
        </w:tabs>
        <w:spacing w:before="120"/>
        <w:jc w:val="both"/>
        <w:rPr>
          <w:rFonts w:ascii="Arial" w:hAnsi="Arial" w:cs="Arial"/>
          <w:sz w:val="22"/>
          <w:szCs w:val="22"/>
        </w:rPr>
      </w:pPr>
      <w:r w:rsidRPr="0006435B">
        <w:rPr>
          <w:rFonts w:ascii="Arial" w:hAnsi="Arial" w:cs="Arial"/>
          <w:sz w:val="22"/>
          <w:szCs w:val="22"/>
        </w:rPr>
        <w:t>Zmiany danych,</w:t>
      </w:r>
      <w:r w:rsidR="00F17972">
        <w:rPr>
          <w:rFonts w:ascii="Arial" w:hAnsi="Arial" w:cs="Arial"/>
          <w:sz w:val="22"/>
          <w:szCs w:val="22"/>
        </w:rPr>
        <w:t xml:space="preserve"> </w:t>
      </w:r>
      <w:r w:rsidR="00C76222" w:rsidRPr="0006435B">
        <w:rPr>
          <w:rFonts w:ascii="Arial" w:hAnsi="Arial" w:cs="Arial"/>
          <w:sz w:val="22"/>
          <w:szCs w:val="22"/>
        </w:rPr>
        <w:t>o</w:t>
      </w:r>
      <w:r w:rsidR="00C76222">
        <w:rPr>
          <w:rFonts w:ascii="Arial" w:hAnsi="Arial" w:cs="Arial"/>
          <w:sz w:val="22"/>
          <w:szCs w:val="22"/>
        </w:rPr>
        <w:t> </w:t>
      </w:r>
      <w:r w:rsidRPr="0006435B">
        <w:rPr>
          <w:rFonts w:ascii="Arial" w:hAnsi="Arial" w:cs="Arial"/>
          <w:sz w:val="22"/>
          <w:szCs w:val="22"/>
        </w:rPr>
        <w:t>jakich mowa</w:t>
      </w:r>
      <w:r w:rsidR="00F17972">
        <w:rPr>
          <w:rFonts w:ascii="Arial" w:hAnsi="Arial" w:cs="Arial"/>
          <w:sz w:val="22"/>
          <w:szCs w:val="22"/>
        </w:rPr>
        <w:t xml:space="preserve"> </w:t>
      </w:r>
      <w:r w:rsidR="00C76222" w:rsidRPr="0006435B">
        <w:rPr>
          <w:rFonts w:ascii="Arial" w:hAnsi="Arial" w:cs="Arial"/>
          <w:sz w:val="22"/>
          <w:szCs w:val="22"/>
        </w:rPr>
        <w:t>w</w:t>
      </w:r>
      <w:r w:rsidR="00C76222">
        <w:rPr>
          <w:rFonts w:ascii="Arial" w:hAnsi="Arial" w:cs="Arial"/>
          <w:sz w:val="22"/>
          <w:szCs w:val="22"/>
        </w:rPr>
        <w:t> </w:t>
      </w:r>
      <w:r w:rsidRPr="006A47D3">
        <w:rPr>
          <w:rFonts w:ascii="Arial" w:hAnsi="Arial" w:cs="Arial"/>
          <w:bCs/>
          <w:sz w:val="22"/>
          <w:szCs w:val="22"/>
          <w:shd w:val="clear" w:color="auto" w:fill="FFFFFF" w:themeFill="background1"/>
        </w:rPr>
        <w:t>§ 29 ust. 2,</w:t>
      </w:r>
      <w:r w:rsidRPr="0006435B">
        <w:rPr>
          <w:rFonts w:ascii="Arial" w:hAnsi="Arial" w:cs="Arial"/>
          <w:bCs/>
          <w:sz w:val="22"/>
          <w:szCs w:val="22"/>
        </w:rPr>
        <w:t xml:space="preserve"> nie wymagają sporządzenia aneksu</w:t>
      </w:r>
      <w:r w:rsidR="000370C3">
        <w:rPr>
          <w:rFonts w:ascii="Arial" w:hAnsi="Arial" w:cs="Arial"/>
          <w:bCs/>
          <w:sz w:val="22"/>
          <w:szCs w:val="22"/>
        </w:rPr>
        <w:br/>
      </w:r>
      <w:r w:rsidRPr="0006435B">
        <w:rPr>
          <w:rFonts w:ascii="Arial" w:hAnsi="Arial" w:cs="Arial"/>
          <w:bCs/>
          <w:sz w:val="22"/>
          <w:szCs w:val="22"/>
        </w:rPr>
        <w:t>do</w:t>
      </w:r>
      <w:r w:rsidR="0006435B">
        <w:rPr>
          <w:rFonts w:ascii="Arial" w:hAnsi="Arial" w:cs="Arial"/>
          <w:bCs/>
          <w:sz w:val="22"/>
          <w:szCs w:val="22"/>
        </w:rPr>
        <w:t xml:space="preserve"> </w:t>
      </w:r>
      <w:r w:rsidRPr="0006435B">
        <w:rPr>
          <w:rFonts w:ascii="Arial" w:hAnsi="Arial" w:cs="Arial"/>
          <w:bCs/>
          <w:sz w:val="22"/>
          <w:szCs w:val="22"/>
        </w:rPr>
        <w:t>Umowy</w:t>
      </w:r>
      <w:r w:rsidR="00F17972">
        <w:rPr>
          <w:rFonts w:ascii="Arial" w:hAnsi="Arial" w:cs="Arial"/>
          <w:bCs/>
          <w:sz w:val="22"/>
          <w:szCs w:val="22"/>
        </w:rPr>
        <w:t xml:space="preserve"> </w:t>
      </w:r>
      <w:r w:rsidR="00C76222" w:rsidRPr="0006435B">
        <w:rPr>
          <w:rFonts w:ascii="Arial" w:hAnsi="Arial" w:cs="Arial"/>
          <w:bCs/>
          <w:sz w:val="22"/>
          <w:szCs w:val="22"/>
        </w:rPr>
        <w:t>i</w:t>
      </w:r>
      <w:r w:rsidR="00C76222">
        <w:rPr>
          <w:rFonts w:ascii="Arial" w:hAnsi="Arial" w:cs="Arial"/>
          <w:bCs/>
          <w:sz w:val="22"/>
          <w:szCs w:val="22"/>
        </w:rPr>
        <w:t> </w:t>
      </w:r>
      <w:r w:rsidRPr="0006435B">
        <w:rPr>
          <w:rFonts w:ascii="Arial" w:hAnsi="Arial" w:cs="Arial"/>
          <w:bCs/>
          <w:sz w:val="22"/>
          <w:szCs w:val="22"/>
        </w:rPr>
        <w:t>dokonywane są przez pisemne oświadczenie składane drugiej Stronie</w:t>
      </w:r>
      <w:r w:rsidR="0006435B">
        <w:rPr>
          <w:rFonts w:ascii="Arial" w:hAnsi="Arial" w:cs="Arial"/>
          <w:bCs/>
          <w:sz w:val="22"/>
          <w:szCs w:val="22"/>
        </w:rPr>
        <w:t xml:space="preserve"> </w:t>
      </w:r>
      <w:r w:rsidRPr="0006435B">
        <w:rPr>
          <w:rFonts w:ascii="Arial" w:hAnsi="Arial" w:cs="Arial"/>
          <w:bCs/>
          <w:sz w:val="22"/>
          <w:szCs w:val="22"/>
        </w:rPr>
        <w:t>Umowy</w:t>
      </w:r>
      <w:r w:rsidRPr="0006435B">
        <w:rPr>
          <w:rFonts w:ascii="Arial" w:hAnsi="Arial" w:cs="Arial"/>
          <w:bCs/>
        </w:rPr>
        <w:t>.</w:t>
      </w:r>
    </w:p>
    <w:p w14:paraId="04FA2CBF" w14:textId="3A607C07" w:rsidR="00193334" w:rsidRPr="0003461E" w:rsidRDefault="002677DE" w:rsidP="0003461E">
      <w:pPr>
        <w:pStyle w:val="Tekstpodstawowy"/>
        <w:jc w:val="center"/>
        <w:rPr>
          <w:rFonts w:ascii="Arial" w:hAnsi="Arial" w:cs="Arial"/>
          <w:sz w:val="22"/>
          <w:szCs w:val="22"/>
        </w:rPr>
      </w:pPr>
      <w:r w:rsidRPr="00193334">
        <w:rPr>
          <w:rFonts w:ascii="Arial" w:hAnsi="Arial" w:cs="Arial"/>
          <w:b/>
          <w:sz w:val="22"/>
          <w:szCs w:val="22"/>
        </w:rPr>
        <w:t xml:space="preserve">Rozwiązanie </w:t>
      </w:r>
      <w:r w:rsidR="00161107" w:rsidRPr="00193334">
        <w:rPr>
          <w:rFonts w:ascii="Arial" w:hAnsi="Arial" w:cs="Arial"/>
          <w:b/>
          <w:sz w:val="22"/>
          <w:szCs w:val="22"/>
        </w:rPr>
        <w:t>Umowy</w:t>
      </w:r>
    </w:p>
    <w:p w14:paraId="2F7670CD" w14:textId="4FEB94FD" w:rsidR="00893279" w:rsidRPr="00161107" w:rsidRDefault="002677DE" w:rsidP="00E771A7">
      <w:pPr>
        <w:pStyle w:val="Nagwek1"/>
        <w:tabs>
          <w:tab w:val="left" w:pos="-2160"/>
        </w:tabs>
        <w:spacing w:before="120" w:after="240"/>
        <w:ind w:left="431" w:hanging="431"/>
        <w:jc w:val="center"/>
        <w:rPr>
          <w:rFonts w:ascii="Arial" w:hAnsi="Arial" w:cs="Arial"/>
        </w:rPr>
      </w:pPr>
      <w:r w:rsidRPr="00161107">
        <w:rPr>
          <w:rFonts w:ascii="Arial" w:hAnsi="Arial" w:cs="Arial"/>
        </w:rPr>
        <w:t>§ 22.</w:t>
      </w:r>
    </w:p>
    <w:p w14:paraId="6DD2283C" w14:textId="399A826E" w:rsidR="00893279" w:rsidRPr="00193334" w:rsidRDefault="002677DE">
      <w:pPr>
        <w:pStyle w:val="Pisma"/>
        <w:numPr>
          <w:ilvl w:val="0"/>
          <w:numId w:val="8"/>
        </w:numPr>
        <w:spacing w:before="60" w:after="60"/>
        <w:ind w:left="426" w:hanging="426"/>
        <w:rPr>
          <w:rFonts w:ascii="Arial" w:hAnsi="Arial" w:cs="Arial"/>
          <w:sz w:val="22"/>
          <w:szCs w:val="22"/>
        </w:rPr>
      </w:pPr>
      <w:r w:rsidRPr="00193334">
        <w:rPr>
          <w:rFonts w:ascii="Arial" w:hAnsi="Arial" w:cs="Arial"/>
          <w:sz w:val="22"/>
          <w:szCs w:val="22"/>
        </w:rPr>
        <w:t>Instytucja Zarządzająca może</w:t>
      </w:r>
      <w:r w:rsidR="00F941DF" w:rsidRPr="00193334">
        <w:rPr>
          <w:rFonts w:ascii="Arial" w:hAnsi="Arial" w:cs="Arial"/>
          <w:sz w:val="22"/>
          <w:szCs w:val="22"/>
        </w:rPr>
        <w:t xml:space="preserve"> jednostronnie</w:t>
      </w:r>
      <w:r w:rsidRPr="00193334">
        <w:rPr>
          <w:rFonts w:ascii="Arial" w:hAnsi="Arial" w:cs="Arial"/>
          <w:sz w:val="22"/>
          <w:szCs w:val="22"/>
        </w:rPr>
        <w:t xml:space="preserve"> </w:t>
      </w:r>
      <w:r w:rsidR="00F941DF" w:rsidRPr="00193334">
        <w:rPr>
          <w:rFonts w:ascii="Arial" w:hAnsi="Arial" w:cs="Arial"/>
          <w:sz w:val="22"/>
          <w:szCs w:val="22"/>
        </w:rPr>
        <w:t xml:space="preserve">rozwiązać </w:t>
      </w:r>
      <w:r w:rsidRPr="00193334">
        <w:rPr>
          <w:rFonts w:ascii="Arial" w:hAnsi="Arial" w:cs="Arial"/>
          <w:sz w:val="22"/>
          <w:szCs w:val="22"/>
        </w:rPr>
        <w:t>Umowę</w:t>
      </w:r>
      <w:r w:rsidR="00F17972" w:rsidRPr="00193334">
        <w:rPr>
          <w:rFonts w:ascii="Arial" w:hAnsi="Arial" w:cs="Arial"/>
          <w:sz w:val="22"/>
          <w:szCs w:val="22"/>
        </w:rPr>
        <w:t xml:space="preserve"> </w:t>
      </w:r>
      <w:r w:rsidR="00C76222" w:rsidRPr="00193334">
        <w:rPr>
          <w:rFonts w:ascii="Arial" w:hAnsi="Arial" w:cs="Arial"/>
          <w:sz w:val="22"/>
          <w:szCs w:val="22"/>
        </w:rPr>
        <w:t>z </w:t>
      </w:r>
      <w:r w:rsidRPr="00193334">
        <w:rPr>
          <w:rFonts w:ascii="Arial" w:hAnsi="Arial" w:cs="Arial"/>
          <w:sz w:val="22"/>
          <w:szCs w:val="22"/>
        </w:rPr>
        <w:t>zachowaniem jednomiesięcznego terminu wypowiedzenia,</w:t>
      </w:r>
      <w:r w:rsidR="00F17972" w:rsidRPr="00193334">
        <w:rPr>
          <w:rFonts w:ascii="Arial" w:hAnsi="Arial" w:cs="Arial"/>
          <w:sz w:val="22"/>
          <w:szCs w:val="22"/>
        </w:rPr>
        <w:t xml:space="preserve"> </w:t>
      </w:r>
      <w:r w:rsidRPr="00193334">
        <w:rPr>
          <w:rFonts w:ascii="Arial" w:hAnsi="Arial" w:cs="Arial"/>
          <w:sz w:val="22"/>
          <w:szCs w:val="22"/>
        </w:rPr>
        <w:t xml:space="preserve">jeżeli: </w:t>
      </w:r>
    </w:p>
    <w:p w14:paraId="325E75BE" w14:textId="1B7F7EE0" w:rsidR="00893279" w:rsidRPr="0003461E" w:rsidRDefault="002677DE" w:rsidP="0003461E">
      <w:pPr>
        <w:pStyle w:val="Akapitzlist"/>
        <w:numPr>
          <w:ilvl w:val="0"/>
          <w:numId w:val="3"/>
        </w:numPr>
        <w:tabs>
          <w:tab w:val="clear" w:pos="785"/>
        </w:tabs>
        <w:spacing w:before="60" w:after="60"/>
        <w:ind w:left="850" w:hanging="425"/>
        <w:jc w:val="both"/>
        <w:rPr>
          <w:rFonts w:ascii="Arial" w:hAnsi="Arial" w:cs="Arial"/>
          <w:sz w:val="22"/>
          <w:szCs w:val="22"/>
        </w:rPr>
      </w:pPr>
      <w:r w:rsidRPr="0003461E">
        <w:rPr>
          <w:rFonts w:ascii="Arial" w:hAnsi="Arial" w:cs="Arial"/>
          <w:sz w:val="22"/>
          <w:szCs w:val="22"/>
        </w:rPr>
        <w:t>Beneficjent nie rozpoczął realizacji Projektu</w:t>
      </w:r>
      <w:r w:rsidR="00F17972" w:rsidRPr="0003461E">
        <w:rPr>
          <w:rFonts w:ascii="Arial" w:hAnsi="Arial" w:cs="Arial"/>
          <w:sz w:val="22"/>
          <w:szCs w:val="22"/>
        </w:rPr>
        <w:t xml:space="preserve"> </w:t>
      </w:r>
      <w:r w:rsidR="00C76222" w:rsidRPr="0003461E">
        <w:rPr>
          <w:rFonts w:ascii="Arial" w:hAnsi="Arial" w:cs="Arial"/>
          <w:sz w:val="22"/>
          <w:szCs w:val="22"/>
        </w:rPr>
        <w:t>w </w:t>
      </w:r>
      <w:r w:rsidRPr="0003461E">
        <w:rPr>
          <w:rFonts w:ascii="Arial" w:hAnsi="Arial" w:cs="Arial"/>
          <w:sz w:val="22"/>
          <w:szCs w:val="22"/>
        </w:rPr>
        <w:t xml:space="preserve">terminie 3 miesięcy od ustalonego </w:t>
      </w:r>
      <w:r w:rsidRPr="0003461E">
        <w:rPr>
          <w:rFonts w:ascii="Arial" w:hAnsi="Arial" w:cs="Arial"/>
          <w:sz w:val="22"/>
          <w:szCs w:val="22"/>
        </w:rPr>
        <w:br/>
        <w:t>w § 3 ust. 1 pkt 1 dnia rozpoczęcia realizacji Projektu lub zaprzestał realizacji Projektu na okres dłuższy, niż 3 miesiące;</w:t>
      </w:r>
    </w:p>
    <w:p w14:paraId="6CD7BBE2" w14:textId="7FCA41E3" w:rsidR="00893279" w:rsidRPr="00193334" w:rsidRDefault="002677DE" w:rsidP="0003461E">
      <w:pPr>
        <w:numPr>
          <w:ilvl w:val="0"/>
          <w:numId w:val="3"/>
        </w:numPr>
        <w:tabs>
          <w:tab w:val="clear" w:pos="785"/>
        </w:tabs>
        <w:spacing w:before="60" w:after="60"/>
        <w:ind w:left="850" w:hanging="425"/>
        <w:jc w:val="both"/>
        <w:rPr>
          <w:rFonts w:ascii="Arial" w:eastAsia="Times New Roman" w:hAnsi="Arial" w:cs="Arial"/>
        </w:rPr>
      </w:pPr>
      <w:r w:rsidRPr="00193334">
        <w:rPr>
          <w:rFonts w:ascii="Arial" w:eastAsia="Times New Roman" w:hAnsi="Arial" w:cs="Arial"/>
        </w:rPr>
        <w:t>Beneficjent realizuje</w:t>
      </w:r>
      <w:r w:rsidR="00F17972" w:rsidRPr="00193334">
        <w:rPr>
          <w:rFonts w:ascii="Arial" w:eastAsia="Times New Roman" w:hAnsi="Arial" w:cs="Arial"/>
        </w:rPr>
        <w:t xml:space="preserve"> </w:t>
      </w:r>
      <w:r w:rsidRPr="00193334">
        <w:rPr>
          <w:rFonts w:ascii="Arial" w:eastAsia="Times New Roman" w:hAnsi="Arial" w:cs="Arial"/>
        </w:rPr>
        <w:t>Projekt</w:t>
      </w:r>
      <w:r w:rsidR="00F17972" w:rsidRPr="00193334">
        <w:rPr>
          <w:rFonts w:ascii="Arial" w:eastAsia="Times New Roman" w:hAnsi="Arial" w:cs="Arial"/>
        </w:rPr>
        <w:t xml:space="preserve"> </w:t>
      </w:r>
      <w:r w:rsidR="00C76222" w:rsidRPr="00193334">
        <w:rPr>
          <w:rFonts w:ascii="Arial" w:eastAsia="Times New Roman" w:hAnsi="Arial" w:cs="Arial"/>
        </w:rPr>
        <w:t>w </w:t>
      </w:r>
      <w:r w:rsidRPr="00193334">
        <w:rPr>
          <w:rFonts w:ascii="Arial" w:eastAsia="Times New Roman" w:hAnsi="Arial" w:cs="Arial"/>
        </w:rPr>
        <w:t>sposób niezgodny</w:t>
      </w:r>
      <w:r w:rsidR="00F17972" w:rsidRPr="00193334">
        <w:rPr>
          <w:rFonts w:ascii="Arial" w:eastAsia="Times New Roman" w:hAnsi="Arial" w:cs="Arial"/>
        </w:rPr>
        <w:t xml:space="preserve"> </w:t>
      </w:r>
      <w:r w:rsidR="00C76222" w:rsidRPr="00193334">
        <w:rPr>
          <w:rFonts w:ascii="Arial" w:eastAsia="Times New Roman" w:hAnsi="Arial" w:cs="Arial"/>
        </w:rPr>
        <w:t>z </w:t>
      </w:r>
      <w:r w:rsidRPr="00193334">
        <w:rPr>
          <w:rFonts w:ascii="Arial" w:eastAsia="Times New Roman" w:hAnsi="Arial" w:cs="Arial"/>
        </w:rPr>
        <w:t>harmonogramem rzeczowo-finansowym stanowiącym Załącznik nr 2 do Umowy lub</w:t>
      </w:r>
      <w:r w:rsidR="00C76222" w:rsidRPr="00193334">
        <w:rPr>
          <w:rFonts w:ascii="Arial" w:eastAsia="Times New Roman" w:hAnsi="Arial" w:cs="Arial"/>
        </w:rPr>
        <w:t xml:space="preserve"> w </w:t>
      </w:r>
      <w:r w:rsidRPr="00193334">
        <w:rPr>
          <w:rFonts w:ascii="Arial" w:eastAsia="Times New Roman" w:hAnsi="Arial" w:cs="Arial"/>
        </w:rPr>
        <w:t>inny sposób niezgodny</w:t>
      </w:r>
      <w:r w:rsidR="0029061E" w:rsidRPr="00193334">
        <w:rPr>
          <w:rFonts w:ascii="Arial" w:eastAsia="Times New Roman" w:hAnsi="Arial" w:cs="Arial"/>
        </w:rPr>
        <w:t xml:space="preserve"> </w:t>
      </w:r>
      <w:r w:rsidRPr="00193334">
        <w:rPr>
          <w:rFonts w:ascii="Arial" w:eastAsia="Times New Roman" w:hAnsi="Arial" w:cs="Arial"/>
        </w:rPr>
        <w:t>z</w:t>
      </w:r>
      <w:r w:rsidR="0029061E" w:rsidRPr="00193334">
        <w:rPr>
          <w:rFonts w:ascii="Arial" w:eastAsia="Times New Roman" w:hAnsi="Arial" w:cs="Arial"/>
        </w:rPr>
        <w:t> </w:t>
      </w:r>
      <w:r w:rsidRPr="00193334">
        <w:rPr>
          <w:rFonts w:ascii="Arial" w:eastAsia="Times New Roman" w:hAnsi="Arial" w:cs="Arial"/>
        </w:rPr>
        <w:t>niniejszą Umową, Wytycznymi, przepisami prawa lub innymi procedurami właściwymi dla Programu lub Projektu;</w:t>
      </w:r>
    </w:p>
    <w:p w14:paraId="2B4FC058" w14:textId="1C0A5564" w:rsidR="00893279" w:rsidRPr="00193334" w:rsidRDefault="002677DE" w:rsidP="0003461E">
      <w:pPr>
        <w:numPr>
          <w:ilvl w:val="0"/>
          <w:numId w:val="3"/>
        </w:numPr>
        <w:tabs>
          <w:tab w:val="clear" w:pos="785"/>
        </w:tabs>
        <w:spacing w:before="60" w:after="60"/>
        <w:ind w:left="850" w:hanging="425"/>
        <w:jc w:val="both"/>
        <w:rPr>
          <w:rFonts w:ascii="Arial" w:eastAsia="Times New Roman" w:hAnsi="Arial" w:cs="Arial"/>
        </w:rPr>
      </w:pPr>
      <w:r w:rsidRPr="00193334">
        <w:rPr>
          <w:rFonts w:ascii="Arial" w:eastAsia="Times New Roman" w:hAnsi="Arial" w:cs="Arial"/>
        </w:rPr>
        <w:t>Beneficjent nie poddał</w:t>
      </w:r>
      <w:r w:rsidR="00F17972" w:rsidRPr="00193334">
        <w:rPr>
          <w:rFonts w:ascii="Arial" w:eastAsia="Times New Roman" w:hAnsi="Arial" w:cs="Arial"/>
        </w:rPr>
        <w:t xml:space="preserve"> </w:t>
      </w:r>
      <w:r w:rsidRPr="00193334">
        <w:rPr>
          <w:rFonts w:ascii="Arial" w:eastAsia="Times New Roman" w:hAnsi="Arial" w:cs="Arial"/>
        </w:rPr>
        <w:t>się kontroli lub audytowi uprawnionych podmiotów bądź</w:t>
      </w:r>
      <w:r w:rsidR="000370C3" w:rsidRPr="00193334">
        <w:rPr>
          <w:rFonts w:ascii="Arial" w:eastAsia="Times New Roman" w:hAnsi="Arial" w:cs="Arial"/>
        </w:rPr>
        <w:br/>
      </w:r>
      <w:r w:rsidRPr="00193334">
        <w:rPr>
          <w:rFonts w:ascii="Arial" w:eastAsia="Times New Roman" w:hAnsi="Arial" w:cs="Arial"/>
        </w:rPr>
        <w:t>ich przeprowadzenie utrudniał;</w:t>
      </w:r>
    </w:p>
    <w:p w14:paraId="2D92B188" w14:textId="79A7C25A" w:rsidR="00893279" w:rsidRPr="00193334" w:rsidRDefault="002677DE" w:rsidP="0003461E">
      <w:pPr>
        <w:numPr>
          <w:ilvl w:val="0"/>
          <w:numId w:val="3"/>
        </w:numPr>
        <w:tabs>
          <w:tab w:val="clear" w:pos="785"/>
        </w:tabs>
        <w:spacing w:before="60" w:after="60"/>
        <w:ind w:left="850" w:hanging="425"/>
        <w:jc w:val="both"/>
        <w:rPr>
          <w:rFonts w:ascii="Arial" w:eastAsia="Times New Roman" w:hAnsi="Arial" w:cs="Arial"/>
        </w:rPr>
      </w:pPr>
      <w:r w:rsidRPr="00193334">
        <w:rPr>
          <w:rFonts w:ascii="Arial" w:eastAsia="Times New Roman" w:hAnsi="Arial" w:cs="Arial"/>
        </w:rPr>
        <w:t>Beneficjent nie zrealizował Projektu</w:t>
      </w:r>
      <w:r w:rsidR="00F17972" w:rsidRPr="00193334">
        <w:rPr>
          <w:rFonts w:ascii="Arial" w:eastAsia="Times New Roman" w:hAnsi="Arial" w:cs="Arial"/>
        </w:rPr>
        <w:t xml:space="preserve"> </w:t>
      </w:r>
      <w:r w:rsidR="00C76222" w:rsidRPr="00193334">
        <w:rPr>
          <w:rFonts w:ascii="Arial" w:eastAsia="Times New Roman" w:hAnsi="Arial" w:cs="Arial"/>
        </w:rPr>
        <w:t>w </w:t>
      </w:r>
      <w:r w:rsidRPr="00193334">
        <w:rPr>
          <w:rFonts w:ascii="Arial" w:eastAsia="Times New Roman" w:hAnsi="Arial" w:cs="Arial"/>
        </w:rPr>
        <w:t>terminie,</w:t>
      </w:r>
      <w:r w:rsidR="00F17972" w:rsidRPr="00193334">
        <w:rPr>
          <w:rFonts w:ascii="Arial" w:eastAsia="Times New Roman" w:hAnsi="Arial" w:cs="Arial"/>
        </w:rPr>
        <w:t xml:space="preserve"> </w:t>
      </w:r>
      <w:r w:rsidR="00C76222" w:rsidRPr="00193334">
        <w:rPr>
          <w:rFonts w:ascii="Arial" w:eastAsia="Times New Roman" w:hAnsi="Arial" w:cs="Arial"/>
        </w:rPr>
        <w:t>o </w:t>
      </w:r>
      <w:r w:rsidRPr="00193334">
        <w:rPr>
          <w:rFonts w:ascii="Arial" w:eastAsia="Times New Roman" w:hAnsi="Arial" w:cs="Arial"/>
        </w:rPr>
        <w:t>którym mowa</w:t>
      </w:r>
      <w:r w:rsidR="00F17972" w:rsidRPr="00193334">
        <w:rPr>
          <w:rFonts w:ascii="Arial" w:eastAsia="Times New Roman" w:hAnsi="Arial" w:cs="Arial"/>
        </w:rPr>
        <w:t xml:space="preserve"> </w:t>
      </w:r>
      <w:r w:rsidR="00C76222" w:rsidRPr="00193334">
        <w:rPr>
          <w:rFonts w:ascii="Arial" w:eastAsia="Times New Roman" w:hAnsi="Arial" w:cs="Arial"/>
        </w:rPr>
        <w:t>w </w:t>
      </w:r>
      <w:r w:rsidRPr="00193334">
        <w:rPr>
          <w:rFonts w:ascii="Arial" w:eastAsia="Times New Roman" w:hAnsi="Arial" w:cs="Arial"/>
        </w:rPr>
        <w:t xml:space="preserve">§ 3 ust. 1 pkt 2 Umowy; </w:t>
      </w:r>
    </w:p>
    <w:p w14:paraId="6FB185C5" w14:textId="7E5010EC" w:rsidR="00893279" w:rsidRPr="00193334" w:rsidRDefault="002677DE" w:rsidP="0003461E">
      <w:pPr>
        <w:numPr>
          <w:ilvl w:val="0"/>
          <w:numId w:val="3"/>
        </w:numPr>
        <w:tabs>
          <w:tab w:val="clear" w:pos="785"/>
        </w:tabs>
        <w:spacing w:before="60" w:after="60"/>
        <w:ind w:left="850" w:hanging="425"/>
        <w:jc w:val="both"/>
        <w:rPr>
          <w:rFonts w:ascii="Arial" w:eastAsia="Times New Roman" w:hAnsi="Arial" w:cs="Arial"/>
        </w:rPr>
      </w:pPr>
      <w:r w:rsidRPr="00193334">
        <w:rPr>
          <w:rFonts w:ascii="Arial" w:eastAsia="Times New Roman" w:hAnsi="Arial" w:cs="Arial"/>
        </w:rPr>
        <w:t>Beneficjent</w:t>
      </w:r>
      <w:r w:rsidR="00F17972" w:rsidRPr="00193334">
        <w:rPr>
          <w:rFonts w:ascii="Arial" w:eastAsia="Times New Roman" w:hAnsi="Arial" w:cs="Arial"/>
        </w:rPr>
        <w:t xml:space="preserve"> </w:t>
      </w:r>
      <w:r w:rsidR="00C76222" w:rsidRPr="00193334">
        <w:rPr>
          <w:rFonts w:ascii="Arial" w:eastAsia="Times New Roman" w:hAnsi="Arial" w:cs="Arial"/>
        </w:rPr>
        <w:t>w </w:t>
      </w:r>
      <w:r w:rsidRPr="00193334">
        <w:rPr>
          <w:rFonts w:ascii="Arial" w:eastAsia="Times New Roman" w:hAnsi="Arial" w:cs="Arial"/>
        </w:rPr>
        <w:t>wyznaczonym terminie nie usunął stwierdzonych nieprawidłowości;</w:t>
      </w:r>
    </w:p>
    <w:p w14:paraId="0865CED4" w14:textId="5287A9BB" w:rsidR="00893279" w:rsidRPr="00193334" w:rsidRDefault="002677DE" w:rsidP="0003461E">
      <w:pPr>
        <w:numPr>
          <w:ilvl w:val="0"/>
          <w:numId w:val="3"/>
        </w:numPr>
        <w:tabs>
          <w:tab w:val="clear" w:pos="785"/>
        </w:tabs>
        <w:spacing w:before="60" w:after="60"/>
        <w:ind w:left="850" w:hanging="425"/>
        <w:jc w:val="both"/>
        <w:rPr>
          <w:rFonts w:ascii="Arial" w:eastAsia="Times New Roman" w:hAnsi="Arial" w:cs="Arial"/>
        </w:rPr>
      </w:pPr>
      <w:r w:rsidRPr="00193334">
        <w:rPr>
          <w:rFonts w:ascii="Arial" w:eastAsia="Times New Roman" w:hAnsi="Arial" w:cs="Arial"/>
        </w:rPr>
        <w:t>Beneficjent nie przestrzegał procedur udzielania zamówień,</w:t>
      </w:r>
      <w:r w:rsidR="00F17972" w:rsidRPr="00193334">
        <w:rPr>
          <w:rFonts w:ascii="Arial" w:eastAsia="Times New Roman" w:hAnsi="Arial" w:cs="Arial"/>
        </w:rPr>
        <w:t xml:space="preserve"> </w:t>
      </w:r>
      <w:r w:rsidR="00C76222" w:rsidRPr="00193334">
        <w:rPr>
          <w:rFonts w:ascii="Arial" w:eastAsia="Times New Roman" w:hAnsi="Arial" w:cs="Arial"/>
        </w:rPr>
        <w:t>o </w:t>
      </w:r>
      <w:r w:rsidRPr="00193334">
        <w:rPr>
          <w:rFonts w:ascii="Arial" w:eastAsia="Times New Roman" w:hAnsi="Arial" w:cs="Arial"/>
        </w:rPr>
        <w:t>których mowa</w:t>
      </w:r>
      <w:r w:rsidR="00F17972" w:rsidRPr="00193334">
        <w:rPr>
          <w:rFonts w:ascii="Arial" w:eastAsia="Times New Roman" w:hAnsi="Arial" w:cs="Arial"/>
        </w:rPr>
        <w:t xml:space="preserve"> </w:t>
      </w:r>
      <w:r w:rsidR="00C76222" w:rsidRPr="00193334">
        <w:rPr>
          <w:rFonts w:ascii="Arial" w:eastAsia="Times New Roman" w:hAnsi="Arial" w:cs="Arial"/>
        </w:rPr>
        <w:t>w </w:t>
      </w:r>
      <w:r w:rsidRPr="00193334">
        <w:rPr>
          <w:rFonts w:ascii="Arial" w:eastAsia="Times New Roman" w:hAnsi="Arial" w:cs="Arial"/>
        </w:rPr>
        <w:t>§ 11;</w:t>
      </w:r>
    </w:p>
    <w:p w14:paraId="44BC6306" w14:textId="01D6B90C" w:rsidR="00893279" w:rsidRPr="00193334" w:rsidRDefault="002677DE" w:rsidP="0003461E">
      <w:pPr>
        <w:numPr>
          <w:ilvl w:val="0"/>
          <w:numId w:val="3"/>
        </w:numPr>
        <w:tabs>
          <w:tab w:val="clear" w:pos="785"/>
        </w:tabs>
        <w:spacing w:before="60" w:after="60"/>
        <w:ind w:left="850" w:hanging="425"/>
        <w:jc w:val="both"/>
        <w:rPr>
          <w:rFonts w:ascii="Arial" w:eastAsia="Times New Roman" w:hAnsi="Arial" w:cs="Arial"/>
        </w:rPr>
      </w:pPr>
      <w:r w:rsidRPr="00193334">
        <w:rPr>
          <w:rFonts w:ascii="Arial" w:eastAsia="Times New Roman" w:hAnsi="Arial" w:cs="Arial"/>
        </w:rPr>
        <w:t>Beneficjent wykorzystał</w:t>
      </w:r>
      <w:r w:rsidR="00F17972" w:rsidRPr="00193334">
        <w:rPr>
          <w:rFonts w:ascii="Arial" w:eastAsia="Times New Roman" w:hAnsi="Arial" w:cs="Arial"/>
        </w:rPr>
        <w:t xml:space="preserve"> </w:t>
      </w:r>
      <w:r w:rsidR="00C76222" w:rsidRPr="00193334">
        <w:rPr>
          <w:rFonts w:ascii="Arial" w:eastAsia="Times New Roman" w:hAnsi="Arial" w:cs="Arial"/>
        </w:rPr>
        <w:t>w </w:t>
      </w:r>
      <w:r w:rsidRPr="00193334">
        <w:rPr>
          <w:rFonts w:ascii="Arial" w:eastAsia="Times New Roman" w:hAnsi="Arial" w:cs="Arial"/>
        </w:rPr>
        <w:t>całości bądź</w:t>
      </w:r>
      <w:r w:rsidR="00F17972" w:rsidRPr="00193334">
        <w:rPr>
          <w:rFonts w:ascii="Arial" w:eastAsia="Times New Roman" w:hAnsi="Arial" w:cs="Arial"/>
        </w:rPr>
        <w:t xml:space="preserve"> </w:t>
      </w:r>
      <w:r w:rsidR="00C76222" w:rsidRPr="00193334">
        <w:rPr>
          <w:rFonts w:ascii="Arial" w:eastAsia="Times New Roman" w:hAnsi="Arial" w:cs="Arial"/>
        </w:rPr>
        <w:t>w </w:t>
      </w:r>
      <w:r w:rsidRPr="00193334">
        <w:rPr>
          <w:rFonts w:ascii="Arial" w:eastAsia="Times New Roman" w:hAnsi="Arial" w:cs="Arial"/>
        </w:rPr>
        <w:t>części przekazane mu dofinansowanie na cel inny, niż określony</w:t>
      </w:r>
      <w:r w:rsidR="00F17972" w:rsidRPr="00193334">
        <w:rPr>
          <w:rFonts w:ascii="Arial" w:eastAsia="Times New Roman" w:hAnsi="Arial" w:cs="Arial"/>
        </w:rPr>
        <w:t xml:space="preserve"> </w:t>
      </w:r>
      <w:r w:rsidR="00C76222" w:rsidRPr="00193334">
        <w:rPr>
          <w:rFonts w:ascii="Arial" w:eastAsia="Times New Roman" w:hAnsi="Arial" w:cs="Arial"/>
        </w:rPr>
        <w:t>w </w:t>
      </w:r>
      <w:r w:rsidRPr="00193334">
        <w:rPr>
          <w:rFonts w:ascii="Arial" w:eastAsia="Times New Roman" w:hAnsi="Arial" w:cs="Arial"/>
        </w:rPr>
        <w:t>Projekcie, lub niezgodnie</w:t>
      </w:r>
      <w:r w:rsidR="00F17972" w:rsidRPr="00193334">
        <w:rPr>
          <w:rFonts w:ascii="Arial" w:eastAsia="Times New Roman" w:hAnsi="Arial" w:cs="Arial"/>
        </w:rPr>
        <w:t xml:space="preserve"> </w:t>
      </w:r>
      <w:r w:rsidR="00C76222" w:rsidRPr="00193334">
        <w:rPr>
          <w:rFonts w:ascii="Arial" w:eastAsia="Times New Roman" w:hAnsi="Arial" w:cs="Arial"/>
        </w:rPr>
        <w:t>z </w:t>
      </w:r>
      <w:r w:rsidRPr="00193334">
        <w:rPr>
          <w:rFonts w:ascii="Arial" w:eastAsia="Times New Roman" w:hAnsi="Arial" w:cs="Arial"/>
        </w:rPr>
        <w:t>Umową, Wytycznymi, przepisami prawa lub innymi</w:t>
      </w:r>
      <w:r w:rsidR="00F17972" w:rsidRPr="00193334">
        <w:rPr>
          <w:rFonts w:ascii="Arial" w:eastAsia="Times New Roman" w:hAnsi="Arial" w:cs="Arial"/>
        </w:rPr>
        <w:t xml:space="preserve"> </w:t>
      </w:r>
      <w:r w:rsidRPr="00193334">
        <w:rPr>
          <w:rFonts w:ascii="Arial" w:eastAsia="Times New Roman" w:hAnsi="Arial" w:cs="Arial"/>
        </w:rPr>
        <w:t>procedurami właściwymi dla Programu lub Projektu;</w:t>
      </w:r>
    </w:p>
    <w:p w14:paraId="456CDBA5" w14:textId="3ED38667" w:rsidR="00EE3A5A" w:rsidRPr="00193334" w:rsidRDefault="002677DE" w:rsidP="0003461E">
      <w:pPr>
        <w:numPr>
          <w:ilvl w:val="0"/>
          <w:numId w:val="3"/>
        </w:numPr>
        <w:tabs>
          <w:tab w:val="clear" w:pos="785"/>
        </w:tabs>
        <w:spacing w:before="60" w:after="60"/>
        <w:ind w:left="850" w:hanging="425"/>
        <w:jc w:val="both"/>
        <w:rPr>
          <w:rFonts w:ascii="Arial" w:eastAsia="Times New Roman" w:hAnsi="Arial" w:cs="Arial"/>
        </w:rPr>
      </w:pPr>
      <w:r w:rsidRPr="00193334">
        <w:rPr>
          <w:rFonts w:ascii="Arial" w:eastAsia="Times New Roman" w:hAnsi="Arial" w:cs="Arial"/>
        </w:rPr>
        <w:t>Beneficjent nie wniósł zabezpieczenia</w:t>
      </w:r>
      <w:r w:rsidR="00F17972" w:rsidRPr="00193334">
        <w:rPr>
          <w:rFonts w:ascii="Arial" w:eastAsia="Times New Roman" w:hAnsi="Arial" w:cs="Arial"/>
        </w:rPr>
        <w:t xml:space="preserve"> </w:t>
      </w:r>
      <w:r w:rsidR="00C76222" w:rsidRPr="00193334">
        <w:rPr>
          <w:rFonts w:ascii="Arial" w:eastAsia="Times New Roman" w:hAnsi="Arial" w:cs="Arial"/>
        </w:rPr>
        <w:t>w </w:t>
      </w:r>
      <w:r w:rsidRPr="00193334">
        <w:rPr>
          <w:rFonts w:ascii="Arial" w:eastAsia="Times New Roman" w:hAnsi="Arial" w:cs="Arial"/>
        </w:rPr>
        <w:t>formie</w:t>
      </w:r>
      <w:r w:rsidR="00F17972" w:rsidRPr="00193334">
        <w:rPr>
          <w:rFonts w:ascii="Arial" w:eastAsia="Times New Roman" w:hAnsi="Arial" w:cs="Arial"/>
        </w:rPr>
        <w:t xml:space="preserve"> </w:t>
      </w:r>
      <w:r w:rsidR="00C76222" w:rsidRPr="00193334">
        <w:rPr>
          <w:rFonts w:ascii="Arial" w:eastAsia="Times New Roman" w:hAnsi="Arial" w:cs="Arial"/>
        </w:rPr>
        <w:t>i </w:t>
      </w:r>
      <w:r w:rsidRPr="00193334">
        <w:rPr>
          <w:rFonts w:ascii="Arial" w:eastAsia="Times New Roman" w:hAnsi="Arial" w:cs="Arial"/>
        </w:rPr>
        <w:t>terminie określonym</w:t>
      </w:r>
      <w:r w:rsidR="00F17972" w:rsidRPr="00193334">
        <w:rPr>
          <w:rFonts w:ascii="Arial" w:eastAsia="Times New Roman" w:hAnsi="Arial" w:cs="Arial"/>
        </w:rPr>
        <w:t xml:space="preserve"> </w:t>
      </w:r>
      <w:r w:rsidR="00C76222" w:rsidRPr="00193334">
        <w:rPr>
          <w:rFonts w:ascii="Arial" w:eastAsia="Times New Roman" w:hAnsi="Arial" w:cs="Arial"/>
        </w:rPr>
        <w:t>w </w:t>
      </w:r>
      <w:r w:rsidRPr="00193334">
        <w:rPr>
          <w:rFonts w:ascii="Arial" w:eastAsia="Times New Roman" w:hAnsi="Arial" w:cs="Arial"/>
        </w:rPr>
        <w:t>§ 10;</w:t>
      </w:r>
    </w:p>
    <w:p w14:paraId="614A47E3" w14:textId="19D27C1D" w:rsidR="00EE3A5A" w:rsidRPr="0003461E" w:rsidRDefault="002677DE" w:rsidP="0003461E">
      <w:pPr>
        <w:numPr>
          <w:ilvl w:val="0"/>
          <w:numId w:val="3"/>
        </w:numPr>
        <w:tabs>
          <w:tab w:val="clear" w:pos="785"/>
        </w:tabs>
        <w:spacing w:before="60" w:after="60"/>
        <w:ind w:left="850" w:hanging="425"/>
        <w:jc w:val="both"/>
        <w:rPr>
          <w:rFonts w:ascii="Arial" w:eastAsia="Times New Roman" w:hAnsi="Arial" w:cs="Arial"/>
        </w:rPr>
      </w:pPr>
      <w:r w:rsidRPr="0003461E">
        <w:rPr>
          <w:rFonts w:ascii="Arial" w:eastAsia="Times New Roman" w:hAnsi="Arial" w:cs="Arial"/>
        </w:rPr>
        <w:t>Beneficjent przed zawarciem Umowy (w szczególności ubiegając się</w:t>
      </w:r>
      <w:r w:rsidR="00F17972" w:rsidRPr="0003461E">
        <w:rPr>
          <w:rFonts w:ascii="Arial" w:eastAsia="Times New Roman" w:hAnsi="Arial" w:cs="Arial"/>
        </w:rPr>
        <w:t xml:space="preserve"> </w:t>
      </w:r>
      <w:r w:rsidR="00C76222" w:rsidRPr="0003461E">
        <w:rPr>
          <w:rFonts w:ascii="Arial" w:eastAsia="Times New Roman" w:hAnsi="Arial" w:cs="Arial"/>
        </w:rPr>
        <w:t>o </w:t>
      </w:r>
      <w:r w:rsidRPr="0003461E">
        <w:rPr>
          <w:rFonts w:ascii="Arial" w:eastAsia="Times New Roman" w:hAnsi="Arial" w:cs="Arial"/>
        </w:rPr>
        <w:t>wybór Projektu do dofinansowania lub</w:t>
      </w:r>
      <w:r w:rsidR="00F17972" w:rsidRPr="0003461E">
        <w:rPr>
          <w:rFonts w:ascii="Arial" w:eastAsia="Times New Roman" w:hAnsi="Arial" w:cs="Arial"/>
        </w:rPr>
        <w:t xml:space="preserve"> </w:t>
      </w:r>
      <w:r w:rsidR="00C76222" w:rsidRPr="0003461E">
        <w:rPr>
          <w:rFonts w:ascii="Arial" w:eastAsia="Times New Roman" w:hAnsi="Arial" w:cs="Arial"/>
        </w:rPr>
        <w:t>o </w:t>
      </w:r>
      <w:r w:rsidRPr="0003461E">
        <w:rPr>
          <w:rFonts w:ascii="Arial" w:eastAsia="Times New Roman" w:hAnsi="Arial" w:cs="Arial"/>
        </w:rPr>
        <w:t>zawarcie Umowy),</w:t>
      </w:r>
      <w:r w:rsidR="00F17972" w:rsidRPr="0003461E">
        <w:rPr>
          <w:rFonts w:ascii="Arial" w:eastAsia="Times New Roman" w:hAnsi="Arial" w:cs="Arial"/>
        </w:rPr>
        <w:t xml:space="preserve"> </w:t>
      </w:r>
      <w:r w:rsidR="00C76222" w:rsidRPr="0003461E">
        <w:rPr>
          <w:rFonts w:ascii="Arial" w:eastAsia="Times New Roman" w:hAnsi="Arial" w:cs="Arial"/>
        </w:rPr>
        <w:t>w </w:t>
      </w:r>
      <w:r w:rsidRPr="0003461E">
        <w:rPr>
          <w:rFonts w:ascii="Arial" w:eastAsia="Times New Roman" w:hAnsi="Arial" w:cs="Arial"/>
        </w:rPr>
        <w:t>trakcie jej realizacji</w:t>
      </w:r>
      <w:r w:rsidR="00F17972" w:rsidRPr="0003461E">
        <w:rPr>
          <w:rFonts w:ascii="Arial" w:eastAsia="Times New Roman" w:hAnsi="Arial" w:cs="Arial"/>
        </w:rPr>
        <w:t xml:space="preserve"> </w:t>
      </w:r>
      <w:r w:rsidRPr="0003461E">
        <w:rPr>
          <w:rFonts w:ascii="Arial" w:eastAsia="Times New Roman" w:hAnsi="Arial" w:cs="Arial"/>
        </w:rPr>
        <w:t xml:space="preserve">(w </w:t>
      </w:r>
      <w:r w:rsidRPr="0003461E">
        <w:rPr>
          <w:rFonts w:ascii="Arial" w:eastAsia="Times New Roman" w:hAnsi="Arial" w:cs="Arial"/>
        </w:rPr>
        <w:lastRenderedPageBreak/>
        <w:t>szczególności ubiegając się</w:t>
      </w:r>
      <w:r w:rsidR="00F17972" w:rsidRPr="0003461E">
        <w:rPr>
          <w:rFonts w:ascii="Arial" w:eastAsia="Times New Roman" w:hAnsi="Arial" w:cs="Arial"/>
        </w:rPr>
        <w:t xml:space="preserve"> </w:t>
      </w:r>
      <w:r w:rsidR="00C76222" w:rsidRPr="0003461E">
        <w:rPr>
          <w:rFonts w:ascii="Arial" w:eastAsia="Times New Roman" w:hAnsi="Arial" w:cs="Arial"/>
        </w:rPr>
        <w:t>o </w:t>
      </w:r>
      <w:r w:rsidRPr="0003461E">
        <w:rPr>
          <w:rFonts w:ascii="Arial" w:eastAsia="Times New Roman" w:hAnsi="Arial" w:cs="Arial"/>
        </w:rPr>
        <w:t>wypłatę dofinansowania) lub</w:t>
      </w:r>
      <w:r w:rsidR="00F17972" w:rsidRPr="0003461E">
        <w:rPr>
          <w:rFonts w:ascii="Arial" w:eastAsia="Times New Roman" w:hAnsi="Arial" w:cs="Arial"/>
        </w:rPr>
        <w:t xml:space="preserve"> </w:t>
      </w:r>
      <w:r w:rsidR="00C76222" w:rsidRPr="0003461E">
        <w:rPr>
          <w:rFonts w:ascii="Arial" w:eastAsia="Times New Roman" w:hAnsi="Arial" w:cs="Arial"/>
        </w:rPr>
        <w:t>w </w:t>
      </w:r>
      <w:r w:rsidRPr="0003461E">
        <w:rPr>
          <w:rFonts w:ascii="Arial" w:eastAsia="Times New Roman" w:hAnsi="Arial" w:cs="Arial"/>
        </w:rPr>
        <w:t>okresie trwałości Projektu, przedłożył Instytucji Zarządzającej podrobiony, przerobiony, poświadczający nieprawdę</w:t>
      </w:r>
      <w:r w:rsidR="00C258CC">
        <w:rPr>
          <w:rFonts w:ascii="Arial" w:eastAsia="Times New Roman" w:hAnsi="Arial" w:cs="Arial"/>
        </w:rPr>
        <w:t xml:space="preserve"> </w:t>
      </w:r>
      <w:r w:rsidRPr="0003461E">
        <w:rPr>
          <w:rFonts w:ascii="Arial" w:eastAsia="Times New Roman" w:hAnsi="Arial" w:cs="Arial"/>
        </w:rPr>
        <w:t>lub nierzetelny dokument dotyczący Projektu,</w:t>
      </w:r>
      <w:r w:rsidR="00EE3A5A" w:rsidRPr="0003461E">
        <w:rPr>
          <w:rFonts w:ascii="Arial" w:eastAsia="Times New Roman" w:hAnsi="Arial" w:cs="Arial"/>
        </w:rPr>
        <w:t xml:space="preserve"> </w:t>
      </w:r>
      <w:r w:rsidRPr="0003461E">
        <w:rPr>
          <w:rFonts w:ascii="Arial" w:eastAsia="Times New Roman" w:hAnsi="Arial" w:cs="Arial"/>
        </w:rPr>
        <w:t>złożył poświadczające nieprawdę</w:t>
      </w:r>
      <w:r w:rsidR="00C258CC">
        <w:rPr>
          <w:rFonts w:ascii="Arial" w:eastAsia="Times New Roman" w:hAnsi="Arial" w:cs="Arial"/>
        </w:rPr>
        <w:t xml:space="preserve"> </w:t>
      </w:r>
      <w:r w:rsidRPr="0003461E">
        <w:rPr>
          <w:rFonts w:ascii="Arial" w:eastAsia="Times New Roman" w:hAnsi="Arial" w:cs="Arial"/>
        </w:rPr>
        <w:t>lub nierzetelne oświadczenie dotyczące Projektu lub udzielił niezgodnych</w:t>
      </w:r>
      <w:r w:rsidR="00F17972" w:rsidRPr="0003461E">
        <w:rPr>
          <w:rFonts w:ascii="Arial" w:eastAsia="Times New Roman" w:hAnsi="Arial" w:cs="Arial"/>
        </w:rPr>
        <w:t xml:space="preserve"> </w:t>
      </w:r>
      <w:r w:rsidR="00C76222" w:rsidRPr="0003461E">
        <w:rPr>
          <w:rFonts w:ascii="Arial" w:eastAsia="Times New Roman" w:hAnsi="Arial" w:cs="Arial"/>
        </w:rPr>
        <w:t>z </w:t>
      </w:r>
      <w:r w:rsidRPr="0003461E">
        <w:rPr>
          <w:rFonts w:ascii="Arial" w:eastAsia="Times New Roman" w:hAnsi="Arial" w:cs="Arial"/>
        </w:rPr>
        <w:t>prawdą wyjaśnień dotyczących Projektu;</w:t>
      </w:r>
      <w:r w:rsidR="00EE3A5A" w:rsidRPr="0003461E">
        <w:rPr>
          <w:rFonts w:ascii="Arial" w:eastAsia="Times New Roman" w:hAnsi="Arial" w:cs="Arial"/>
        </w:rPr>
        <w:t xml:space="preserve"> </w:t>
      </w:r>
    </w:p>
    <w:p w14:paraId="6CB50B9E" w14:textId="4A4C01A4" w:rsidR="00893279" w:rsidRPr="00F467D9" w:rsidRDefault="002677DE" w:rsidP="0003461E">
      <w:pPr>
        <w:numPr>
          <w:ilvl w:val="0"/>
          <w:numId w:val="3"/>
        </w:numPr>
        <w:tabs>
          <w:tab w:val="clear" w:pos="785"/>
        </w:tabs>
        <w:spacing w:before="60" w:after="60"/>
        <w:ind w:left="851" w:hanging="567"/>
        <w:jc w:val="both"/>
        <w:rPr>
          <w:rFonts w:ascii="Arial" w:hAnsi="Arial" w:cs="Arial"/>
        </w:rPr>
      </w:pPr>
      <w:r w:rsidRPr="00193334">
        <w:rPr>
          <w:rFonts w:ascii="Arial" w:hAnsi="Arial" w:cs="Arial"/>
        </w:rPr>
        <w:t>Beneficjent pozostaje</w:t>
      </w:r>
      <w:r w:rsidR="00F17972" w:rsidRPr="00193334">
        <w:rPr>
          <w:rFonts w:ascii="Arial" w:hAnsi="Arial" w:cs="Arial"/>
        </w:rPr>
        <w:t xml:space="preserve"> </w:t>
      </w:r>
      <w:r w:rsidR="00C76222" w:rsidRPr="00193334">
        <w:rPr>
          <w:rFonts w:ascii="Arial" w:hAnsi="Arial" w:cs="Arial"/>
        </w:rPr>
        <w:t>w </w:t>
      </w:r>
      <w:r w:rsidRPr="00193334">
        <w:rPr>
          <w:rFonts w:ascii="Arial" w:hAnsi="Arial" w:cs="Arial"/>
        </w:rPr>
        <w:t>stanie likwidacji lub gdy podlega zarządowi komisarycznemu</w:t>
      </w:r>
      <w:r w:rsidRPr="00F467D9">
        <w:rPr>
          <w:rFonts w:ascii="Arial" w:hAnsi="Arial" w:cs="Arial"/>
        </w:rPr>
        <w:t xml:space="preserve"> lub gdy zawiesił swoją działalność lub jest podmiotem postępowań</w:t>
      </w:r>
      <w:r w:rsidR="00F17972">
        <w:rPr>
          <w:rFonts w:ascii="Arial" w:hAnsi="Arial" w:cs="Arial"/>
        </w:rPr>
        <w:t xml:space="preserve"> </w:t>
      </w:r>
      <w:r w:rsidR="00C76222" w:rsidRPr="00F467D9">
        <w:rPr>
          <w:rFonts w:ascii="Arial" w:hAnsi="Arial" w:cs="Arial"/>
        </w:rPr>
        <w:t>o</w:t>
      </w:r>
      <w:r w:rsidR="00C76222">
        <w:rPr>
          <w:rFonts w:ascii="Arial" w:hAnsi="Arial" w:cs="Arial"/>
        </w:rPr>
        <w:t> </w:t>
      </w:r>
      <w:r w:rsidRPr="00F467D9">
        <w:rPr>
          <w:rFonts w:ascii="Arial" w:hAnsi="Arial" w:cs="Arial"/>
        </w:rPr>
        <w:t>podobnym charakterze;</w:t>
      </w:r>
    </w:p>
    <w:p w14:paraId="2ECEF5E3" w14:textId="5D924FA0" w:rsidR="0029061E" w:rsidRDefault="002677DE" w:rsidP="0003461E">
      <w:pPr>
        <w:numPr>
          <w:ilvl w:val="0"/>
          <w:numId w:val="3"/>
        </w:numPr>
        <w:tabs>
          <w:tab w:val="clear" w:pos="785"/>
        </w:tabs>
        <w:spacing w:before="60" w:after="60"/>
        <w:ind w:left="851" w:hanging="567"/>
        <w:jc w:val="both"/>
        <w:rPr>
          <w:rFonts w:ascii="Arial" w:hAnsi="Arial" w:cs="Arial"/>
        </w:rPr>
      </w:pPr>
      <w:r w:rsidRPr="00F467D9">
        <w:rPr>
          <w:rFonts w:ascii="Arial" w:hAnsi="Arial" w:cs="Arial"/>
        </w:rPr>
        <w:t>Beneficjent,</w:t>
      </w:r>
      <w:r w:rsidR="00F17972">
        <w:rPr>
          <w:rFonts w:ascii="Arial" w:hAnsi="Arial" w:cs="Arial"/>
        </w:rPr>
        <w:t xml:space="preserve"> </w:t>
      </w:r>
      <w:r w:rsidR="00C76222" w:rsidRPr="00F467D9">
        <w:rPr>
          <w:rFonts w:ascii="Arial" w:hAnsi="Arial" w:cs="Arial"/>
        </w:rPr>
        <w:t>o</w:t>
      </w:r>
      <w:r w:rsidR="00C76222">
        <w:rPr>
          <w:rFonts w:ascii="Arial" w:hAnsi="Arial" w:cs="Arial"/>
        </w:rPr>
        <w:t> </w:t>
      </w:r>
      <w:r w:rsidRPr="00F467D9">
        <w:rPr>
          <w:rFonts w:ascii="Arial" w:hAnsi="Arial" w:cs="Arial"/>
        </w:rPr>
        <w:t>którym mowa</w:t>
      </w:r>
      <w:r w:rsidR="00F17972">
        <w:rPr>
          <w:rFonts w:ascii="Arial" w:hAnsi="Arial" w:cs="Arial"/>
        </w:rPr>
        <w:t xml:space="preserve"> </w:t>
      </w:r>
      <w:r w:rsidR="00C76222" w:rsidRPr="00F467D9">
        <w:rPr>
          <w:rFonts w:ascii="Arial" w:hAnsi="Arial" w:cs="Arial"/>
        </w:rPr>
        <w:t>w</w:t>
      </w:r>
      <w:r w:rsidR="00C76222">
        <w:rPr>
          <w:rFonts w:ascii="Arial" w:hAnsi="Arial" w:cs="Arial"/>
        </w:rPr>
        <w:t> </w:t>
      </w:r>
      <w:r w:rsidRPr="00F467D9">
        <w:rPr>
          <w:rFonts w:ascii="Arial" w:hAnsi="Arial" w:cs="Arial"/>
        </w:rPr>
        <w:t>§ 26 ust. 1 Umowy, realizuje działania</w:t>
      </w:r>
      <w:r w:rsidR="00F17972">
        <w:rPr>
          <w:rFonts w:ascii="Arial" w:hAnsi="Arial" w:cs="Arial"/>
        </w:rPr>
        <w:t xml:space="preserve"> </w:t>
      </w:r>
      <w:r w:rsidR="00C76222" w:rsidRPr="00F467D9">
        <w:rPr>
          <w:rFonts w:ascii="Arial" w:hAnsi="Arial" w:cs="Arial"/>
        </w:rPr>
        <w:t>o</w:t>
      </w:r>
      <w:r w:rsidR="00C76222">
        <w:rPr>
          <w:rFonts w:ascii="Arial" w:hAnsi="Arial" w:cs="Arial"/>
        </w:rPr>
        <w:t> </w:t>
      </w:r>
      <w:r w:rsidRPr="00F467D9">
        <w:rPr>
          <w:rFonts w:ascii="Arial" w:hAnsi="Arial" w:cs="Arial"/>
        </w:rPr>
        <w:t>charakterze dyskryminacyjnym, sprzeczne</w:t>
      </w:r>
      <w:r w:rsidR="00F17972">
        <w:rPr>
          <w:rFonts w:ascii="Arial" w:hAnsi="Arial" w:cs="Arial"/>
        </w:rPr>
        <w:t xml:space="preserve"> </w:t>
      </w:r>
      <w:r w:rsidR="00C76222" w:rsidRPr="00F467D9">
        <w:rPr>
          <w:rFonts w:ascii="Arial" w:hAnsi="Arial" w:cs="Arial"/>
        </w:rPr>
        <w:t>z</w:t>
      </w:r>
      <w:r w:rsidR="00C76222">
        <w:rPr>
          <w:rFonts w:ascii="Arial" w:hAnsi="Arial" w:cs="Arial"/>
        </w:rPr>
        <w:t> </w:t>
      </w:r>
      <w:r w:rsidRPr="00F467D9">
        <w:rPr>
          <w:rFonts w:ascii="Arial" w:hAnsi="Arial" w:cs="Arial"/>
        </w:rPr>
        <w:t>zasadami,</w:t>
      </w:r>
      <w:r w:rsidR="00F17972">
        <w:rPr>
          <w:rFonts w:ascii="Arial" w:hAnsi="Arial" w:cs="Arial"/>
        </w:rPr>
        <w:t xml:space="preserve"> </w:t>
      </w:r>
      <w:r w:rsidR="00C76222" w:rsidRPr="00F467D9">
        <w:rPr>
          <w:rFonts w:ascii="Arial" w:hAnsi="Arial" w:cs="Arial"/>
        </w:rPr>
        <w:t>o</w:t>
      </w:r>
      <w:r w:rsidR="00C76222">
        <w:rPr>
          <w:rFonts w:ascii="Arial" w:hAnsi="Arial" w:cs="Arial"/>
        </w:rPr>
        <w:t> </w:t>
      </w:r>
      <w:r w:rsidRPr="00F467D9">
        <w:rPr>
          <w:rFonts w:ascii="Arial" w:hAnsi="Arial" w:cs="Arial"/>
        </w:rPr>
        <w:t>których mowa</w:t>
      </w:r>
      <w:r w:rsidR="00F17972">
        <w:rPr>
          <w:rFonts w:ascii="Arial" w:hAnsi="Arial" w:cs="Arial"/>
        </w:rPr>
        <w:t xml:space="preserve"> </w:t>
      </w:r>
      <w:r w:rsidR="00C76222" w:rsidRPr="00F467D9">
        <w:rPr>
          <w:rFonts w:ascii="Arial" w:hAnsi="Arial" w:cs="Arial"/>
        </w:rPr>
        <w:t>w</w:t>
      </w:r>
      <w:r w:rsidR="00C76222">
        <w:rPr>
          <w:rFonts w:ascii="Arial" w:hAnsi="Arial" w:cs="Arial"/>
        </w:rPr>
        <w:t> </w:t>
      </w:r>
      <w:r w:rsidRPr="00F467D9">
        <w:rPr>
          <w:rFonts w:ascii="Arial" w:hAnsi="Arial" w:cs="Arial"/>
        </w:rPr>
        <w:t>art. 9 ust. 3 rozporządzenia ogólnego;</w:t>
      </w:r>
    </w:p>
    <w:p w14:paraId="2D3C95B8" w14:textId="394EE156" w:rsidR="0029061E" w:rsidRDefault="002677DE" w:rsidP="0003461E">
      <w:pPr>
        <w:numPr>
          <w:ilvl w:val="0"/>
          <w:numId w:val="3"/>
        </w:numPr>
        <w:tabs>
          <w:tab w:val="clear" w:pos="785"/>
        </w:tabs>
        <w:spacing w:before="60" w:after="60"/>
        <w:ind w:left="851" w:hanging="567"/>
        <w:jc w:val="both"/>
        <w:rPr>
          <w:rFonts w:ascii="Arial" w:hAnsi="Arial" w:cs="Arial"/>
        </w:rPr>
      </w:pPr>
      <w:r w:rsidRPr="0029061E">
        <w:rPr>
          <w:rFonts w:ascii="Arial" w:hAnsi="Arial" w:cs="Arial"/>
        </w:rPr>
        <w:t>Beneficjent</w:t>
      </w:r>
      <w:r w:rsidR="00F17972">
        <w:rPr>
          <w:rFonts w:ascii="Arial" w:hAnsi="Arial" w:cs="Arial"/>
        </w:rPr>
        <w:t xml:space="preserve"> </w:t>
      </w:r>
      <w:r w:rsidR="00C76222" w:rsidRPr="0029061E">
        <w:rPr>
          <w:rFonts w:ascii="Arial" w:hAnsi="Arial" w:cs="Arial"/>
        </w:rPr>
        <w:t>w</w:t>
      </w:r>
      <w:r w:rsidR="00C76222">
        <w:rPr>
          <w:rFonts w:ascii="Arial" w:hAnsi="Arial" w:cs="Arial"/>
        </w:rPr>
        <w:t> </w:t>
      </w:r>
      <w:r w:rsidRPr="0029061E">
        <w:rPr>
          <w:rFonts w:ascii="Arial" w:hAnsi="Arial" w:cs="Arial"/>
        </w:rPr>
        <w:t xml:space="preserve">inny sposób nienależycie realizuje obowiązki nałożone na niego </w:t>
      </w:r>
      <w:r w:rsidRPr="0029061E">
        <w:rPr>
          <w:rFonts w:ascii="Arial" w:hAnsi="Arial" w:cs="Arial"/>
        </w:rPr>
        <w:br/>
        <w:t>w Umowie,</w:t>
      </w:r>
      <w:r w:rsidR="00F17972">
        <w:rPr>
          <w:rFonts w:ascii="Arial" w:hAnsi="Arial" w:cs="Arial"/>
        </w:rPr>
        <w:t xml:space="preserve"> </w:t>
      </w:r>
      <w:r w:rsidR="00C76222" w:rsidRPr="0029061E">
        <w:rPr>
          <w:rFonts w:ascii="Arial" w:hAnsi="Arial" w:cs="Arial"/>
        </w:rPr>
        <w:t>w</w:t>
      </w:r>
      <w:r w:rsidR="00C76222">
        <w:rPr>
          <w:rFonts w:ascii="Arial" w:hAnsi="Arial" w:cs="Arial"/>
        </w:rPr>
        <w:t> </w:t>
      </w:r>
      <w:r w:rsidRPr="0029061E">
        <w:rPr>
          <w:rFonts w:ascii="Arial" w:hAnsi="Arial" w:cs="Arial"/>
        </w:rPr>
        <w:t>szczególności naruszył obowiązek dotrzymania trwałości Projektu, obowiązek przechowywania dokumentacji dotyczącej Projektu lub obowiązek osiągnięcia</w:t>
      </w:r>
      <w:r w:rsidR="00F17972">
        <w:rPr>
          <w:rFonts w:ascii="Arial" w:hAnsi="Arial" w:cs="Arial"/>
        </w:rPr>
        <w:t xml:space="preserve"> </w:t>
      </w:r>
      <w:r w:rsidR="00C76222" w:rsidRPr="0029061E">
        <w:rPr>
          <w:rFonts w:ascii="Arial" w:hAnsi="Arial" w:cs="Arial"/>
        </w:rPr>
        <w:t>i</w:t>
      </w:r>
      <w:r w:rsidR="00C76222">
        <w:rPr>
          <w:rFonts w:ascii="Arial" w:hAnsi="Arial" w:cs="Arial"/>
        </w:rPr>
        <w:t> </w:t>
      </w:r>
      <w:r w:rsidRPr="0029061E">
        <w:rPr>
          <w:rFonts w:ascii="Arial" w:hAnsi="Arial" w:cs="Arial"/>
        </w:rPr>
        <w:t>utrzymania wskaźników założonych we wniosku</w:t>
      </w:r>
      <w:r w:rsidR="00F17972">
        <w:rPr>
          <w:rFonts w:ascii="Arial" w:hAnsi="Arial" w:cs="Arial"/>
        </w:rPr>
        <w:t xml:space="preserve"> </w:t>
      </w:r>
      <w:r w:rsidR="00C76222" w:rsidRPr="0029061E">
        <w:rPr>
          <w:rFonts w:ascii="Arial" w:hAnsi="Arial" w:cs="Arial"/>
        </w:rPr>
        <w:t>o</w:t>
      </w:r>
      <w:r w:rsidR="00C76222">
        <w:rPr>
          <w:rFonts w:ascii="Arial" w:hAnsi="Arial" w:cs="Arial"/>
        </w:rPr>
        <w:t> </w:t>
      </w:r>
      <w:r w:rsidRPr="0029061E">
        <w:rPr>
          <w:rFonts w:ascii="Arial" w:hAnsi="Arial" w:cs="Arial"/>
        </w:rPr>
        <w:t xml:space="preserve">dofinansowanie Projektu, stanowiącego Załącznik nr 1 do Umowy. </w:t>
      </w:r>
    </w:p>
    <w:p w14:paraId="4BABDE6F" w14:textId="1DCD71D0" w:rsidR="00893279" w:rsidRPr="0029061E" w:rsidRDefault="002677DE" w:rsidP="0003461E">
      <w:pPr>
        <w:numPr>
          <w:ilvl w:val="0"/>
          <w:numId w:val="3"/>
        </w:numPr>
        <w:tabs>
          <w:tab w:val="clear" w:pos="785"/>
        </w:tabs>
        <w:spacing w:before="60" w:after="60"/>
        <w:ind w:left="851" w:hanging="567"/>
        <w:jc w:val="both"/>
        <w:rPr>
          <w:rFonts w:ascii="Arial" w:hAnsi="Arial" w:cs="Arial"/>
        </w:rPr>
      </w:pPr>
      <w:r w:rsidRPr="0029061E">
        <w:rPr>
          <w:rFonts w:ascii="Arial" w:hAnsi="Arial" w:cs="Arial"/>
        </w:rPr>
        <w:t>Beneficjent odmawia wyrażenia zgody na zmianę Umowy</w:t>
      </w:r>
      <w:r w:rsidR="00F17972">
        <w:rPr>
          <w:rFonts w:ascii="Arial" w:hAnsi="Arial" w:cs="Arial"/>
        </w:rPr>
        <w:t xml:space="preserve"> </w:t>
      </w:r>
      <w:r w:rsidR="00C76222" w:rsidRPr="0029061E">
        <w:rPr>
          <w:rFonts w:ascii="Arial" w:hAnsi="Arial" w:cs="Arial"/>
        </w:rPr>
        <w:t>w</w:t>
      </w:r>
      <w:r w:rsidR="00C76222">
        <w:rPr>
          <w:rFonts w:ascii="Arial" w:hAnsi="Arial" w:cs="Arial"/>
        </w:rPr>
        <w:t> </w:t>
      </w:r>
      <w:r w:rsidRPr="0029061E">
        <w:rPr>
          <w:rFonts w:ascii="Arial" w:hAnsi="Arial" w:cs="Arial"/>
        </w:rPr>
        <w:t xml:space="preserve">formie aneksu, jeżeli potrzeba wprowadzenia zmiany wynika ze zmiany obowiązujących przepisów prawa lub Wytycznych. </w:t>
      </w:r>
    </w:p>
    <w:p w14:paraId="1B81205E" w14:textId="635F8926" w:rsidR="00893279" w:rsidRPr="00F467D9" w:rsidRDefault="002677DE">
      <w:pPr>
        <w:numPr>
          <w:ilvl w:val="0"/>
          <w:numId w:val="8"/>
        </w:numPr>
        <w:spacing w:before="60" w:after="60"/>
        <w:ind w:left="426" w:hanging="426"/>
        <w:jc w:val="both"/>
        <w:rPr>
          <w:rFonts w:ascii="Arial" w:hAnsi="Arial" w:cs="Arial"/>
        </w:rPr>
      </w:pPr>
      <w:r w:rsidRPr="00F467D9">
        <w:rPr>
          <w:rFonts w:ascii="Arial" w:hAnsi="Arial" w:cs="Arial"/>
        </w:rPr>
        <w:t>W przypadk</w:t>
      </w:r>
      <w:r w:rsidR="00F941DF">
        <w:rPr>
          <w:rFonts w:ascii="Arial" w:hAnsi="Arial" w:cs="Arial"/>
        </w:rPr>
        <w:t xml:space="preserve">u, gdy postępowanie w zakresie wyboru projektów do dofinansowania, w ramach którego nastąpił wybór Projektu do dofinansowania, zostało unieważnione,  </w:t>
      </w:r>
      <w:r w:rsidRPr="00F467D9">
        <w:rPr>
          <w:rFonts w:ascii="Arial" w:hAnsi="Arial" w:cs="Arial"/>
        </w:rPr>
        <w:t xml:space="preserve">Instytucja Zarządzająca, może </w:t>
      </w:r>
      <w:r w:rsidR="00F941DF">
        <w:rPr>
          <w:rFonts w:ascii="Arial" w:hAnsi="Arial" w:cs="Arial"/>
        </w:rPr>
        <w:t xml:space="preserve">jednostronnie </w:t>
      </w:r>
      <w:r w:rsidRPr="00F467D9">
        <w:rPr>
          <w:rFonts w:ascii="Arial" w:hAnsi="Arial" w:cs="Arial"/>
        </w:rPr>
        <w:t>rozwiązać Umowę</w:t>
      </w:r>
      <w:r w:rsidR="00F941DF">
        <w:rPr>
          <w:rFonts w:ascii="Arial" w:hAnsi="Arial" w:cs="Arial"/>
        </w:rPr>
        <w:t xml:space="preserve"> </w:t>
      </w:r>
      <w:r w:rsidRPr="00F467D9">
        <w:rPr>
          <w:rFonts w:ascii="Arial" w:hAnsi="Arial" w:cs="Arial"/>
        </w:rPr>
        <w:t xml:space="preserve"> ze skutkiem natychmiastowym, bez zachowania okresu wypowiedzenia.</w:t>
      </w:r>
    </w:p>
    <w:p w14:paraId="43C37A09" w14:textId="4CAC892D" w:rsidR="00893279" w:rsidRPr="00F467D9" w:rsidRDefault="002677DE">
      <w:pPr>
        <w:numPr>
          <w:ilvl w:val="0"/>
          <w:numId w:val="8"/>
        </w:numPr>
        <w:spacing w:before="60" w:after="60"/>
        <w:ind w:left="426" w:hanging="426"/>
        <w:jc w:val="both"/>
        <w:rPr>
          <w:rFonts w:ascii="Arial" w:hAnsi="Arial" w:cs="Arial"/>
        </w:rPr>
      </w:pPr>
      <w:r w:rsidRPr="000E5E84">
        <w:rPr>
          <w:rFonts w:ascii="Arial" w:hAnsi="Arial" w:cs="Arial"/>
        </w:rPr>
        <w:t>Wystąpienie okoliczności,</w:t>
      </w:r>
      <w:r w:rsidR="00F17972">
        <w:rPr>
          <w:rFonts w:ascii="Arial" w:hAnsi="Arial" w:cs="Arial"/>
        </w:rPr>
        <w:t xml:space="preserve"> </w:t>
      </w:r>
      <w:r w:rsidR="00C76222" w:rsidRPr="000E5E84">
        <w:rPr>
          <w:rFonts w:ascii="Arial" w:hAnsi="Arial" w:cs="Arial"/>
        </w:rPr>
        <w:t>o</w:t>
      </w:r>
      <w:r w:rsidR="00C76222">
        <w:rPr>
          <w:rFonts w:ascii="Arial" w:hAnsi="Arial" w:cs="Arial"/>
        </w:rPr>
        <w:t> </w:t>
      </w:r>
      <w:r w:rsidRPr="000E5E84">
        <w:rPr>
          <w:rFonts w:ascii="Arial" w:hAnsi="Arial" w:cs="Arial"/>
        </w:rPr>
        <w:t>których mowa</w:t>
      </w:r>
      <w:r w:rsidR="00F941DF">
        <w:rPr>
          <w:rFonts w:ascii="Arial" w:hAnsi="Arial" w:cs="Arial"/>
        </w:rPr>
        <w:t xml:space="preserve"> powyżej,</w:t>
      </w:r>
      <w:r w:rsidRPr="000E5E84">
        <w:rPr>
          <w:rFonts w:ascii="Arial" w:hAnsi="Arial" w:cs="Arial"/>
        </w:rPr>
        <w:t>, nie nakłada na IZ obowiązku rozwiązania Umowy. Oceny celowości rozwiązania Umowy dokonuje Instytucja Zarządzająca</w:t>
      </w:r>
      <w:r w:rsidR="00D43437">
        <w:rPr>
          <w:rFonts w:ascii="Arial" w:hAnsi="Arial" w:cs="Arial"/>
        </w:rPr>
        <w:t>.</w:t>
      </w:r>
      <w:r w:rsidRPr="000E5E84">
        <w:rPr>
          <w:rFonts w:ascii="Arial" w:hAnsi="Arial" w:cs="Arial"/>
        </w:rPr>
        <w:t xml:space="preserve"> </w:t>
      </w:r>
    </w:p>
    <w:p w14:paraId="3D2D747A" w14:textId="4C478264" w:rsidR="00893279" w:rsidRPr="00F467D9" w:rsidRDefault="002677DE">
      <w:pPr>
        <w:numPr>
          <w:ilvl w:val="0"/>
          <w:numId w:val="8"/>
        </w:numPr>
        <w:spacing w:before="60" w:after="60"/>
        <w:ind w:left="426" w:hanging="426"/>
        <w:jc w:val="both"/>
        <w:rPr>
          <w:rFonts w:ascii="Arial" w:hAnsi="Arial" w:cs="Arial"/>
        </w:rPr>
      </w:pPr>
      <w:r w:rsidRPr="00F467D9">
        <w:rPr>
          <w:rFonts w:ascii="Arial" w:hAnsi="Arial" w:cs="Arial"/>
        </w:rPr>
        <w:t>Z zastrzeżeniem ust. 5,</w:t>
      </w:r>
      <w:r w:rsidR="00F17972">
        <w:rPr>
          <w:rFonts w:ascii="Arial" w:hAnsi="Arial" w:cs="Arial"/>
        </w:rPr>
        <w:t xml:space="preserve"> </w:t>
      </w:r>
      <w:r w:rsidR="00C76222" w:rsidRPr="00F467D9">
        <w:rPr>
          <w:rFonts w:ascii="Arial" w:hAnsi="Arial" w:cs="Arial"/>
        </w:rPr>
        <w:t>w</w:t>
      </w:r>
      <w:r w:rsidR="00C76222">
        <w:rPr>
          <w:rFonts w:ascii="Arial" w:hAnsi="Arial" w:cs="Arial"/>
        </w:rPr>
        <w:t> </w:t>
      </w:r>
      <w:r w:rsidRPr="00F467D9">
        <w:rPr>
          <w:rFonts w:ascii="Arial" w:hAnsi="Arial" w:cs="Arial"/>
        </w:rPr>
        <w:t xml:space="preserve">przypadku ustania Umowy, bez względu na przyczynę </w:t>
      </w:r>
      <w:r w:rsidRPr="00F467D9">
        <w:rPr>
          <w:rFonts w:ascii="Arial" w:hAnsi="Arial" w:cs="Arial"/>
        </w:rPr>
        <w:br/>
        <w:t>(w szczególności</w:t>
      </w:r>
      <w:r w:rsidR="00F17972">
        <w:rPr>
          <w:rFonts w:ascii="Arial" w:hAnsi="Arial" w:cs="Arial"/>
        </w:rPr>
        <w:t xml:space="preserve"> </w:t>
      </w:r>
      <w:r w:rsidR="00C76222" w:rsidRPr="00F467D9">
        <w:rPr>
          <w:rFonts w:ascii="Arial" w:hAnsi="Arial" w:cs="Arial"/>
        </w:rPr>
        <w:t>w</w:t>
      </w:r>
      <w:r w:rsidR="00C76222">
        <w:rPr>
          <w:rFonts w:ascii="Arial" w:hAnsi="Arial" w:cs="Arial"/>
        </w:rPr>
        <w:t> </w:t>
      </w:r>
      <w:r w:rsidRPr="00F467D9">
        <w:rPr>
          <w:rFonts w:ascii="Arial" w:hAnsi="Arial" w:cs="Arial"/>
        </w:rPr>
        <w:t>razie rozwiązania Umowy</w:t>
      </w:r>
      <w:r w:rsidR="00F17972">
        <w:rPr>
          <w:rFonts w:ascii="Arial" w:hAnsi="Arial" w:cs="Arial"/>
        </w:rPr>
        <w:t xml:space="preserve"> </w:t>
      </w:r>
      <w:r w:rsidR="00C76222" w:rsidRPr="00F467D9">
        <w:rPr>
          <w:rFonts w:ascii="Arial" w:hAnsi="Arial" w:cs="Arial"/>
        </w:rPr>
        <w:t>z</w:t>
      </w:r>
      <w:r w:rsidR="00C76222">
        <w:rPr>
          <w:rFonts w:ascii="Arial" w:hAnsi="Arial" w:cs="Arial"/>
        </w:rPr>
        <w:t> </w:t>
      </w:r>
      <w:r w:rsidRPr="00F467D9">
        <w:rPr>
          <w:rFonts w:ascii="Arial" w:hAnsi="Arial" w:cs="Arial"/>
        </w:rPr>
        <w:t>przyczyn wskazanych</w:t>
      </w:r>
      <w:r w:rsidR="00F17972">
        <w:rPr>
          <w:rFonts w:ascii="Arial" w:hAnsi="Arial" w:cs="Arial"/>
        </w:rPr>
        <w:t xml:space="preserve"> </w:t>
      </w:r>
      <w:r w:rsidR="00C76222" w:rsidRPr="00F467D9">
        <w:rPr>
          <w:rFonts w:ascii="Arial" w:hAnsi="Arial" w:cs="Arial"/>
        </w:rPr>
        <w:t>w</w:t>
      </w:r>
      <w:r w:rsidR="00C76222">
        <w:rPr>
          <w:rFonts w:ascii="Arial" w:hAnsi="Arial" w:cs="Arial"/>
        </w:rPr>
        <w:t> </w:t>
      </w:r>
      <w:r w:rsidRPr="00F467D9">
        <w:rPr>
          <w:rFonts w:ascii="Arial" w:hAnsi="Arial" w:cs="Arial"/>
        </w:rPr>
        <w:t xml:space="preserve">Umowie), Beneficjent jest zobowiązany do zwrotu całości otrzymanego dofinansowania wraz </w:t>
      </w:r>
      <w:r w:rsidRPr="00F467D9">
        <w:rPr>
          <w:rFonts w:ascii="Arial" w:hAnsi="Arial" w:cs="Arial"/>
        </w:rPr>
        <w:br/>
        <w:t>z odsetkami określonymi jak dla zaległości podatkowych, naliczanymi od dnia przekazania dofinansowania do dnia zwrotu,</w:t>
      </w:r>
      <w:r w:rsidR="00F17972">
        <w:rPr>
          <w:rFonts w:ascii="Arial" w:hAnsi="Arial" w:cs="Arial"/>
        </w:rPr>
        <w:t xml:space="preserve"> </w:t>
      </w:r>
      <w:r w:rsidR="00C76222" w:rsidRPr="00F467D9">
        <w:rPr>
          <w:rFonts w:ascii="Arial" w:hAnsi="Arial" w:cs="Arial"/>
        </w:rPr>
        <w:t>w</w:t>
      </w:r>
      <w:r w:rsidR="00C76222">
        <w:rPr>
          <w:rFonts w:ascii="Arial" w:hAnsi="Arial" w:cs="Arial"/>
        </w:rPr>
        <w:t> </w:t>
      </w:r>
      <w:r w:rsidRPr="00F467D9">
        <w:rPr>
          <w:rFonts w:ascii="Arial" w:hAnsi="Arial" w:cs="Arial"/>
        </w:rPr>
        <w:t xml:space="preserve">terminie wyznaczonym przez Instytucję Zarządzającą, na rachunek przez nią wskazany. </w:t>
      </w:r>
    </w:p>
    <w:p w14:paraId="13DA318F" w14:textId="11E8BCEF" w:rsidR="00893279" w:rsidRPr="00F467D9" w:rsidRDefault="002677DE">
      <w:pPr>
        <w:numPr>
          <w:ilvl w:val="0"/>
          <w:numId w:val="4"/>
        </w:numPr>
        <w:spacing w:before="60" w:after="60"/>
        <w:ind w:left="426" w:hanging="426"/>
        <w:jc w:val="both"/>
        <w:rPr>
          <w:rFonts w:ascii="Arial" w:hAnsi="Arial" w:cs="Arial"/>
        </w:rPr>
      </w:pPr>
      <w:r w:rsidRPr="00F467D9">
        <w:rPr>
          <w:rFonts w:ascii="Arial" w:hAnsi="Arial" w:cs="Arial"/>
        </w:rPr>
        <w:t xml:space="preserve">Niniejsza Umowa może zostać </w:t>
      </w:r>
      <w:r w:rsidR="00F941DF">
        <w:rPr>
          <w:rFonts w:ascii="Arial" w:hAnsi="Arial" w:cs="Arial"/>
        </w:rPr>
        <w:t xml:space="preserve">jednostronnie </w:t>
      </w:r>
      <w:r w:rsidRPr="00F467D9">
        <w:rPr>
          <w:rFonts w:ascii="Arial" w:hAnsi="Arial" w:cs="Arial"/>
        </w:rPr>
        <w:t xml:space="preserve">rozwiązana ze skutkiem natychmiastowym, </w:t>
      </w:r>
      <w:r w:rsidR="00F941DF">
        <w:rPr>
          <w:rFonts w:ascii="Arial" w:hAnsi="Arial" w:cs="Arial"/>
        </w:rPr>
        <w:t xml:space="preserve">bez zachowania okresu wypowiedzenia, </w:t>
      </w:r>
      <w:r w:rsidRPr="00F467D9">
        <w:rPr>
          <w:rFonts w:ascii="Arial" w:hAnsi="Arial" w:cs="Arial"/>
        </w:rPr>
        <w:t>na podstawie pisemnego oświadczenia Instytucji Zarządzającej, złożonego</w:t>
      </w:r>
      <w:r w:rsidR="00F17972">
        <w:rPr>
          <w:rFonts w:ascii="Arial" w:hAnsi="Arial" w:cs="Arial"/>
        </w:rPr>
        <w:t xml:space="preserve"> </w:t>
      </w:r>
      <w:r w:rsidR="00C76222" w:rsidRPr="00F467D9">
        <w:rPr>
          <w:rFonts w:ascii="Arial" w:hAnsi="Arial" w:cs="Arial"/>
        </w:rPr>
        <w:t>w</w:t>
      </w:r>
      <w:r w:rsidR="00C76222">
        <w:rPr>
          <w:rFonts w:ascii="Arial" w:hAnsi="Arial" w:cs="Arial"/>
        </w:rPr>
        <w:t> </w:t>
      </w:r>
      <w:r w:rsidRPr="00F467D9">
        <w:rPr>
          <w:rFonts w:ascii="Arial" w:hAnsi="Arial" w:cs="Arial"/>
        </w:rPr>
        <w:t>następstwie wystąpienia okoliczności mających charakter siły wyższej, które uniemożliwiają dalsze wykonywanie którejkolwiek ze Stron obowiązków zawartych</w:t>
      </w:r>
      <w:r w:rsidR="00F17972">
        <w:rPr>
          <w:rFonts w:ascii="Arial" w:hAnsi="Arial" w:cs="Arial"/>
        </w:rPr>
        <w:t xml:space="preserve"> </w:t>
      </w:r>
      <w:r w:rsidR="00C76222" w:rsidRPr="00F467D9">
        <w:rPr>
          <w:rFonts w:ascii="Arial" w:hAnsi="Arial" w:cs="Arial"/>
        </w:rPr>
        <w:t>w</w:t>
      </w:r>
      <w:r w:rsidR="00C76222">
        <w:rPr>
          <w:rFonts w:ascii="Arial" w:hAnsi="Arial" w:cs="Arial"/>
        </w:rPr>
        <w:t> </w:t>
      </w:r>
      <w:r w:rsidRPr="00F467D9">
        <w:rPr>
          <w:rFonts w:ascii="Arial" w:hAnsi="Arial" w:cs="Arial"/>
        </w:rPr>
        <w:t>Umowie.</w:t>
      </w:r>
      <w:r w:rsidR="00F17972">
        <w:rPr>
          <w:rFonts w:ascii="Arial" w:hAnsi="Arial" w:cs="Arial"/>
        </w:rPr>
        <w:t xml:space="preserve"> </w:t>
      </w:r>
      <w:r w:rsidR="00C76222" w:rsidRPr="00F467D9">
        <w:rPr>
          <w:rFonts w:ascii="Arial" w:hAnsi="Arial" w:cs="Arial"/>
        </w:rPr>
        <w:t>W</w:t>
      </w:r>
      <w:r w:rsidR="00C76222">
        <w:rPr>
          <w:rFonts w:ascii="Arial" w:hAnsi="Arial" w:cs="Arial"/>
        </w:rPr>
        <w:t> </w:t>
      </w:r>
      <w:r w:rsidRPr="00F467D9">
        <w:rPr>
          <w:rFonts w:ascii="Arial" w:hAnsi="Arial" w:cs="Arial"/>
        </w:rPr>
        <w:t>przypadku rozwiązania Umowy na zasadach opisanych</w:t>
      </w:r>
      <w:r w:rsidR="00F17972">
        <w:rPr>
          <w:rFonts w:ascii="Arial" w:hAnsi="Arial" w:cs="Arial"/>
        </w:rPr>
        <w:t xml:space="preserve"> </w:t>
      </w:r>
      <w:r w:rsidR="00C76222" w:rsidRPr="00F467D9">
        <w:rPr>
          <w:rFonts w:ascii="Arial" w:hAnsi="Arial" w:cs="Arial"/>
        </w:rPr>
        <w:t>w</w:t>
      </w:r>
      <w:r w:rsidR="00C76222">
        <w:rPr>
          <w:rFonts w:ascii="Arial" w:hAnsi="Arial" w:cs="Arial"/>
        </w:rPr>
        <w:t> </w:t>
      </w:r>
      <w:r w:rsidRPr="00F467D9">
        <w:rPr>
          <w:rFonts w:ascii="Arial" w:hAnsi="Arial" w:cs="Arial"/>
        </w:rPr>
        <w:t xml:space="preserve">zdaniu pierwszym Beneficjent ma prawo do dofinansowania wyłącznie tej części wydatków, która odpowiada prawidłowo zrealizowanej części Projektu. </w:t>
      </w:r>
    </w:p>
    <w:p w14:paraId="34ABE822" w14:textId="473A1290" w:rsidR="00893279" w:rsidRPr="00F467D9" w:rsidRDefault="002677DE">
      <w:pPr>
        <w:numPr>
          <w:ilvl w:val="0"/>
          <w:numId w:val="4"/>
        </w:numPr>
        <w:spacing w:before="60" w:after="60"/>
        <w:ind w:left="425" w:hanging="425"/>
        <w:jc w:val="both"/>
        <w:rPr>
          <w:rFonts w:ascii="Arial" w:hAnsi="Arial" w:cs="Arial"/>
        </w:rPr>
      </w:pPr>
      <w:r w:rsidRPr="00F467D9">
        <w:rPr>
          <w:rFonts w:ascii="Arial" w:hAnsi="Arial" w:cs="Arial"/>
        </w:rPr>
        <w:t>Umowa może ulec rozwiązaniu na podstawie porozumienia</w:t>
      </w:r>
      <w:r w:rsidR="00F17972">
        <w:rPr>
          <w:rFonts w:ascii="Arial" w:hAnsi="Arial" w:cs="Arial"/>
        </w:rPr>
        <w:t xml:space="preserve"> </w:t>
      </w:r>
      <w:r w:rsidR="00C76222" w:rsidRPr="00F467D9">
        <w:rPr>
          <w:rFonts w:ascii="Arial" w:hAnsi="Arial" w:cs="Arial"/>
        </w:rPr>
        <w:t>o</w:t>
      </w:r>
      <w:r w:rsidR="00C76222">
        <w:rPr>
          <w:rFonts w:ascii="Arial" w:hAnsi="Arial" w:cs="Arial"/>
        </w:rPr>
        <w:t> </w:t>
      </w:r>
      <w:r w:rsidRPr="00F467D9">
        <w:rPr>
          <w:rFonts w:ascii="Arial" w:hAnsi="Arial" w:cs="Arial"/>
        </w:rPr>
        <w:t>jej rozwiązaniu, zawartego na pisemny wniosek Beneficjenta.</w:t>
      </w:r>
      <w:r w:rsidR="00F17972">
        <w:rPr>
          <w:rFonts w:ascii="Arial" w:hAnsi="Arial" w:cs="Arial"/>
        </w:rPr>
        <w:t xml:space="preserve"> </w:t>
      </w:r>
      <w:r w:rsidRPr="00F467D9">
        <w:rPr>
          <w:rFonts w:ascii="Arial" w:hAnsi="Arial" w:cs="Arial"/>
        </w:rPr>
        <w:t>Po złożeniu przez Beneficjenta przedmiotowego wniosku IZ wskazuje Beneficjentowi rachunek bankowy, na który Beneficjent ma obowiązek dokonać zwrotu otrzymanego dofinansowania, wraz</w:t>
      </w:r>
      <w:r w:rsidR="00F17972">
        <w:rPr>
          <w:rFonts w:ascii="Arial" w:hAnsi="Arial" w:cs="Arial"/>
        </w:rPr>
        <w:t xml:space="preserve"> </w:t>
      </w:r>
      <w:r w:rsidR="00C76222" w:rsidRPr="00F467D9">
        <w:rPr>
          <w:rFonts w:ascii="Arial" w:hAnsi="Arial" w:cs="Arial"/>
        </w:rPr>
        <w:t>z</w:t>
      </w:r>
      <w:r w:rsidR="00C76222">
        <w:rPr>
          <w:rFonts w:ascii="Arial" w:hAnsi="Arial" w:cs="Arial"/>
        </w:rPr>
        <w:t> </w:t>
      </w:r>
      <w:r w:rsidRPr="00F467D9">
        <w:rPr>
          <w:rFonts w:ascii="Arial" w:hAnsi="Arial" w:cs="Arial"/>
        </w:rPr>
        <w:t>odsetkami określonymi jak dla zaległości podatkowych, naliczanymi od dnia przekazania środków do</w:t>
      </w:r>
      <w:r w:rsidR="00F17972">
        <w:rPr>
          <w:rFonts w:ascii="Arial" w:hAnsi="Arial" w:cs="Arial"/>
        </w:rPr>
        <w:t xml:space="preserve"> </w:t>
      </w:r>
      <w:r w:rsidRPr="00F467D9">
        <w:rPr>
          <w:rFonts w:ascii="Arial" w:hAnsi="Arial" w:cs="Arial"/>
        </w:rPr>
        <w:t>dnia zwrotu. Warunkiem zawarcia porozumienia</w:t>
      </w:r>
      <w:r w:rsidR="00F17972">
        <w:rPr>
          <w:rFonts w:ascii="Arial" w:hAnsi="Arial" w:cs="Arial"/>
        </w:rPr>
        <w:t xml:space="preserve"> </w:t>
      </w:r>
      <w:r w:rsidR="00C76222" w:rsidRPr="00F467D9">
        <w:rPr>
          <w:rFonts w:ascii="Arial" w:hAnsi="Arial" w:cs="Arial"/>
        </w:rPr>
        <w:t>o</w:t>
      </w:r>
      <w:r w:rsidR="00C76222">
        <w:rPr>
          <w:rFonts w:ascii="Arial" w:hAnsi="Arial" w:cs="Arial"/>
        </w:rPr>
        <w:t> </w:t>
      </w:r>
      <w:r w:rsidRPr="00F467D9">
        <w:rPr>
          <w:rFonts w:ascii="Arial" w:hAnsi="Arial" w:cs="Arial"/>
        </w:rPr>
        <w:t>rozwiązaniu Umowy jest uprzedni zwrot przez Beneficjenta całości otrzymanego dofinansowania, wraz</w:t>
      </w:r>
      <w:r w:rsidR="00F17972">
        <w:rPr>
          <w:rFonts w:ascii="Arial" w:hAnsi="Arial" w:cs="Arial"/>
        </w:rPr>
        <w:t xml:space="preserve"> </w:t>
      </w:r>
      <w:r w:rsidR="00C76222" w:rsidRPr="00F467D9">
        <w:rPr>
          <w:rFonts w:ascii="Arial" w:hAnsi="Arial" w:cs="Arial"/>
        </w:rPr>
        <w:t>z</w:t>
      </w:r>
      <w:r w:rsidR="00C76222">
        <w:rPr>
          <w:rFonts w:ascii="Arial" w:hAnsi="Arial" w:cs="Arial"/>
        </w:rPr>
        <w:t> </w:t>
      </w:r>
      <w:r w:rsidRPr="00F467D9">
        <w:rPr>
          <w:rFonts w:ascii="Arial" w:hAnsi="Arial" w:cs="Arial"/>
        </w:rPr>
        <w:t>odsetkami,</w:t>
      </w:r>
      <w:r w:rsidR="00F17972">
        <w:rPr>
          <w:rFonts w:ascii="Arial" w:hAnsi="Arial" w:cs="Arial"/>
        </w:rPr>
        <w:t xml:space="preserve"> </w:t>
      </w:r>
      <w:r w:rsidR="00C76222" w:rsidRPr="00F467D9">
        <w:rPr>
          <w:rFonts w:ascii="Arial" w:hAnsi="Arial" w:cs="Arial"/>
        </w:rPr>
        <w:t>o</w:t>
      </w:r>
      <w:r w:rsidR="00C76222">
        <w:rPr>
          <w:rFonts w:ascii="Arial" w:hAnsi="Arial" w:cs="Arial"/>
        </w:rPr>
        <w:t> </w:t>
      </w:r>
      <w:r w:rsidRPr="00F467D9">
        <w:rPr>
          <w:rFonts w:ascii="Arial" w:hAnsi="Arial" w:cs="Arial"/>
        </w:rPr>
        <w:t>którym mowa</w:t>
      </w:r>
      <w:r w:rsidR="00EE3A5A" w:rsidRPr="00F467D9">
        <w:rPr>
          <w:rFonts w:ascii="Arial" w:hAnsi="Arial" w:cs="Arial"/>
        </w:rPr>
        <w:br/>
      </w:r>
      <w:r w:rsidRPr="00F467D9">
        <w:rPr>
          <w:rFonts w:ascii="Arial" w:hAnsi="Arial" w:cs="Arial"/>
        </w:rPr>
        <w:t xml:space="preserve">w zdaniu poprzedzającym. </w:t>
      </w:r>
    </w:p>
    <w:p w14:paraId="41F52822" w14:textId="24565802" w:rsidR="00893279" w:rsidRPr="00F467D9" w:rsidRDefault="002677DE">
      <w:pPr>
        <w:numPr>
          <w:ilvl w:val="0"/>
          <w:numId w:val="4"/>
        </w:numPr>
        <w:spacing w:before="60" w:after="60"/>
        <w:ind w:left="425" w:hanging="425"/>
        <w:jc w:val="both"/>
        <w:rPr>
          <w:rFonts w:ascii="Arial" w:hAnsi="Arial" w:cs="Arial"/>
        </w:rPr>
      </w:pPr>
      <w:r w:rsidRPr="00F467D9">
        <w:rPr>
          <w:rFonts w:ascii="Arial" w:hAnsi="Arial" w:cs="Arial"/>
        </w:rPr>
        <w:lastRenderedPageBreak/>
        <w:t>Niezależnie od przyczyny</w:t>
      </w:r>
      <w:r w:rsidR="00635F64">
        <w:rPr>
          <w:rFonts w:ascii="Arial" w:hAnsi="Arial" w:cs="Arial"/>
        </w:rPr>
        <w:t xml:space="preserve"> ustania</w:t>
      </w:r>
      <w:r w:rsidRPr="00F467D9">
        <w:rPr>
          <w:rFonts w:ascii="Arial" w:hAnsi="Arial" w:cs="Arial"/>
        </w:rPr>
        <w:t xml:space="preserve"> Umowy Beneficjent zobowiązany jest</w:t>
      </w:r>
      <w:r w:rsidR="00871DF2">
        <w:rPr>
          <w:rFonts w:ascii="Arial" w:hAnsi="Arial" w:cs="Arial"/>
        </w:rPr>
        <w:t xml:space="preserve"> </w:t>
      </w:r>
      <w:r w:rsidRPr="00F467D9">
        <w:rPr>
          <w:rFonts w:ascii="Arial" w:hAnsi="Arial" w:cs="Arial"/>
        </w:rPr>
        <w:t>do archiwizowania dokumentacji związanej</w:t>
      </w:r>
      <w:r w:rsidR="00F17972">
        <w:rPr>
          <w:rFonts w:ascii="Arial" w:hAnsi="Arial" w:cs="Arial"/>
        </w:rPr>
        <w:t xml:space="preserve"> </w:t>
      </w:r>
      <w:r w:rsidR="00C76222" w:rsidRPr="00F467D9">
        <w:rPr>
          <w:rFonts w:ascii="Arial" w:hAnsi="Arial" w:cs="Arial"/>
        </w:rPr>
        <w:t>z</w:t>
      </w:r>
      <w:r w:rsidR="00C76222">
        <w:rPr>
          <w:rFonts w:ascii="Arial" w:hAnsi="Arial" w:cs="Arial"/>
        </w:rPr>
        <w:t> </w:t>
      </w:r>
      <w:r w:rsidRPr="00F467D9">
        <w:rPr>
          <w:rFonts w:ascii="Arial" w:hAnsi="Arial" w:cs="Arial"/>
        </w:rPr>
        <w:t xml:space="preserve">realizacją Projektu, </w:t>
      </w:r>
      <w:r w:rsidRPr="007234C7">
        <w:rPr>
          <w:rFonts w:ascii="Arial" w:hAnsi="Arial" w:cs="Arial"/>
          <w:shd w:val="clear" w:color="auto" w:fill="FFFFFF" w:themeFill="background1"/>
        </w:rPr>
        <w:t>zgodnie</w:t>
      </w:r>
      <w:r w:rsidR="00F17972">
        <w:rPr>
          <w:rFonts w:ascii="Arial" w:hAnsi="Arial" w:cs="Arial"/>
          <w:shd w:val="clear" w:color="auto" w:fill="FFFFFF" w:themeFill="background1"/>
        </w:rPr>
        <w:t xml:space="preserve"> </w:t>
      </w:r>
      <w:r w:rsidR="00C76222" w:rsidRPr="007234C7">
        <w:rPr>
          <w:rFonts w:ascii="Arial" w:hAnsi="Arial" w:cs="Arial"/>
          <w:shd w:val="clear" w:color="auto" w:fill="FFFFFF" w:themeFill="background1"/>
        </w:rPr>
        <w:t>z</w:t>
      </w:r>
      <w:r w:rsidR="00C76222">
        <w:rPr>
          <w:rFonts w:ascii="Arial" w:hAnsi="Arial" w:cs="Arial"/>
          <w:shd w:val="clear" w:color="auto" w:fill="FFFFFF" w:themeFill="background1"/>
        </w:rPr>
        <w:t> </w:t>
      </w:r>
      <w:r w:rsidRPr="007234C7">
        <w:rPr>
          <w:rFonts w:ascii="Arial" w:hAnsi="Arial" w:cs="Arial"/>
          <w:shd w:val="clear" w:color="auto" w:fill="FFFFFF" w:themeFill="background1"/>
        </w:rPr>
        <w:t>przepisami</w:t>
      </w:r>
      <w:r w:rsidR="000370C3">
        <w:rPr>
          <w:rFonts w:ascii="Arial" w:hAnsi="Arial" w:cs="Arial"/>
          <w:shd w:val="clear" w:color="auto" w:fill="FFFFFF" w:themeFill="background1"/>
        </w:rPr>
        <w:br/>
      </w:r>
      <w:r w:rsidRPr="007234C7">
        <w:rPr>
          <w:rFonts w:ascii="Arial" w:hAnsi="Arial" w:cs="Arial"/>
          <w:shd w:val="clear" w:color="auto" w:fill="FFFFFF" w:themeFill="background1"/>
        </w:rPr>
        <w:t>§ 16.</w:t>
      </w:r>
    </w:p>
    <w:p w14:paraId="75117AA3" w14:textId="4E47FF24" w:rsidR="00893279" w:rsidRPr="00F467D9" w:rsidRDefault="002677DE">
      <w:pPr>
        <w:numPr>
          <w:ilvl w:val="0"/>
          <w:numId w:val="4"/>
        </w:numPr>
        <w:spacing w:before="60" w:after="60"/>
        <w:ind w:left="425" w:hanging="425"/>
        <w:jc w:val="both"/>
        <w:rPr>
          <w:rFonts w:ascii="Arial" w:hAnsi="Arial" w:cs="Arial"/>
        </w:rPr>
      </w:pPr>
      <w:r w:rsidRPr="00F467D9">
        <w:rPr>
          <w:rFonts w:ascii="Arial" w:hAnsi="Arial" w:cs="Arial"/>
        </w:rPr>
        <w:t xml:space="preserve">W razie </w:t>
      </w:r>
      <w:r w:rsidR="00EB43FC" w:rsidRPr="00F467D9">
        <w:rPr>
          <w:rFonts w:ascii="Arial" w:hAnsi="Arial" w:cs="Arial"/>
        </w:rPr>
        <w:t>ustania</w:t>
      </w:r>
      <w:r w:rsidRPr="00F467D9">
        <w:rPr>
          <w:rFonts w:ascii="Arial" w:hAnsi="Arial" w:cs="Arial"/>
        </w:rPr>
        <w:t xml:space="preserve"> Umowy, bez względu na przyczynę (w szczególności</w:t>
      </w:r>
      <w:r w:rsidR="00F17972">
        <w:rPr>
          <w:rFonts w:ascii="Arial" w:hAnsi="Arial" w:cs="Arial"/>
        </w:rPr>
        <w:t xml:space="preserve"> </w:t>
      </w:r>
      <w:r w:rsidR="00C76222" w:rsidRPr="00F467D9">
        <w:rPr>
          <w:rFonts w:ascii="Arial" w:hAnsi="Arial" w:cs="Arial"/>
        </w:rPr>
        <w:t>w</w:t>
      </w:r>
      <w:r w:rsidR="00C76222">
        <w:rPr>
          <w:rFonts w:ascii="Arial" w:hAnsi="Arial" w:cs="Arial"/>
        </w:rPr>
        <w:t> </w:t>
      </w:r>
      <w:r w:rsidRPr="00F467D9">
        <w:rPr>
          <w:rFonts w:ascii="Arial" w:hAnsi="Arial" w:cs="Arial"/>
        </w:rPr>
        <w:t>razie</w:t>
      </w:r>
      <w:r w:rsidR="00F17972">
        <w:rPr>
          <w:rFonts w:ascii="Arial" w:hAnsi="Arial" w:cs="Arial"/>
        </w:rPr>
        <w:t xml:space="preserve"> </w:t>
      </w:r>
      <w:r w:rsidRPr="00F467D9">
        <w:rPr>
          <w:rFonts w:ascii="Arial" w:hAnsi="Arial" w:cs="Arial"/>
        </w:rPr>
        <w:t>rozwiązania Umowy</w:t>
      </w:r>
      <w:r w:rsidR="00F17972">
        <w:rPr>
          <w:rFonts w:ascii="Arial" w:hAnsi="Arial" w:cs="Arial"/>
        </w:rPr>
        <w:t xml:space="preserve"> </w:t>
      </w:r>
      <w:r w:rsidR="00C76222" w:rsidRPr="00F467D9">
        <w:rPr>
          <w:rFonts w:ascii="Arial" w:hAnsi="Arial" w:cs="Arial"/>
        </w:rPr>
        <w:t>z</w:t>
      </w:r>
      <w:r w:rsidR="00C76222">
        <w:rPr>
          <w:rFonts w:ascii="Arial" w:hAnsi="Arial" w:cs="Arial"/>
        </w:rPr>
        <w:t> </w:t>
      </w:r>
      <w:r w:rsidRPr="00F467D9">
        <w:rPr>
          <w:rFonts w:ascii="Arial" w:hAnsi="Arial" w:cs="Arial"/>
        </w:rPr>
        <w:t>przyczyn wskazanych</w:t>
      </w:r>
      <w:r w:rsidR="00F17972">
        <w:rPr>
          <w:rFonts w:ascii="Arial" w:hAnsi="Arial" w:cs="Arial"/>
        </w:rPr>
        <w:t xml:space="preserve"> </w:t>
      </w:r>
      <w:r w:rsidR="00C76222" w:rsidRPr="00F467D9">
        <w:rPr>
          <w:rFonts w:ascii="Arial" w:hAnsi="Arial" w:cs="Arial"/>
        </w:rPr>
        <w:t>w</w:t>
      </w:r>
      <w:r w:rsidR="00C76222">
        <w:rPr>
          <w:rFonts w:ascii="Arial" w:hAnsi="Arial" w:cs="Arial"/>
        </w:rPr>
        <w:t> </w:t>
      </w:r>
      <w:r w:rsidRPr="00F467D9">
        <w:rPr>
          <w:rFonts w:ascii="Arial" w:hAnsi="Arial" w:cs="Arial"/>
        </w:rPr>
        <w:t>Umowie),</w:t>
      </w:r>
      <w:r w:rsidR="00F17972">
        <w:rPr>
          <w:rFonts w:ascii="Arial" w:hAnsi="Arial" w:cs="Arial"/>
        </w:rPr>
        <w:t xml:space="preserve"> </w:t>
      </w:r>
      <w:r w:rsidRPr="00F467D9">
        <w:rPr>
          <w:rFonts w:ascii="Arial" w:hAnsi="Arial" w:cs="Arial"/>
        </w:rPr>
        <w:t>Beneficjentowi nie przysługują</w:t>
      </w:r>
      <w:r w:rsidR="00F17972">
        <w:rPr>
          <w:rFonts w:ascii="Arial" w:hAnsi="Arial" w:cs="Arial"/>
        </w:rPr>
        <w:t xml:space="preserve"> </w:t>
      </w:r>
      <w:r w:rsidR="00C76222" w:rsidRPr="00F467D9">
        <w:rPr>
          <w:rFonts w:ascii="Arial" w:hAnsi="Arial" w:cs="Arial"/>
        </w:rPr>
        <w:t>w</w:t>
      </w:r>
      <w:r w:rsidR="00C76222">
        <w:rPr>
          <w:rFonts w:ascii="Arial" w:hAnsi="Arial" w:cs="Arial"/>
        </w:rPr>
        <w:t> </w:t>
      </w:r>
      <w:r w:rsidRPr="00F467D9">
        <w:rPr>
          <w:rFonts w:ascii="Arial" w:hAnsi="Arial" w:cs="Arial"/>
        </w:rPr>
        <w:t>stosunku do Instytucji Zarządzającej jakiekolwiek roszczenia</w:t>
      </w:r>
      <w:r w:rsidR="00F17972">
        <w:rPr>
          <w:rFonts w:ascii="Arial" w:hAnsi="Arial" w:cs="Arial"/>
        </w:rPr>
        <w:t xml:space="preserve"> </w:t>
      </w:r>
      <w:r w:rsidR="00C76222" w:rsidRPr="00F467D9">
        <w:rPr>
          <w:rFonts w:ascii="Arial" w:hAnsi="Arial" w:cs="Arial"/>
        </w:rPr>
        <w:t>o</w:t>
      </w:r>
      <w:r w:rsidR="00C76222">
        <w:rPr>
          <w:rFonts w:ascii="Arial" w:hAnsi="Arial" w:cs="Arial"/>
        </w:rPr>
        <w:t> </w:t>
      </w:r>
      <w:r w:rsidRPr="00F467D9">
        <w:rPr>
          <w:rFonts w:ascii="Arial" w:hAnsi="Arial" w:cs="Arial"/>
        </w:rPr>
        <w:t>zapłatę,</w:t>
      </w:r>
      <w:r w:rsidR="00F17972">
        <w:rPr>
          <w:rFonts w:ascii="Arial" w:hAnsi="Arial" w:cs="Arial"/>
        </w:rPr>
        <w:t xml:space="preserve"> </w:t>
      </w:r>
      <w:r w:rsidR="00C76222" w:rsidRPr="00F467D9">
        <w:rPr>
          <w:rFonts w:ascii="Arial" w:hAnsi="Arial" w:cs="Arial"/>
        </w:rPr>
        <w:t>w</w:t>
      </w:r>
      <w:r w:rsidR="00C76222">
        <w:rPr>
          <w:rFonts w:ascii="Arial" w:hAnsi="Arial" w:cs="Arial"/>
        </w:rPr>
        <w:t> </w:t>
      </w:r>
      <w:r w:rsidRPr="00F467D9">
        <w:rPr>
          <w:rFonts w:ascii="Arial" w:hAnsi="Arial" w:cs="Arial"/>
        </w:rPr>
        <w:t>tym roszczenia odszkodowawcze.</w:t>
      </w:r>
    </w:p>
    <w:p w14:paraId="3A9ABAB3" w14:textId="5092BAE2" w:rsidR="00893279" w:rsidRPr="0003461E" w:rsidRDefault="002677DE">
      <w:pPr>
        <w:numPr>
          <w:ilvl w:val="0"/>
          <w:numId w:val="4"/>
        </w:numPr>
        <w:spacing w:before="60" w:after="60"/>
        <w:ind w:left="425" w:hanging="425"/>
        <w:jc w:val="both"/>
        <w:rPr>
          <w:rFonts w:ascii="Arial" w:hAnsi="Arial" w:cs="Arial"/>
        </w:rPr>
      </w:pPr>
      <w:r w:rsidRPr="00F467D9">
        <w:rPr>
          <w:rFonts w:ascii="Arial" w:hAnsi="Arial" w:cs="Arial"/>
        </w:rPr>
        <w:t>Rozwiązanie Umowy na zasadach opisanych</w:t>
      </w:r>
      <w:r w:rsidR="00F17972">
        <w:rPr>
          <w:rFonts w:ascii="Arial" w:hAnsi="Arial" w:cs="Arial"/>
        </w:rPr>
        <w:t xml:space="preserve"> </w:t>
      </w:r>
      <w:r w:rsidR="00C76222" w:rsidRPr="00F467D9">
        <w:rPr>
          <w:rFonts w:ascii="Arial" w:hAnsi="Arial" w:cs="Arial"/>
        </w:rPr>
        <w:t>w</w:t>
      </w:r>
      <w:r w:rsidR="00C76222">
        <w:rPr>
          <w:rFonts w:ascii="Arial" w:hAnsi="Arial" w:cs="Arial"/>
        </w:rPr>
        <w:t> </w:t>
      </w:r>
      <w:r w:rsidRPr="00F467D9">
        <w:rPr>
          <w:rFonts w:ascii="Arial" w:hAnsi="Arial" w:cs="Arial"/>
        </w:rPr>
        <w:t>niniejszym paragrafie może nastąpić od dnia jej zawarcia do dnia zakończenia realizacji przez Beneficjenta obowiązków,</w:t>
      </w:r>
      <w:r w:rsidR="00F17972">
        <w:rPr>
          <w:rFonts w:ascii="Arial" w:hAnsi="Arial" w:cs="Arial"/>
        </w:rPr>
        <w:t xml:space="preserve"> </w:t>
      </w:r>
      <w:r w:rsidR="00C76222" w:rsidRPr="007234C7">
        <w:rPr>
          <w:rFonts w:ascii="Arial" w:hAnsi="Arial" w:cs="Arial"/>
          <w:shd w:val="clear" w:color="auto" w:fill="FFFFFF" w:themeFill="background1"/>
        </w:rPr>
        <w:t>o</w:t>
      </w:r>
      <w:r w:rsidR="00C76222">
        <w:rPr>
          <w:rFonts w:ascii="Arial" w:hAnsi="Arial" w:cs="Arial"/>
        </w:rPr>
        <w:t> </w:t>
      </w:r>
      <w:r w:rsidRPr="007234C7">
        <w:rPr>
          <w:rFonts w:ascii="Arial" w:hAnsi="Arial" w:cs="Arial"/>
          <w:shd w:val="clear" w:color="auto" w:fill="FFFFFF" w:themeFill="background1"/>
        </w:rPr>
        <w:t>których mowa</w:t>
      </w:r>
      <w:r w:rsidR="00F17972">
        <w:rPr>
          <w:rFonts w:ascii="Arial" w:hAnsi="Arial" w:cs="Arial"/>
          <w:shd w:val="clear" w:color="auto" w:fill="FFFFFF" w:themeFill="background1"/>
        </w:rPr>
        <w:t xml:space="preserve"> </w:t>
      </w:r>
      <w:r w:rsidR="00C76222" w:rsidRPr="007234C7">
        <w:rPr>
          <w:rFonts w:ascii="Arial" w:hAnsi="Arial" w:cs="Arial"/>
          <w:shd w:val="clear" w:color="auto" w:fill="FFFFFF" w:themeFill="background1"/>
        </w:rPr>
        <w:t>w</w:t>
      </w:r>
      <w:r w:rsidR="00C76222">
        <w:rPr>
          <w:rFonts w:ascii="Arial" w:hAnsi="Arial" w:cs="Arial"/>
          <w:shd w:val="clear" w:color="auto" w:fill="FFFFFF" w:themeFill="background1"/>
        </w:rPr>
        <w:t> </w:t>
      </w:r>
      <w:r w:rsidRPr="007234C7">
        <w:rPr>
          <w:rFonts w:ascii="Arial" w:hAnsi="Arial" w:cs="Arial"/>
          <w:shd w:val="clear" w:color="auto" w:fill="FFFFFF" w:themeFill="background1"/>
        </w:rPr>
        <w:t>§ 14 ust. 2</w:t>
      </w:r>
      <w:r w:rsidR="00871DF2">
        <w:rPr>
          <w:rFonts w:ascii="Arial" w:hAnsi="Arial" w:cs="Arial"/>
          <w:shd w:val="clear" w:color="auto" w:fill="FFFFFF" w:themeFill="background1"/>
        </w:rPr>
        <w:t xml:space="preserve"> </w:t>
      </w:r>
      <w:r w:rsidRPr="007234C7">
        <w:rPr>
          <w:rFonts w:ascii="Arial" w:hAnsi="Arial" w:cs="Arial"/>
          <w:shd w:val="clear" w:color="auto" w:fill="FFFFFF" w:themeFill="background1"/>
        </w:rPr>
        <w:t>lub § 16 Umowy,</w:t>
      </w:r>
      <w:r w:rsidR="00F17972">
        <w:rPr>
          <w:rFonts w:ascii="Arial" w:hAnsi="Arial" w:cs="Arial"/>
          <w:shd w:val="clear" w:color="auto" w:fill="FFFFFF" w:themeFill="background1"/>
        </w:rPr>
        <w:t xml:space="preserve"> </w:t>
      </w:r>
      <w:r w:rsidR="00C76222" w:rsidRPr="007234C7">
        <w:rPr>
          <w:rFonts w:ascii="Arial" w:hAnsi="Arial" w:cs="Arial"/>
          <w:shd w:val="clear" w:color="auto" w:fill="FFFFFF" w:themeFill="background1"/>
        </w:rPr>
        <w:t>w</w:t>
      </w:r>
      <w:r w:rsidR="00C76222">
        <w:rPr>
          <w:rFonts w:ascii="Arial" w:hAnsi="Arial" w:cs="Arial"/>
          <w:shd w:val="clear" w:color="auto" w:fill="FFFFFF" w:themeFill="background1"/>
        </w:rPr>
        <w:t> </w:t>
      </w:r>
      <w:r w:rsidRPr="007234C7">
        <w:rPr>
          <w:rFonts w:ascii="Arial" w:hAnsi="Arial" w:cs="Arial"/>
          <w:shd w:val="clear" w:color="auto" w:fill="FFFFFF" w:themeFill="background1"/>
        </w:rPr>
        <w:t>zależności od tego, który</w:t>
      </w:r>
      <w:r w:rsidR="00F17972">
        <w:rPr>
          <w:rFonts w:ascii="Arial" w:hAnsi="Arial" w:cs="Arial"/>
          <w:shd w:val="clear" w:color="auto" w:fill="FFFFFF" w:themeFill="background1"/>
        </w:rPr>
        <w:t xml:space="preserve"> </w:t>
      </w:r>
      <w:r w:rsidR="00C76222" w:rsidRPr="007234C7">
        <w:rPr>
          <w:rFonts w:ascii="Arial" w:hAnsi="Arial" w:cs="Arial"/>
          <w:shd w:val="clear" w:color="auto" w:fill="FFFFFF" w:themeFill="background1"/>
        </w:rPr>
        <w:t>z</w:t>
      </w:r>
      <w:r w:rsidR="00C76222">
        <w:rPr>
          <w:rFonts w:ascii="Arial" w:hAnsi="Arial" w:cs="Arial"/>
          <w:shd w:val="clear" w:color="auto" w:fill="FFFFFF" w:themeFill="background1"/>
        </w:rPr>
        <w:t> </w:t>
      </w:r>
      <w:r w:rsidRPr="007234C7">
        <w:rPr>
          <w:rFonts w:ascii="Arial" w:hAnsi="Arial" w:cs="Arial"/>
          <w:shd w:val="clear" w:color="auto" w:fill="FFFFFF" w:themeFill="background1"/>
        </w:rPr>
        <w:t xml:space="preserve">tych terminów upłynie później. </w:t>
      </w:r>
    </w:p>
    <w:p w14:paraId="595F9EBF" w14:textId="28184CF1" w:rsidR="00EC0B16" w:rsidRPr="00F467D9" w:rsidRDefault="00EC0B16">
      <w:pPr>
        <w:numPr>
          <w:ilvl w:val="0"/>
          <w:numId w:val="4"/>
        </w:numPr>
        <w:spacing w:before="60" w:after="60"/>
        <w:ind w:left="425" w:hanging="425"/>
        <w:jc w:val="both"/>
        <w:rPr>
          <w:rFonts w:ascii="Arial" w:hAnsi="Arial" w:cs="Arial"/>
        </w:rPr>
      </w:pPr>
      <w:r>
        <w:rPr>
          <w:rFonts w:ascii="Arial" w:hAnsi="Arial" w:cs="Arial"/>
          <w:shd w:val="clear" w:color="auto" w:fill="FFFFFF" w:themeFill="background1"/>
        </w:rPr>
        <w:t xml:space="preserve">.Oświadczenia o rozwiązaniu Umowy wymagają zachowania formy pisemnej, pod rygorem nieważności. </w:t>
      </w:r>
    </w:p>
    <w:p w14:paraId="5CF925B0" w14:textId="77777777" w:rsidR="00893279" w:rsidRPr="00F467D9" w:rsidRDefault="002677DE" w:rsidP="00E771A7">
      <w:pPr>
        <w:tabs>
          <w:tab w:val="left" w:pos="284"/>
        </w:tabs>
        <w:spacing w:before="240" w:after="120"/>
        <w:jc w:val="center"/>
        <w:rPr>
          <w:rFonts w:ascii="Arial" w:hAnsi="Arial" w:cs="Arial"/>
          <w:b/>
          <w:bCs/>
        </w:rPr>
      </w:pPr>
      <w:r w:rsidRPr="00F467D9">
        <w:rPr>
          <w:rFonts w:ascii="Arial" w:hAnsi="Arial" w:cs="Arial"/>
          <w:b/>
          <w:bCs/>
        </w:rPr>
        <w:t>Trwałość Projektu</w:t>
      </w:r>
    </w:p>
    <w:p w14:paraId="5D27C7C6" w14:textId="4E4BCDA0" w:rsidR="00893279" w:rsidRPr="00F467D9" w:rsidRDefault="002677DE" w:rsidP="00E771A7">
      <w:pPr>
        <w:tabs>
          <w:tab w:val="left" w:pos="284"/>
        </w:tabs>
        <w:spacing w:before="120" w:after="240"/>
        <w:jc w:val="center"/>
        <w:rPr>
          <w:rFonts w:ascii="Arial" w:hAnsi="Arial" w:cs="Arial"/>
        </w:rPr>
      </w:pPr>
      <w:r w:rsidRPr="00F467D9">
        <w:rPr>
          <w:rFonts w:ascii="Arial" w:hAnsi="Arial" w:cs="Arial"/>
          <w:bCs/>
        </w:rPr>
        <w:t>§ 23</w:t>
      </w:r>
    </w:p>
    <w:p w14:paraId="7E018764" w14:textId="382C26DB" w:rsidR="00EE3A5A" w:rsidRPr="00C75E85" w:rsidRDefault="002677DE" w:rsidP="0003461E">
      <w:pPr>
        <w:pStyle w:val="Akapitzlist"/>
        <w:numPr>
          <w:ilvl w:val="0"/>
          <w:numId w:val="58"/>
        </w:numPr>
        <w:spacing w:before="60" w:after="60"/>
        <w:ind w:hanging="357"/>
        <w:contextualSpacing w:val="0"/>
        <w:jc w:val="both"/>
        <w:rPr>
          <w:rFonts w:ascii="Arial" w:hAnsi="Arial" w:cs="Arial"/>
          <w:sz w:val="22"/>
          <w:szCs w:val="22"/>
        </w:rPr>
      </w:pPr>
      <w:r w:rsidRPr="00C75E85">
        <w:rPr>
          <w:rFonts w:ascii="Arial" w:hAnsi="Arial" w:cs="Arial"/>
          <w:sz w:val="22"/>
          <w:szCs w:val="22"/>
        </w:rPr>
        <w:t>Stosownie do unormowania</w:t>
      </w:r>
      <w:r w:rsidRPr="00C75E85">
        <w:rPr>
          <w:rFonts w:ascii="Arial" w:hAnsi="Arial" w:cs="Arial"/>
          <w:b/>
          <w:bCs/>
          <w:sz w:val="22"/>
          <w:szCs w:val="22"/>
        </w:rPr>
        <w:t xml:space="preserve"> </w:t>
      </w:r>
      <w:r w:rsidRPr="00C75E85">
        <w:rPr>
          <w:rFonts w:ascii="Arial" w:hAnsi="Arial" w:cs="Arial"/>
          <w:sz w:val="22"/>
          <w:szCs w:val="22"/>
        </w:rPr>
        <w:t>art. 65 rozporządzenia ogólnego Beneficjent jest zobowiązany do zachowania trwałości Projektu, przez okres 5 lat (3 lat</w:t>
      </w:r>
      <w:r w:rsidR="00F17972" w:rsidRPr="00C75E85">
        <w:rPr>
          <w:rFonts w:ascii="Arial" w:hAnsi="Arial" w:cs="Arial"/>
          <w:sz w:val="22"/>
          <w:szCs w:val="22"/>
        </w:rPr>
        <w:t xml:space="preserve"> </w:t>
      </w:r>
      <w:r w:rsidR="00C76222" w:rsidRPr="00C75E85">
        <w:rPr>
          <w:rFonts w:ascii="Arial" w:hAnsi="Arial" w:cs="Arial"/>
          <w:sz w:val="22"/>
          <w:szCs w:val="22"/>
        </w:rPr>
        <w:t>w </w:t>
      </w:r>
      <w:r w:rsidRPr="00C75E85">
        <w:rPr>
          <w:rFonts w:ascii="Arial" w:hAnsi="Arial" w:cs="Arial"/>
          <w:sz w:val="22"/>
          <w:szCs w:val="22"/>
        </w:rPr>
        <w:t>przypadku</w:t>
      </w:r>
      <w:r w:rsidR="00F467D9" w:rsidRPr="00C75E85">
        <w:rPr>
          <w:rFonts w:ascii="Arial" w:hAnsi="Arial" w:cs="Arial"/>
          <w:sz w:val="22"/>
          <w:szCs w:val="22"/>
        </w:rPr>
        <w:br/>
      </w:r>
      <w:r w:rsidRPr="00C75E85">
        <w:rPr>
          <w:rFonts w:ascii="Arial" w:hAnsi="Arial" w:cs="Arial"/>
          <w:sz w:val="22"/>
          <w:szCs w:val="22"/>
        </w:rPr>
        <w:t>MŚP –</w:t>
      </w:r>
      <w:r w:rsidR="00F17972" w:rsidRPr="00C75E85">
        <w:rPr>
          <w:rFonts w:ascii="Arial" w:hAnsi="Arial" w:cs="Arial"/>
          <w:sz w:val="22"/>
          <w:szCs w:val="22"/>
        </w:rPr>
        <w:t xml:space="preserve"> </w:t>
      </w:r>
      <w:r w:rsidR="00C76222" w:rsidRPr="00C75E85">
        <w:rPr>
          <w:rFonts w:ascii="Arial" w:hAnsi="Arial" w:cs="Arial"/>
          <w:sz w:val="22"/>
          <w:szCs w:val="22"/>
        </w:rPr>
        <w:t>w </w:t>
      </w:r>
      <w:r w:rsidRPr="00C75E85">
        <w:rPr>
          <w:rFonts w:ascii="Arial" w:hAnsi="Arial" w:cs="Arial"/>
          <w:sz w:val="22"/>
          <w:szCs w:val="22"/>
        </w:rPr>
        <w:t>odniesieniu do projektów,</w:t>
      </w:r>
      <w:r w:rsidR="00F17972" w:rsidRPr="00C75E85">
        <w:rPr>
          <w:rFonts w:ascii="Arial" w:hAnsi="Arial" w:cs="Arial"/>
          <w:sz w:val="22"/>
          <w:szCs w:val="22"/>
        </w:rPr>
        <w:t xml:space="preserve"> </w:t>
      </w:r>
      <w:r w:rsidR="00C76222" w:rsidRPr="00C75E85">
        <w:rPr>
          <w:rFonts w:ascii="Arial" w:hAnsi="Arial" w:cs="Arial"/>
          <w:sz w:val="22"/>
          <w:szCs w:val="22"/>
        </w:rPr>
        <w:t>z </w:t>
      </w:r>
      <w:r w:rsidRPr="00C75E85">
        <w:rPr>
          <w:rFonts w:ascii="Arial" w:hAnsi="Arial" w:cs="Arial"/>
          <w:sz w:val="22"/>
          <w:szCs w:val="22"/>
        </w:rPr>
        <w:t>którymi związany jest wymóg utrzymania inwestycji lub miejsc pracy) od dnia płatności końcowej na rzecz Beneficjenta.</w:t>
      </w:r>
      <w:r w:rsidR="00F17972" w:rsidRPr="00C75E85">
        <w:rPr>
          <w:rFonts w:ascii="Arial" w:hAnsi="Arial" w:cs="Arial"/>
          <w:sz w:val="22"/>
          <w:szCs w:val="22"/>
        </w:rPr>
        <w:t xml:space="preserve"> </w:t>
      </w:r>
      <w:r w:rsidR="00C76222" w:rsidRPr="00C75E85">
        <w:rPr>
          <w:rFonts w:ascii="Arial" w:hAnsi="Arial" w:cs="Arial"/>
          <w:sz w:val="22"/>
          <w:szCs w:val="22"/>
        </w:rPr>
        <w:t>W </w:t>
      </w:r>
      <w:r w:rsidRPr="00C75E85">
        <w:rPr>
          <w:rFonts w:ascii="Arial" w:hAnsi="Arial" w:cs="Arial"/>
          <w:sz w:val="22"/>
          <w:szCs w:val="22"/>
        </w:rPr>
        <w:t>przypadku,</w:t>
      </w:r>
      <w:r w:rsidR="00F05CC6" w:rsidRPr="00C75E85">
        <w:rPr>
          <w:rFonts w:ascii="Arial" w:hAnsi="Arial" w:cs="Arial"/>
          <w:sz w:val="22"/>
          <w:szCs w:val="22"/>
        </w:rPr>
        <w:br/>
      </w:r>
      <w:r w:rsidRPr="00C75E85">
        <w:rPr>
          <w:rFonts w:ascii="Arial" w:hAnsi="Arial" w:cs="Arial"/>
          <w:sz w:val="22"/>
          <w:szCs w:val="22"/>
        </w:rPr>
        <w:t>gdy przepisy regulujące udzielanie pomocy publicznej wprowadzają inne wymogi</w:t>
      </w:r>
      <w:r w:rsidR="00F05CC6" w:rsidRPr="00C75E85">
        <w:rPr>
          <w:rFonts w:ascii="Arial" w:hAnsi="Arial" w:cs="Arial"/>
          <w:sz w:val="22"/>
          <w:szCs w:val="22"/>
        </w:rPr>
        <w:br/>
      </w:r>
      <w:r w:rsidRPr="00C75E85">
        <w:rPr>
          <w:rFonts w:ascii="Arial" w:hAnsi="Arial" w:cs="Arial"/>
          <w:sz w:val="22"/>
          <w:szCs w:val="22"/>
        </w:rPr>
        <w:t>w tym zakresie, stosuje się okres ustalony zgodnie</w:t>
      </w:r>
      <w:r w:rsidR="00F17972" w:rsidRPr="00C75E85">
        <w:rPr>
          <w:rFonts w:ascii="Arial" w:hAnsi="Arial" w:cs="Arial"/>
          <w:sz w:val="22"/>
          <w:szCs w:val="22"/>
        </w:rPr>
        <w:t xml:space="preserve"> </w:t>
      </w:r>
      <w:r w:rsidR="00C76222" w:rsidRPr="00C75E85">
        <w:rPr>
          <w:rFonts w:ascii="Arial" w:hAnsi="Arial" w:cs="Arial"/>
          <w:sz w:val="22"/>
          <w:szCs w:val="22"/>
        </w:rPr>
        <w:t>z </w:t>
      </w:r>
      <w:r w:rsidRPr="00C75E85">
        <w:rPr>
          <w:rFonts w:ascii="Arial" w:hAnsi="Arial" w:cs="Arial"/>
          <w:sz w:val="22"/>
          <w:szCs w:val="22"/>
        </w:rPr>
        <w:t>tymi przepisami.</w:t>
      </w:r>
    </w:p>
    <w:p w14:paraId="49585807" w14:textId="0DCA68B4" w:rsidR="00893279" w:rsidRPr="00C75E85" w:rsidRDefault="002677DE" w:rsidP="0003461E">
      <w:pPr>
        <w:pStyle w:val="Akapitzlist"/>
        <w:numPr>
          <w:ilvl w:val="0"/>
          <w:numId w:val="58"/>
        </w:numPr>
        <w:spacing w:before="60" w:after="60"/>
        <w:ind w:hanging="357"/>
        <w:contextualSpacing w:val="0"/>
        <w:jc w:val="both"/>
        <w:rPr>
          <w:rFonts w:ascii="Arial" w:hAnsi="Arial" w:cs="Arial"/>
          <w:sz w:val="22"/>
          <w:szCs w:val="22"/>
        </w:rPr>
      </w:pPr>
      <w:r w:rsidRPr="00C75E85">
        <w:rPr>
          <w:rFonts w:ascii="Arial" w:hAnsi="Arial" w:cs="Arial"/>
          <w:sz w:val="22"/>
          <w:szCs w:val="22"/>
        </w:rPr>
        <w:t>Naruszenie</w:t>
      </w:r>
      <w:r w:rsidR="00F17972" w:rsidRPr="00C75E85">
        <w:rPr>
          <w:rFonts w:ascii="Arial" w:hAnsi="Arial" w:cs="Arial"/>
          <w:sz w:val="22"/>
          <w:szCs w:val="22"/>
        </w:rPr>
        <w:t xml:space="preserve"> </w:t>
      </w:r>
      <w:r w:rsidRPr="00C75E85">
        <w:rPr>
          <w:rFonts w:ascii="Arial" w:hAnsi="Arial" w:cs="Arial"/>
          <w:sz w:val="22"/>
          <w:szCs w:val="22"/>
        </w:rPr>
        <w:t>trwałości Projektu następuje</w:t>
      </w:r>
      <w:r w:rsidR="00F17972" w:rsidRPr="00C75E85">
        <w:rPr>
          <w:rFonts w:ascii="Arial" w:hAnsi="Arial" w:cs="Arial"/>
          <w:sz w:val="22"/>
          <w:szCs w:val="22"/>
        </w:rPr>
        <w:t xml:space="preserve"> </w:t>
      </w:r>
      <w:r w:rsidR="00C76222" w:rsidRPr="00C75E85">
        <w:rPr>
          <w:rFonts w:ascii="Arial" w:hAnsi="Arial" w:cs="Arial"/>
          <w:sz w:val="22"/>
          <w:szCs w:val="22"/>
        </w:rPr>
        <w:t>w </w:t>
      </w:r>
      <w:r w:rsidRPr="00C75E85">
        <w:rPr>
          <w:rFonts w:ascii="Arial" w:hAnsi="Arial" w:cs="Arial"/>
          <w:sz w:val="22"/>
          <w:szCs w:val="22"/>
        </w:rPr>
        <w:t>sytuacji wystąpienia</w:t>
      </w:r>
      <w:r w:rsidR="00F17972" w:rsidRPr="00C75E85">
        <w:rPr>
          <w:rFonts w:ascii="Arial" w:hAnsi="Arial" w:cs="Arial"/>
          <w:sz w:val="22"/>
          <w:szCs w:val="22"/>
        </w:rPr>
        <w:t xml:space="preserve"> </w:t>
      </w:r>
      <w:r w:rsidR="00C76222" w:rsidRPr="00C75E85">
        <w:rPr>
          <w:rFonts w:ascii="Arial" w:hAnsi="Arial" w:cs="Arial"/>
          <w:sz w:val="22"/>
          <w:szCs w:val="22"/>
        </w:rPr>
        <w:t>w </w:t>
      </w:r>
      <w:r w:rsidRPr="00C75E85">
        <w:rPr>
          <w:rFonts w:ascii="Arial" w:hAnsi="Arial" w:cs="Arial"/>
          <w:sz w:val="22"/>
          <w:szCs w:val="22"/>
        </w:rPr>
        <w:t>okresie trwałości</w:t>
      </w:r>
      <w:r w:rsidR="00F467D9" w:rsidRPr="00C75E85">
        <w:rPr>
          <w:rFonts w:ascii="Arial" w:hAnsi="Arial" w:cs="Arial"/>
          <w:sz w:val="22"/>
          <w:szCs w:val="22"/>
        </w:rPr>
        <w:br/>
      </w:r>
      <w:r w:rsidRPr="00C75E85">
        <w:rPr>
          <w:rFonts w:ascii="Arial" w:hAnsi="Arial" w:cs="Arial"/>
          <w:sz w:val="22"/>
          <w:szCs w:val="22"/>
        </w:rPr>
        <w:t>co</w:t>
      </w:r>
      <w:r w:rsidR="00EE3A5A" w:rsidRPr="00C75E85">
        <w:rPr>
          <w:rFonts w:ascii="Arial" w:hAnsi="Arial" w:cs="Arial"/>
          <w:sz w:val="22"/>
          <w:szCs w:val="22"/>
        </w:rPr>
        <w:t xml:space="preserve"> </w:t>
      </w:r>
      <w:r w:rsidRPr="00C75E85">
        <w:rPr>
          <w:rFonts w:ascii="Arial" w:hAnsi="Arial" w:cs="Arial"/>
          <w:sz w:val="22"/>
          <w:szCs w:val="22"/>
        </w:rPr>
        <w:t>najmniej jednej</w:t>
      </w:r>
      <w:r w:rsidR="00F17972" w:rsidRPr="00C75E85">
        <w:rPr>
          <w:rFonts w:ascii="Arial" w:hAnsi="Arial" w:cs="Arial"/>
          <w:sz w:val="22"/>
          <w:szCs w:val="22"/>
        </w:rPr>
        <w:t xml:space="preserve"> </w:t>
      </w:r>
      <w:r w:rsidR="00C76222" w:rsidRPr="00C75E85">
        <w:rPr>
          <w:rFonts w:ascii="Arial" w:hAnsi="Arial" w:cs="Arial"/>
          <w:sz w:val="22"/>
          <w:szCs w:val="22"/>
        </w:rPr>
        <w:t>z </w:t>
      </w:r>
      <w:r w:rsidRPr="00C75E85">
        <w:rPr>
          <w:rFonts w:ascii="Arial" w:hAnsi="Arial" w:cs="Arial"/>
          <w:sz w:val="22"/>
          <w:szCs w:val="22"/>
        </w:rPr>
        <w:t>poniższych przesłanek:</w:t>
      </w:r>
    </w:p>
    <w:p w14:paraId="5D35E174" w14:textId="54AB2454" w:rsidR="00893279" w:rsidRPr="0003461E" w:rsidRDefault="002677DE" w:rsidP="0003461E">
      <w:pPr>
        <w:pStyle w:val="Akapitzlist"/>
        <w:numPr>
          <w:ilvl w:val="1"/>
          <w:numId w:val="59"/>
        </w:numPr>
        <w:spacing w:before="60" w:after="60"/>
        <w:ind w:hanging="357"/>
        <w:contextualSpacing w:val="0"/>
        <w:jc w:val="both"/>
        <w:rPr>
          <w:rFonts w:ascii="Arial" w:hAnsi="Arial" w:cs="Arial"/>
          <w:sz w:val="22"/>
          <w:szCs w:val="22"/>
        </w:rPr>
      </w:pPr>
      <w:r w:rsidRPr="0003461E">
        <w:rPr>
          <w:rFonts w:ascii="Arial" w:hAnsi="Arial" w:cs="Arial"/>
          <w:sz w:val="22"/>
          <w:szCs w:val="22"/>
        </w:rPr>
        <w:t>istotna zmiana wpływająca na charakter Projektu, jego cele lub warunki wdrażania,</w:t>
      </w:r>
      <w:r w:rsidR="00F17972" w:rsidRPr="0003461E">
        <w:rPr>
          <w:rFonts w:ascii="Arial" w:hAnsi="Arial" w:cs="Arial"/>
          <w:sz w:val="22"/>
          <w:szCs w:val="22"/>
        </w:rPr>
        <w:t xml:space="preserve"> </w:t>
      </w:r>
      <w:r w:rsidRPr="0003461E">
        <w:rPr>
          <w:rFonts w:ascii="Arial" w:hAnsi="Arial" w:cs="Arial"/>
          <w:sz w:val="22"/>
          <w:szCs w:val="22"/>
        </w:rPr>
        <w:t>mogąca doprowadzić do naruszenia jego pierwotnych celów;</w:t>
      </w:r>
    </w:p>
    <w:p w14:paraId="771701F8" w14:textId="20B35606" w:rsidR="00893279" w:rsidRPr="00C75E85" w:rsidRDefault="002677DE" w:rsidP="0003461E">
      <w:pPr>
        <w:numPr>
          <w:ilvl w:val="1"/>
          <w:numId w:val="59"/>
        </w:numPr>
        <w:spacing w:before="60" w:after="60"/>
        <w:ind w:hanging="357"/>
        <w:jc w:val="both"/>
        <w:rPr>
          <w:rFonts w:ascii="Arial" w:hAnsi="Arial" w:cs="Arial"/>
        </w:rPr>
      </w:pPr>
      <w:r w:rsidRPr="00C75E85">
        <w:rPr>
          <w:rFonts w:ascii="Arial" w:hAnsi="Arial" w:cs="Arial"/>
        </w:rPr>
        <w:t>zmiana własności elementu współfinansowanej infrastruktury, która daje</w:t>
      </w:r>
      <w:r w:rsidR="00F467D9" w:rsidRPr="00C75E85">
        <w:rPr>
          <w:rFonts w:ascii="Arial" w:hAnsi="Arial" w:cs="Arial"/>
        </w:rPr>
        <w:t xml:space="preserve"> </w:t>
      </w:r>
      <w:r w:rsidRPr="00C75E85">
        <w:rPr>
          <w:rFonts w:ascii="Arial" w:hAnsi="Arial" w:cs="Arial"/>
        </w:rPr>
        <w:t>przedsiębiorstwu lub podmiotowi publicznemu nienależną</w:t>
      </w:r>
      <w:r w:rsidR="00F17972" w:rsidRPr="00C75E85">
        <w:rPr>
          <w:rFonts w:ascii="Arial" w:hAnsi="Arial" w:cs="Arial"/>
        </w:rPr>
        <w:t xml:space="preserve"> </w:t>
      </w:r>
      <w:r w:rsidRPr="00C75E85">
        <w:rPr>
          <w:rFonts w:ascii="Arial" w:hAnsi="Arial" w:cs="Arial"/>
        </w:rPr>
        <w:t>korzyść ;</w:t>
      </w:r>
    </w:p>
    <w:p w14:paraId="27F5FBFB" w14:textId="5A4D13B9" w:rsidR="00893279" w:rsidRPr="0003461E" w:rsidRDefault="002677DE" w:rsidP="0003461E">
      <w:pPr>
        <w:pStyle w:val="Akapitzlist"/>
        <w:numPr>
          <w:ilvl w:val="1"/>
          <w:numId w:val="59"/>
        </w:numPr>
        <w:spacing w:before="60" w:after="60"/>
        <w:ind w:hanging="357"/>
        <w:contextualSpacing w:val="0"/>
        <w:rPr>
          <w:rFonts w:ascii="Arial" w:hAnsi="Arial" w:cs="Arial"/>
          <w:sz w:val="22"/>
          <w:szCs w:val="22"/>
        </w:rPr>
      </w:pPr>
      <w:r w:rsidRPr="0003461E">
        <w:rPr>
          <w:rFonts w:ascii="Arial" w:hAnsi="Arial" w:cs="Arial"/>
          <w:sz w:val="22"/>
          <w:szCs w:val="22"/>
        </w:rPr>
        <w:t xml:space="preserve">zaprzestanie działalności produkcyjnej lub jej przeniesienie poza </w:t>
      </w:r>
      <w:r w:rsidRPr="0003461E">
        <w:rPr>
          <w:rFonts w:ascii="Arial" w:eastAsia="Arial" w:hAnsi="Arial" w:cs="Arial"/>
          <w:sz w:val="22"/>
          <w:szCs w:val="22"/>
        </w:rPr>
        <w:t>region na poziomie NUTS 2,</w:t>
      </w:r>
      <w:r w:rsidR="00F17972" w:rsidRPr="0003461E">
        <w:rPr>
          <w:rFonts w:ascii="Arial" w:eastAsia="Arial" w:hAnsi="Arial" w:cs="Arial"/>
          <w:sz w:val="22"/>
          <w:szCs w:val="22"/>
        </w:rPr>
        <w:t xml:space="preserve"> </w:t>
      </w:r>
      <w:r w:rsidR="00C76222" w:rsidRPr="0003461E">
        <w:rPr>
          <w:rFonts w:ascii="Arial" w:eastAsia="Arial" w:hAnsi="Arial" w:cs="Arial"/>
          <w:sz w:val="22"/>
          <w:szCs w:val="22"/>
        </w:rPr>
        <w:t>w </w:t>
      </w:r>
      <w:r w:rsidRPr="0003461E">
        <w:rPr>
          <w:rFonts w:ascii="Arial" w:eastAsia="Arial" w:hAnsi="Arial" w:cs="Arial"/>
          <w:sz w:val="22"/>
          <w:szCs w:val="22"/>
        </w:rPr>
        <w:t>którym Projekt</w:t>
      </w:r>
      <w:r w:rsidR="00F17972" w:rsidRPr="0003461E">
        <w:rPr>
          <w:rFonts w:ascii="Arial" w:eastAsia="Arial" w:hAnsi="Arial" w:cs="Arial"/>
          <w:sz w:val="22"/>
          <w:szCs w:val="22"/>
        </w:rPr>
        <w:t xml:space="preserve"> </w:t>
      </w:r>
      <w:r w:rsidRPr="0003461E">
        <w:rPr>
          <w:rFonts w:ascii="Arial" w:eastAsia="Arial" w:hAnsi="Arial" w:cs="Arial"/>
          <w:sz w:val="22"/>
          <w:szCs w:val="22"/>
        </w:rPr>
        <w:t>otrzymała wsparcie.</w:t>
      </w:r>
    </w:p>
    <w:p w14:paraId="22D08894" w14:textId="67C5166E" w:rsidR="00893279" w:rsidRPr="00C75E85" w:rsidRDefault="002677DE" w:rsidP="0003461E">
      <w:pPr>
        <w:pStyle w:val="Akapitzlist"/>
        <w:numPr>
          <w:ilvl w:val="0"/>
          <w:numId w:val="58"/>
        </w:numPr>
        <w:spacing w:before="60" w:after="60"/>
        <w:ind w:hanging="357"/>
        <w:contextualSpacing w:val="0"/>
        <w:jc w:val="both"/>
        <w:rPr>
          <w:rFonts w:ascii="Arial" w:hAnsi="Arial" w:cs="Arial"/>
          <w:sz w:val="22"/>
          <w:szCs w:val="22"/>
        </w:rPr>
      </w:pPr>
      <w:r w:rsidRPr="00C75E85">
        <w:rPr>
          <w:rFonts w:ascii="Arial" w:hAnsi="Arial" w:cs="Arial"/>
          <w:sz w:val="22"/>
          <w:szCs w:val="22"/>
        </w:rPr>
        <w:t>W razie naruszenia trwałości Projektu Beneficjent ma obowiązek zwrotu dofinansowania wraz</w:t>
      </w:r>
      <w:r w:rsidR="00F17972" w:rsidRPr="00C75E85">
        <w:rPr>
          <w:rFonts w:ascii="Arial" w:hAnsi="Arial" w:cs="Arial"/>
          <w:sz w:val="22"/>
          <w:szCs w:val="22"/>
        </w:rPr>
        <w:t xml:space="preserve"> </w:t>
      </w:r>
      <w:r w:rsidR="00C76222" w:rsidRPr="00C75E85">
        <w:rPr>
          <w:rFonts w:ascii="Arial" w:hAnsi="Arial" w:cs="Arial"/>
          <w:sz w:val="22"/>
          <w:szCs w:val="22"/>
        </w:rPr>
        <w:t>z </w:t>
      </w:r>
      <w:r w:rsidRPr="00C75E85">
        <w:rPr>
          <w:rFonts w:ascii="Arial" w:hAnsi="Arial" w:cs="Arial"/>
          <w:sz w:val="22"/>
          <w:szCs w:val="22"/>
        </w:rPr>
        <w:t>odsetkami określonymi jak dla zaległości podatkowych, naliczanymi od dnia przekazania środków do</w:t>
      </w:r>
      <w:r w:rsidR="00F17972" w:rsidRPr="00C75E85">
        <w:rPr>
          <w:rFonts w:ascii="Arial" w:hAnsi="Arial" w:cs="Arial"/>
          <w:sz w:val="22"/>
          <w:szCs w:val="22"/>
        </w:rPr>
        <w:t xml:space="preserve"> </w:t>
      </w:r>
      <w:r w:rsidRPr="00C75E85">
        <w:rPr>
          <w:rFonts w:ascii="Arial" w:hAnsi="Arial" w:cs="Arial"/>
          <w:sz w:val="22"/>
          <w:szCs w:val="22"/>
        </w:rPr>
        <w:t>dnia zwrotu,</w:t>
      </w:r>
      <w:r w:rsidR="00EE3A5A" w:rsidRPr="00C75E85">
        <w:rPr>
          <w:rFonts w:ascii="Arial" w:hAnsi="Arial" w:cs="Arial"/>
          <w:sz w:val="22"/>
          <w:szCs w:val="22"/>
        </w:rPr>
        <w:t xml:space="preserve"> </w:t>
      </w:r>
      <w:r w:rsidRPr="00C75E85">
        <w:rPr>
          <w:rFonts w:ascii="Arial" w:hAnsi="Arial" w:cs="Arial"/>
          <w:sz w:val="22"/>
          <w:szCs w:val="22"/>
        </w:rPr>
        <w:t>proporcjonalnie do okresu niezachowania trwałości Projektu.</w:t>
      </w:r>
      <w:r w:rsidR="00137595" w:rsidRPr="00C75E85">
        <w:rPr>
          <w:rFonts w:ascii="Arial" w:hAnsi="Arial" w:cs="Arial"/>
          <w:sz w:val="22"/>
          <w:szCs w:val="22"/>
        </w:rPr>
        <w:t xml:space="preserve"> </w:t>
      </w:r>
    </w:p>
    <w:p w14:paraId="351458AD" w14:textId="0990F7E4" w:rsidR="00893279" w:rsidRPr="00C75E85" w:rsidRDefault="002677DE" w:rsidP="0003461E">
      <w:pPr>
        <w:pStyle w:val="Akapitzlist"/>
        <w:numPr>
          <w:ilvl w:val="0"/>
          <w:numId w:val="58"/>
        </w:numPr>
        <w:spacing w:before="60" w:after="60"/>
        <w:ind w:hanging="357"/>
        <w:contextualSpacing w:val="0"/>
        <w:jc w:val="both"/>
        <w:rPr>
          <w:rFonts w:ascii="Arial" w:hAnsi="Arial" w:cs="Arial"/>
          <w:sz w:val="22"/>
          <w:szCs w:val="22"/>
        </w:rPr>
      </w:pPr>
      <w:r w:rsidRPr="00C75E85">
        <w:rPr>
          <w:rFonts w:ascii="Arial" w:hAnsi="Arial" w:cs="Arial"/>
          <w:sz w:val="22"/>
          <w:szCs w:val="22"/>
        </w:rPr>
        <w:t>Do naruszenia trwałości Projektu nie dochodzi</w:t>
      </w:r>
      <w:r w:rsidR="00F17972" w:rsidRPr="00C75E85">
        <w:rPr>
          <w:rFonts w:ascii="Arial" w:hAnsi="Arial" w:cs="Arial"/>
          <w:sz w:val="22"/>
          <w:szCs w:val="22"/>
        </w:rPr>
        <w:t xml:space="preserve"> </w:t>
      </w:r>
      <w:r w:rsidR="00C76222" w:rsidRPr="00C75E85">
        <w:rPr>
          <w:rFonts w:ascii="Arial" w:hAnsi="Arial" w:cs="Arial"/>
          <w:sz w:val="22"/>
          <w:szCs w:val="22"/>
        </w:rPr>
        <w:t>w </w:t>
      </w:r>
      <w:r w:rsidRPr="00C75E85">
        <w:rPr>
          <w:rFonts w:ascii="Arial" w:hAnsi="Arial" w:cs="Arial"/>
          <w:sz w:val="22"/>
          <w:szCs w:val="22"/>
        </w:rPr>
        <w:t>sytuacji, gdy Beneficjent zaprzestał działalności produkcyjnej</w:t>
      </w:r>
      <w:r w:rsidR="00F17972" w:rsidRPr="00C75E85">
        <w:rPr>
          <w:rFonts w:ascii="Arial" w:hAnsi="Arial" w:cs="Arial"/>
          <w:sz w:val="22"/>
          <w:szCs w:val="22"/>
        </w:rPr>
        <w:t xml:space="preserve"> </w:t>
      </w:r>
      <w:r w:rsidR="00C76222" w:rsidRPr="00C75E85">
        <w:rPr>
          <w:rFonts w:ascii="Arial" w:hAnsi="Arial" w:cs="Arial"/>
          <w:sz w:val="22"/>
          <w:szCs w:val="22"/>
        </w:rPr>
        <w:t>z </w:t>
      </w:r>
      <w:r w:rsidRPr="00C75E85">
        <w:rPr>
          <w:rFonts w:ascii="Arial" w:hAnsi="Arial" w:cs="Arial"/>
          <w:sz w:val="22"/>
          <w:szCs w:val="22"/>
        </w:rPr>
        <w:t xml:space="preserve">powodu ogłoszenia </w:t>
      </w:r>
      <w:r w:rsidR="00BA6D7E" w:rsidRPr="00C75E85">
        <w:rPr>
          <w:rFonts w:ascii="Arial" w:hAnsi="Arial" w:cs="Arial"/>
          <w:sz w:val="22"/>
          <w:szCs w:val="22"/>
        </w:rPr>
        <w:t>upadłości niewynikającej z oszustwa</w:t>
      </w:r>
      <w:r w:rsidRPr="00C75E85">
        <w:rPr>
          <w:rFonts w:ascii="Arial" w:hAnsi="Arial" w:cs="Arial"/>
          <w:sz w:val="22"/>
          <w:szCs w:val="22"/>
        </w:rPr>
        <w:t>.</w:t>
      </w:r>
      <w:r w:rsidR="00F17972" w:rsidRPr="00C75E85">
        <w:rPr>
          <w:rFonts w:ascii="Arial" w:hAnsi="Arial" w:cs="Arial"/>
          <w:sz w:val="22"/>
          <w:szCs w:val="22"/>
        </w:rPr>
        <w:t xml:space="preserve"> </w:t>
      </w:r>
      <w:r w:rsidRPr="00C75E85">
        <w:rPr>
          <w:rFonts w:ascii="Arial" w:hAnsi="Arial" w:cs="Arial"/>
          <w:sz w:val="22"/>
          <w:szCs w:val="22"/>
        </w:rPr>
        <w:t>Ciężar dowodu, iż upadłość nie wynikała</w:t>
      </w:r>
      <w:r w:rsidR="00F17972" w:rsidRPr="00C75E85">
        <w:rPr>
          <w:rFonts w:ascii="Arial" w:hAnsi="Arial" w:cs="Arial"/>
          <w:sz w:val="22"/>
          <w:szCs w:val="22"/>
        </w:rPr>
        <w:t xml:space="preserve"> </w:t>
      </w:r>
      <w:r w:rsidR="00C76222" w:rsidRPr="00C75E85">
        <w:rPr>
          <w:rFonts w:ascii="Arial" w:hAnsi="Arial" w:cs="Arial"/>
          <w:sz w:val="22"/>
          <w:szCs w:val="22"/>
        </w:rPr>
        <w:t>z</w:t>
      </w:r>
      <w:r w:rsidR="00F17972" w:rsidRPr="00C75E85">
        <w:rPr>
          <w:rFonts w:ascii="Arial" w:hAnsi="Arial" w:cs="Arial"/>
          <w:sz w:val="22"/>
          <w:szCs w:val="22"/>
        </w:rPr>
        <w:t xml:space="preserve"> </w:t>
      </w:r>
      <w:r w:rsidRPr="00C75E85">
        <w:rPr>
          <w:rFonts w:ascii="Arial" w:hAnsi="Arial" w:cs="Arial"/>
          <w:sz w:val="22"/>
          <w:szCs w:val="22"/>
        </w:rPr>
        <w:t>oszustwa, spoczywa</w:t>
      </w:r>
      <w:r w:rsidR="00F467D9" w:rsidRPr="00C75E85">
        <w:rPr>
          <w:rFonts w:ascii="Arial" w:hAnsi="Arial" w:cs="Arial"/>
          <w:sz w:val="22"/>
          <w:szCs w:val="22"/>
        </w:rPr>
        <w:t xml:space="preserve"> </w:t>
      </w:r>
      <w:r w:rsidRPr="00C75E85">
        <w:rPr>
          <w:rFonts w:ascii="Arial" w:hAnsi="Arial" w:cs="Arial"/>
          <w:sz w:val="22"/>
          <w:szCs w:val="22"/>
        </w:rPr>
        <w:t xml:space="preserve">na Beneficjencie. </w:t>
      </w:r>
    </w:p>
    <w:p w14:paraId="689AC68D" w14:textId="298D06AF" w:rsidR="00893279" w:rsidRPr="00C75E85" w:rsidRDefault="002677DE" w:rsidP="0003461E">
      <w:pPr>
        <w:pStyle w:val="Akapitzlist"/>
        <w:numPr>
          <w:ilvl w:val="0"/>
          <w:numId w:val="58"/>
        </w:numPr>
        <w:spacing w:before="60" w:after="60"/>
        <w:ind w:hanging="357"/>
        <w:contextualSpacing w:val="0"/>
        <w:jc w:val="both"/>
        <w:rPr>
          <w:rFonts w:ascii="Arial" w:hAnsi="Arial" w:cs="Arial"/>
          <w:sz w:val="22"/>
          <w:szCs w:val="22"/>
        </w:rPr>
      </w:pPr>
      <w:r w:rsidRPr="00C75E85">
        <w:rPr>
          <w:rFonts w:ascii="Arial" w:hAnsi="Arial" w:cs="Arial"/>
          <w:sz w:val="22"/>
          <w:szCs w:val="22"/>
        </w:rPr>
        <w:t>Przedmiotem kontroli</w:t>
      </w:r>
      <w:r w:rsidR="00F17972" w:rsidRPr="00C75E85">
        <w:rPr>
          <w:rFonts w:ascii="Arial" w:hAnsi="Arial" w:cs="Arial"/>
          <w:sz w:val="22"/>
          <w:szCs w:val="22"/>
        </w:rPr>
        <w:t xml:space="preserve"> </w:t>
      </w:r>
      <w:r w:rsidR="00C76222" w:rsidRPr="00C75E85">
        <w:rPr>
          <w:rFonts w:ascii="Arial" w:hAnsi="Arial" w:cs="Arial"/>
          <w:sz w:val="22"/>
          <w:szCs w:val="22"/>
        </w:rPr>
        <w:t>w </w:t>
      </w:r>
      <w:r w:rsidRPr="00C75E85">
        <w:rPr>
          <w:rFonts w:ascii="Arial" w:hAnsi="Arial" w:cs="Arial"/>
          <w:sz w:val="22"/>
          <w:szCs w:val="22"/>
        </w:rPr>
        <w:t>okresie trwałości Projektu mogą być</w:t>
      </w:r>
      <w:r w:rsidR="00F17972" w:rsidRPr="00C75E85">
        <w:rPr>
          <w:rFonts w:ascii="Arial" w:hAnsi="Arial" w:cs="Arial"/>
          <w:sz w:val="22"/>
          <w:szCs w:val="22"/>
        </w:rPr>
        <w:t xml:space="preserve"> </w:t>
      </w:r>
      <w:r w:rsidR="00C76222" w:rsidRPr="00C75E85">
        <w:rPr>
          <w:rFonts w:ascii="Arial" w:hAnsi="Arial" w:cs="Arial"/>
          <w:sz w:val="22"/>
          <w:szCs w:val="22"/>
        </w:rPr>
        <w:t>w </w:t>
      </w:r>
      <w:r w:rsidRPr="00C75E85">
        <w:rPr>
          <w:rFonts w:ascii="Arial" w:hAnsi="Arial" w:cs="Arial"/>
          <w:sz w:val="22"/>
          <w:szCs w:val="22"/>
        </w:rPr>
        <w:t>szczególności wszelkie zagadnienia dotyczące prawidłowości realizacji Projektu, kwalifikowalności wydatków, jak również kwestia zachowania przez Beneficjenta trwałości Projektu.</w:t>
      </w:r>
    </w:p>
    <w:p w14:paraId="1046B9D3" w14:textId="0FD9DB0B" w:rsidR="00891AC3" w:rsidRPr="00BC3EC2" w:rsidRDefault="002677DE" w:rsidP="00BC3EC2">
      <w:pPr>
        <w:pStyle w:val="Akapitzlist"/>
        <w:numPr>
          <w:ilvl w:val="0"/>
          <w:numId w:val="58"/>
        </w:numPr>
        <w:spacing w:before="60" w:after="60"/>
        <w:ind w:hanging="357"/>
        <w:contextualSpacing w:val="0"/>
        <w:jc w:val="both"/>
        <w:rPr>
          <w:rFonts w:ascii="Arial" w:hAnsi="Arial" w:cs="Arial"/>
          <w:sz w:val="22"/>
          <w:szCs w:val="22"/>
        </w:rPr>
      </w:pPr>
      <w:r w:rsidRPr="00891AC3">
        <w:rPr>
          <w:rFonts w:ascii="Arial" w:hAnsi="Arial" w:cs="Arial"/>
          <w:sz w:val="22"/>
          <w:szCs w:val="22"/>
        </w:rPr>
        <w:t>W okresie trwałości Projektu Beneficjent</w:t>
      </w:r>
      <w:r w:rsidR="00B93DC9" w:rsidRPr="00891AC3">
        <w:rPr>
          <w:rFonts w:ascii="Arial" w:hAnsi="Arial" w:cs="Arial"/>
          <w:sz w:val="22"/>
          <w:szCs w:val="22"/>
        </w:rPr>
        <w:t xml:space="preserve"> </w:t>
      </w:r>
      <w:r w:rsidRPr="00BC3EC2">
        <w:rPr>
          <w:rFonts w:ascii="Arial" w:hAnsi="Arial" w:cs="Arial"/>
          <w:sz w:val="22"/>
          <w:szCs w:val="22"/>
        </w:rPr>
        <w:t xml:space="preserve">ma obowiązek przedkładać Instytucji Zarządzającej </w:t>
      </w:r>
      <w:r w:rsidR="00891AC3" w:rsidRPr="00891AC3">
        <w:rPr>
          <w:rFonts w:ascii="Arial" w:hAnsi="Arial" w:cs="Arial"/>
          <w:sz w:val="22"/>
          <w:szCs w:val="22"/>
        </w:rPr>
        <w:t>sprawozdanie z u</w:t>
      </w:r>
      <w:r w:rsidR="00891AC3" w:rsidRPr="004D3DE6">
        <w:rPr>
          <w:rFonts w:ascii="Arial" w:hAnsi="Arial" w:cs="Arial"/>
          <w:sz w:val="22"/>
          <w:szCs w:val="22"/>
        </w:rPr>
        <w:t>trzymania trwałości Projektu</w:t>
      </w:r>
      <w:r w:rsidR="004D3DE6">
        <w:rPr>
          <w:rFonts w:ascii="Arial" w:hAnsi="Arial" w:cs="Arial"/>
          <w:sz w:val="22"/>
          <w:szCs w:val="22"/>
        </w:rPr>
        <w:t xml:space="preserve"> </w:t>
      </w:r>
      <w:r w:rsidRPr="00BC3EC2">
        <w:rPr>
          <w:rFonts w:ascii="Arial" w:hAnsi="Arial" w:cs="Arial"/>
        </w:rPr>
        <w:t>na każde wezwanie</w:t>
      </w:r>
      <w:r w:rsidR="00F17972" w:rsidRPr="00BC3EC2">
        <w:rPr>
          <w:rFonts w:ascii="Arial" w:hAnsi="Arial" w:cs="Arial"/>
        </w:rPr>
        <w:t xml:space="preserve"> </w:t>
      </w:r>
      <w:r w:rsidR="00891AC3" w:rsidRPr="00BC3EC2">
        <w:rPr>
          <w:rFonts w:ascii="Arial" w:hAnsi="Arial" w:cs="Arial"/>
        </w:rPr>
        <w:t xml:space="preserve">Instytucji Zarządzającej </w:t>
      </w:r>
      <w:r w:rsidR="00C76222" w:rsidRPr="00BC3EC2">
        <w:rPr>
          <w:rFonts w:ascii="Arial" w:hAnsi="Arial" w:cs="Arial"/>
        </w:rPr>
        <w:t>i </w:t>
      </w:r>
      <w:r w:rsidRPr="00BC3EC2">
        <w:rPr>
          <w:rFonts w:ascii="Arial" w:hAnsi="Arial" w:cs="Arial"/>
        </w:rPr>
        <w:t>w terminie tam wyznaczonym,</w:t>
      </w:r>
      <w:r w:rsidR="00F17972" w:rsidRPr="00BC3EC2">
        <w:rPr>
          <w:rFonts w:ascii="Arial" w:hAnsi="Arial" w:cs="Arial"/>
        </w:rPr>
        <w:t xml:space="preserve"> </w:t>
      </w:r>
      <w:r w:rsidR="00C76222" w:rsidRPr="00BC3EC2">
        <w:rPr>
          <w:rFonts w:ascii="Arial" w:hAnsi="Arial" w:cs="Arial"/>
        </w:rPr>
        <w:t>a </w:t>
      </w:r>
      <w:r w:rsidR="004D3DE6">
        <w:rPr>
          <w:rFonts w:ascii="Arial" w:hAnsi="Arial" w:cs="Arial"/>
        </w:rPr>
        <w:t>po</w:t>
      </w:r>
      <w:r w:rsidRPr="00BC3EC2">
        <w:rPr>
          <w:rFonts w:ascii="Arial" w:hAnsi="Arial" w:cs="Arial"/>
        </w:rPr>
        <w:t>nadto</w:t>
      </w:r>
      <w:r w:rsidR="004D3DE6">
        <w:rPr>
          <w:rFonts w:ascii="Arial" w:hAnsi="Arial" w:cs="Arial"/>
        </w:rPr>
        <w:t xml:space="preserve"> </w:t>
      </w:r>
      <w:r w:rsidRPr="00BC3EC2">
        <w:rPr>
          <w:rFonts w:ascii="Arial" w:hAnsi="Arial" w:cs="Arial"/>
        </w:rPr>
        <w:t>bez osobnego wezwania</w:t>
      </w:r>
      <w:r w:rsidR="00891AC3" w:rsidRPr="00BC3EC2">
        <w:rPr>
          <w:rFonts w:ascii="Arial" w:hAnsi="Arial" w:cs="Arial"/>
        </w:rPr>
        <w:t>, w terminie 30 dni od końca roku kalendarzowego, w którym upłynął czwarty</w:t>
      </w:r>
      <w:r w:rsidRPr="00BC3EC2">
        <w:rPr>
          <w:rFonts w:ascii="Arial" w:hAnsi="Arial" w:cs="Arial"/>
        </w:rPr>
        <w:t xml:space="preserve"> rok okresu trwałości Projektu</w:t>
      </w:r>
      <w:r w:rsidR="00B93DC9" w:rsidRPr="00BC3EC2">
        <w:rPr>
          <w:rFonts w:ascii="Arial" w:hAnsi="Arial" w:cs="Arial"/>
        </w:rPr>
        <w:t xml:space="preserve"> (gdy okres trwałości</w:t>
      </w:r>
      <w:r w:rsidR="004D3DE6" w:rsidRPr="00BC3EC2">
        <w:rPr>
          <w:rFonts w:ascii="Arial" w:hAnsi="Arial" w:cs="Arial"/>
        </w:rPr>
        <w:t xml:space="preserve"> Projektu</w:t>
      </w:r>
      <w:r w:rsidR="00B93DC9" w:rsidRPr="00BC3EC2">
        <w:rPr>
          <w:rFonts w:ascii="Arial" w:hAnsi="Arial" w:cs="Arial"/>
        </w:rPr>
        <w:t xml:space="preserve"> wynosi 5 lat)</w:t>
      </w:r>
      <w:r w:rsidRPr="00BC3EC2">
        <w:rPr>
          <w:rFonts w:ascii="Arial" w:hAnsi="Arial" w:cs="Arial"/>
        </w:rPr>
        <w:t>,</w:t>
      </w:r>
      <w:r w:rsidR="00B93DC9" w:rsidRPr="00BC3EC2">
        <w:rPr>
          <w:rFonts w:ascii="Arial" w:hAnsi="Arial" w:cs="Arial"/>
        </w:rPr>
        <w:t xml:space="preserve"> </w:t>
      </w:r>
      <w:r w:rsidR="00B93DC9" w:rsidRPr="00BC3EC2">
        <w:rPr>
          <w:rFonts w:ascii="Arial" w:hAnsi="Arial" w:cs="Arial"/>
        </w:rPr>
        <w:lastRenderedPageBreak/>
        <w:t xml:space="preserve">albo  w </w:t>
      </w:r>
      <w:r w:rsidR="00891AC3" w:rsidRPr="00BC3EC2">
        <w:rPr>
          <w:rFonts w:ascii="Arial" w:hAnsi="Arial" w:cs="Arial"/>
        </w:rPr>
        <w:t xml:space="preserve">terminie 30 dni od końca roku kalendarzowego w, którym upłynął drugi </w:t>
      </w:r>
      <w:r w:rsidR="00B93DC9" w:rsidRPr="00BC3EC2">
        <w:rPr>
          <w:rFonts w:ascii="Arial" w:hAnsi="Arial" w:cs="Arial"/>
        </w:rPr>
        <w:t xml:space="preserve">rok okresu trwałości Projektu (gdy okres trwałości </w:t>
      </w:r>
      <w:r w:rsidR="004D3DE6" w:rsidRPr="00BC3EC2">
        <w:rPr>
          <w:rFonts w:ascii="Arial" w:hAnsi="Arial" w:cs="Arial"/>
        </w:rPr>
        <w:t xml:space="preserve">Projektu </w:t>
      </w:r>
      <w:r w:rsidR="00B93DC9" w:rsidRPr="00BC3EC2">
        <w:rPr>
          <w:rFonts w:ascii="Arial" w:hAnsi="Arial" w:cs="Arial"/>
        </w:rPr>
        <w:t>wynosi trzy lata)</w:t>
      </w:r>
      <w:r w:rsidR="00891AC3" w:rsidRPr="00BC3EC2">
        <w:rPr>
          <w:rFonts w:ascii="Arial" w:hAnsi="Arial" w:cs="Arial"/>
        </w:rPr>
        <w:t>.</w:t>
      </w:r>
      <w:r w:rsidRPr="00BC3EC2">
        <w:rPr>
          <w:rFonts w:ascii="Arial" w:hAnsi="Arial" w:cs="Arial"/>
        </w:rPr>
        <w:t xml:space="preserve"> </w:t>
      </w:r>
    </w:p>
    <w:p w14:paraId="14C00A08" w14:textId="4053A17C" w:rsidR="00893279" w:rsidRPr="00BC3EC2" w:rsidRDefault="00891AC3" w:rsidP="00BC3EC2">
      <w:pPr>
        <w:pStyle w:val="Akapitzlist"/>
        <w:numPr>
          <w:ilvl w:val="0"/>
          <w:numId w:val="58"/>
        </w:numPr>
        <w:spacing w:before="60" w:after="60"/>
        <w:contextualSpacing w:val="0"/>
        <w:jc w:val="both"/>
        <w:rPr>
          <w:rFonts w:ascii="Arial" w:hAnsi="Arial" w:cs="Arial"/>
          <w:sz w:val="22"/>
          <w:szCs w:val="22"/>
        </w:rPr>
      </w:pPr>
      <w:r w:rsidRPr="00BC3EC2">
        <w:rPr>
          <w:rFonts w:ascii="Arial" w:hAnsi="Arial" w:cs="Arial"/>
          <w:sz w:val="22"/>
          <w:szCs w:val="22"/>
        </w:rPr>
        <w:t xml:space="preserve">Sprawozdania, o których mowa w ust. </w:t>
      </w:r>
      <w:r w:rsidR="004D3DE6">
        <w:rPr>
          <w:rFonts w:ascii="Arial" w:hAnsi="Arial" w:cs="Arial"/>
          <w:sz w:val="22"/>
          <w:szCs w:val="22"/>
        </w:rPr>
        <w:t>6</w:t>
      </w:r>
      <w:r w:rsidRPr="00BC3EC2">
        <w:rPr>
          <w:rFonts w:ascii="Arial" w:hAnsi="Arial" w:cs="Arial"/>
          <w:sz w:val="22"/>
          <w:szCs w:val="22"/>
        </w:rPr>
        <w:t xml:space="preserve">, Beneficjent składa </w:t>
      </w:r>
      <w:r w:rsidR="002677DE" w:rsidRPr="00BC3EC2">
        <w:rPr>
          <w:rFonts w:ascii="Arial" w:hAnsi="Arial" w:cs="Arial"/>
          <w:sz w:val="22"/>
          <w:szCs w:val="22"/>
        </w:rPr>
        <w:t xml:space="preserve"> na wzorze opracowanym przez Instytucję Zarządzającą, </w:t>
      </w:r>
      <w:r w:rsidR="00744C45" w:rsidRPr="00BC3EC2">
        <w:rPr>
          <w:rFonts w:ascii="Arial" w:hAnsi="Arial" w:cs="Arial"/>
          <w:sz w:val="22"/>
          <w:szCs w:val="22"/>
        </w:rPr>
        <w:t>publikowanym na stronie internetowej</w:t>
      </w:r>
      <w:r w:rsidR="004D1B97" w:rsidRPr="00BC3EC2">
        <w:rPr>
          <w:rFonts w:ascii="Arial" w:hAnsi="Arial" w:cs="Arial"/>
          <w:sz w:val="22"/>
          <w:szCs w:val="22"/>
        </w:rPr>
        <w:t>:</w:t>
      </w:r>
      <w:r w:rsidR="00744C45" w:rsidRPr="00BC3EC2">
        <w:rPr>
          <w:rFonts w:ascii="Arial" w:hAnsi="Arial" w:cs="Arial"/>
          <w:sz w:val="22"/>
          <w:szCs w:val="22"/>
        </w:rPr>
        <w:t xml:space="preserve"> </w:t>
      </w:r>
      <w:bookmarkStart w:id="4" w:name="_Hlk126832540"/>
      <w:r w:rsidR="00105714" w:rsidRPr="00BC3EC2">
        <w:rPr>
          <w:rFonts w:ascii="Arial" w:hAnsi="Arial" w:cs="Arial"/>
          <w:sz w:val="22"/>
          <w:szCs w:val="22"/>
        </w:rPr>
        <w:t>www.</w:t>
      </w:r>
      <w:r w:rsidR="004D1B97" w:rsidRPr="00891AC3">
        <w:rPr>
          <w:rStyle w:val="czeinternetowe"/>
          <w:rFonts w:ascii="Arial" w:hAnsi="Arial" w:cs="Arial"/>
          <w:sz w:val="22"/>
          <w:szCs w:val="22"/>
        </w:rPr>
        <w:t>funduszeUE.lubelskie.pl</w:t>
      </w:r>
      <w:bookmarkEnd w:id="4"/>
      <w:r w:rsidR="002677DE" w:rsidRPr="00BC3EC2">
        <w:rPr>
          <w:rFonts w:ascii="Arial" w:hAnsi="Arial" w:cs="Arial"/>
          <w:sz w:val="22"/>
          <w:szCs w:val="22"/>
        </w:rPr>
        <w:t>. Niezłożenie sprawozdania, wbrew obowiązkowi, jest traktowane analogicznie, jak odmowa poddania się kontroli,</w:t>
      </w:r>
      <w:r w:rsidR="00F17972" w:rsidRPr="00BC3EC2">
        <w:rPr>
          <w:rFonts w:ascii="Arial" w:hAnsi="Arial" w:cs="Arial"/>
          <w:sz w:val="22"/>
          <w:szCs w:val="22"/>
        </w:rPr>
        <w:t xml:space="preserve"> </w:t>
      </w:r>
      <w:r w:rsidR="00C76222" w:rsidRPr="00BC3EC2">
        <w:rPr>
          <w:rFonts w:ascii="Arial" w:hAnsi="Arial" w:cs="Arial"/>
          <w:sz w:val="22"/>
          <w:szCs w:val="22"/>
        </w:rPr>
        <w:t>w </w:t>
      </w:r>
      <w:r w:rsidR="002677DE" w:rsidRPr="00BC3EC2">
        <w:rPr>
          <w:rFonts w:ascii="Arial" w:hAnsi="Arial" w:cs="Arial"/>
          <w:sz w:val="22"/>
          <w:szCs w:val="22"/>
        </w:rPr>
        <w:t>szczególności</w:t>
      </w:r>
      <w:r w:rsidR="00AE118C" w:rsidRPr="00BC3EC2">
        <w:rPr>
          <w:rFonts w:ascii="Arial" w:hAnsi="Arial" w:cs="Arial"/>
          <w:sz w:val="22"/>
          <w:szCs w:val="22"/>
        </w:rPr>
        <w:t xml:space="preserve"> </w:t>
      </w:r>
      <w:r w:rsidR="002677DE" w:rsidRPr="00BC3EC2">
        <w:rPr>
          <w:rFonts w:ascii="Arial" w:hAnsi="Arial" w:cs="Arial"/>
          <w:sz w:val="22"/>
          <w:szCs w:val="22"/>
        </w:rPr>
        <w:t xml:space="preserve">co do możliwości rozwiązania </w:t>
      </w:r>
      <w:bookmarkStart w:id="5" w:name="_Hlk127864200"/>
      <w:r w:rsidR="002677DE" w:rsidRPr="00BC3EC2">
        <w:rPr>
          <w:rFonts w:ascii="Arial" w:hAnsi="Arial" w:cs="Arial"/>
          <w:sz w:val="22"/>
          <w:szCs w:val="22"/>
        </w:rPr>
        <w:t>Umowy.</w:t>
      </w:r>
      <w:bookmarkEnd w:id="5"/>
      <w:r w:rsidR="00B148E7" w:rsidRPr="00BC3EC2">
        <w:rPr>
          <w:rFonts w:ascii="Arial" w:hAnsi="Arial" w:cs="Arial"/>
          <w:sz w:val="22"/>
          <w:szCs w:val="22"/>
        </w:rPr>
        <w:t xml:space="preserve"> </w:t>
      </w:r>
    </w:p>
    <w:p w14:paraId="264DA395" w14:textId="42CD3ABD" w:rsidR="00893279" w:rsidRPr="00C75E85" w:rsidRDefault="002677DE" w:rsidP="0003461E">
      <w:pPr>
        <w:pStyle w:val="Akapitzlist"/>
        <w:numPr>
          <w:ilvl w:val="0"/>
          <w:numId w:val="58"/>
        </w:numPr>
        <w:spacing w:before="60" w:after="60"/>
        <w:ind w:hanging="357"/>
        <w:contextualSpacing w:val="0"/>
        <w:jc w:val="both"/>
        <w:rPr>
          <w:rFonts w:ascii="Arial" w:hAnsi="Arial" w:cs="Arial"/>
          <w:sz w:val="22"/>
          <w:szCs w:val="22"/>
        </w:rPr>
      </w:pPr>
      <w:r w:rsidRPr="00C75E85">
        <w:rPr>
          <w:rFonts w:ascii="Arial" w:hAnsi="Arial" w:cs="Arial"/>
          <w:sz w:val="22"/>
          <w:szCs w:val="22"/>
        </w:rPr>
        <w:t>Beneficjent</w:t>
      </w:r>
      <w:r w:rsidR="00F17972" w:rsidRPr="00C75E85">
        <w:rPr>
          <w:rFonts w:ascii="Arial" w:hAnsi="Arial" w:cs="Arial"/>
          <w:sz w:val="22"/>
          <w:szCs w:val="22"/>
        </w:rPr>
        <w:t xml:space="preserve"> </w:t>
      </w:r>
      <w:r w:rsidR="00C76222" w:rsidRPr="00C75E85">
        <w:rPr>
          <w:rFonts w:ascii="Arial" w:hAnsi="Arial" w:cs="Arial"/>
          <w:sz w:val="22"/>
          <w:szCs w:val="22"/>
        </w:rPr>
        <w:t>w </w:t>
      </w:r>
      <w:r w:rsidRPr="00C75E85">
        <w:rPr>
          <w:rFonts w:ascii="Arial" w:hAnsi="Arial" w:cs="Arial"/>
          <w:sz w:val="22"/>
          <w:szCs w:val="22"/>
        </w:rPr>
        <w:t>okresie trwałości ma obowiązek samodzielnego informowania Instytucji Zarządzającej</w:t>
      </w:r>
      <w:r w:rsidR="00F17972" w:rsidRPr="00C75E85">
        <w:rPr>
          <w:rFonts w:ascii="Arial" w:hAnsi="Arial" w:cs="Arial"/>
          <w:sz w:val="22"/>
          <w:szCs w:val="22"/>
        </w:rPr>
        <w:t xml:space="preserve"> </w:t>
      </w:r>
      <w:r w:rsidR="00C76222" w:rsidRPr="00C75E85">
        <w:rPr>
          <w:rFonts w:ascii="Arial" w:hAnsi="Arial" w:cs="Arial"/>
          <w:sz w:val="22"/>
          <w:szCs w:val="22"/>
        </w:rPr>
        <w:t>o </w:t>
      </w:r>
      <w:r w:rsidRPr="00C75E85">
        <w:rPr>
          <w:rFonts w:ascii="Arial" w:hAnsi="Arial" w:cs="Arial"/>
          <w:sz w:val="22"/>
          <w:szCs w:val="22"/>
        </w:rPr>
        <w:t>wszelkich okolicznościach, które mogą mieć wpływ na niedotrzymanie przez Projekt zasady trwałości. Informacja powinna zostać udzielona niezwłocznie, jednakże nie później, niż</w:t>
      </w:r>
      <w:r w:rsidR="00F17972" w:rsidRPr="00C75E85">
        <w:rPr>
          <w:rFonts w:ascii="Arial" w:hAnsi="Arial" w:cs="Arial"/>
          <w:sz w:val="22"/>
          <w:szCs w:val="22"/>
        </w:rPr>
        <w:t xml:space="preserve"> </w:t>
      </w:r>
      <w:r w:rsidR="00C76222" w:rsidRPr="00C75E85">
        <w:rPr>
          <w:rFonts w:ascii="Arial" w:hAnsi="Arial" w:cs="Arial"/>
          <w:sz w:val="22"/>
          <w:szCs w:val="22"/>
        </w:rPr>
        <w:t>w </w:t>
      </w:r>
      <w:r w:rsidRPr="00C75E85">
        <w:rPr>
          <w:rFonts w:ascii="Arial" w:hAnsi="Arial" w:cs="Arial"/>
          <w:sz w:val="22"/>
          <w:szCs w:val="22"/>
        </w:rPr>
        <w:t>terminie 14 dni od dnia zaistnienia danej okoliczności.</w:t>
      </w:r>
    </w:p>
    <w:p w14:paraId="0B895A55" w14:textId="77777777" w:rsidR="00893279" w:rsidRPr="00F467D9" w:rsidRDefault="002677DE" w:rsidP="001A52C8">
      <w:pPr>
        <w:pStyle w:val="Akapitzlist"/>
        <w:spacing w:before="360" w:after="120"/>
        <w:ind w:left="425" w:hanging="357"/>
        <w:contextualSpacing w:val="0"/>
        <w:jc w:val="center"/>
        <w:rPr>
          <w:rFonts w:ascii="Arial" w:hAnsi="Arial" w:cs="Arial"/>
          <w:b/>
          <w:bCs/>
          <w:sz w:val="22"/>
          <w:szCs w:val="22"/>
        </w:rPr>
      </w:pPr>
      <w:r w:rsidRPr="00F467D9">
        <w:rPr>
          <w:rFonts w:ascii="Arial" w:hAnsi="Arial" w:cs="Arial"/>
          <w:b/>
          <w:bCs/>
          <w:sz w:val="22"/>
          <w:szCs w:val="22"/>
        </w:rPr>
        <w:t>Zasady wykorzystania systemu teleinformatycznego</w:t>
      </w:r>
    </w:p>
    <w:p w14:paraId="2F5B2222" w14:textId="77777777" w:rsidR="00893279" w:rsidRPr="00F467D9" w:rsidRDefault="00893279" w:rsidP="00E771A7">
      <w:pPr>
        <w:pStyle w:val="Akapitzlist"/>
        <w:spacing w:before="240" w:after="120"/>
        <w:ind w:left="425" w:hanging="357"/>
        <w:jc w:val="center"/>
        <w:rPr>
          <w:rFonts w:ascii="Arial" w:hAnsi="Arial" w:cs="Arial"/>
          <w:b/>
          <w:bCs/>
          <w:sz w:val="22"/>
          <w:szCs w:val="22"/>
        </w:rPr>
      </w:pPr>
    </w:p>
    <w:p w14:paraId="56392F1E" w14:textId="37B74EBB" w:rsidR="00893279" w:rsidRPr="00F467D9" w:rsidRDefault="002677DE" w:rsidP="00E771A7">
      <w:pPr>
        <w:pStyle w:val="Akapitzlist"/>
        <w:spacing w:before="120" w:after="240"/>
        <w:ind w:left="425" w:hanging="357"/>
        <w:jc w:val="center"/>
        <w:rPr>
          <w:rFonts w:ascii="Arial" w:hAnsi="Arial" w:cs="Arial"/>
          <w:sz w:val="22"/>
          <w:szCs w:val="22"/>
        </w:rPr>
      </w:pPr>
      <w:r w:rsidRPr="00F467D9">
        <w:rPr>
          <w:rFonts w:ascii="Arial" w:hAnsi="Arial" w:cs="Arial"/>
          <w:sz w:val="22"/>
          <w:szCs w:val="22"/>
        </w:rPr>
        <w:t>§ 24</w:t>
      </w:r>
    </w:p>
    <w:p w14:paraId="7C8D2CCF" w14:textId="673E3F5C" w:rsidR="00410448" w:rsidRPr="006476F9" w:rsidRDefault="00410448" w:rsidP="00410448">
      <w:pPr>
        <w:pStyle w:val="Akapitzlist"/>
        <w:numPr>
          <w:ilvl w:val="2"/>
          <w:numId w:val="72"/>
        </w:numPr>
        <w:spacing w:line="276" w:lineRule="auto"/>
        <w:ind w:left="426" w:hanging="426"/>
        <w:jc w:val="both"/>
        <w:rPr>
          <w:rFonts w:ascii="Arial" w:hAnsi="Arial" w:cs="Arial"/>
          <w:sz w:val="22"/>
          <w:szCs w:val="22"/>
        </w:rPr>
      </w:pPr>
      <w:r w:rsidRPr="006476F9">
        <w:rPr>
          <w:rFonts w:ascii="Arial" w:hAnsi="Arial" w:cs="Arial"/>
          <w:sz w:val="22"/>
          <w:szCs w:val="22"/>
        </w:rPr>
        <w:t>Beneficjent zobowiązuje się</w:t>
      </w:r>
      <w:r w:rsidR="00091230">
        <w:rPr>
          <w:rFonts w:ascii="Arial" w:hAnsi="Arial" w:cs="Arial"/>
          <w:sz w:val="22"/>
          <w:szCs w:val="22"/>
        </w:rPr>
        <w:t xml:space="preserve"> do realizacji Projektu</w:t>
      </w:r>
      <w:r w:rsidRPr="006476F9">
        <w:rPr>
          <w:rFonts w:ascii="Arial" w:hAnsi="Arial" w:cs="Arial"/>
          <w:sz w:val="22"/>
          <w:szCs w:val="22"/>
        </w:rPr>
        <w:t xml:space="preserve"> </w:t>
      </w:r>
      <w:r w:rsidR="00091230">
        <w:rPr>
          <w:rFonts w:ascii="Arial" w:hAnsi="Arial" w:cs="Arial"/>
          <w:sz w:val="22"/>
          <w:szCs w:val="22"/>
        </w:rPr>
        <w:t>z</w:t>
      </w:r>
      <w:r w:rsidRPr="006476F9">
        <w:rPr>
          <w:rFonts w:ascii="Arial" w:hAnsi="Arial" w:cs="Arial"/>
          <w:sz w:val="22"/>
          <w:szCs w:val="22"/>
        </w:rPr>
        <w:t xml:space="preserve"> wykorzyst</w:t>
      </w:r>
      <w:r w:rsidR="00091230">
        <w:rPr>
          <w:rFonts w:ascii="Arial" w:hAnsi="Arial" w:cs="Arial"/>
          <w:sz w:val="22"/>
          <w:szCs w:val="22"/>
        </w:rPr>
        <w:t>aniem</w:t>
      </w:r>
      <w:r w:rsidRPr="006476F9">
        <w:rPr>
          <w:rFonts w:ascii="Arial" w:hAnsi="Arial" w:cs="Arial"/>
          <w:sz w:val="22"/>
          <w:szCs w:val="22"/>
        </w:rPr>
        <w:t xml:space="preserve"> CST2021</w:t>
      </w:r>
      <w:r w:rsidR="00C75E85">
        <w:rPr>
          <w:rFonts w:ascii="Arial" w:hAnsi="Arial" w:cs="Arial"/>
          <w:sz w:val="22"/>
          <w:szCs w:val="22"/>
        </w:rPr>
        <w:t>, w tym aplikacji SL2021,</w:t>
      </w:r>
      <w:r w:rsidRPr="006476F9">
        <w:rPr>
          <w:rFonts w:ascii="Arial" w:hAnsi="Arial" w:cs="Arial"/>
          <w:sz w:val="22"/>
          <w:szCs w:val="22"/>
        </w:rPr>
        <w:t xml:space="preserve"> zgodnie z aktualną Instrukcją Użytkownika Zewnętrznego</w:t>
      </w:r>
      <w:r w:rsidR="00091230">
        <w:rPr>
          <w:rFonts w:ascii="Arial" w:hAnsi="Arial" w:cs="Arial"/>
          <w:sz w:val="22"/>
          <w:szCs w:val="22"/>
        </w:rPr>
        <w:t xml:space="preserve"> </w:t>
      </w:r>
      <w:r w:rsidRPr="006476F9">
        <w:rPr>
          <w:rFonts w:ascii="Arial" w:hAnsi="Arial" w:cs="Arial"/>
          <w:sz w:val="22"/>
          <w:szCs w:val="22"/>
        </w:rPr>
        <w:t>udostępnioną przez IZ na stronie www.funduszeUE.lubelskie.pl w zakresie wystandaryzowanych formularzy, obsługi procesów i komunikacji, w szczególności w zakresie:</w:t>
      </w:r>
    </w:p>
    <w:p w14:paraId="4EFCFE07" w14:textId="196CF504" w:rsidR="00410448" w:rsidRPr="00D11898" w:rsidRDefault="00410448" w:rsidP="00410448">
      <w:pPr>
        <w:pStyle w:val="Akapitzlist"/>
        <w:numPr>
          <w:ilvl w:val="3"/>
          <w:numId w:val="72"/>
        </w:numPr>
        <w:ind w:left="1276"/>
        <w:jc w:val="both"/>
        <w:rPr>
          <w:rFonts w:ascii="Arial" w:eastAsia="Calibri" w:hAnsi="Arial" w:cs="Arial"/>
          <w:sz w:val="22"/>
          <w:szCs w:val="22"/>
        </w:rPr>
      </w:pPr>
      <w:r w:rsidRPr="006476F9">
        <w:rPr>
          <w:rFonts w:ascii="Arial" w:eastAsia="Calibri" w:hAnsi="Arial" w:cs="Arial"/>
          <w:sz w:val="22"/>
          <w:szCs w:val="22"/>
        </w:rPr>
        <w:t>gromadzenia i przesyłania danych dotyczących wniosków o płatność, w tym dokumentacji niezbędnej do potwierdzenia kwalifikowalności</w:t>
      </w:r>
      <w:r w:rsidR="00141E69">
        <w:rPr>
          <w:rFonts w:ascii="Arial" w:eastAsia="Calibri" w:hAnsi="Arial" w:cs="Arial"/>
          <w:sz w:val="22"/>
          <w:szCs w:val="22"/>
        </w:rPr>
        <w:t xml:space="preserve"> </w:t>
      </w:r>
      <w:r w:rsidR="00141E69" w:rsidRPr="00F467D9">
        <w:rPr>
          <w:rFonts w:ascii="Arial" w:hAnsi="Arial" w:cs="Arial"/>
          <w:sz w:val="22"/>
          <w:szCs w:val="22"/>
        </w:rPr>
        <w:t>wydatków ponoszonych</w:t>
      </w:r>
      <w:r w:rsidR="00141E69">
        <w:rPr>
          <w:rFonts w:ascii="Arial" w:hAnsi="Arial" w:cs="Arial"/>
          <w:sz w:val="22"/>
          <w:szCs w:val="22"/>
        </w:rPr>
        <w:t xml:space="preserve"> </w:t>
      </w:r>
      <w:r w:rsidR="00141E69" w:rsidRPr="00F467D9">
        <w:rPr>
          <w:rFonts w:ascii="Arial" w:hAnsi="Arial" w:cs="Arial"/>
          <w:sz w:val="22"/>
          <w:szCs w:val="22"/>
        </w:rPr>
        <w:t>w</w:t>
      </w:r>
      <w:r w:rsidR="00141E69">
        <w:rPr>
          <w:rFonts w:ascii="Arial" w:hAnsi="Arial" w:cs="Arial"/>
          <w:sz w:val="22"/>
          <w:szCs w:val="22"/>
        </w:rPr>
        <w:t> </w:t>
      </w:r>
      <w:r w:rsidR="00141E69" w:rsidRPr="00F467D9">
        <w:rPr>
          <w:rFonts w:ascii="Arial" w:hAnsi="Arial" w:cs="Arial"/>
          <w:sz w:val="22"/>
          <w:szCs w:val="22"/>
        </w:rPr>
        <w:t>ramach Projektu</w:t>
      </w:r>
      <w:r w:rsidR="00141E69">
        <w:rPr>
          <w:rFonts w:ascii="Arial" w:hAnsi="Arial" w:cs="Arial"/>
          <w:sz w:val="22"/>
          <w:szCs w:val="22"/>
        </w:rPr>
        <w:t xml:space="preserve"> </w:t>
      </w:r>
      <w:r w:rsidR="00141E69" w:rsidRPr="00F467D9">
        <w:rPr>
          <w:rFonts w:ascii="Arial" w:hAnsi="Arial" w:cs="Arial"/>
          <w:sz w:val="22"/>
          <w:szCs w:val="22"/>
        </w:rPr>
        <w:t>i</w:t>
      </w:r>
      <w:r w:rsidR="00141E69">
        <w:rPr>
          <w:rFonts w:ascii="Arial" w:hAnsi="Arial" w:cs="Arial"/>
          <w:sz w:val="22"/>
          <w:szCs w:val="22"/>
        </w:rPr>
        <w:t> </w:t>
      </w:r>
      <w:r w:rsidR="00141E69" w:rsidRPr="00F467D9">
        <w:rPr>
          <w:rFonts w:ascii="Arial" w:hAnsi="Arial" w:cs="Arial"/>
          <w:sz w:val="22"/>
          <w:szCs w:val="22"/>
        </w:rPr>
        <w:t>wykazywanych we wnioskach</w:t>
      </w:r>
      <w:r w:rsidR="00141E69">
        <w:rPr>
          <w:rFonts w:ascii="Arial" w:hAnsi="Arial" w:cs="Arial"/>
          <w:sz w:val="22"/>
          <w:szCs w:val="22"/>
        </w:rPr>
        <w:t xml:space="preserve"> </w:t>
      </w:r>
      <w:r w:rsidR="00141E69" w:rsidRPr="00F467D9">
        <w:rPr>
          <w:rFonts w:ascii="Arial" w:hAnsi="Arial" w:cs="Arial"/>
          <w:sz w:val="22"/>
          <w:szCs w:val="22"/>
        </w:rPr>
        <w:t>o</w:t>
      </w:r>
      <w:r w:rsidR="00141E69">
        <w:rPr>
          <w:rFonts w:ascii="Arial" w:hAnsi="Arial" w:cs="Arial"/>
          <w:sz w:val="22"/>
          <w:szCs w:val="22"/>
        </w:rPr>
        <w:t> </w:t>
      </w:r>
      <w:r w:rsidR="00141E69" w:rsidRPr="00F467D9">
        <w:rPr>
          <w:rFonts w:ascii="Arial" w:hAnsi="Arial" w:cs="Arial"/>
          <w:sz w:val="22"/>
          <w:szCs w:val="22"/>
        </w:rPr>
        <w:t>płatność;</w:t>
      </w:r>
    </w:p>
    <w:p w14:paraId="5AAA440F" w14:textId="7C1123B2" w:rsidR="00410448" w:rsidRPr="006476F9" w:rsidRDefault="00410448" w:rsidP="00410448">
      <w:pPr>
        <w:pStyle w:val="Akapitzlist"/>
        <w:numPr>
          <w:ilvl w:val="3"/>
          <w:numId w:val="72"/>
        </w:numPr>
        <w:ind w:left="1276"/>
        <w:jc w:val="both"/>
        <w:rPr>
          <w:rFonts w:ascii="Arial" w:eastAsia="Calibri" w:hAnsi="Arial" w:cs="Arial"/>
          <w:sz w:val="22"/>
          <w:szCs w:val="22"/>
        </w:rPr>
      </w:pPr>
      <w:r w:rsidRPr="006476F9">
        <w:rPr>
          <w:rFonts w:ascii="Arial" w:eastAsia="Calibri" w:hAnsi="Arial" w:cs="Arial"/>
          <w:sz w:val="22"/>
          <w:szCs w:val="22"/>
        </w:rPr>
        <w:t>gromadzenia i przesyłania danych dotyczących harmonogramu rzeczowo-finansowego i harmonogramu płatności</w:t>
      </w:r>
      <w:r w:rsidR="00A84C81">
        <w:rPr>
          <w:rFonts w:ascii="Arial" w:eastAsia="Calibri" w:hAnsi="Arial" w:cs="Arial"/>
          <w:sz w:val="22"/>
          <w:szCs w:val="22"/>
        </w:rPr>
        <w:t>;</w:t>
      </w:r>
      <w:r w:rsidRPr="006476F9">
        <w:rPr>
          <w:rFonts w:ascii="Arial" w:eastAsia="Calibri" w:hAnsi="Arial" w:cs="Arial"/>
          <w:sz w:val="22"/>
          <w:szCs w:val="22"/>
        </w:rPr>
        <w:t xml:space="preserve"> </w:t>
      </w:r>
    </w:p>
    <w:p w14:paraId="5101D468" w14:textId="62D0FDBA" w:rsidR="00410448" w:rsidRPr="00677D78" w:rsidRDefault="00410448" w:rsidP="00410448">
      <w:pPr>
        <w:pStyle w:val="Akapitzlist"/>
        <w:numPr>
          <w:ilvl w:val="3"/>
          <w:numId w:val="72"/>
        </w:numPr>
        <w:ind w:left="1276"/>
        <w:jc w:val="both"/>
        <w:rPr>
          <w:rFonts w:ascii="Arial" w:eastAsia="Calibri" w:hAnsi="Arial" w:cs="Arial"/>
          <w:sz w:val="22"/>
          <w:szCs w:val="22"/>
        </w:rPr>
      </w:pPr>
      <w:r w:rsidRPr="00677D78">
        <w:rPr>
          <w:rFonts w:ascii="Arial" w:eastAsia="Calibri" w:hAnsi="Arial" w:cs="Arial"/>
          <w:sz w:val="22"/>
          <w:szCs w:val="22"/>
        </w:rPr>
        <w:t>gromadzenia i przesyłania danych dotyczących zamówień publicznych</w:t>
      </w:r>
      <w:r w:rsidR="00677D78" w:rsidRPr="00677D78">
        <w:rPr>
          <w:rFonts w:ascii="Arial" w:eastAsia="Calibri" w:hAnsi="Arial" w:cs="Arial"/>
          <w:sz w:val="22"/>
          <w:szCs w:val="22"/>
        </w:rPr>
        <w:t>;</w:t>
      </w:r>
      <w:r w:rsidRPr="00677D78">
        <w:rPr>
          <w:rFonts w:ascii="Arial" w:eastAsia="Calibri" w:hAnsi="Arial" w:cs="Arial"/>
          <w:sz w:val="22"/>
          <w:szCs w:val="22"/>
        </w:rPr>
        <w:t xml:space="preserve"> </w:t>
      </w:r>
    </w:p>
    <w:p w14:paraId="4E3E7545" w14:textId="5F2AE1E6" w:rsidR="00410448" w:rsidRPr="00677D78" w:rsidRDefault="00410448" w:rsidP="00410448">
      <w:pPr>
        <w:pStyle w:val="Akapitzlist"/>
        <w:numPr>
          <w:ilvl w:val="3"/>
          <w:numId w:val="72"/>
        </w:numPr>
        <w:ind w:left="1276"/>
        <w:jc w:val="both"/>
        <w:rPr>
          <w:rFonts w:ascii="Arial" w:eastAsia="Calibri" w:hAnsi="Arial" w:cs="Arial"/>
          <w:sz w:val="22"/>
          <w:szCs w:val="22"/>
        </w:rPr>
      </w:pPr>
      <w:r w:rsidRPr="00677D78">
        <w:rPr>
          <w:rFonts w:ascii="Arial" w:eastAsia="Calibri" w:hAnsi="Arial" w:cs="Arial"/>
          <w:sz w:val="22"/>
          <w:szCs w:val="22"/>
        </w:rPr>
        <w:t xml:space="preserve">gromadzenia i przesyłania danych dot. personelu Projektu, zgodnie z zakresem określonym w wytycznych wskazanych w § 4 ust. 6 </w:t>
      </w:r>
      <w:r w:rsidR="00E769C4">
        <w:rPr>
          <w:rFonts w:ascii="Arial" w:eastAsia="Calibri" w:hAnsi="Arial" w:cs="Arial"/>
          <w:sz w:val="22"/>
          <w:szCs w:val="22"/>
        </w:rPr>
        <w:t>lit.</w:t>
      </w:r>
      <w:r w:rsidR="00EC0B16">
        <w:rPr>
          <w:rFonts w:ascii="Arial" w:eastAsia="Calibri" w:hAnsi="Arial" w:cs="Arial"/>
          <w:sz w:val="22"/>
          <w:szCs w:val="22"/>
        </w:rPr>
        <w:t xml:space="preserve"> e</w:t>
      </w:r>
      <w:r w:rsidR="00E769C4">
        <w:rPr>
          <w:rFonts w:ascii="Arial" w:eastAsia="Calibri" w:hAnsi="Arial" w:cs="Arial"/>
          <w:sz w:val="22"/>
          <w:szCs w:val="22"/>
        </w:rPr>
        <w:t xml:space="preserve"> </w:t>
      </w:r>
      <w:r w:rsidRPr="00677D78">
        <w:rPr>
          <w:rFonts w:ascii="Arial" w:eastAsia="Calibri" w:hAnsi="Arial" w:cs="Arial"/>
          <w:sz w:val="22"/>
          <w:szCs w:val="22"/>
        </w:rPr>
        <w:t xml:space="preserve">, o ile koszty osobowe są wydatkami kwalifikowalnymi </w:t>
      </w:r>
      <w:r w:rsidR="00EC0B16">
        <w:rPr>
          <w:rFonts w:ascii="Arial" w:eastAsia="Calibri" w:hAnsi="Arial" w:cs="Arial"/>
          <w:sz w:val="22"/>
          <w:szCs w:val="22"/>
        </w:rPr>
        <w:t>P</w:t>
      </w:r>
      <w:r w:rsidRPr="00677D78">
        <w:rPr>
          <w:rFonts w:ascii="Arial" w:eastAsia="Calibri" w:hAnsi="Arial" w:cs="Arial"/>
          <w:sz w:val="22"/>
          <w:szCs w:val="22"/>
        </w:rPr>
        <w:t xml:space="preserve">rojektu, pod rygorem uznania ich za niekwalifikowalne; </w:t>
      </w:r>
    </w:p>
    <w:p w14:paraId="4D25A997" w14:textId="68F09B36" w:rsidR="00410448" w:rsidRDefault="00410448" w:rsidP="00410448">
      <w:pPr>
        <w:pStyle w:val="Akapitzlist"/>
        <w:numPr>
          <w:ilvl w:val="3"/>
          <w:numId w:val="72"/>
        </w:numPr>
        <w:ind w:left="1276"/>
        <w:jc w:val="both"/>
        <w:rPr>
          <w:rFonts w:ascii="Arial" w:eastAsia="Calibri" w:hAnsi="Arial" w:cs="Arial"/>
          <w:sz w:val="22"/>
          <w:szCs w:val="22"/>
        </w:rPr>
      </w:pPr>
      <w:r w:rsidRPr="006476F9">
        <w:rPr>
          <w:rFonts w:ascii="Arial" w:eastAsia="Calibri" w:hAnsi="Arial" w:cs="Arial"/>
          <w:sz w:val="22"/>
          <w:szCs w:val="22"/>
        </w:rPr>
        <w:t>gromadzenia i przesyłania danych niezbędnych do rozliczenia Projektu, również w zakresie monitoringu rzeczowo – finansowego</w:t>
      </w:r>
      <w:r w:rsidR="00D964D0">
        <w:rPr>
          <w:rFonts w:ascii="Arial" w:eastAsia="Calibri" w:hAnsi="Arial" w:cs="Arial"/>
          <w:sz w:val="22"/>
          <w:szCs w:val="22"/>
        </w:rPr>
        <w:t>, w tym dane uczestników Projektu</w:t>
      </w:r>
      <w:r w:rsidR="0089429E">
        <w:rPr>
          <w:rFonts w:ascii="Arial" w:eastAsia="Calibri" w:hAnsi="Arial" w:cs="Arial"/>
          <w:sz w:val="22"/>
          <w:szCs w:val="22"/>
        </w:rPr>
        <w:t>;</w:t>
      </w:r>
      <w:r w:rsidR="00D964D0">
        <w:rPr>
          <w:rFonts w:ascii="Arial" w:eastAsia="Calibri" w:hAnsi="Arial" w:cs="Arial"/>
          <w:sz w:val="22"/>
          <w:szCs w:val="22"/>
        </w:rPr>
        <w:t xml:space="preserve"> </w:t>
      </w:r>
    </w:p>
    <w:p w14:paraId="38E7D14F" w14:textId="77777777" w:rsidR="00410448" w:rsidRPr="006476F9" w:rsidRDefault="00410448" w:rsidP="00410448">
      <w:pPr>
        <w:pStyle w:val="Akapitzlist"/>
        <w:numPr>
          <w:ilvl w:val="3"/>
          <w:numId w:val="72"/>
        </w:numPr>
        <w:ind w:left="1276"/>
        <w:jc w:val="both"/>
        <w:rPr>
          <w:rFonts w:ascii="Arial" w:eastAsia="Calibri" w:hAnsi="Arial" w:cs="Arial"/>
          <w:sz w:val="20"/>
          <w:szCs w:val="20"/>
        </w:rPr>
      </w:pPr>
      <w:r w:rsidRPr="006476F9">
        <w:rPr>
          <w:rFonts w:ascii="Arial" w:hAnsi="Arial" w:cs="Arial"/>
          <w:sz w:val="22"/>
          <w:szCs w:val="22"/>
        </w:rPr>
        <w:t>innych dokumentów związanych z realizacją Projektu, w tym niezbędnych</w:t>
      </w:r>
      <w:r w:rsidRPr="006476F9">
        <w:rPr>
          <w:rFonts w:ascii="Arial" w:hAnsi="Arial" w:cs="Arial"/>
          <w:sz w:val="22"/>
          <w:szCs w:val="22"/>
        </w:rPr>
        <w:br/>
        <w:t>do przeprowadzenia kontroli Projektu.</w:t>
      </w:r>
    </w:p>
    <w:p w14:paraId="30559A2B" w14:textId="45205A42" w:rsidR="00410448" w:rsidRDefault="00410448" w:rsidP="00410448">
      <w:pPr>
        <w:pStyle w:val="Akapitzlist"/>
        <w:numPr>
          <w:ilvl w:val="2"/>
          <w:numId w:val="72"/>
        </w:numPr>
        <w:spacing w:line="276" w:lineRule="auto"/>
        <w:ind w:left="426" w:hanging="426"/>
        <w:jc w:val="both"/>
        <w:rPr>
          <w:rFonts w:ascii="Arial" w:hAnsi="Arial" w:cs="Arial"/>
          <w:sz w:val="22"/>
          <w:szCs w:val="22"/>
        </w:rPr>
      </w:pPr>
      <w:r>
        <w:rPr>
          <w:rFonts w:ascii="Arial" w:hAnsi="Arial" w:cs="Arial"/>
          <w:sz w:val="22"/>
          <w:szCs w:val="22"/>
        </w:rPr>
        <w:t>Beneficjent</w:t>
      </w:r>
      <w:r w:rsidRPr="001C027B">
        <w:rPr>
          <w:rFonts w:ascii="Arial" w:hAnsi="Arial" w:cs="Arial"/>
          <w:sz w:val="22"/>
          <w:szCs w:val="22"/>
        </w:rPr>
        <w:t xml:space="preserve"> i IZ uznają za prawnie wiążące przyjęte w Umowie rozwiązania stosowane w zakresie komunikacji i wymiany danych w CST2021, bez możliwości kwestionowania skutków ich stosowania.</w:t>
      </w:r>
      <w:r w:rsidR="00453C4F" w:rsidRPr="00453C4F">
        <w:t xml:space="preserve"> </w:t>
      </w:r>
    </w:p>
    <w:p w14:paraId="5F082E9F" w14:textId="6D453FAB" w:rsidR="00410448" w:rsidRPr="006476F9" w:rsidRDefault="00410448" w:rsidP="00410448">
      <w:pPr>
        <w:pStyle w:val="Akapitzlist"/>
        <w:numPr>
          <w:ilvl w:val="2"/>
          <w:numId w:val="72"/>
        </w:numPr>
        <w:spacing w:line="276" w:lineRule="auto"/>
        <w:ind w:left="426" w:hanging="426"/>
        <w:jc w:val="both"/>
        <w:rPr>
          <w:rFonts w:ascii="Arial" w:hAnsi="Arial" w:cs="Arial"/>
          <w:sz w:val="22"/>
          <w:szCs w:val="22"/>
        </w:rPr>
      </w:pPr>
      <w:r>
        <w:rPr>
          <w:rFonts w:ascii="Arial" w:hAnsi="Arial" w:cs="Arial"/>
          <w:sz w:val="22"/>
          <w:szCs w:val="22"/>
        </w:rPr>
        <w:t>Przetwarzanie dokumentów w CST2021</w:t>
      </w:r>
      <w:r w:rsidRPr="00863B8F">
        <w:rPr>
          <w:rFonts w:ascii="Arial" w:hAnsi="Arial" w:cs="Arial"/>
          <w:sz w:val="22"/>
          <w:szCs w:val="22"/>
        </w:rPr>
        <w:t xml:space="preserve"> nie zwalnia Beneficjenta z obowiązku przechowywania oryginałów dokumentów</w:t>
      </w:r>
      <w:r>
        <w:rPr>
          <w:rFonts w:ascii="Arial" w:hAnsi="Arial" w:cs="Arial"/>
          <w:sz w:val="22"/>
          <w:szCs w:val="22"/>
        </w:rPr>
        <w:t>,</w:t>
      </w:r>
      <w:r w:rsidRPr="00863B8F">
        <w:rPr>
          <w:rFonts w:ascii="Arial" w:hAnsi="Arial" w:cs="Arial"/>
          <w:sz w:val="22"/>
          <w:szCs w:val="22"/>
        </w:rPr>
        <w:t xml:space="preserve"> ich udostępniania podczas kontroli </w:t>
      </w:r>
      <w:r>
        <w:rPr>
          <w:rFonts w:ascii="Arial" w:hAnsi="Arial" w:cs="Arial"/>
          <w:sz w:val="22"/>
          <w:szCs w:val="22"/>
        </w:rPr>
        <w:t xml:space="preserve">oraz </w:t>
      </w:r>
      <w:r w:rsidRPr="00EE23A2">
        <w:rPr>
          <w:rFonts w:ascii="Arial" w:hAnsi="Arial" w:cs="Arial"/>
          <w:sz w:val="22"/>
          <w:szCs w:val="22"/>
        </w:rPr>
        <w:t>archiwizowania</w:t>
      </w:r>
      <w:r w:rsidR="001C26E5">
        <w:rPr>
          <w:rFonts w:ascii="Arial" w:hAnsi="Arial" w:cs="Arial"/>
          <w:sz w:val="22"/>
          <w:szCs w:val="22"/>
        </w:rPr>
        <w:t>.</w:t>
      </w:r>
    </w:p>
    <w:p w14:paraId="57F18325" w14:textId="3DE73064" w:rsidR="00410448" w:rsidRPr="006476F9" w:rsidRDefault="00410448" w:rsidP="00410448">
      <w:pPr>
        <w:pStyle w:val="Akapitzlist"/>
        <w:numPr>
          <w:ilvl w:val="2"/>
          <w:numId w:val="72"/>
        </w:numPr>
        <w:spacing w:line="276" w:lineRule="auto"/>
        <w:ind w:left="426" w:hanging="426"/>
        <w:jc w:val="both"/>
        <w:rPr>
          <w:rFonts w:ascii="Arial" w:hAnsi="Arial" w:cs="Arial"/>
          <w:sz w:val="22"/>
          <w:szCs w:val="22"/>
        </w:rPr>
      </w:pPr>
      <w:r w:rsidRPr="4B6D5CD8">
        <w:rPr>
          <w:rFonts w:ascii="Arial" w:hAnsi="Arial" w:cs="Arial"/>
          <w:sz w:val="22"/>
          <w:szCs w:val="22"/>
        </w:rPr>
        <w:t>Beneficjent wyznacza osoby uprawnione do wykonywania w jego imieniu czynności związanych z realizacją Projektu</w:t>
      </w:r>
      <w:r>
        <w:rPr>
          <w:rFonts w:ascii="Arial" w:hAnsi="Arial" w:cs="Arial"/>
          <w:sz w:val="22"/>
          <w:szCs w:val="22"/>
        </w:rPr>
        <w:t xml:space="preserve">, </w:t>
      </w:r>
      <w:r w:rsidRPr="002A12B6">
        <w:rPr>
          <w:rFonts w:ascii="Arial" w:hAnsi="Arial" w:cs="Arial"/>
          <w:sz w:val="22"/>
          <w:szCs w:val="22"/>
        </w:rPr>
        <w:t>w tym – zgł</w:t>
      </w:r>
      <w:r>
        <w:rPr>
          <w:rFonts w:ascii="Arial" w:hAnsi="Arial" w:cs="Arial"/>
          <w:sz w:val="22"/>
          <w:szCs w:val="22"/>
        </w:rPr>
        <w:t>a</w:t>
      </w:r>
      <w:r w:rsidRPr="002A12B6">
        <w:rPr>
          <w:rFonts w:ascii="Arial" w:hAnsi="Arial" w:cs="Arial"/>
          <w:sz w:val="22"/>
          <w:szCs w:val="22"/>
        </w:rPr>
        <w:t>sza</w:t>
      </w:r>
      <w:r w:rsidR="00DD36DA">
        <w:rPr>
          <w:rFonts w:ascii="Arial" w:hAnsi="Arial" w:cs="Arial"/>
          <w:sz w:val="22"/>
          <w:szCs w:val="22"/>
        </w:rPr>
        <w:t>,</w:t>
      </w:r>
      <w:r w:rsidR="00C54A48">
        <w:rPr>
          <w:rFonts w:ascii="Arial" w:hAnsi="Arial" w:cs="Arial"/>
          <w:sz w:val="22"/>
          <w:szCs w:val="22"/>
        </w:rPr>
        <w:t xml:space="preserve"> w </w:t>
      </w:r>
      <w:r w:rsidR="00DD36DA">
        <w:rPr>
          <w:rFonts w:ascii="Arial" w:hAnsi="Arial" w:cs="Arial"/>
          <w:sz w:val="22"/>
          <w:szCs w:val="22"/>
        </w:rPr>
        <w:t xml:space="preserve">oparciu o załącznik nr 5 do Wytycznych, o których mowa w </w:t>
      </w:r>
      <w:r w:rsidR="00DD36DA" w:rsidRPr="00F467D9">
        <w:rPr>
          <w:rFonts w:ascii="Arial" w:hAnsi="Arial" w:cs="Arial"/>
          <w:sz w:val="22"/>
          <w:szCs w:val="22"/>
        </w:rPr>
        <w:t>§</w:t>
      </w:r>
      <w:r w:rsidR="00DD36DA">
        <w:rPr>
          <w:rFonts w:ascii="Arial" w:hAnsi="Arial" w:cs="Arial"/>
          <w:sz w:val="22"/>
          <w:szCs w:val="22"/>
        </w:rPr>
        <w:t xml:space="preserve"> 4, ust. 6, lit. a,</w:t>
      </w:r>
      <w:r w:rsidR="00C54A48">
        <w:rPr>
          <w:rFonts w:ascii="Arial" w:hAnsi="Arial" w:cs="Arial"/>
          <w:sz w:val="22"/>
          <w:szCs w:val="22"/>
        </w:rPr>
        <w:t xml:space="preserve"> </w:t>
      </w:r>
      <w:r w:rsidR="00E17D31" w:rsidRPr="002A12B6">
        <w:rPr>
          <w:rFonts w:ascii="Arial" w:hAnsi="Arial" w:cs="Arial"/>
          <w:sz w:val="22"/>
          <w:szCs w:val="22"/>
        </w:rPr>
        <w:t>osob</w:t>
      </w:r>
      <w:r w:rsidR="00E17D31">
        <w:rPr>
          <w:rFonts w:ascii="Arial" w:hAnsi="Arial" w:cs="Arial"/>
          <w:sz w:val="22"/>
          <w:szCs w:val="22"/>
        </w:rPr>
        <w:t>ę</w:t>
      </w:r>
      <w:r w:rsidR="00E17D31" w:rsidRPr="002A12B6">
        <w:rPr>
          <w:rFonts w:ascii="Arial" w:hAnsi="Arial" w:cs="Arial"/>
          <w:sz w:val="22"/>
          <w:szCs w:val="22"/>
        </w:rPr>
        <w:t xml:space="preserve"> upoważnion</w:t>
      </w:r>
      <w:r w:rsidR="00E17D31">
        <w:rPr>
          <w:rFonts w:ascii="Arial" w:hAnsi="Arial" w:cs="Arial"/>
          <w:sz w:val="22"/>
          <w:szCs w:val="22"/>
        </w:rPr>
        <w:t>ą</w:t>
      </w:r>
      <w:r w:rsidR="00E17D31" w:rsidRPr="002A12B6">
        <w:rPr>
          <w:rFonts w:ascii="Arial" w:hAnsi="Arial" w:cs="Arial"/>
          <w:sz w:val="22"/>
          <w:szCs w:val="22"/>
        </w:rPr>
        <w:t xml:space="preserve"> </w:t>
      </w:r>
      <w:r w:rsidRPr="002A12B6">
        <w:rPr>
          <w:rFonts w:ascii="Arial" w:hAnsi="Arial" w:cs="Arial"/>
          <w:sz w:val="22"/>
          <w:szCs w:val="22"/>
        </w:rPr>
        <w:t xml:space="preserve">do pracy w ramach </w:t>
      </w:r>
      <w:r w:rsidR="00027EFF">
        <w:rPr>
          <w:rFonts w:ascii="Arial" w:hAnsi="Arial" w:cs="Arial"/>
          <w:sz w:val="22"/>
          <w:szCs w:val="22"/>
        </w:rPr>
        <w:t>CST</w:t>
      </w:r>
      <w:r w:rsidRPr="002A12B6">
        <w:rPr>
          <w:rFonts w:ascii="Arial" w:hAnsi="Arial" w:cs="Arial"/>
          <w:sz w:val="22"/>
          <w:szCs w:val="22"/>
        </w:rPr>
        <w:t>2021</w:t>
      </w:r>
      <w:r w:rsidR="00E17D31">
        <w:rPr>
          <w:rFonts w:ascii="Arial" w:hAnsi="Arial" w:cs="Arial"/>
          <w:sz w:val="22"/>
          <w:szCs w:val="22"/>
        </w:rPr>
        <w:t xml:space="preserve"> oraz</w:t>
      </w:r>
      <w:r w:rsidRPr="002A12B6">
        <w:rPr>
          <w:rFonts w:ascii="Arial" w:hAnsi="Arial" w:cs="Arial"/>
          <w:sz w:val="22"/>
          <w:szCs w:val="22"/>
        </w:rPr>
        <w:t xml:space="preserve"> do zarządzania uprawnieniami użytkowników </w:t>
      </w:r>
      <w:r w:rsidR="00744C45">
        <w:rPr>
          <w:rFonts w:ascii="Arial" w:hAnsi="Arial" w:cs="Arial"/>
          <w:sz w:val="22"/>
          <w:szCs w:val="22"/>
        </w:rPr>
        <w:t>CST</w:t>
      </w:r>
      <w:r w:rsidRPr="002A12B6">
        <w:rPr>
          <w:rFonts w:ascii="Arial" w:hAnsi="Arial" w:cs="Arial"/>
          <w:sz w:val="22"/>
          <w:szCs w:val="22"/>
        </w:rPr>
        <w:t xml:space="preserve">2021 po stronie Beneficjenta w zakresie </w:t>
      </w:r>
      <w:r>
        <w:rPr>
          <w:rFonts w:ascii="Arial" w:hAnsi="Arial" w:cs="Arial"/>
          <w:sz w:val="22"/>
          <w:szCs w:val="22"/>
        </w:rPr>
        <w:t>P</w:t>
      </w:r>
      <w:r w:rsidRPr="002A12B6">
        <w:rPr>
          <w:rFonts w:ascii="Arial" w:hAnsi="Arial" w:cs="Arial"/>
          <w:sz w:val="22"/>
          <w:szCs w:val="22"/>
        </w:rPr>
        <w:t>rojektu</w:t>
      </w:r>
      <w:r>
        <w:rPr>
          <w:rFonts w:ascii="Arial" w:hAnsi="Arial" w:cs="Arial"/>
          <w:sz w:val="22"/>
          <w:szCs w:val="22"/>
        </w:rPr>
        <w:t xml:space="preserve"> (</w:t>
      </w:r>
      <w:r w:rsidRPr="002A12B6">
        <w:rPr>
          <w:rFonts w:ascii="Arial" w:hAnsi="Arial" w:cs="Arial"/>
          <w:sz w:val="22"/>
          <w:szCs w:val="22"/>
        </w:rPr>
        <w:t xml:space="preserve">zgodnie z procedurą określoną w załączniku 4 do </w:t>
      </w:r>
      <w:r w:rsidRPr="00D65C39">
        <w:rPr>
          <w:rFonts w:ascii="Arial" w:hAnsi="Arial" w:cs="Arial"/>
          <w:sz w:val="22"/>
          <w:szCs w:val="22"/>
        </w:rPr>
        <w:t>Wytyczn</w:t>
      </w:r>
      <w:r>
        <w:rPr>
          <w:rFonts w:ascii="Arial" w:hAnsi="Arial" w:cs="Arial"/>
          <w:sz w:val="22"/>
          <w:szCs w:val="22"/>
        </w:rPr>
        <w:t>ych,</w:t>
      </w:r>
      <w:r w:rsidRPr="00D65C39">
        <w:rPr>
          <w:rFonts w:ascii="Arial" w:hAnsi="Arial" w:cs="Arial"/>
          <w:sz w:val="22"/>
          <w:szCs w:val="22"/>
        </w:rPr>
        <w:t xml:space="preserve"> </w:t>
      </w:r>
      <w:r w:rsidRPr="0008790B">
        <w:rPr>
          <w:rFonts w:ascii="Arial" w:hAnsi="Arial" w:cs="Arial"/>
          <w:sz w:val="22"/>
          <w:szCs w:val="22"/>
        </w:rPr>
        <w:t xml:space="preserve">o których mowa </w:t>
      </w:r>
      <w:r w:rsidRPr="006A3AC4">
        <w:rPr>
          <w:rFonts w:ascii="Arial" w:hAnsi="Arial" w:cs="Arial"/>
          <w:sz w:val="22"/>
          <w:szCs w:val="22"/>
        </w:rPr>
        <w:t xml:space="preserve">w </w:t>
      </w:r>
      <w:r w:rsidRPr="00B51487">
        <w:rPr>
          <w:rFonts w:ascii="Arial" w:hAnsi="Arial" w:cs="Arial"/>
          <w:sz w:val="22"/>
          <w:szCs w:val="22"/>
        </w:rPr>
        <w:t>§ 4 ust. 6</w:t>
      </w:r>
      <w:r w:rsidR="00E769C4">
        <w:rPr>
          <w:rFonts w:ascii="Arial" w:hAnsi="Arial" w:cs="Arial"/>
          <w:sz w:val="22"/>
          <w:szCs w:val="22"/>
        </w:rPr>
        <w:t xml:space="preserve"> lit. a</w:t>
      </w:r>
      <w:r w:rsidRPr="00B51487">
        <w:rPr>
          <w:rFonts w:ascii="Arial" w:hAnsi="Arial" w:cs="Arial"/>
          <w:sz w:val="22"/>
          <w:szCs w:val="22"/>
        </w:rPr>
        <w:t xml:space="preserve"> Umowy</w:t>
      </w:r>
      <w:r>
        <w:rPr>
          <w:rFonts w:ascii="Arial" w:hAnsi="Arial" w:cs="Arial"/>
          <w:sz w:val="22"/>
          <w:szCs w:val="22"/>
        </w:rPr>
        <w:t>).</w:t>
      </w:r>
      <w:r w:rsidRPr="002A12B6">
        <w:t xml:space="preserve"> </w:t>
      </w:r>
    </w:p>
    <w:p w14:paraId="6741062B" w14:textId="7B626D0D" w:rsidR="00410448" w:rsidRDefault="00410448" w:rsidP="00410448">
      <w:pPr>
        <w:pStyle w:val="Akapitzlist"/>
        <w:numPr>
          <w:ilvl w:val="2"/>
          <w:numId w:val="72"/>
        </w:numPr>
        <w:spacing w:line="276" w:lineRule="auto"/>
        <w:ind w:left="426" w:hanging="426"/>
        <w:jc w:val="both"/>
        <w:rPr>
          <w:rFonts w:ascii="Arial" w:hAnsi="Arial" w:cs="Arial"/>
          <w:sz w:val="22"/>
          <w:szCs w:val="22"/>
        </w:rPr>
      </w:pPr>
      <w:r w:rsidRPr="002A12B6">
        <w:rPr>
          <w:rFonts w:ascii="Arial" w:hAnsi="Arial" w:cs="Arial"/>
          <w:sz w:val="22"/>
          <w:szCs w:val="22"/>
        </w:rPr>
        <w:lastRenderedPageBreak/>
        <w:t xml:space="preserve">Wszelkie działania w </w:t>
      </w:r>
      <w:r w:rsidR="00744C45">
        <w:rPr>
          <w:rFonts w:ascii="Arial" w:hAnsi="Arial" w:cs="Arial"/>
          <w:sz w:val="22"/>
          <w:szCs w:val="22"/>
        </w:rPr>
        <w:t>CST</w:t>
      </w:r>
      <w:r>
        <w:rPr>
          <w:rFonts w:ascii="Arial" w:hAnsi="Arial" w:cs="Arial"/>
          <w:sz w:val="22"/>
          <w:szCs w:val="22"/>
        </w:rPr>
        <w:t>2021</w:t>
      </w:r>
      <w:r w:rsidRPr="002A12B6">
        <w:rPr>
          <w:rFonts w:ascii="Arial" w:hAnsi="Arial" w:cs="Arial"/>
          <w:sz w:val="22"/>
          <w:szCs w:val="22"/>
        </w:rPr>
        <w:t xml:space="preserve"> osób uprawnionych są traktowane w sensie prawnym jak działanie Beneficjenta</w:t>
      </w:r>
      <w:r>
        <w:rPr>
          <w:rFonts w:ascii="Arial" w:hAnsi="Arial" w:cs="Arial"/>
          <w:sz w:val="22"/>
          <w:szCs w:val="22"/>
        </w:rPr>
        <w:t>.</w:t>
      </w:r>
    </w:p>
    <w:p w14:paraId="449696C2" w14:textId="05C94F28" w:rsidR="00410448" w:rsidRPr="005C1CB3" w:rsidRDefault="00410448" w:rsidP="00410448">
      <w:pPr>
        <w:pStyle w:val="Akapitzlist"/>
        <w:numPr>
          <w:ilvl w:val="2"/>
          <w:numId w:val="72"/>
        </w:numPr>
        <w:spacing w:line="276" w:lineRule="auto"/>
        <w:ind w:left="426" w:hanging="426"/>
        <w:jc w:val="both"/>
        <w:rPr>
          <w:rFonts w:ascii="Arial" w:hAnsi="Arial" w:cs="Arial"/>
          <w:sz w:val="22"/>
          <w:szCs w:val="22"/>
        </w:rPr>
      </w:pPr>
      <w:r w:rsidRPr="4B6D5CD8">
        <w:rPr>
          <w:rFonts w:ascii="Arial" w:hAnsi="Arial" w:cs="Arial"/>
          <w:sz w:val="22"/>
          <w:szCs w:val="22"/>
        </w:rPr>
        <w:t xml:space="preserve">Beneficjent zapewnia, że osoby, o których mowa </w:t>
      </w:r>
      <w:r w:rsidRPr="005C1CB3">
        <w:rPr>
          <w:rFonts w:ascii="Arial" w:hAnsi="Arial" w:cs="Arial"/>
          <w:sz w:val="22"/>
          <w:szCs w:val="22"/>
        </w:rPr>
        <w:t xml:space="preserve">w ust. </w:t>
      </w:r>
      <w:r>
        <w:rPr>
          <w:rFonts w:ascii="Arial" w:hAnsi="Arial" w:cs="Arial"/>
          <w:sz w:val="22"/>
          <w:szCs w:val="22"/>
        </w:rPr>
        <w:t>4</w:t>
      </w:r>
      <w:r w:rsidRPr="005C1CB3">
        <w:rPr>
          <w:rFonts w:ascii="Arial" w:hAnsi="Arial" w:cs="Arial"/>
          <w:sz w:val="22"/>
          <w:szCs w:val="22"/>
        </w:rPr>
        <w:t xml:space="preserve">, wykorzystują kwalifikowany podpis elektroniczny lub certyfikat niekwalifikowany generowany przez </w:t>
      </w:r>
      <w:r w:rsidR="00744C45">
        <w:rPr>
          <w:rFonts w:ascii="Arial" w:hAnsi="Arial" w:cs="Arial"/>
          <w:sz w:val="22"/>
          <w:szCs w:val="22"/>
        </w:rPr>
        <w:t>CST</w:t>
      </w:r>
      <w:r>
        <w:rPr>
          <w:rFonts w:ascii="Arial" w:hAnsi="Arial" w:cs="Arial"/>
          <w:sz w:val="22"/>
          <w:szCs w:val="22"/>
        </w:rPr>
        <w:t>2021</w:t>
      </w:r>
      <w:r w:rsidRPr="005C1CB3">
        <w:rPr>
          <w:rFonts w:ascii="Arial" w:hAnsi="Arial" w:cs="Arial"/>
          <w:sz w:val="22"/>
          <w:szCs w:val="22"/>
        </w:rPr>
        <w:t xml:space="preserve"> (jeśli Beneficjentem jest podmiot zarejestrowany na terytorium Rzeczypospolitej Polskiej) w celu uwierzytelniania czynności dokonywanych w </w:t>
      </w:r>
      <w:r w:rsidR="00744C45">
        <w:rPr>
          <w:rFonts w:ascii="Arial" w:hAnsi="Arial" w:cs="Arial"/>
          <w:sz w:val="22"/>
          <w:szCs w:val="22"/>
        </w:rPr>
        <w:t>CST</w:t>
      </w:r>
      <w:r>
        <w:rPr>
          <w:rFonts w:ascii="Arial" w:hAnsi="Arial" w:cs="Arial"/>
          <w:sz w:val="22"/>
          <w:szCs w:val="22"/>
        </w:rPr>
        <w:t>2021</w:t>
      </w:r>
      <w:r w:rsidRPr="005C1CB3">
        <w:rPr>
          <w:rFonts w:ascii="Arial" w:hAnsi="Arial" w:cs="Arial"/>
          <w:sz w:val="22"/>
          <w:szCs w:val="22"/>
        </w:rPr>
        <w:t>.</w:t>
      </w:r>
    </w:p>
    <w:p w14:paraId="602262F9" w14:textId="6A38B18F" w:rsidR="00410448" w:rsidRPr="00D139B2" w:rsidRDefault="00410448" w:rsidP="00D139B2">
      <w:pPr>
        <w:pStyle w:val="Akapitzlist"/>
        <w:numPr>
          <w:ilvl w:val="2"/>
          <w:numId w:val="72"/>
        </w:numPr>
        <w:spacing w:line="276" w:lineRule="auto"/>
        <w:ind w:left="426" w:hanging="426"/>
        <w:rPr>
          <w:rFonts w:ascii="Arial" w:hAnsi="Arial" w:cs="Arial"/>
        </w:rPr>
      </w:pPr>
      <w:r w:rsidRPr="005C1CB3">
        <w:rPr>
          <w:rFonts w:ascii="Arial" w:hAnsi="Arial" w:cs="Arial"/>
          <w:sz w:val="22"/>
          <w:szCs w:val="22"/>
        </w:rPr>
        <w:t xml:space="preserve">Beneficjent zobowiąże wszystkie osoby, o których mowa w ust. </w:t>
      </w:r>
      <w:r>
        <w:rPr>
          <w:rFonts w:ascii="Arial" w:hAnsi="Arial" w:cs="Arial"/>
          <w:sz w:val="22"/>
          <w:szCs w:val="22"/>
        </w:rPr>
        <w:t>4</w:t>
      </w:r>
      <w:r w:rsidRPr="005C1CB3">
        <w:rPr>
          <w:rFonts w:ascii="Arial" w:hAnsi="Arial" w:cs="Arial"/>
          <w:sz w:val="22"/>
          <w:szCs w:val="22"/>
        </w:rPr>
        <w:t>, przed ich przystąpieniem do pracy w CST2021, do przestrzegania Regulaminu bezpiecznego</w:t>
      </w:r>
      <w:r>
        <w:rPr>
          <w:rFonts w:ascii="Arial" w:hAnsi="Arial" w:cs="Arial"/>
          <w:sz w:val="22"/>
          <w:szCs w:val="22"/>
        </w:rPr>
        <w:t xml:space="preserve"> użytkowania Centralnego Systemu Teleinformatycznego</w:t>
      </w:r>
      <w:r w:rsidRPr="4B6D5CD8">
        <w:rPr>
          <w:rFonts w:ascii="Arial" w:hAnsi="Arial" w:cs="Arial"/>
          <w:sz w:val="22"/>
          <w:szCs w:val="22"/>
        </w:rPr>
        <w:t xml:space="preserve"> </w:t>
      </w:r>
      <w:r>
        <w:rPr>
          <w:rFonts w:ascii="Arial" w:hAnsi="Arial" w:cs="Arial"/>
          <w:sz w:val="22"/>
          <w:szCs w:val="22"/>
        </w:rPr>
        <w:t xml:space="preserve">(CST2021) </w:t>
      </w:r>
      <w:r w:rsidRPr="4B6D5CD8">
        <w:rPr>
          <w:rFonts w:ascii="Arial" w:hAnsi="Arial" w:cs="Arial"/>
          <w:sz w:val="22"/>
          <w:szCs w:val="22"/>
        </w:rPr>
        <w:t xml:space="preserve">oraz </w:t>
      </w:r>
      <w:r w:rsidRPr="00C271CE">
        <w:rPr>
          <w:rFonts w:ascii="Arial" w:hAnsi="Arial" w:cs="Arial"/>
          <w:sz w:val="22"/>
          <w:szCs w:val="22"/>
        </w:rPr>
        <w:t>Instrukcj</w:t>
      </w:r>
      <w:r>
        <w:rPr>
          <w:rFonts w:ascii="Arial" w:hAnsi="Arial" w:cs="Arial"/>
          <w:sz w:val="22"/>
          <w:szCs w:val="22"/>
        </w:rPr>
        <w:t xml:space="preserve">i </w:t>
      </w:r>
      <w:r w:rsidRPr="00C271CE">
        <w:rPr>
          <w:rFonts w:ascii="Arial" w:hAnsi="Arial" w:cs="Arial"/>
          <w:sz w:val="22"/>
          <w:szCs w:val="22"/>
        </w:rPr>
        <w:t>Użytkownika Zewnętrznego</w:t>
      </w:r>
      <w:r w:rsidR="007E3372">
        <w:rPr>
          <w:rFonts w:ascii="Arial" w:hAnsi="Arial" w:cs="Arial"/>
          <w:sz w:val="22"/>
          <w:szCs w:val="22"/>
        </w:rPr>
        <w:t xml:space="preserve"> </w:t>
      </w:r>
      <w:r w:rsidR="00AF686D" w:rsidRPr="00D139B2">
        <w:rPr>
          <w:rFonts w:ascii="Arial" w:hAnsi="Arial" w:cs="Arial"/>
          <w:sz w:val="22"/>
          <w:szCs w:val="22"/>
        </w:rPr>
        <w:t>udostępnionej przez IZ na stronie</w:t>
      </w:r>
      <w:r w:rsidR="00AF686D">
        <w:rPr>
          <w:rFonts w:ascii="Arial" w:hAnsi="Arial" w:cs="Arial"/>
          <w:sz w:val="22"/>
          <w:szCs w:val="22"/>
        </w:rPr>
        <w:t xml:space="preserve"> </w:t>
      </w:r>
      <w:r w:rsidR="00AF686D" w:rsidRPr="00D139B2">
        <w:rPr>
          <w:rFonts w:ascii="Arial" w:hAnsi="Arial" w:cs="Arial"/>
          <w:sz w:val="22"/>
          <w:szCs w:val="22"/>
        </w:rPr>
        <w:t>www.funduszeUE.lubelskie.pl.</w:t>
      </w:r>
    </w:p>
    <w:p w14:paraId="223BC3C6" w14:textId="77777777" w:rsidR="00410448" w:rsidRPr="00863B8F" w:rsidRDefault="00410448" w:rsidP="00410448">
      <w:pPr>
        <w:pStyle w:val="Akapitzlist"/>
        <w:numPr>
          <w:ilvl w:val="2"/>
          <w:numId w:val="72"/>
        </w:numPr>
        <w:spacing w:line="276" w:lineRule="auto"/>
        <w:ind w:left="426" w:hanging="426"/>
        <w:jc w:val="both"/>
        <w:rPr>
          <w:rFonts w:ascii="Arial" w:hAnsi="Arial" w:cs="Arial"/>
          <w:sz w:val="22"/>
          <w:szCs w:val="22"/>
        </w:rPr>
      </w:pPr>
      <w:r w:rsidRPr="4B6D5CD8">
        <w:rPr>
          <w:rFonts w:ascii="Arial" w:hAnsi="Arial" w:cs="Arial"/>
          <w:sz w:val="22"/>
          <w:szCs w:val="22"/>
        </w:rPr>
        <w:t>Beneficjent zobowiązuje się do każdorazowego informowania Instytucji Zarządzającej o nieautoryzowanym dostępie do danych Beneficjenta w CST2021.</w:t>
      </w:r>
    </w:p>
    <w:p w14:paraId="69D24A2F" w14:textId="374B904A" w:rsidR="00410448" w:rsidRDefault="00410448" w:rsidP="00410448">
      <w:pPr>
        <w:pStyle w:val="Akapitzlist"/>
        <w:numPr>
          <w:ilvl w:val="2"/>
          <w:numId w:val="72"/>
        </w:numPr>
        <w:spacing w:line="276" w:lineRule="auto"/>
        <w:ind w:left="426" w:hanging="426"/>
        <w:jc w:val="both"/>
        <w:rPr>
          <w:rFonts w:ascii="Arial" w:hAnsi="Arial" w:cs="Arial"/>
          <w:sz w:val="22"/>
          <w:szCs w:val="22"/>
        </w:rPr>
      </w:pPr>
      <w:r w:rsidRPr="4B6D5CD8">
        <w:rPr>
          <w:rFonts w:ascii="Arial" w:hAnsi="Arial" w:cs="Arial"/>
          <w:sz w:val="22"/>
          <w:szCs w:val="22"/>
        </w:rPr>
        <w:t xml:space="preserve">W </w:t>
      </w:r>
      <w:r w:rsidR="003F037D">
        <w:rPr>
          <w:rFonts w:ascii="Arial" w:hAnsi="Arial" w:cs="Arial"/>
          <w:sz w:val="22"/>
          <w:szCs w:val="22"/>
        </w:rPr>
        <w:t>sytuacji</w:t>
      </w:r>
      <w:r w:rsidRPr="4B6D5CD8">
        <w:rPr>
          <w:rFonts w:ascii="Arial" w:hAnsi="Arial" w:cs="Arial"/>
          <w:sz w:val="22"/>
          <w:szCs w:val="22"/>
        </w:rPr>
        <w:t>, gdy z przyczyn technicznych korzystanie z CST2021 nie jest możliwe Beneficjent zgłasza ten fakt Instytucji Zarządzającej na adres</w:t>
      </w:r>
      <w:r>
        <w:rPr>
          <w:rFonts w:ascii="Arial" w:hAnsi="Arial" w:cs="Arial"/>
          <w:sz w:val="22"/>
          <w:szCs w:val="22"/>
        </w:rPr>
        <w:t xml:space="preserve"> </w:t>
      </w:r>
      <w:r w:rsidRPr="4B6D5CD8">
        <w:rPr>
          <w:rFonts w:ascii="Arial" w:hAnsi="Arial" w:cs="Arial"/>
          <w:sz w:val="22"/>
          <w:szCs w:val="22"/>
        </w:rPr>
        <w:t>e</w:t>
      </w:r>
      <w:r>
        <w:rPr>
          <w:rFonts w:ascii="Arial" w:hAnsi="Arial" w:cs="Arial"/>
          <w:sz w:val="22"/>
          <w:szCs w:val="22"/>
        </w:rPr>
        <w:noBreakHyphen/>
      </w:r>
      <w:r w:rsidRPr="4B6D5CD8">
        <w:rPr>
          <w:rFonts w:ascii="Arial" w:hAnsi="Arial" w:cs="Arial"/>
          <w:sz w:val="22"/>
          <w:szCs w:val="22"/>
        </w:rPr>
        <w:t>mail</w:t>
      </w:r>
      <w:r>
        <w:rPr>
          <w:rFonts w:ascii="Arial" w:hAnsi="Arial" w:cs="Arial"/>
          <w:sz w:val="22"/>
          <w:szCs w:val="22"/>
        </w:rPr>
        <w:t xml:space="preserve">: </w:t>
      </w:r>
    </w:p>
    <w:p w14:paraId="4374E350" w14:textId="7ED310DE" w:rsidR="00410448" w:rsidRPr="00863B8F" w:rsidRDefault="00474366" w:rsidP="00410448">
      <w:pPr>
        <w:pStyle w:val="Akapitzlist"/>
        <w:spacing w:line="276" w:lineRule="auto"/>
        <w:ind w:left="426"/>
        <w:jc w:val="both"/>
        <w:rPr>
          <w:rFonts w:ascii="Arial" w:hAnsi="Arial" w:cs="Arial"/>
          <w:sz w:val="22"/>
          <w:szCs w:val="22"/>
        </w:rPr>
      </w:pPr>
      <w:r>
        <w:rPr>
          <w:rFonts w:ascii="Arial" w:hAnsi="Arial" w:cs="Arial"/>
          <w:sz w:val="22"/>
          <w:szCs w:val="22"/>
        </w:rPr>
        <w:t>amiz.felu.efrr@lubelskie.pl.</w:t>
      </w:r>
      <w:r w:rsidRPr="4B6D5CD8">
        <w:rPr>
          <w:rFonts w:ascii="Arial" w:hAnsi="Arial" w:cs="Arial"/>
          <w:sz w:val="22"/>
          <w:szCs w:val="22"/>
        </w:rPr>
        <w:t xml:space="preserve"> </w:t>
      </w:r>
      <w:r w:rsidR="00410448" w:rsidRPr="4B6D5CD8">
        <w:rPr>
          <w:rFonts w:ascii="Arial" w:hAnsi="Arial" w:cs="Arial"/>
          <w:sz w:val="22"/>
          <w:szCs w:val="22"/>
        </w:rPr>
        <w:t xml:space="preserve">W przypadku potwierdzenia awarii CST2021 przez pracownika Instytucji Zarządzającej proces rozliczania Projektu oraz komunikowania z Instytucją Zarządzającą </w:t>
      </w:r>
      <w:r w:rsidR="00410448" w:rsidRPr="005923C5">
        <w:rPr>
          <w:rFonts w:ascii="Arial" w:hAnsi="Arial" w:cs="Arial"/>
          <w:sz w:val="22"/>
          <w:szCs w:val="22"/>
        </w:rPr>
        <w:t>odbywa się drogą pisemną zgodnie z instrukcjami</w:t>
      </w:r>
      <w:r w:rsidR="00410448">
        <w:rPr>
          <w:rFonts w:ascii="Arial" w:hAnsi="Arial" w:cs="Arial"/>
          <w:sz w:val="22"/>
          <w:szCs w:val="22"/>
        </w:rPr>
        <w:t>, które w takiej sytuacji</w:t>
      </w:r>
      <w:r w:rsidR="00410448" w:rsidRPr="005923C5">
        <w:rPr>
          <w:rFonts w:ascii="Arial" w:hAnsi="Arial" w:cs="Arial"/>
          <w:sz w:val="22"/>
          <w:szCs w:val="22"/>
        </w:rPr>
        <w:t xml:space="preserve"> Instytucj</w:t>
      </w:r>
      <w:r w:rsidR="00410448">
        <w:rPr>
          <w:rFonts w:ascii="Arial" w:hAnsi="Arial" w:cs="Arial"/>
          <w:sz w:val="22"/>
          <w:szCs w:val="22"/>
        </w:rPr>
        <w:t>a</w:t>
      </w:r>
      <w:r w:rsidR="00410448" w:rsidRPr="005923C5">
        <w:rPr>
          <w:rFonts w:ascii="Arial" w:hAnsi="Arial" w:cs="Arial"/>
          <w:sz w:val="22"/>
          <w:szCs w:val="22"/>
        </w:rPr>
        <w:t xml:space="preserve"> Zarządzając</w:t>
      </w:r>
      <w:r w:rsidR="00410448">
        <w:rPr>
          <w:rFonts w:ascii="Arial" w:hAnsi="Arial" w:cs="Arial"/>
          <w:sz w:val="22"/>
          <w:szCs w:val="22"/>
        </w:rPr>
        <w:t>a</w:t>
      </w:r>
      <w:r w:rsidR="00410448" w:rsidRPr="005923C5">
        <w:rPr>
          <w:rFonts w:ascii="Arial" w:hAnsi="Arial" w:cs="Arial"/>
          <w:sz w:val="22"/>
          <w:szCs w:val="22"/>
        </w:rPr>
        <w:t xml:space="preserve"> </w:t>
      </w:r>
      <w:r w:rsidR="00410448">
        <w:rPr>
          <w:rFonts w:ascii="Arial" w:hAnsi="Arial" w:cs="Arial"/>
          <w:sz w:val="22"/>
          <w:szCs w:val="22"/>
        </w:rPr>
        <w:t>opublikuje</w:t>
      </w:r>
      <w:r w:rsidR="00410448" w:rsidRPr="005923C5">
        <w:rPr>
          <w:rFonts w:ascii="Arial" w:hAnsi="Arial" w:cs="Arial"/>
          <w:sz w:val="22"/>
          <w:szCs w:val="22"/>
        </w:rPr>
        <w:t xml:space="preserve"> na stronie www.funduszeUE.lubelskie.pl</w:t>
      </w:r>
      <w:r w:rsidR="00410448" w:rsidRPr="4B6D5CD8">
        <w:rPr>
          <w:rFonts w:ascii="Arial" w:hAnsi="Arial" w:cs="Arial"/>
          <w:sz w:val="22"/>
          <w:szCs w:val="22"/>
        </w:rPr>
        <w:t>. Wszelka korespondencja papierowa, aby została uznana za wiążącą, musi zostać podpisana przez osoby uprawnione do składania oświadczeń woli w imieniu Beneficjenta. O usunięciu awarii CST2021 Instytucja Zarządzającą informuje Beneficjenta na adres e-mail wskazany we wniosku o dofinansowanie</w:t>
      </w:r>
      <w:r w:rsidR="00410448">
        <w:rPr>
          <w:rFonts w:ascii="Arial" w:hAnsi="Arial" w:cs="Arial"/>
          <w:sz w:val="22"/>
          <w:szCs w:val="22"/>
        </w:rPr>
        <w:t xml:space="preserve"> oraz na stronie </w:t>
      </w:r>
      <w:r w:rsidR="00410448" w:rsidRPr="00C74B62">
        <w:rPr>
          <w:rFonts w:ascii="Arial" w:hAnsi="Arial" w:cs="Arial"/>
          <w:sz w:val="22"/>
          <w:szCs w:val="22"/>
        </w:rPr>
        <w:t>www.funduszeUE.lubelskie.pl</w:t>
      </w:r>
      <w:r w:rsidR="00410448" w:rsidRPr="4B6D5CD8">
        <w:rPr>
          <w:rFonts w:ascii="Arial" w:hAnsi="Arial" w:cs="Arial"/>
          <w:sz w:val="22"/>
          <w:szCs w:val="22"/>
        </w:rPr>
        <w:t>, Beneficjent zaś zobowiązuje się uzupełnić dane w CST2021</w:t>
      </w:r>
      <w:r w:rsidR="00410448">
        <w:rPr>
          <w:rFonts w:ascii="Arial" w:hAnsi="Arial" w:cs="Arial"/>
          <w:sz w:val="22"/>
          <w:szCs w:val="22"/>
        </w:rPr>
        <w:t xml:space="preserve"> </w:t>
      </w:r>
      <w:r w:rsidR="00410448" w:rsidRPr="4B6D5CD8">
        <w:rPr>
          <w:rFonts w:ascii="Arial" w:hAnsi="Arial" w:cs="Arial"/>
          <w:sz w:val="22"/>
          <w:szCs w:val="22"/>
        </w:rPr>
        <w:t>w zakresie dokumentów przekazanych drogą pisemną w terminie 5 dni roboczych od otrzymania tej informacji.</w:t>
      </w:r>
    </w:p>
    <w:p w14:paraId="76413FAA" w14:textId="77777777" w:rsidR="00410448" w:rsidRPr="00863B8F" w:rsidRDefault="00410448" w:rsidP="00410448">
      <w:pPr>
        <w:pStyle w:val="Akapitzlist"/>
        <w:numPr>
          <w:ilvl w:val="2"/>
          <w:numId w:val="72"/>
        </w:numPr>
        <w:spacing w:line="276" w:lineRule="auto"/>
        <w:ind w:left="426" w:hanging="426"/>
        <w:jc w:val="both"/>
        <w:rPr>
          <w:rFonts w:ascii="Arial" w:hAnsi="Arial" w:cs="Arial"/>
          <w:sz w:val="22"/>
          <w:szCs w:val="22"/>
        </w:rPr>
      </w:pPr>
      <w:r w:rsidRPr="4B6D5CD8">
        <w:rPr>
          <w:rFonts w:ascii="Arial" w:hAnsi="Arial" w:cs="Arial"/>
          <w:sz w:val="22"/>
          <w:szCs w:val="22"/>
        </w:rPr>
        <w:t xml:space="preserve">Nie mogą być przedmiotem komunikacji </w:t>
      </w:r>
      <w:r>
        <w:rPr>
          <w:rFonts w:ascii="Arial" w:hAnsi="Arial" w:cs="Arial"/>
          <w:sz w:val="22"/>
          <w:szCs w:val="22"/>
        </w:rPr>
        <w:t xml:space="preserve">wyłącznie </w:t>
      </w:r>
      <w:r w:rsidRPr="4B6D5CD8">
        <w:rPr>
          <w:rFonts w:ascii="Arial" w:hAnsi="Arial" w:cs="Arial"/>
          <w:sz w:val="22"/>
          <w:szCs w:val="22"/>
        </w:rPr>
        <w:t>przy wykorzystaniu CST2021:</w:t>
      </w:r>
    </w:p>
    <w:p w14:paraId="40344129" w14:textId="77777777" w:rsidR="00410448" w:rsidRPr="00863B8F" w:rsidRDefault="00410448" w:rsidP="00410448">
      <w:pPr>
        <w:pStyle w:val="Akapitzlist"/>
        <w:numPr>
          <w:ilvl w:val="0"/>
          <w:numId w:val="71"/>
        </w:numPr>
        <w:spacing w:line="276" w:lineRule="auto"/>
        <w:ind w:left="709" w:hanging="283"/>
        <w:contextualSpacing w:val="0"/>
        <w:jc w:val="both"/>
        <w:rPr>
          <w:rFonts w:ascii="Arial" w:hAnsi="Arial" w:cs="Arial"/>
          <w:sz w:val="22"/>
          <w:szCs w:val="22"/>
        </w:rPr>
      </w:pPr>
      <w:r w:rsidRPr="00863B8F">
        <w:rPr>
          <w:rFonts w:ascii="Arial" w:hAnsi="Arial" w:cs="Arial"/>
          <w:sz w:val="22"/>
          <w:szCs w:val="22"/>
        </w:rPr>
        <w:t>zmiany treści Umowy oraz jej rozwiązanie;</w:t>
      </w:r>
    </w:p>
    <w:p w14:paraId="2FB4AB05" w14:textId="3FAC9606" w:rsidR="00410448" w:rsidRPr="00863B8F" w:rsidRDefault="00E01960" w:rsidP="00410448">
      <w:pPr>
        <w:pStyle w:val="Akapitzlist"/>
        <w:numPr>
          <w:ilvl w:val="0"/>
          <w:numId w:val="71"/>
        </w:numPr>
        <w:spacing w:line="276" w:lineRule="auto"/>
        <w:ind w:left="709" w:hanging="283"/>
        <w:contextualSpacing w:val="0"/>
        <w:jc w:val="both"/>
        <w:rPr>
          <w:rFonts w:ascii="Arial" w:hAnsi="Arial" w:cs="Arial"/>
          <w:sz w:val="22"/>
          <w:szCs w:val="22"/>
        </w:rPr>
      </w:pPr>
      <w:r>
        <w:rPr>
          <w:rFonts w:ascii="Arial" w:hAnsi="Arial" w:cs="Arial"/>
          <w:sz w:val="22"/>
          <w:szCs w:val="22"/>
        </w:rPr>
        <w:t>kontrole na miejscu</w:t>
      </w:r>
      <w:r w:rsidR="00410448" w:rsidRPr="00863B8F">
        <w:rPr>
          <w:rFonts w:ascii="Arial" w:hAnsi="Arial" w:cs="Arial"/>
          <w:sz w:val="22"/>
          <w:szCs w:val="22"/>
        </w:rPr>
        <w:t xml:space="preserve"> przeprowadzane w ramach Projektu;</w:t>
      </w:r>
    </w:p>
    <w:p w14:paraId="4111B296" w14:textId="77777777" w:rsidR="00410448" w:rsidRPr="00863B8F" w:rsidRDefault="00410448" w:rsidP="00410448">
      <w:pPr>
        <w:pStyle w:val="Akapitzlist"/>
        <w:numPr>
          <w:ilvl w:val="0"/>
          <w:numId w:val="71"/>
        </w:numPr>
        <w:spacing w:line="276" w:lineRule="auto"/>
        <w:ind w:left="709" w:hanging="283"/>
        <w:contextualSpacing w:val="0"/>
        <w:rPr>
          <w:rFonts w:ascii="Arial" w:hAnsi="Arial" w:cs="Arial"/>
          <w:sz w:val="22"/>
          <w:szCs w:val="22"/>
        </w:rPr>
      </w:pPr>
      <w:r w:rsidRPr="00863B8F">
        <w:rPr>
          <w:rFonts w:ascii="Arial" w:hAnsi="Arial" w:cs="Arial"/>
          <w:sz w:val="22"/>
          <w:szCs w:val="22"/>
        </w:rPr>
        <w:t>dochodzenie zwrotu środków od Beneficjenta, na zasadach wskazanych w § 7 Umowy, w tym prowadzenie postępowania administracyjnego w celu wydania decyzji o zwrocie środków;</w:t>
      </w:r>
    </w:p>
    <w:p w14:paraId="5EFD012D" w14:textId="77777777" w:rsidR="00410448" w:rsidRPr="00863B8F" w:rsidRDefault="00410448" w:rsidP="00410448">
      <w:pPr>
        <w:pStyle w:val="Akapitzlist"/>
        <w:numPr>
          <w:ilvl w:val="0"/>
          <w:numId w:val="71"/>
        </w:numPr>
        <w:spacing w:line="276" w:lineRule="auto"/>
        <w:ind w:left="709" w:hanging="283"/>
        <w:contextualSpacing w:val="0"/>
        <w:rPr>
          <w:rFonts w:ascii="Arial" w:hAnsi="Arial" w:cs="Arial"/>
          <w:sz w:val="22"/>
          <w:szCs w:val="22"/>
        </w:rPr>
      </w:pPr>
      <w:r w:rsidRPr="00863B8F">
        <w:rPr>
          <w:rFonts w:ascii="Arial" w:hAnsi="Arial" w:cs="Arial"/>
          <w:sz w:val="22"/>
          <w:szCs w:val="22"/>
        </w:rPr>
        <w:t xml:space="preserve">inne czynności, dla których Umowa, Wytyczne lub przepisy prawa wymagają formy pisemnej. </w:t>
      </w:r>
    </w:p>
    <w:p w14:paraId="3657C15D" w14:textId="77777777" w:rsidR="00893279" w:rsidRPr="00F467D9" w:rsidRDefault="00893279" w:rsidP="00E771A7">
      <w:pPr>
        <w:pStyle w:val="Akapitzlist"/>
        <w:spacing w:before="60" w:after="60"/>
        <w:ind w:left="709" w:hanging="283"/>
        <w:rPr>
          <w:rFonts w:ascii="Arial" w:hAnsi="Arial" w:cs="Arial"/>
          <w:sz w:val="22"/>
          <w:szCs w:val="22"/>
          <w:shd w:val="clear" w:color="auto" w:fill="FFFF00"/>
        </w:rPr>
      </w:pPr>
    </w:p>
    <w:p w14:paraId="136FB033" w14:textId="74FAD3E4" w:rsidR="00F467D9" w:rsidRPr="007234C7" w:rsidRDefault="002677DE" w:rsidP="007234C7">
      <w:pPr>
        <w:pStyle w:val="Akapitzlist"/>
        <w:tabs>
          <w:tab w:val="left" w:pos="-2160"/>
        </w:tabs>
        <w:spacing w:before="240" w:after="120"/>
        <w:ind w:left="425"/>
        <w:jc w:val="center"/>
        <w:rPr>
          <w:rFonts w:ascii="Arial" w:hAnsi="Arial" w:cs="Arial"/>
          <w:b/>
          <w:sz w:val="22"/>
          <w:szCs w:val="22"/>
        </w:rPr>
      </w:pPr>
      <w:r w:rsidRPr="00F467D9">
        <w:rPr>
          <w:rFonts w:ascii="Arial" w:hAnsi="Arial" w:cs="Arial"/>
          <w:b/>
          <w:sz w:val="22"/>
          <w:szCs w:val="22"/>
        </w:rPr>
        <w:t>Ochrona danych osobowych</w:t>
      </w:r>
    </w:p>
    <w:p w14:paraId="5EDA73A9" w14:textId="060D41C0" w:rsidR="00893279" w:rsidRPr="00AF15F3" w:rsidRDefault="002677DE" w:rsidP="00AF15F3">
      <w:pPr>
        <w:tabs>
          <w:tab w:val="left" w:pos="-2160"/>
        </w:tabs>
        <w:spacing w:before="120" w:after="240"/>
        <w:jc w:val="center"/>
        <w:rPr>
          <w:rFonts w:ascii="Arial" w:hAnsi="Arial" w:cs="Arial"/>
        </w:rPr>
      </w:pPr>
      <w:r w:rsidRPr="00AF15F3">
        <w:rPr>
          <w:rFonts w:ascii="Arial" w:hAnsi="Arial" w:cs="Arial"/>
        </w:rPr>
        <w:t>§ 25.</w:t>
      </w:r>
    </w:p>
    <w:p w14:paraId="49D8A411" w14:textId="77777777" w:rsidR="00D672C0" w:rsidRPr="00517438" w:rsidRDefault="00D672C0" w:rsidP="00D672C0">
      <w:pPr>
        <w:pStyle w:val="Akapitzlist"/>
        <w:numPr>
          <w:ilvl w:val="3"/>
          <w:numId w:val="73"/>
        </w:numPr>
        <w:spacing w:after="120" w:line="276" w:lineRule="auto"/>
        <w:ind w:left="284" w:hanging="284"/>
        <w:contextualSpacing w:val="0"/>
        <w:jc w:val="both"/>
        <w:rPr>
          <w:rFonts w:ascii="Arial" w:hAnsi="Arial" w:cs="Arial"/>
          <w:bCs/>
          <w:spacing w:val="-2"/>
          <w:sz w:val="22"/>
          <w:szCs w:val="22"/>
          <w:lang w:eastAsia="pl-PL"/>
        </w:rPr>
      </w:pPr>
      <w:r w:rsidRPr="00517438">
        <w:rPr>
          <w:rFonts w:ascii="Arial" w:hAnsi="Arial" w:cs="Arial"/>
          <w:bCs/>
          <w:spacing w:val="-2"/>
          <w:sz w:val="22"/>
          <w:szCs w:val="22"/>
          <w:lang w:eastAsia="pl-PL"/>
        </w:rPr>
        <w:t xml:space="preserve">W celach określonych w art. 4 rozporządzenia ogólnego, na zasadach wskazanych w ustawie wdrożeniowej i rozporządzeniu ogólnym Beneficjent przetwarza dane osobowe w zakresie wskazanym w art. 87 ust. 2 ustawy wdrożeniowej, na potrzeby Projektu. </w:t>
      </w:r>
    </w:p>
    <w:p w14:paraId="171B021C" w14:textId="77777777" w:rsidR="00D672C0" w:rsidRPr="00517438" w:rsidRDefault="00D672C0" w:rsidP="00D672C0">
      <w:pPr>
        <w:pStyle w:val="Akapitzlist"/>
        <w:numPr>
          <w:ilvl w:val="3"/>
          <w:numId w:val="73"/>
        </w:numPr>
        <w:spacing w:after="120" w:line="276" w:lineRule="auto"/>
        <w:ind w:left="284" w:hanging="284"/>
        <w:contextualSpacing w:val="0"/>
        <w:jc w:val="both"/>
        <w:rPr>
          <w:rFonts w:ascii="Arial" w:hAnsi="Arial" w:cs="Arial"/>
          <w:bCs/>
          <w:spacing w:val="-2"/>
          <w:sz w:val="22"/>
          <w:szCs w:val="22"/>
          <w:lang w:eastAsia="pl-PL"/>
        </w:rPr>
      </w:pPr>
      <w:r w:rsidRPr="00517438">
        <w:rPr>
          <w:rFonts w:ascii="Arial" w:hAnsi="Arial" w:cs="Arial"/>
          <w:bCs/>
          <w:spacing w:val="-2"/>
          <w:sz w:val="22"/>
          <w:szCs w:val="22"/>
          <w:lang w:eastAsia="pl-PL"/>
        </w:rPr>
        <w:t>Beneficjent zgodnie z art. 87 ust. 1 i art. 88 ustawy wdrożeniowej jest administratorem danych osobowych, o których mowa w ust. 1</w:t>
      </w:r>
      <w:r w:rsidRPr="00517438">
        <w:rPr>
          <w:rFonts w:ascii="Arial" w:eastAsiaTheme="minorHAnsi" w:hAnsi="Arial" w:cs="Arial"/>
          <w:kern w:val="0"/>
          <w:sz w:val="22"/>
          <w:szCs w:val="22"/>
          <w:lang w:eastAsia="en-US"/>
        </w:rPr>
        <w:t xml:space="preserve"> </w:t>
      </w:r>
      <w:r w:rsidRPr="00517438">
        <w:rPr>
          <w:rFonts w:ascii="Arial" w:hAnsi="Arial" w:cs="Arial"/>
          <w:bCs/>
          <w:spacing w:val="-2"/>
          <w:sz w:val="22"/>
          <w:szCs w:val="22"/>
          <w:lang w:eastAsia="pl-PL"/>
        </w:rPr>
        <w:t>niniejszego paragrafu, w rozumieniu art. 4 pkt 7 RODO.</w:t>
      </w:r>
    </w:p>
    <w:p w14:paraId="022CAF29" w14:textId="77777777" w:rsidR="00D672C0" w:rsidRPr="00517438" w:rsidRDefault="00D672C0" w:rsidP="00D672C0">
      <w:pPr>
        <w:pStyle w:val="Akapitzlist"/>
        <w:numPr>
          <w:ilvl w:val="3"/>
          <w:numId w:val="73"/>
        </w:numPr>
        <w:spacing w:after="120" w:line="276" w:lineRule="auto"/>
        <w:ind w:left="284" w:hanging="284"/>
        <w:contextualSpacing w:val="0"/>
        <w:jc w:val="both"/>
        <w:rPr>
          <w:rFonts w:ascii="Arial" w:hAnsi="Arial" w:cs="Arial"/>
          <w:bCs/>
          <w:spacing w:val="-2"/>
          <w:sz w:val="22"/>
          <w:szCs w:val="22"/>
          <w:lang w:eastAsia="pl-PL"/>
        </w:rPr>
      </w:pPr>
      <w:r w:rsidRPr="00517438">
        <w:rPr>
          <w:rFonts w:ascii="Arial" w:hAnsi="Arial" w:cs="Arial"/>
          <w:bCs/>
          <w:spacing w:val="-2"/>
          <w:sz w:val="22"/>
          <w:szCs w:val="22"/>
          <w:lang w:eastAsia="pl-PL"/>
        </w:rPr>
        <w:lastRenderedPageBreak/>
        <w:t xml:space="preserve">Beneficjent w zakresie wskazanym w ust. 2 niniejszego paragrafu zapewnia zgodność przetwarzania danych z RODO, w tym: </w:t>
      </w:r>
    </w:p>
    <w:p w14:paraId="07487A36" w14:textId="77777777" w:rsidR="00D672C0" w:rsidRPr="00517438" w:rsidRDefault="00D672C0" w:rsidP="00D672C0">
      <w:pPr>
        <w:pStyle w:val="Akapitzlist"/>
        <w:numPr>
          <w:ilvl w:val="4"/>
          <w:numId w:val="73"/>
        </w:numPr>
        <w:spacing w:after="120" w:line="276" w:lineRule="auto"/>
        <w:ind w:left="709" w:hanging="425"/>
        <w:contextualSpacing w:val="0"/>
        <w:jc w:val="both"/>
        <w:rPr>
          <w:rFonts w:ascii="Arial" w:hAnsi="Arial" w:cs="Arial"/>
          <w:bCs/>
          <w:spacing w:val="-2"/>
          <w:sz w:val="22"/>
          <w:szCs w:val="22"/>
          <w:lang w:eastAsia="pl-PL"/>
        </w:rPr>
      </w:pPr>
      <w:r w:rsidRPr="00517438">
        <w:rPr>
          <w:rFonts w:ascii="Arial" w:hAnsi="Arial" w:cs="Arial"/>
          <w:bCs/>
          <w:spacing w:val="-2"/>
          <w:sz w:val="22"/>
          <w:szCs w:val="22"/>
          <w:lang w:eastAsia="pl-PL"/>
        </w:rPr>
        <w:t xml:space="preserve">uwzględniając: stan wiedzy technicznej, koszt wdrażania oraz charakter, zakres, kontekst i cele przetwarzania oraz ryzyko naruszenia praw lub wolności osób fizycznych wdraża odpowiednie środki techniczne i organizacyjne,  </w:t>
      </w:r>
    </w:p>
    <w:p w14:paraId="02851395" w14:textId="77777777" w:rsidR="00D672C0" w:rsidRPr="00517438" w:rsidRDefault="00D672C0" w:rsidP="00D672C0">
      <w:pPr>
        <w:pStyle w:val="Akapitzlist"/>
        <w:numPr>
          <w:ilvl w:val="4"/>
          <w:numId w:val="73"/>
        </w:numPr>
        <w:spacing w:after="120" w:line="276" w:lineRule="auto"/>
        <w:ind w:left="709" w:hanging="425"/>
        <w:contextualSpacing w:val="0"/>
        <w:jc w:val="both"/>
        <w:rPr>
          <w:rFonts w:ascii="Arial" w:hAnsi="Arial" w:cs="Arial"/>
          <w:bCs/>
          <w:spacing w:val="-2"/>
          <w:sz w:val="22"/>
          <w:szCs w:val="22"/>
          <w:lang w:eastAsia="pl-PL"/>
        </w:rPr>
      </w:pPr>
      <w:r w:rsidRPr="00517438">
        <w:rPr>
          <w:rFonts w:ascii="Arial" w:hAnsi="Arial" w:cs="Arial"/>
          <w:bCs/>
          <w:spacing w:val="-2"/>
          <w:sz w:val="22"/>
          <w:szCs w:val="22"/>
          <w:lang w:eastAsia="pl-PL"/>
        </w:rPr>
        <w:t>ustanawia system upoważnień do przetwarzania danych osobowych,</w:t>
      </w:r>
    </w:p>
    <w:p w14:paraId="464CFACF" w14:textId="77777777" w:rsidR="00D672C0" w:rsidRPr="00517438" w:rsidRDefault="00D672C0" w:rsidP="00D672C0">
      <w:pPr>
        <w:pStyle w:val="Akapitzlist"/>
        <w:numPr>
          <w:ilvl w:val="4"/>
          <w:numId w:val="73"/>
        </w:numPr>
        <w:spacing w:after="120" w:line="276" w:lineRule="auto"/>
        <w:ind w:left="709" w:hanging="425"/>
        <w:contextualSpacing w:val="0"/>
        <w:jc w:val="both"/>
        <w:rPr>
          <w:rFonts w:ascii="Arial" w:hAnsi="Arial" w:cs="Arial"/>
          <w:bCs/>
          <w:spacing w:val="-2"/>
          <w:sz w:val="22"/>
          <w:szCs w:val="22"/>
          <w:lang w:eastAsia="pl-PL"/>
        </w:rPr>
      </w:pPr>
      <w:r w:rsidRPr="00517438">
        <w:rPr>
          <w:rFonts w:ascii="Arial" w:hAnsi="Arial" w:cs="Arial"/>
          <w:bCs/>
          <w:spacing w:val="-2"/>
          <w:sz w:val="22"/>
          <w:szCs w:val="22"/>
          <w:lang w:eastAsia="pl-PL"/>
        </w:rPr>
        <w:t>wypełnia obowiązek informacyjny w momencie zbierania danych osobowych, albo bezpośrednio przed ich zebraniem – informując o możliwym przetwarzaniu danych przez podmioty prowadzące badanie ewaluacyjne oraz pozostałych administratorów uczestniczących we wdrażaniu Programu, tj. IZ (Zarząd Województwa Lubelskiego) oraz IK UP (Ministra właściwego do spraw rozwoju regionalnego),</w:t>
      </w:r>
    </w:p>
    <w:p w14:paraId="123EB0EC" w14:textId="77777777" w:rsidR="00D672C0" w:rsidRPr="00517438" w:rsidRDefault="00D672C0" w:rsidP="00D672C0">
      <w:pPr>
        <w:pStyle w:val="Akapitzlist"/>
        <w:numPr>
          <w:ilvl w:val="4"/>
          <w:numId w:val="73"/>
        </w:numPr>
        <w:spacing w:after="120" w:line="276" w:lineRule="auto"/>
        <w:ind w:left="709" w:hanging="425"/>
        <w:contextualSpacing w:val="0"/>
        <w:jc w:val="both"/>
        <w:rPr>
          <w:rFonts w:ascii="Arial" w:hAnsi="Arial" w:cs="Arial"/>
          <w:bCs/>
          <w:spacing w:val="-2"/>
          <w:sz w:val="22"/>
          <w:szCs w:val="22"/>
          <w:lang w:eastAsia="pl-PL"/>
        </w:rPr>
      </w:pPr>
      <w:r w:rsidRPr="00517438">
        <w:rPr>
          <w:rFonts w:ascii="Arial" w:hAnsi="Arial" w:cs="Arial"/>
          <w:bCs/>
          <w:spacing w:val="-2"/>
          <w:sz w:val="22"/>
          <w:szCs w:val="22"/>
          <w:lang w:eastAsia="pl-PL"/>
        </w:rPr>
        <w:t>prowadzi rejestr czynności przetwarzania danych,</w:t>
      </w:r>
    </w:p>
    <w:p w14:paraId="0A160988" w14:textId="77777777" w:rsidR="00D672C0" w:rsidRPr="00517438" w:rsidRDefault="00D672C0" w:rsidP="00D672C0">
      <w:pPr>
        <w:spacing w:after="120" w:line="276" w:lineRule="auto"/>
        <w:jc w:val="both"/>
        <w:rPr>
          <w:rFonts w:ascii="Arial" w:hAnsi="Arial" w:cs="Arial"/>
          <w:bCs/>
          <w:spacing w:val="-2"/>
          <w:lang w:eastAsia="pl-PL"/>
        </w:rPr>
      </w:pPr>
      <w:r w:rsidRPr="00517438">
        <w:rPr>
          <w:rFonts w:ascii="Arial" w:hAnsi="Arial" w:cs="Arial"/>
          <w:bCs/>
          <w:spacing w:val="-2"/>
          <w:lang w:eastAsia="pl-PL"/>
        </w:rPr>
        <w:t>oraz wykonuje inne obowiązki administratora danych osobowych określone w RODO</w:t>
      </w:r>
    </w:p>
    <w:p w14:paraId="0A7857F0" w14:textId="77777777" w:rsidR="00D672C0" w:rsidRPr="00517438" w:rsidRDefault="00D672C0" w:rsidP="00D672C0">
      <w:pPr>
        <w:pStyle w:val="Akapitzlist"/>
        <w:numPr>
          <w:ilvl w:val="3"/>
          <w:numId w:val="73"/>
        </w:numPr>
        <w:spacing w:after="120" w:line="276" w:lineRule="auto"/>
        <w:ind w:left="357" w:hanging="357"/>
        <w:contextualSpacing w:val="0"/>
        <w:jc w:val="both"/>
        <w:rPr>
          <w:rFonts w:ascii="Arial" w:hAnsi="Arial" w:cs="Arial"/>
          <w:bCs/>
          <w:spacing w:val="-2"/>
          <w:sz w:val="22"/>
          <w:szCs w:val="22"/>
          <w:lang w:eastAsia="pl-PL"/>
        </w:rPr>
      </w:pPr>
      <w:r w:rsidRPr="00517438">
        <w:rPr>
          <w:rFonts w:ascii="Arial" w:hAnsi="Arial" w:cs="Arial"/>
          <w:bCs/>
          <w:spacing w:val="-2"/>
          <w:sz w:val="22"/>
          <w:szCs w:val="22"/>
          <w:lang w:eastAsia="pl-PL"/>
        </w:rPr>
        <w:t xml:space="preserve">Beneficjent zobowiązany jest zebrać tylko niezbędne dane osobowe w zakresie umożliwiającym zarejestrowanie kompletnych informacji w CST2021 zgodnie z </w:t>
      </w:r>
      <w:r w:rsidRPr="00517438">
        <w:rPr>
          <w:rFonts w:ascii="Arial" w:hAnsi="Arial" w:cs="Arial"/>
          <w:sz w:val="22"/>
          <w:szCs w:val="22"/>
        </w:rPr>
        <w:t xml:space="preserve">aktualną Instrukcją Użytkownika Zewnętrznego oraz Wytycznymi. </w:t>
      </w:r>
    </w:p>
    <w:p w14:paraId="45D24823" w14:textId="77777777" w:rsidR="00D672C0" w:rsidRPr="00517438" w:rsidRDefault="00D672C0" w:rsidP="00D672C0">
      <w:pPr>
        <w:pStyle w:val="Akapitzlist"/>
        <w:numPr>
          <w:ilvl w:val="3"/>
          <w:numId w:val="73"/>
        </w:numPr>
        <w:spacing w:after="120" w:line="276" w:lineRule="auto"/>
        <w:ind w:left="357" w:hanging="357"/>
        <w:contextualSpacing w:val="0"/>
        <w:jc w:val="both"/>
        <w:rPr>
          <w:rFonts w:ascii="Arial" w:hAnsi="Arial" w:cs="Arial"/>
          <w:bCs/>
          <w:spacing w:val="-2"/>
          <w:sz w:val="22"/>
          <w:szCs w:val="22"/>
          <w:lang w:eastAsia="pl-PL"/>
        </w:rPr>
      </w:pPr>
      <w:r w:rsidRPr="00517438">
        <w:rPr>
          <w:rFonts w:ascii="Arial" w:hAnsi="Arial" w:cs="Arial"/>
          <w:sz w:val="22"/>
          <w:szCs w:val="22"/>
        </w:rPr>
        <w:t>Beneficjent zobowiązuje się przetwarzać dane osobowe wyłącznie w celu realizacji zadań związanych z Projektem.</w:t>
      </w:r>
    </w:p>
    <w:p w14:paraId="2F26382A" w14:textId="77777777" w:rsidR="00D672C0" w:rsidRPr="00517438" w:rsidRDefault="00D672C0" w:rsidP="00D672C0">
      <w:pPr>
        <w:pStyle w:val="Akapitzlist"/>
        <w:numPr>
          <w:ilvl w:val="3"/>
          <w:numId w:val="73"/>
        </w:numPr>
        <w:spacing w:after="120" w:line="276" w:lineRule="auto"/>
        <w:ind w:left="357" w:hanging="357"/>
        <w:contextualSpacing w:val="0"/>
        <w:jc w:val="both"/>
        <w:rPr>
          <w:rFonts w:ascii="Arial" w:hAnsi="Arial" w:cs="Arial"/>
          <w:bCs/>
          <w:spacing w:val="-2"/>
          <w:sz w:val="22"/>
          <w:szCs w:val="22"/>
          <w:lang w:eastAsia="pl-PL"/>
        </w:rPr>
      </w:pPr>
      <w:r w:rsidRPr="00517438">
        <w:rPr>
          <w:rFonts w:ascii="Arial" w:hAnsi="Arial" w:cs="Arial"/>
          <w:bCs/>
          <w:spacing w:val="-2"/>
          <w:sz w:val="22"/>
          <w:szCs w:val="22"/>
          <w:lang w:eastAsia="pl-PL"/>
        </w:rPr>
        <w:t xml:space="preserve">Beneficjent, za pośrednictwem CST2021, udostępnia dane osobowe IZ oraz IK UP w zakresie niezbędnym do realizacji ich zadań. </w:t>
      </w:r>
    </w:p>
    <w:p w14:paraId="684567BD" w14:textId="77777777" w:rsidR="00D672C0" w:rsidRPr="00517438" w:rsidRDefault="00D672C0" w:rsidP="00D672C0">
      <w:pPr>
        <w:pStyle w:val="Akapitzlist"/>
        <w:numPr>
          <w:ilvl w:val="3"/>
          <w:numId w:val="73"/>
        </w:numPr>
        <w:spacing w:line="276" w:lineRule="auto"/>
        <w:ind w:left="357" w:hanging="357"/>
        <w:jc w:val="both"/>
        <w:rPr>
          <w:rFonts w:ascii="Arial" w:hAnsi="Arial" w:cs="Arial"/>
          <w:bCs/>
          <w:spacing w:val="-2"/>
          <w:sz w:val="22"/>
          <w:szCs w:val="22"/>
          <w:lang w:eastAsia="pl-PL"/>
        </w:rPr>
      </w:pPr>
      <w:r w:rsidRPr="00517438">
        <w:rPr>
          <w:rFonts w:ascii="Arial" w:hAnsi="Arial" w:cs="Arial"/>
          <w:bCs/>
          <w:spacing w:val="-2"/>
          <w:sz w:val="22"/>
          <w:szCs w:val="22"/>
          <w:lang w:eastAsia="pl-PL"/>
        </w:rPr>
        <w:t xml:space="preserve">Naruszenie obowiązków administratora danych, w zależności od przypadku, może stanowić nieprawidłowość skutkującą nałożeniem na Beneficjenta korekty finansowej lub dokonaniem pomniejszenia wydatków, o których mowa w art. 26 ustawy wdrożeniowej. </w:t>
      </w:r>
    </w:p>
    <w:p w14:paraId="19249487" w14:textId="77777777" w:rsidR="00D672C0" w:rsidRPr="006476F9" w:rsidRDefault="00D672C0" w:rsidP="00517438">
      <w:pPr>
        <w:pStyle w:val="Akapitzlist"/>
        <w:spacing w:line="276" w:lineRule="auto"/>
        <w:ind w:left="357"/>
        <w:jc w:val="both"/>
        <w:rPr>
          <w:rFonts w:ascii="Arial" w:hAnsi="Arial" w:cs="Arial"/>
          <w:bCs/>
          <w:spacing w:val="-2"/>
          <w:sz w:val="22"/>
          <w:szCs w:val="22"/>
          <w:lang w:eastAsia="pl-PL"/>
        </w:rPr>
      </w:pPr>
    </w:p>
    <w:p w14:paraId="32338856" w14:textId="77777777" w:rsidR="00893279" w:rsidRPr="00F467D9" w:rsidRDefault="002677DE" w:rsidP="00E771A7">
      <w:pPr>
        <w:pStyle w:val="Nagwek1"/>
        <w:spacing w:before="240" w:after="120"/>
        <w:ind w:left="431" w:hanging="431"/>
        <w:jc w:val="center"/>
        <w:rPr>
          <w:rFonts w:ascii="Arial" w:hAnsi="Arial" w:cs="Arial"/>
          <w:b/>
          <w:bCs w:val="0"/>
          <w:sz w:val="22"/>
          <w:szCs w:val="22"/>
        </w:rPr>
      </w:pPr>
      <w:r w:rsidRPr="00F467D9">
        <w:rPr>
          <w:rFonts w:ascii="Arial" w:hAnsi="Arial" w:cs="Arial"/>
          <w:b/>
          <w:bCs w:val="0"/>
          <w:sz w:val="22"/>
          <w:szCs w:val="22"/>
        </w:rPr>
        <w:t>Postanowienia końcowe</w:t>
      </w:r>
    </w:p>
    <w:p w14:paraId="7E021EDC" w14:textId="5E406804" w:rsidR="00893279" w:rsidRPr="00F467D9" w:rsidRDefault="002677DE" w:rsidP="00E771A7">
      <w:pPr>
        <w:spacing w:before="120" w:after="240"/>
        <w:jc w:val="center"/>
        <w:rPr>
          <w:rFonts w:ascii="Arial" w:hAnsi="Arial" w:cs="Arial"/>
        </w:rPr>
      </w:pPr>
      <w:r w:rsidRPr="00F467D9">
        <w:rPr>
          <w:rFonts w:ascii="Arial" w:hAnsi="Arial" w:cs="Arial"/>
          <w:bCs/>
        </w:rPr>
        <w:t>§ 26</w:t>
      </w:r>
    </w:p>
    <w:p w14:paraId="56D8EAD0" w14:textId="11859591" w:rsidR="00A716C8" w:rsidRPr="001B3CEC" w:rsidRDefault="002677DE" w:rsidP="0003461E">
      <w:pPr>
        <w:pStyle w:val="Akapitzlist"/>
        <w:numPr>
          <w:ilvl w:val="0"/>
          <w:numId w:val="97"/>
        </w:numPr>
        <w:spacing w:before="60" w:after="60"/>
        <w:ind w:left="284" w:hanging="284"/>
        <w:contextualSpacing w:val="0"/>
        <w:jc w:val="both"/>
        <w:rPr>
          <w:rFonts w:ascii="Arial" w:hAnsi="Arial" w:cs="Arial"/>
          <w:sz w:val="22"/>
          <w:szCs w:val="22"/>
        </w:rPr>
      </w:pPr>
      <w:r w:rsidRPr="001B3CEC">
        <w:rPr>
          <w:rFonts w:ascii="Arial" w:hAnsi="Arial" w:cs="Arial"/>
          <w:sz w:val="22"/>
          <w:szCs w:val="22"/>
        </w:rPr>
        <w:t xml:space="preserve">Beneficjent </w:t>
      </w:r>
      <w:r w:rsidR="000115C9" w:rsidRPr="001B3CEC">
        <w:rPr>
          <w:rFonts w:ascii="Arial" w:hAnsi="Arial" w:cs="Arial"/>
          <w:sz w:val="22"/>
          <w:szCs w:val="22"/>
        </w:rPr>
        <w:t xml:space="preserve">na wszystkich etapach wdrażania Projektu (zarówno w okresie realizacji, jak i w okresie trwałości) </w:t>
      </w:r>
      <w:r w:rsidRPr="001B3CEC">
        <w:rPr>
          <w:rFonts w:ascii="Arial" w:hAnsi="Arial" w:cs="Arial"/>
          <w:sz w:val="22"/>
          <w:szCs w:val="22"/>
        </w:rPr>
        <w:t>zobowiązuje się do przestrzegania przepisów wspólnotowych</w:t>
      </w:r>
      <w:r w:rsidR="00C76222" w:rsidRPr="001B3CEC">
        <w:rPr>
          <w:rFonts w:ascii="Arial" w:hAnsi="Arial" w:cs="Arial"/>
          <w:sz w:val="22"/>
          <w:szCs w:val="22"/>
        </w:rPr>
        <w:t> </w:t>
      </w:r>
      <w:r w:rsidRPr="001B3CEC">
        <w:rPr>
          <w:rFonts w:ascii="Arial" w:hAnsi="Arial" w:cs="Arial"/>
          <w:sz w:val="22"/>
          <w:szCs w:val="22"/>
        </w:rPr>
        <w:t>zakresie polityk horyzontalnych (ochrony środowiska, równości szans</w:t>
      </w:r>
      <w:r w:rsidR="00F17972" w:rsidRPr="001B3CEC">
        <w:rPr>
          <w:rFonts w:ascii="Arial" w:hAnsi="Arial" w:cs="Arial"/>
          <w:sz w:val="22"/>
          <w:szCs w:val="22"/>
        </w:rPr>
        <w:t xml:space="preserve"> </w:t>
      </w:r>
      <w:r w:rsidR="00C76222" w:rsidRPr="001B3CEC">
        <w:rPr>
          <w:rFonts w:ascii="Arial" w:hAnsi="Arial" w:cs="Arial"/>
          <w:sz w:val="22"/>
          <w:szCs w:val="22"/>
        </w:rPr>
        <w:t>i </w:t>
      </w:r>
      <w:r w:rsidRPr="001B3CEC">
        <w:rPr>
          <w:rFonts w:ascii="Arial" w:hAnsi="Arial" w:cs="Arial"/>
          <w:sz w:val="22"/>
          <w:szCs w:val="22"/>
        </w:rPr>
        <w:t>niedyskryminacji, zasad równościowych</w:t>
      </w:r>
      <w:r w:rsidR="00F17972" w:rsidRPr="001B3CEC">
        <w:rPr>
          <w:rFonts w:ascii="Arial" w:hAnsi="Arial" w:cs="Arial"/>
          <w:sz w:val="22"/>
          <w:szCs w:val="22"/>
        </w:rPr>
        <w:t xml:space="preserve"> </w:t>
      </w:r>
      <w:r w:rsidR="00C76222" w:rsidRPr="001B3CEC">
        <w:rPr>
          <w:rFonts w:ascii="Arial" w:hAnsi="Arial" w:cs="Arial"/>
          <w:sz w:val="22"/>
          <w:szCs w:val="22"/>
        </w:rPr>
        <w:t>w </w:t>
      </w:r>
      <w:r w:rsidRPr="001B3CEC">
        <w:rPr>
          <w:rFonts w:ascii="Arial" w:hAnsi="Arial" w:cs="Arial"/>
          <w:sz w:val="22"/>
          <w:szCs w:val="22"/>
        </w:rPr>
        <w:t>ramach funduszy unijnych 2021-2027,</w:t>
      </w:r>
      <w:r w:rsidR="00F17972" w:rsidRPr="001B3CEC">
        <w:rPr>
          <w:rFonts w:ascii="Arial" w:hAnsi="Arial" w:cs="Arial"/>
          <w:sz w:val="22"/>
          <w:szCs w:val="22"/>
        </w:rPr>
        <w:t xml:space="preserve"> </w:t>
      </w:r>
      <w:r w:rsidR="00C76222" w:rsidRPr="001B3CEC">
        <w:rPr>
          <w:rFonts w:ascii="Arial" w:hAnsi="Arial" w:cs="Arial"/>
          <w:sz w:val="22"/>
          <w:szCs w:val="22"/>
        </w:rPr>
        <w:t>w </w:t>
      </w:r>
      <w:r w:rsidRPr="001B3CEC">
        <w:rPr>
          <w:rFonts w:ascii="Arial" w:hAnsi="Arial" w:cs="Arial"/>
          <w:sz w:val="22"/>
          <w:szCs w:val="22"/>
        </w:rPr>
        <w:t>tym standardów dostępności dla polityki spójności, zrównoważonego rozwoju, społeczeństwa informacyjnego, ochrony konkurencji</w:t>
      </w:r>
      <w:r w:rsidR="00F17972" w:rsidRPr="001B3CEC">
        <w:rPr>
          <w:rFonts w:ascii="Arial" w:hAnsi="Arial" w:cs="Arial"/>
          <w:sz w:val="22"/>
          <w:szCs w:val="22"/>
        </w:rPr>
        <w:t xml:space="preserve"> </w:t>
      </w:r>
      <w:r w:rsidR="00C76222" w:rsidRPr="001B3CEC">
        <w:rPr>
          <w:rFonts w:ascii="Arial" w:hAnsi="Arial" w:cs="Arial"/>
          <w:sz w:val="22"/>
          <w:szCs w:val="22"/>
        </w:rPr>
        <w:t>i </w:t>
      </w:r>
      <w:r w:rsidRPr="001B3CEC">
        <w:rPr>
          <w:rFonts w:ascii="Arial" w:hAnsi="Arial" w:cs="Arial"/>
          <w:sz w:val="22"/>
          <w:szCs w:val="22"/>
        </w:rPr>
        <w:t>zamówień publicznych). Jeżeli</w:t>
      </w:r>
      <w:r w:rsidR="00F17972" w:rsidRPr="001B3CEC">
        <w:rPr>
          <w:rFonts w:ascii="Arial" w:hAnsi="Arial" w:cs="Arial"/>
          <w:sz w:val="22"/>
          <w:szCs w:val="22"/>
        </w:rPr>
        <w:t xml:space="preserve"> </w:t>
      </w:r>
      <w:r w:rsidRPr="001B3CEC">
        <w:rPr>
          <w:rFonts w:ascii="Arial" w:hAnsi="Arial" w:cs="Arial"/>
          <w:sz w:val="22"/>
          <w:szCs w:val="22"/>
        </w:rPr>
        <w:t>Beneficjent, będący jednostką samorządu terytorialnego lub podmiotem od niej zależnym lub przez nią kontrolowanym realizuje działania dyskryminacyjne, sprzeczne</w:t>
      </w:r>
      <w:r w:rsidR="00F17972" w:rsidRPr="001B3CEC">
        <w:rPr>
          <w:rFonts w:ascii="Arial" w:hAnsi="Arial" w:cs="Arial"/>
          <w:sz w:val="22"/>
          <w:szCs w:val="22"/>
        </w:rPr>
        <w:t xml:space="preserve"> </w:t>
      </w:r>
      <w:r w:rsidR="00C76222" w:rsidRPr="001B3CEC">
        <w:rPr>
          <w:rFonts w:ascii="Arial" w:hAnsi="Arial" w:cs="Arial"/>
          <w:sz w:val="22"/>
          <w:szCs w:val="22"/>
        </w:rPr>
        <w:t>z </w:t>
      </w:r>
      <w:r w:rsidRPr="001B3CEC">
        <w:rPr>
          <w:rFonts w:ascii="Arial" w:hAnsi="Arial" w:cs="Arial"/>
          <w:sz w:val="22"/>
          <w:szCs w:val="22"/>
        </w:rPr>
        <w:t>zasadami,</w:t>
      </w:r>
      <w:r w:rsidR="00F17972" w:rsidRPr="001B3CEC">
        <w:rPr>
          <w:rFonts w:ascii="Arial" w:hAnsi="Arial" w:cs="Arial"/>
          <w:sz w:val="22"/>
          <w:szCs w:val="22"/>
        </w:rPr>
        <w:t xml:space="preserve"> </w:t>
      </w:r>
      <w:r w:rsidR="00C76222" w:rsidRPr="001B3CEC">
        <w:rPr>
          <w:rFonts w:ascii="Arial" w:hAnsi="Arial" w:cs="Arial"/>
          <w:sz w:val="22"/>
          <w:szCs w:val="22"/>
        </w:rPr>
        <w:t>o </w:t>
      </w:r>
      <w:r w:rsidRPr="001B3CEC">
        <w:rPr>
          <w:rFonts w:ascii="Arial" w:hAnsi="Arial" w:cs="Arial"/>
          <w:sz w:val="22"/>
          <w:szCs w:val="22"/>
        </w:rPr>
        <w:t>których mowa</w:t>
      </w:r>
      <w:r w:rsidR="00F17972" w:rsidRPr="001B3CEC">
        <w:rPr>
          <w:rFonts w:ascii="Arial" w:hAnsi="Arial" w:cs="Arial"/>
          <w:sz w:val="22"/>
          <w:szCs w:val="22"/>
        </w:rPr>
        <w:t xml:space="preserve"> </w:t>
      </w:r>
      <w:r w:rsidR="00C76222" w:rsidRPr="001B3CEC">
        <w:rPr>
          <w:rFonts w:ascii="Arial" w:hAnsi="Arial" w:cs="Arial"/>
          <w:sz w:val="22"/>
          <w:szCs w:val="22"/>
        </w:rPr>
        <w:t>w </w:t>
      </w:r>
      <w:r w:rsidRPr="001B3CEC">
        <w:rPr>
          <w:rFonts w:ascii="Arial" w:hAnsi="Arial" w:cs="Arial"/>
          <w:sz w:val="22"/>
          <w:szCs w:val="22"/>
        </w:rPr>
        <w:t>art. 9 ust. 3 rozporządzenia ogólnego</w:t>
      </w:r>
      <w:r w:rsidR="00151908" w:rsidRPr="001B3CEC">
        <w:rPr>
          <w:rFonts w:ascii="Arial" w:hAnsi="Arial" w:cs="Arial"/>
          <w:sz w:val="22"/>
          <w:szCs w:val="22"/>
        </w:rPr>
        <w:t xml:space="preserve"> </w:t>
      </w:r>
      <w:r w:rsidRPr="001B3CEC">
        <w:rPr>
          <w:rFonts w:ascii="Arial" w:hAnsi="Arial" w:cs="Arial"/>
          <w:sz w:val="22"/>
          <w:szCs w:val="22"/>
        </w:rPr>
        <w:t>dofinansowanie przewidziane</w:t>
      </w:r>
      <w:r w:rsidR="00F17972" w:rsidRPr="001B3CEC">
        <w:rPr>
          <w:rFonts w:ascii="Arial" w:hAnsi="Arial" w:cs="Arial"/>
          <w:sz w:val="22"/>
          <w:szCs w:val="22"/>
        </w:rPr>
        <w:t xml:space="preserve"> </w:t>
      </w:r>
      <w:r w:rsidR="00C76222" w:rsidRPr="001B3CEC">
        <w:rPr>
          <w:rFonts w:ascii="Arial" w:hAnsi="Arial" w:cs="Arial"/>
          <w:sz w:val="22"/>
          <w:szCs w:val="22"/>
        </w:rPr>
        <w:t>w </w:t>
      </w:r>
      <w:r w:rsidRPr="001B3CEC">
        <w:rPr>
          <w:rFonts w:ascii="Arial" w:hAnsi="Arial" w:cs="Arial"/>
          <w:sz w:val="22"/>
          <w:szCs w:val="22"/>
        </w:rPr>
        <w:t>Umowie nie może zostać wypłacone.</w:t>
      </w:r>
      <w:r w:rsidR="00F17972" w:rsidRPr="001B3CEC">
        <w:rPr>
          <w:rFonts w:ascii="Arial" w:hAnsi="Arial" w:cs="Arial"/>
          <w:sz w:val="22"/>
          <w:szCs w:val="22"/>
        </w:rPr>
        <w:t xml:space="preserve"> </w:t>
      </w:r>
      <w:r w:rsidR="00C76222" w:rsidRPr="001B3CEC">
        <w:rPr>
          <w:rFonts w:ascii="Arial" w:hAnsi="Arial" w:cs="Arial"/>
          <w:sz w:val="22"/>
          <w:szCs w:val="22"/>
        </w:rPr>
        <w:t>W </w:t>
      </w:r>
      <w:r w:rsidRPr="001B3CEC">
        <w:rPr>
          <w:rFonts w:ascii="Arial" w:hAnsi="Arial" w:cs="Arial"/>
          <w:sz w:val="22"/>
          <w:szCs w:val="22"/>
        </w:rPr>
        <w:t>zależności od okoliczności może to oznaczać uznanie za niekwalifikowalne wszystkich wydatków</w:t>
      </w:r>
      <w:r w:rsidR="00F17972" w:rsidRPr="001B3CEC">
        <w:rPr>
          <w:rFonts w:ascii="Arial" w:hAnsi="Arial" w:cs="Arial"/>
          <w:sz w:val="22"/>
          <w:szCs w:val="22"/>
        </w:rPr>
        <w:t xml:space="preserve"> </w:t>
      </w:r>
      <w:r w:rsidR="00C76222" w:rsidRPr="001B3CEC">
        <w:rPr>
          <w:rFonts w:ascii="Arial" w:hAnsi="Arial" w:cs="Arial"/>
          <w:sz w:val="22"/>
          <w:szCs w:val="22"/>
        </w:rPr>
        <w:t>w </w:t>
      </w:r>
      <w:r w:rsidRPr="001B3CEC">
        <w:rPr>
          <w:rFonts w:ascii="Arial" w:hAnsi="Arial" w:cs="Arial"/>
          <w:sz w:val="22"/>
          <w:szCs w:val="22"/>
        </w:rPr>
        <w:t>ramach Projektu</w:t>
      </w:r>
      <w:r w:rsidR="00F17972" w:rsidRPr="001B3CEC">
        <w:rPr>
          <w:rFonts w:ascii="Arial" w:hAnsi="Arial" w:cs="Arial"/>
          <w:sz w:val="22"/>
          <w:szCs w:val="22"/>
        </w:rPr>
        <w:t xml:space="preserve"> </w:t>
      </w:r>
      <w:r w:rsidR="00C76222" w:rsidRPr="001B3CEC">
        <w:rPr>
          <w:rFonts w:ascii="Arial" w:hAnsi="Arial" w:cs="Arial"/>
          <w:sz w:val="22"/>
          <w:szCs w:val="22"/>
        </w:rPr>
        <w:t>i </w:t>
      </w:r>
      <w:r w:rsidRPr="001B3CEC">
        <w:rPr>
          <w:rFonts w:ascii="Arial" w:hAnsi="Arial" w:cs="Arial"/>
          <w:sz w:val="22"/>
          <w:szCs w:val="22"/>
        </w:rPr>
        <w:t>obciążenie Beneficjenta korektą finansową lub pomniejszeniem wydatków,</w:t>
      </w:r>
      <w:r w:rsidR="00F17972" w:rsidRPr="001B3CEC">
        <w:rPr>
          <w:rFonts w:ascii="Arial" w:hAnsi="Arial" w:cs="Arial"/>
          <w:sz w:val="22"/>
          <w:szCs w:val="22"/>
        </w:rPr>
        <w:t xml:space="preserve"> </w:t>
      </w:r>
      <w:r w:rsidR="00C76222" w:rsidRPr="001B3CEC">
        <w:rPr>
          <w:rFonts w:ascii="Arial" w:hAnsi="Arial" w:cs="Arial"/>
          <w:sz w:val="22"/>
          <w:szCs w:val="22"/>
        </w:rPr>
        <w:t>o </w:t>
      </w:r>
      <w:r w:rsidRPr="001B3CEC">
        <w:rPr>
          <w:rFonts w:ascii="Arial" w:hAnsi="Arial" w:cs="Arial"/>
          <w:sz w:val="22"/>
          <w:szCs w:val="22"/>
        </w:rPr>
        <w:t>których mowa</w:t>
      </w:r>
      <w:r w:rsidR="00F17972" w:rsidRPr="001B3CEC">
        <w:rPr>
          <w:rFonts w:ascii="Arial" w:hAnsi="Arial" w:cs="Arial"/>
          <w:sz w:val="22"/>
          <w:szCs w:val="22"/>
        </w:rPr>
        <w:t xml:space="preserve"> </w:t>
      </w:r>
      <w:r w:rsidR="00C76222" w:rsidRPr="001B3CEC">
        <w:rPr>
          <w:rFonts w:ascii="Arial" w:hAnsi="Arial" w:cs="Arial"/>
          <w:sz w:val="22"/>
          <w:szCs w:val="22"/>
        </w:rPr>
        <w:t>w </w:t>
      </w:r>
      <w:r w:rsidRPr="001B3CEC">
        <w:rPr>
          <w:rFonts w:ascii="Arial" w:hAnsi="Arial" w:cs="Arial"/>
          <w:sz w:val="22"/>
          <w:szCs w:val="22"/>
        </w:rPr>
        <w:t xml:space="preserve">art. 26 ustawy wdrożeniowej. </w:t>
      </w:r>
    </w:p>
    <w:p w14:paraId="46EBC75B" w14:textId="253A33F6" w:rsidR="00A716C8" w:rsidRPr="001B3CEC" w:rsidRDefault="00A716C8" w:rsidP="0003461E">
      <w:pPr>
        <w:pStyle w:val="Akapitzlist"/>
        <w:numPr>
          <w:ilvl w:val="0"/>
          <w:numId w:val="97"/>
        </w:numPr>
        <w:spacing w:before="60" w:after="60"/>
        <w:ind w:left="284" w:hanging="284"/>
        <w:contextualSpacing w:val="0"/>
        <w:jc w:val="both"/>
        <w:rPr>
          <w:rFonts w:ascii="Arial" w:hAnsi="Arial" w:cs="Arial"/>
          <w:sz w:val="22"/>
          <w:szCs w:val="22"/>
        </w:rPr>
      </w:pPr>
      <w:r w:rsidRPr="001B3CEC">
        <w:rPr>
          <w:rFonts w:ascii="Arial" w:hAnsi="Arial" w:cs="Arial"/>
          <w:sz w:val="22"/>
          <w:szCs w:val="22"/>
        </w:rPr>
        <w:t xml:space="preserve">Naruszenie Standardów dostępności dla polityki spójności 2021-2027, stanowiących załącznik do Wytycznych, o których mowa w § 4 ust. 6 lit. d Umowy, w szczególności </w:t>
      </w:r>
      <w:r w:rsidRPr="001B3CEC">
        <w:rPr>
          <w:rFonts w:ascii="Arial" w:hAnsi="Arial" w:cs="Arial"/>
          <w:sz w:val="22"/>
          <w:szCs w:val="22"/>
        </w:rPr>
        <w:lastRenderedPageBreak/>
        <w:t xml:space="preserve">naruszenie rażące lub notoryczne, może zostać uznane za nieprawidłowość indywidualną, skutkującą obciążeniem Beneficjenta korektą finansową lub pomniejszeniem wydatków, o których mowa w art. 26 ustawy wdrożeniowej,. </w:t>
      </w:r>
    </w:p>
    <w:p w14:paraId="73C43C0C" w14:textId="1D0B3104" w:rsidR="00893279" w:rsidRPr="0003461E" w:rsidRDefault="002677DE" w:rsidP="0003461E">
      <w:pPr>
        <w:pStyle w:val="Akapitzlist"/>
        <w:numPr>
          <w:ilvl w:val="0"/>
          <w:numId w:val="97"/>
        </w:numPr>
        <w:spacing w:before="60" w:after="60"/>
        <w:ind w:left="284" w:hanging="284"/>
        <w:contextualSpacing w:val="0"/>
        <w:jc w:val="both"/>
        <w:rPr>
          <w:rFonts w:ascii="Arial" w:eastAsia="Calibri" w:hAnsi="Arial" w:cs="Arial"/>
          <w:sz w:val="22"/>
          <w:szCs w:val="22"/>
        </w:rPr>
      </w:pPr>
      <w:r w:rsidRPr="0003461E">
        <w:rPr>
          <w:rFonts w:ascii="Arial" w:eastAsia="Calibri" w:hAnsi="Arial" w:cs="Arial"/>
          <w:sz w:val="22"/>
          <w:szCs w:val="22"/>
        </w:rPr>
        <w:t>Jeżeli Projekt realizowany jest</w:t>
      </w:r>
      <w:r w:rsidR="00F17972" w:rsidRPr="0003461E">
        <w:rPr>
          <w:rFonts w:ascii="Arial" w:eastAsia="Calibri" w:hAnsi="Arial" w:cs="Arial"/>
          <w:sz w:val="22"/>
          <w:szCs w:val="22"/>
        </w:rPr>
        <w:t xml:space="preserve"> </w:t>
      </w:r>
      <w:r w:rsidR="00C76222" w:rsidRPr="0003461E">
        <w:rPr>
          <w:rFonts w:ascii="Arial" w:eastAsia="Calibri" w:hAnsi="Arial" w:cs="Arial"/>
          <w:sz w:val="22"/>
          <w:szCs w:val="22"/>
        </w:rPr>
        <w:t>w </w:t>
      </w:r>
      <w:r w:rsidRPr="0003461E">
        <w:rPr>
          <w:rFonts w:ascii="Arial" w:eastAsia="Calibri" w:hAnsi="Arial" w:cs="Arial"/>
          <w:sz w:val="22"/>
          <w:szCs w:val="22"/>
        </w:rPr>
        <w:t xml:space="preserve">partnerstwie, obowiązki Beneficjenta określone </w:t>
      </w:r>
      <w:r w:rsidRPr="0003461E">
        <w:rPr>
          <w:rFonts w:ascii="Arial" w:eastAsia="Calibri" w:hAnsi="Arial" w:cs="Arial"/>
          <w:sz w:val="22"/>
          <w:szCs w:val="22"/>
        </w:rPr>
        <w:br/>
        <w:t>w Umowie mają odpowiednie zastosowanie do partnerów Projektu. Obowiązek przestrzegania postanowień Umowy spoczywa wówczas na Beneficjencie oraz partnerach Projektu. Beneficjent zobowiązuje się przekazać każdemu</w:t>
      </w:r>
      <w:r w:rsidR="00F17972" w:rsidRPr="0003461E">
        <w:rPr>
          <w:rFonts w:ascii="Arial" w:eastAsia="Calibri" w:hAnsi="Arial" w:cs="Arial"/>
          <w:sz w:val="22"/>
          <w:szCs w:val="22"/>
        </w:rPr>
        <w:t xml:space="preserve"> </w:t>
      </w:r>
      <w:r w:rsidR="00C76222" w:rsidRPr="0003461E">
        <w:rPr>
          <w:rFonts w:ascii="Arial" w:eastAsia="Calibri" w:hAnsi="Arial" w:cs="Arial"/>
          <w:sz w:val="22"/>
          <w:szCs w:val="22"/>
        </w:rPr>
        <w:t>z </w:t>
      </w:r>
      <w:r w:rsidRPr="0003461E">
        <w:rPr>
          <w:rFonts w:ascii="Arial" w:eastAsia="Calibri" w:hAnsi="Arial" w:cs="Arial"/>
          <w:sz w:val="22"/>
          <w:szCs w:val="22"/>
        </w:rPr>
        <w:t xml:space="preserve">partnerów Projektu kopię Umowy. </w:t>
      </w:r>
    </w:p>
    <w:p w14:paraId="4A409E1B" w14:textId="264A41D6" w:rsidR="00893279" w:rsidRPr="00F467D9" w:rsidRDefault="002677DE" w:rsidP="00E771A7">
      <w:pPr>
        <w:spacing w:before="240" w:after="240"/>
        <w:jc w:val="center"/>
        <w:rPr>
          <w:rFonts w:ascii="Arial" w:hAnsi="Arial" w:cs="Arial"/>
        </w:rPr>
      </w:pPr>
      <w:r w:rsidRPr="00F467D9">
        <w:rPr>
          <w:rFonts w:ascii="Arial" w:hAnsi="Arial" w:cs="Arial"/>
          <w:bCs/>
        </w:rPr>
        <w:t>§ 27</w:t>
      </w:r>
    </w:p>
    <w:p w14:paraId="2BFE547E" w14:textId="0C8D9FBC" w:rsidR="00893279" w:rsidRPr="00F467D9" w:rsidRDefault="002677DE">
      <w:pPr>
        <w:pStyle w:val="Akapitzlist"/>
        <w:numPr>
          <w:ilvl w:val="0"/>
          <w:numId w:val="7"/>
        </w:numPr>
        <w:spacing w:before="60" w:after="60"/>
        <w:jc w:val="both"/>
        <w:rPr>
          <w:rFonts w:ascii="Arial" w:hAnsi="Arial" w:cs="Arial"/>
          <w:sz w:val="22"/>
          <w:szCs w:val="22"/>
        </w:rPr>
      </w:pPr>
      <w:r w:rsidRPr="00F467D9">
        <w:rPr>
          <w:rFonts w:ascii="Arial" w:hAnsi="Arial" w:cs="Arial"/>
          <w:sz w:val="22"/>
          <w:szCs w:val="22"/>
        </w:rPr>
        <w:t xml:space="preserve">Beneficjent zobowiązuje się do pisemnego informowania Instytucji Zarządzającej </w:t>
      </w:r>
      <w:r w:rsidR="00C76222" w:rsidRPr="00F467D9">
        <w:rPr>
          <w:rFonts w:ascii="Arial" w:hAnsi="Arial" w:cs="Arial"/>
          <w:sz w:val="22"/>
          <w:szCs w:val="22"/>
        </w:rPr>
        <w:t>o</w:t>
      </w:r>
      <w:r w:rsidR="00C76222">
        <w:rPr>
          <w:rFonts w:ascii="Arial" w:hAnsi="Arial" w:cs="Arial"/>
          <w:sz w:val="22"/>
          <w:szCs w:val="22"/>
        </w:rPr>
        <w:t> </w:t>
      </w:r>
      <w:r w:rsidRPr="00F467D9">
        <w:rPr>
          <w:rFonts w:ascii="Arial" w:hAnsi="Arial" w:cs="Arial"/>
          <w:sz w:val="22"/>
          <w:szCs w:val="22"/>
        </w:rPr>
        <w:t>złożeniu wniosku</w:t>
      </w:r>
      <w:r w:rsidR="00F17972">
        <w:rPr>
          <w:rFonts w:ascii="Arial" w:hAnsi="Arial" w:cs="Arial"/>
          <w:sz w:val="22"/>
          <w:szCs w:val="22"/>
        </w:rPr>
        <w:t xml:space="preserve"> </w:t>
      </w:r>
      <w:r w:rsidR="00C76222" w:rsidRPr="00F467D9">
        <w:rPr>
          <w:rFonts w:ascii="Arial" w:hAnsi="Arial" w:cs="Arial"/>
          <w:sz w:val="22"/>
          <w:szCs w:val="22"/>
        </w:rPr>
        <w:t>o</w:t>
      </w:r>
      <w:r w:rsidR="00C76222">
        <w:rPr>
          <w:rFonts w:ascii="Arial" w:hAnsi="Arial" w:cs="Arial"/>
          <w:sz w:val="22"/>
          <w:szCs w:val="22"/>
        </w:rPr>
        <w:t> </w:t>
      </w:r>
      <w:r w:rsidRPr="00F467D9">
        <w:rPr>
          <w:rFonts w:ascii="Arial" w:hAnsi="Arial" w:cs="Arial"/>
          <w:sz w:val="22"/>
          <w:szCs w:val="22"/>
        </w:rPr>
        <w:t>ogłoszenie upadłości lub restrukturyzacji lub pozostawaniu</w:t>
      </w:r>
      <w:r w:rsidR="00F17972">
        <w:rPr>
          <w:rFonts w:ascii="Arial" w:hAnsi="Arial" w:cs="Arial"/>
          <w:sz w:val="22"/>
          <w:szCs w:val="22"/>
        </w:rPr>
        <w:t xml:space="preserve"> </w:t>
      </w:r>
      <w:r w:rsidR="00C76222" w:rsidRPr="00F467D9">
        <w:rPr>
          <w:rFonts w:ascii="Arial" w:hAnsi="Arial" w:cs="Arial"/>
          <w:sz w:val="22"/>
          <w:szCs w:val="22"/>
        </w:rPr>
        <w:t>w</w:t>
      </w:r>
      <w:r w:rsidR="00C76222">
        <w:rPr>
          <w:rFonts w:ascii="Arial" w:hAnsi="Arial" w:cs="Arial"/>
          <w:sz w:val="22"/>
          <w:szCs w:val="22"/>
        </w:rPr>
        <w:t> </w:t>
      </w:r>
      <w:r w:rsidRPr="00F467D9">
        <w:rPr>
          <w:rFonts w:ascii="Arial" w:hAnsi="Arial" w:cs="Arial"/>
          <w:sz w:val="22"/>
          <w:szCs w:val="22"/>
        </w:rPr>
        <w:t>stanie likwidacji albo podleganiu zarządowi komisarycznemu, bądź zawieszeniu swej działalności lub gdy jest przedmiotem postępowań prawnych</w:t>
      </w:r>
      <w:r w:rsidR="00F17972">
        <w:rPr>
          <w:rFonts w:ascii="Arial" w:hAnsi="Arial" w:cs="Arial"/>
          <w:sz w:val="22"/>
          <w:szCs w:val="22"/>
        </w:rPr>
        <w:t xml:space="preserve"> </w:t>
      </w:r>
      <w:r w:rsidR="00C76222" w:rsidRPr="00F467D9">
        <w:rPr>
          <w:rFonts w:ascii="Arial" w:hAnsi="Arial" w:cs="Arial"/>
          <w:sz w:val="22"/>
          <w:szCs w:val="22"/>
        </w:rPr>
        <w:t>o</w:t>
      </w:r>
      <w:r w:rsidR="00C76222">
        <w:rPr>
          <w:rFonts w:ascii="Arial" w:hAnsi="Arial" w:cs="Arial"/>
          <w:sz w:val="22"/>
          <w:szCs w:val="22"/>
        </w:rPr>
        <w:t> </w:t>
      </w:r>
      <w:r w:rsidRPr="00F467D9">
        <w:rPr>
          <w:rFonts w:ascii="Arial" w:hAnsi="Arial" w:cs="Arial"/>
          <w:sz w:val="22"/>
          <w:szCs w:val="22"/>
        </w:rPr>
        <w:t>podobnym charakterze,</w:t>
      </w:r>
      <w:r w:rsidR="00F17972">
        <w:rPr>
          <w:rFonts w:ascii="Arial" w:hAnsi="Arial" w:cs="Arial"/>
          <w:sz w:val="22"/>
          <w:szCs w:val="22"/>
        </w:rPr>
        <w:t xml:space="preserve"> </w:t>
      </w:r>
      <w:r w:rsidR="00C76222" w:rsidRPr="00F467D9">
        <w:rPr>
          <w:rFonts w:ascii="Arial" w:hAnsi="Arial" w:cs="Arial"/>
          <w:sz w:val="22"/>
          <w:szCs w:val="22"/>
        </w:rPr>
        <w:t>w</w:t>
      </w:r>
      <w:r w:rsidR="00C76222">
        <w:rPr>
          <w:rFonts w:ascii="Arial" w:hAnsi="Arial" w:cs="Arial"/>
          <w:sz w:val="22"/>
          <w:szCs w:val="22"/>
        </w:rPr>
        <w:t> </w:t>
      </w:r>
      <w:r w:rsidRPr="00F467D9">
        <w:rPr>
          <w:rFonts w:ascii="Arial" w:hAnsi="Arial" w:cs="Arial"/>
          <w:sz w:val="22"/>
          <w:szCs w:val="22"/>
        </w:rPr>
        <w:t>terminie</w:t>
      </w:r>
      <w:r w:rsidR="00F05CC6">
        <w:rPr>
          <w:rFonts w:ascii="Arial" w:hAnsi="Arial" w:cs="Arial"/>
          <w:sz w:val="22"/>
          <w:szCs w:val="22"/>
        </w:rPr>
        <w:br/>
      </w:r>
      <w:r w:rsidRPr="00F467D9">
        <w:rPr>
          <w:rFonts w:ascii="Arial" w:hAnsi="Arial" w:cs="Arial"/>
          <w:sz w:val="22"/>
          <w:szCs w:val="22"/>
        </w:rPr>
        <w:t xml:space="preserve">do 3 dni od dnia wystąpienia powyższych okoliczności. </w:t>
      </w:r>
    </w:p>
    <w:p w14:paraId="56FC21B7" w14:textId="2B0F130A" w:rsidR="00893279" w:rsidRPr="00F467D9" w:rsidRDefault="002677DE">
      <w:pPr>
        <w:numPr>
          <w:ilvl w:val="0"/>
          <w:numId w:val="7"/>
        </w:numPr>
        <w:spacing w:before="60" w:after="60"/>
        <w:ind w:left="425" w:hanging="425"/>
        <w:jc w:val="both"/>
        <w:rPr>
          <w:rFonts w:ascii="Arial" w:hAnsi="Arial" w:cs="Arial"/>
        </w:rPr>
      </w:pPr>
      <w:r w:rsidRPr="00F467D9">
        <w:rPr>
          <w:rFonts w:ascii="Arial" w:hAnsi="Arial" w:cs="Arial"/>
        </w:rPr>
        <w:t>Beneficjent oświadcza, iż ani on sam, ani żaden</w:t>
      </w:r>
      <w:r w:rsidR="00F17972">
        <w:rPr>
          <w:rFonts w:ascii="Arial" w:hAnsi="Arial" w:cs="Arial"/>
        </w:rPr>
        <w:t xml:space="preserve"> </w:t>
      </w:r>
      <w:r w:rsidR="00C76222" w:rsidRPr="00F467D9">
        <w:rPr>
          <w:rFonts w:ascii="Arial" w:hAnsi="Arial" w:cs="Arial"/>
        </w:rPr>
        <w:t>z</w:t>
      </w:r>
      <w:r w:rsidR="00C76222">
        <w:rPr>
          <w:rFonts w:ascii="Arial" w:hAnsi="Arial" w:cs="Arial"/>
        </w:rPr>
        <w:t> </w:t>
      </w:r>
      <w:r w:rsidRPr="00F467D9">
        <w:rPr>
          <w:rFonts w:ascii="Arial" w:hAnsi="Arial" w:cs="Arial"/>
        </w:rPr>
        <w:t>partnerów Projektu</w:t>
      </w:r>
      <w:r w:rsidRPr="00F467D9">
        <w:rPr>
          <w:rStyle w:val="Zakotwiczenieprzypisudolnego"/>
          <w:rFonts w:ascii="Arial" w:hAnsi="Arial" w:cs="Arial"/>
        </w:rPr>
        <w:footnoteReference w:id="36"/>
      </w:r>
      <w:r w:rsidRPr="00F467D9">
        <w:rPr>
          <w:rFonts w:ascii="Arial" w:hAnsi="Arial" w:cs="Arial"/>
        </w:rPr>
        <w:t xml:space="preserve"> nie podlega wykluczeniu</w:t>
      </w:r>
      <w:r w:rsidR="00F17972">
        <w:rPr>
          <w:rFonts w:ascii="Arial" w:hAnsi="Arial" w:cs="Arial"/>
        </w:rPr>
        <w:t xml:space="preserve"> </w:t>
      </w:r>
      <w:r w:rsidR="00C76222" w:rsidRPr="00F467D9">
        <w:rPr>
          <w:rFonts w:ascii="Arial" w:hAnsi="Arial" w:cs="Arial"/>
        </w:rPr>
        <w:t>z</w:t>
      </w:r>
      <w:r w:rsidR="00C76222">
        <w:rPr>
          <w:rFonts w:ascii="Arial" w:hAnsi="Arial" w:cs="Arial"/>
        </w:rPr>
        <w:t> </w:t>
      </w:r>
      <w:r w:rsidRPr="00F467D9">
        <w:rPr>
          <w:rFonts w:ascii="Arial" w:hAnsi="Arial" w:cs="Arial"/>
        </w:rPr>
        <w:t>otrzymania dofinansowania na podstawie art. 207 ustawy</w:t>
      </w:r>
      <w:r w:rsidR="00F17972">
        <w:rPr>
          <w:rFonts w:ascii="Arial" w:hAnsi="Arial" w:cs="Arial"/>
        </w:rPr>
        <w:t xml:space="preserve"> </w:t>
      </w:r>
      <w:r w:rsidR="00C76222" w:rsidRPr="00F467D9">
        <w:rPr>
          <w:rFonts w:ascii="Arial" w:hAnsi="Arial" w:cs="Arial"/>
        </w:rPr>
        <w:t>o</w:t>
      </w:r>
      <w:r w:rsidR="00C76222">
        <w:rPr>
          <w:rFonts w:ascii="Arial" w:hAnsi="Arial" w:cs="Arial"/>
        </w:rPr>
        <w:t> </w:t>
      </w:r>
      <w:r w:rsidRPr="00F467D9">
        <w:rPr>
          <w:rFonts w:ascii="Arial" w:hAnsi="Arial" w:cs="Arial"/>
        </w:rPr>
        <w:t xml:space="preserve">finansach publicznych. </w:t>
      </w:r>
    </w:p>
    <w:p w14:paraId="21A64F4F" w14:textId="09CC7747" w:rsidR="00893279" w:rsidRPr="00F467D9" w:rsidRDefault="002677DE" w:rsidP="00E771A7">
      <w:pPr>
        <w:spacing w:before="240" w:after="240"/>
        <w:jc w:val="center"/>
        <w:rPr>
          <w:rFonts w:ascii="Arial" w:hAnsi="Arial" w:cs="Arial"/>
        </w:rPr>
      </w:pPr>
      <w:r w:rsidRPr="00F467D9">
        <w:rPr>
          <w:rFonts w:ascii="Arial" w:hAnsi="Arial" w:cs="Arial"/>
          <w:bCs/>
        </w:rPr>
        <w:t>§ 28</w:t>
      </w:r>
    </w:p>
    <w:p w14:paraId="043D5DC6" w14:textId="06FAFD4E" w:rsidR="00893279" w:rsidRPr="001B3CEC" w:rsidRDefault="002677DE" w:rsidP="00F17972">
      <w:pPr>
        <w:numPr>
          <w:ilvl w:val="0"/>
          <w:numId w:val="67"/>
        </w:numPr>
        <w:spacing w:before="60" w:after="60"/>
        <w:jc w:val="both"/>
        <w:rPr>
          <w:rFonts w:ascii="Arial" w:hAnsi="Arial" w:cs="Arial"/>
        </w:rPr>
      </w:pPr>
      <w:r w:rsidRPr="001B3CEC">
        <w:rPr>
          <w:rFonts w:ascii="Arial" w:hAnsi="Arial" w:cs="Arial"/>
        </w:rPr>
        <w:t>W sprawach nieuregulowanych Umową</w:t>
      </w:r>
      <w:r w:rsidR="00F17972" w:rsidRPr="001B3CEC">
        <w:rPr>
          <w:rFonts w:ascii="Arial" w:hAnsi="Arial" w:cs="Arial"/>
        </w:rPr>
        <w:t xml:space="preserve"> </w:t>
      </w:r>
      <w:r w:rsidRPr="001B3CEC">
        <w:rPr>
          <w:rFonts w:ascii="Arial" w:hAnsi="Arial" w:cs="Arial"/>
        </w:rPr>
        <w:t>zastosowanie</w:t>
      </w:r>
      <w:r w:rsidR="00C76222" w:rsidRPr="001B3CEC">
        <w:rPr>
          <w:rFonts w:ascii="Arial" w:hAnsi="Arial" w:cs="Arial"/>
        </w:rPr>
        <w:t xml:space="preserve"> w </w:t>
      </w:r>
      <w:r w:rsidRPr="001B3CEC">
        <w:rPr>
          <w:rFonts w:ascii="Arial" w:hAnsi="Arial" w:cs="Arial"/>
        </w:rPr>
        <w:t>szczególności</w:t>
      </w:r>
      <w:r w:rsidR="00F17972" w:rsidRPr="001B3CEC">
        <w:rPr>
          <w:rFonts w:ascii="Arial" w:hAnsi="Arial" w:cs="Arial"/>
        </w:rPr>
        <w:t xml:space="preserve"> </w:t>
      </w:r>
      <w:r w:rsidRPr="001B3CEC">
        <w:rPr>
          <w:rFonts w:ascii="Arial" w:hAnsi="Arial" w:cs="Arial"/>
        </w:rPr>
        <w:t>mają:</w:t>
      </w:r>
    </w:p>
    <w:p w14:paraId="414320C3" w14:textId="5BB800D9" w:rsidR="00893279" w:rsidRPr="0003461E" w:rsidRDefault="002677DE" w:rsidP="0003461E">
      <w:pPr>
        <w:pStyle w:val="Akapitzlist"/>
        <w:numPr>
          <w:ilvl w:val="3"/>
          <w:numId w:val="63"/>
        </w:numPr>
        <w:spacing w:before="60" w:after="60"/>
        <w:jc w:val="both"/>
        <w:rPr>
          <w:rFonts w:ascii="Arial" w:hAnsi="Arial" w:cs="Arial"/>
          <w:sz w:val="22"/>
          <w:szCs w:val="22"/>
        </w:rPr>
      </w:pPr>
      <w:r w:rsidRPr="0003461E">
        <w:rPr>
          <w:rFonts w:ascii="Arial" w:hAnsi="Arial" w:cs="Arial"/>
          <w:bCs/>
          <w:sz w:val="22"/>
          <w:szCs w:val="22"/>
        </w:rPr>
        <w:t>odpowiednie reguły</w:t>
      </w:r>
      <w:r w:rsidR="00F17972" w:rsidRPr="0003461E">
        <w:rPr>
          <w:rFonts w:ascii="Arial" w:hAnsi="Arial" w:cs="Arial"/>
          <w:bCs/>
          <w:sz w:val="22"/>
          <w:szCs w:val="22"/>
        </w:rPr>
        <w:t xml:space="preserve"> </w:t>
      </w:r>
      <w:r w:rsidR="00C76222" w:rsidRPr="0003461E">
        <w:rPr>
          <w:rFonts w:ascii="Arial" w:hAnsi="Arial" w:cs="Arial"/>
          <w:bCs/>
          <w:sz w:val="22"/>
          <w:szCs w:val="22"/>
        </w:rPr>
        <w:t>i </w:t>
      </w:r>
      <w:r w:rsidRPr="0003461E">
        <w:rPr>
          <w:rFonts w:ascii="Arial" w:hAnsi="Arial" w:cs="Arial"/>
          <w:bCs/>
          <w:sz w:val="22"/>
          <w:szCs w:val="22"/>
        </w:rPr>
        <w:t>zasady wynikające</w:t>
      </w:r>
      <w:r w:rsidR="00F17972" w:rsidRPr="0003461E">
        <w:rPr>
          <w:rFonts w:ascii="Arial" w:hAnsi="Arial" w:cs="Arial"/>
          <w:bCs/>
          <w:sz w:val="22"/>
          <w:szCs w:val="22"/>
        </w:rPr>
        <w:t xml:space="preserve"> </w:t>
      </w:r>
      <w:r w:rsidR="00C76222" w:rsidRPr="0003461E">
        <w:rPr>
          <w:rFonts w:ascii="Arial" w:hAnsi="Arial" w:cs="Arial"/>
          <w:bCs/>
          <w:sz w:val="22"/>
          <w:szCs w:val="22"/>
        </w:rPr>
        <w:t>z </w:t>
      </w:r>
      <w:r w:rsidRPr="0003461E">
        <w:rPr>
          <w:rFonts w:ascii="Arial" w:hAnsi="Arial" w:cs="Arial"/>
          <w:bCs/>
          <w:sz w:val="22"/>
          <w:szCs w:val="22"/>
        </w:rPr>
        <w:t xml:space="preserve">Programu, </w:t>
      </w:r>
      <w:r w:rsidRPr="0003461E">
        <w:rPr>
          <w:rFonts w:ascii="Arial" w:hAnsi="Arial" w:cs="Arial"/>
          <w:sz w:val="22"/>
          <w:szCs w:val="22"/>
        </w:rPr>
        <w:t>Uszczegółowienia Programu oraz Wytycznych</w:t>
      </w:r>
      <w:r w:rsidRPr="0003461E">
        <w:rPr>
          <w:rFonts w:ascii="Arial" w:hAnsi="Arial" w:cs="Arial"/>
          <w:bCs/>
          <w:sz w:val="22"/>
          <w:szCs w:val="22"/>
        </w:rPr>
        <w:t xml:space="preserve">; </w:t>
      </w:r>
    </w:p>
    <w:p w14:paraId="474CBCA5" w14:textId="6596AF28" w:rsidR="00893279" w:rsidRPr="001B3CEC" w:rsidRDefault="002677DE" w:rsidP="00F17972">
      <w:pPr>
        <w:numPr>
          <w:ilvl w:val="3"/>
          <w:numId w:val="63"/>
        </w:numPr>
        <w:spacing w:before="60" w:after="60"/>
        <w:jc w:val="both"/>
        <w:rPr>
          <w:rFonts w:ascii="Arial" w:hAnsi="Arial" w:cs="Arial"/>
        </w:rPr>
      </w:pPr>
      <w:r w:rsidRPr="001B3CEC">
        <w:rPr>
          <w:rFonts w:ascii="Arial" w:hAnsi="Arial" w:cs="Arial"/>
        </w:rPr>
        <w:t>odpowiednie przepisy prawa wspólnotowego,</w:t>
      </w:r>
      <w:r w:rsidR="00F17972" w:rsidRPr="001B3CEC">
        <w:rPr>
          <w:rFonts w:ascii="Arial" w:hAnsi="Arial" w:cs="Arial"/>
        </w:rPr>
        <w:t xml:space="preserve"> </w:t>
      </w:r>
      <w:r w:rsidR="00C76222" w:rsidRPr="001B3CEC">
        <w:rPr>
          <w:rFonts w:ascii="Arial" w:hAnsi="Arial" w:cs="Arial"/>
        </w:rPr>
        <w:t>w </w:t>
      </w:r>
      <w:r w:rsidRPr="001B3CEC">
        <w:rPr>
          <w:rFonts w:ascii="Arial" w:hAnsi="Arial" w:cs="Arial"/>
        </w:rPr>
        <w:t xml:space="preserve">szczególności rozporządzenia ogólnego, </w:t>
      </w:r>
    </w:p>
    <w:p w14:paraId="65EDDDAE" w14:textId="508BACED" w:rsidR="00893279" w:rsidRPr="001B3CEC" w:rsidRDefault="002677DE" w:rsidP="00F17972">
      <w:pPr>
        <w:numPr>
          <w:ilvl w:val="3"/>
          <w:numId w:val="63"/>
        </w:numPr>
        <w:spacing w:before="60" w:after="60"/>
        <w:jc w:val="both"/>
        <w:rPr>
          <w:rFonts w:ascii="Arial" w:hAnsi="Arial" w:cs="Arial"/>
        </w:rPr>
      </w:pPr>
      <w:r w:rsidRPr="001B3CEC">
        <w:rPr>
          <w:rFonts w:ascii="Arial" w:hAnsi="Arial" w:cs="Arial"/>
        </w:rPr>
        <w:t>właściwe akty prawa polskiego mające zastosowanie do Beneficjenta lub Projektu,</w:t>
      </w:r>
      <w:r w:rsidR="00F467D9" w:rsidRPr="001B3CEC">
        <w:rPr>
          <w:rFonts w:ascii="Arial" w:hAnsi="Arial" w:cs="Arial"/>
        </w:rPr>
        <w:br/>
      </w:r>
      <w:r w:rsidRPr="001B3CEC">
        <w:rPr>
          <w:rFonts w:ascii="Arial" w:hAnsi="Arial" w:cs="Arial"/>
        </w:rPr>
        <w:t>w szczególności ustawy wdrożeniowej, ustawy</w:t>
      </w:r>
      <w:r w:rsidR="00F17972" w:rsidRPr="001B3CEC">
        <w:rPr>
          <w:rFonts w:ascii="Arial" w:hAnsi="Arial" w:cs="Arial"/>
        </w:rPr>
        <w:t xml:space="preserve"> </w:t>
      </w:r>
      <w:r w:rsidR="00C76222" w:rsidRPr="001B3CEC">
        <w:rPr>
          <w:rFonts w:ascii="Arial" w:hAnsi="Arial" w:cs="Arial"/>
        </w:rPr>
        <w:t>o </w:t>
      </w:r>
      <w:r w:rsidRPr="001B3CEC">
        <w:rPr>
          <w:rFonts w:ascii="Arial" w:hAnsi="Arial" w:cs="Arial"/>
        </w:rPr>
        <w:t>finansach publicznych, jak również</w:t>
      </w:r>
      <w:r w:rsidRPr="001B3CEC">
        <w:rPr>
          <w:rFonts w:ascii="Arial" w:hAnsi="Arial" w:cs="Arial"/>
          <w:i/>
          <w:iCs/>
        </w:rPr>
        <w:t>:</w:t>
      </w:r>
    </w:p>
    <w:p w14:paraId="715E50F2" w14:textId="49F9A5C4" w:rsidR="00893279" w:rsidRPr="001B3CEC" w:rsidRDefault="002677DE" w:rsidP="00F17972">
      <w:pPr>
        <w:numPr>
          <w:ilvl w:val="3"/>
          <w:numId w:val="63"/>
        </w:numPr>
        <w:spacing w:before="60" w:after="60"/>
        <w:jc w:val="both"/>
        <w:rPr>
          <w:rFonts w:ascii="Arial" w:hAnsi="Arial" w:cs="Arial"/>
        </w:rPr>
      </w:pPr>
      <w:r w:rsidRPr="001B3CEC">
        <w:rPr>
          <w:rFonts w:ascii="Arial" w:hAnsi="Arial" w:cs="Arial"/>
        </w:rPr>
        <w:t>ustawy</w:t>
      </w:r>
      <w:r w:rsidR="00F17972" w:rsidRPr="001B3CEC">
        <w:rPr>
          <w:rFonts w:ascii="Arial" w:hAnsi="Arial" w:cs="Arial"/>
        </w:rPr>
        <w:t xml:space="preserve"> </w:t>
      </w:r>
      <w:r w:rsidR="00C76222" w:rsidRPr="001B3CEC">
        <w:rPr>
          <w:rFonts w:ascii="Arial" w:hAnsi="Arial" w:cs="Arial"/>
        </w:rPr>
        <w:t>z </w:t>
      </w:r>
      <w:r w:rsidRPr="001B3CEC">
        <w:rPr>
          <w:rFonts w:ascii="Arial" w:hAnsi="Arial" w:cs="Arial"/>
        </w:rPr>
        <w:t>dnia 23 kwietnia 1964 r. Kodeks cywilny (Dz. U.</w:t>
      </w:r>
      <w:r w:rsidR="00F17972" w:rsidRPr="001B3CEC">
        <w:rPr>
          <w:rFonts w:ascii="Arial" w:hAnsi="Arial" w:cs="Arial"/>
        </w:rPr>
        <w:t xml:space="preserve"> </w:t>
      </w:r>
      <w:r w:rsidR="00C76222" w:rsidRPr="001B3CEC">
        <w:rPr>
          <w:rFonts w:ascii="Arial" w:hAnsi="Arial" w:cs="Arial"/>
        </w:rPr>
        <w:t>z </w:t>
      </w:r>
      <w:r w:rsidRPr="001B3CEC">
        <w:rPr>
          <w:rFonts w:ascii="Arial" w:hAnsi="Arial" w:cs="Arial"/>
        </w:rPr>
        <w:t>2022 r. poz. 1360,</w:t>
      </w:r>
      <w:r w:rsidR="00F05CC6" w:rsidRPr="001B3CEC">
        <w:rPr>
          <w:rFonts w:ascii="Arial" w:hAnsi="Arial" w:cs="Arial"/>
        </w:rPr>
        <w:br/>
      </w:r>
      <w:r w:rsidRPr="001B3CEC">
        <w:rPr>
          <w:rFonts w:ascii="Arial" w:hAnsi="Arial" w:cs="Arial"/>
        </w:rPr>
        <w:t xml:space="preserve">z </w:t>
      </w:r>
      <w:proofErr w:type="spellStart"/>
      <w:r w:rsidRPr="001B3CEC">
        <w:rPr>
          <w:rFonts w:ascii="Arial" w:hAnsi="Arial" w:cs="Arial"/>
        </w:rPr>
        <w:t>późn</w:t>
      </w:r>
      <w:proofErr w:type="spellEnd"/>
      <w:r w:rsidRPr="001B3CEC">
        <w:rPr>
          <w:rFonts w:ascii="Arial" w:hAnsi="Arial" w:cs="Arial"/>
        </w:rPr>
        <w:t>. zm. )</w:t>
      </w:r>
    </w:p>
    <w:p w14:paraId="4A5453F7" w14:textId="17C797B8" w:rsidR="00893279" w:rsidRPr="001B3CEC" w:rsidRDefault="002677DE" w:rsidP="00F17972">
      <w:pPr>
        <w:numPr>
          <w:ilvl w:val="3"/>
          <w:numId w:val="63"/>
        </w:numPr>
        <w:spacing w:before="60" w:after="60"/>
        <w:jc w:val="both"/>
        <w:rPr>
          <w:rFonts w:ascii="Arial" w:hAnsi="Arial" w:cs="Arial"/>
        </w:rPr>
      </w:pPr>
      <w:r w:rsidRPr="001B3CEC">
        <w:rPr>
          <w:rFonts w:ascii="Arial" w:hAnsi="Arial" w:cs="Arial"/>
        </w:rPr>
        <w:t>ustawy</w:t>
      </w:r>
      <w:r w:rsidR="00F17972" w:rsidRPr="001B3CEC">
        <w:rPr>
          <w:rFonts w:ascii="Arial" w:hAnsi="Arial" w:cs="Arial"/>
        </w:rPr>
        <w:t xml:space="preserve"> </w:t>
      </w:r>
      <w:r w:rsidR="00C76222" w:rsidRPr="001B3CEC">
        <w:rPr>
          <w:rFonts w:ascii="Arial" w:hAnsi="Arial" w:cs="Arial"/>
        </w:rPr>
        <w:t>z </w:t>
      </w:r>
      <w:r w:rsidRPr="001B3CEC">
        <w:rPr>
          <w:rFonts w:ascii="Arial" w:hAnsi="Arial" w:cs="Arial"/>
        </w:rPr>
        <w:t>dnia 29 września 1994 r.</w:t>
      </w:r>
      <w:r w:rsidR="00F17972" w:rsidRPr="001B3CEC">
        <w:rPr>
          <w:rFonts w:ascii="Arial" w:hAnsi="Arial" w:cs="Arial"/>
        </w:rPr>
        <w:t xml:space="preserve"> </w:t>
      </w:r>
      <w:r w:rsidR="00C76222" w:rsidRPr="001B3CEC">
        <w:rPr>
          <w:rFonts w:ascii="Arial" w:hAnsi="Arial" w:cs="Arial"/>
        </w:rPr>
        <w:t>o </w:t>
      </w:r>
      <w:r w:rsidRPr="001B3CEC">
        <w:rPr>
          <w:rFonts w:ascii="Arial" w:hAnsi="Arial" w:cs="Arial"/>
        </w:rPr>
        <w:t>rachunkowości (Dz.U.</w:t>
      </w:r>
      <w:r w:rsidR="00F17972" w:rsidRPr="001B3CEC">
        <w:rPr>
          <w:rFonts w:ascii="Arial" w:hAnsi="Arial" w:cs="Arial"/>
        </w:rPr>
        <w:t xml:space="preserve"> </w:t>
      </w:r>
      <w:r w:rsidR="00C76222" w:rsidRPr="001B3CEC">
        <w:rPr>
          <w:rFonts w:ascii="Arial" w:hAnsi="Arial" w:cs="Arial"/>
        </w:rPr>
        <w:t>z </w:t>
      </w:r>
      <w:r w:rsidRPr="001B3CEC">
        <w:rPr>
          <w:rFonts w:ascii="Arial" w:hAnsi="Arial" w:cs="Arial"/>
        </w:rPr>
        <w:t>2021 r. poz. 217,</w:t>
      </w:r>
      <w:r w:rsidR="00F05CC6" w:rsidRPr="001B3CEC">
        <w:rPr>
          <w:rFonts w:ascii="Arial" w:hAnsi="Arial" w:cs="Arial"/>
        </w:rPr>
        <w:br/>
      </w:r>
      <w:r w:rsidRPr="001B3CEC">
        <w:rPr>
          <w:rFonts w:ascii="Arial" w:hAnsi="Arial" w:cs="Arial"/>
        </w:rPr>
        <w:t xml:space="preserve">z </w:t>
      </w:r>
      <w:proofErr w:type="spellStart"/>
      <w:r w:rsidRPr="001B3CEC">
        <w:rPr>
          <w:rFonts w:ascii="Arial" w:hAnsi="Arial" w:cs="Arial"/>
        </w:rPr>
        <w:t>późn</w:t>
      </w:r>
      <w:proofErr w:type="spellEnd"/>
      <w:r w:rsidRPr="001B3CEC">
        <w:rPr>
          <w:rFonts w:ascii="Arial" w:hAnsi="Arial" w:cs="Arial"/>
        </w:rPr>
        <w:t xml:space="preserve">. zm.), </w:t>
      </w:r>
    </w:p>
    <w:p w14:paraId="202614E8" w14:textId="3F23C5A1" w:rsidR="00893279" w:rsidRPr="001B3CEC" w:rsidRDefault="002677DE" w:rsidP="00F17972">
      <w:pPr>
        <w:numPr>
          <w:ilvl w:val="3"/>
          <w:numId w:val="63"/>
        </w:numPr>
        <w:spacing w:before="60" w:after="60"/>
        <w:jc w:val="both"/>
        <w:rPr>
          <w:rFonts w:ascii="Arial" w:hAnsi="Arial" w:cs="Arial"/>
        </w:rPr>
      </w:pPr>
      <w:r w:rsidRPr="001B3CEC">
        <w:rPr>
          <w:rFonts w:ascii="Arial" w:hAnsi="Arial" w:cs="Arial"/>
        </w:rPr>
        <w:t>ustawy</w:t>
      </w:r>
      <w:r w:rsidR="00F17972" w:rsidRPr="001B3CEC">
        <w:rPr>
          <w:rFonts w:ascii="Arial" w:hAnsi="Arial" w:cs="Arial"/>
        </w:rPr>
        <w:t xml:space="preserve"> </w:t>
      </w:r>
      <w:r w:rsidR="00C76222" w:rsidRPr="001B3CEC">
        <w:rPr>
          <w:rFonts w:ascii="Arial" w:hAnsi="Arial" w:cs="Arial"/>
        </w:rPr>
        <w:t>z </w:t>
      </w:r>
      <w:r w:rsidRPr="001B3CEC">
        <w:rPr>
          <w:rFonts w:ascii="Arial" w:hAnsi="Arial" w:cs="Arial"/>
        </w:rPr>
        <w:t>dnia 11 września 2019 r. Prawo zamówień publicznych</w:t>
      </w:r>
      <w:r w:rsidR="00F17972" w:rsidRPr="001B3CEC">
        <w:rPr>
          <w:rFonts w:ascii="Arial" w:hAnsi="Arial" w:cs="Arial"/>
        </w:rPr>
        <w:t xml:space="preserve"> </w:t>
      </w:r>
      <w:r w:rsidRPr="001B3CEC">
        <w:rPr>
          <w:rFonts w:ascii="Arial" w:hAnsi="Arial" w:cs="Arial"/>
          <w:iCs/>
        </w:rPr>
        <w:t>(Dz.U.</w:t>
      </w:r>
      <w:r w:rsidR="00C76222" w:rsidRPr="001B3CEC">
        <w:rPr>
          <w:rFonts w:ascii="Arial" w:hAnsi="Arial" w:cs="Arial"/>
          <w:iCs/>
        </w:rPr>
        <w:t xml:space="preserve"> z </w:t>
      </w:r>
      <w:r w:rsidRPr="001B3CEC">
        <w:rPr>
          <w:rFonts w:ascii="Arial" w:hAnsi="Arial" w:cs="Arial"/>
          <w:iCs/>
        </w:rPr>
        <w:t>2022 r. poz. 1710,</w:t>
      </w:r>
      <w:r w:rsidR="00F17972" w:rsidRPr="001B3CEC">
        <w:rPr>
          <w:rFonts w:ascii="Arial" w:hAnsi="Arial" w:cs="Arial"/>
          <w:iCs/>
        </w:rPr>
        <w:t xml:space="preserve"> </w:t>
      </w:r>
      <w:r w:rsidR="00C76222" w:rsidRPr="001B3CEC">
        <w:rPr>
          <w:rFonts w:ascii="Arial" w:hAnsi="Arial" w:cs="Arial"/>
          <w:iCs/>
        </w:rPr>
        <w:t>z </w:t>
      </w:r>
      <w:proofErr w:type="spellStart"/>
      <w:r w:rsidRPr="001B3CEC">
        <w:rPr>
          <w:rFonts w:ascii="Arial" w:hAnsi="Arial" w:cs="Arial"/>
          <w:iCs/>
        </w:rPr>
        <w:t>późn</w:t>
      </w:r>
      <w:proofErr w:type="spellEnd"/>
      <w:r w:rsidRPr="001B3CEC">
        <w:rPr>
          <w:rFonts w:ascii="Arial" w:hAnsi="Arial" w:cs="Arial"/>
          <w:iCs/>
        </w:rPr>
        <w:t>. zm.).</w:t>
      </w:r>
    </w:p>
    <w:p w14:paraId="0404BF1A" w14:textId="25332603" w:rsidR="007234C7" w:rsidRPr="001B3CEC" w:rsidRDefault="002677DE">
      <w:pPr>
        <w:numPr>
          <w:ilvl w:val="0"/>
          <w:numId w:val="67"/>
        </w:numPr>
        <w:spacing w:before="60" w:after="60"/>
        <w:jc w:val="both"/>
        <w:rPr>
          <w:rFonts w:ascii="Arial" w:hAnsi="Arial" w:cs="Arial"/>
        </w:rPr>
      </w:pPr>
      <w:r w:rsidRPr="001B3CEC">
        <w:rPr>
          <w:rFonts w:ascii="Arial" w:hAnsi="Arial" w:cs="Arial"/>
        </w:rPr>
        <w:t>Jeżeli dofinansowanie</w:t>
      </w:r>
      <w:r w:rsidR="00F17972" w:rsidRPr="001B3CEC">
        <w:rPr>
          <w:rFonts w:ascii="Arial" w:hAnsi="Arial" w:cs="Arial"/>
        </w:rPr>
        <w:t xml:space="preserve"> </w:t>
      </w:r>
      <w:r w:rsidR="00C76222" w:rsidRPr="001B3CEC">
        <w:rPr>
          <w:rFonts w:ascii="Arial" w:hAnsi="Arial" w:cs="Arial"/>
        </w:rPr>
        <w:t>w </w:t>
      </w:r>
      <w:r w:rsidRPr="001B3CEC">
        <w:rPr>
          <w:rFonts w:ascii="Arial" w:hAnsi="Arial" w:cs="Arial"/>
        </w:rPr>
        <w:t>całości lub</w:t>
      </w:r>
      <w:r w:rsidR="00F17972" w:rsidRPr="001B3CEC">
        <w:rPr>
          <w:rFonts w:ascii="Arial" w:hAnsi="Arial" w:cs="Arial"/>
        </w:rPr>
        <w:t xml:space="preserve"> </w:t>
      </w:r>
      <w:r w:rsidR="00C76222" w:rsidRPr="001B3CEC">
        <w:rPr>
          <w:rFonts w:ascii="Arial" w:hAnsi="Arial" w:cs="Arial"/>
        </w:rPr>
        <w:t>w </w:t>
      </w:r>
      <w:r w:rsidRPr="001B3CEC">
        <w:rPr>
          <w:rFonts w:ascii="Arial" w:hAnsi="Arial" w:cs="Arial"/>
        </w:rPr>
        <w:t>części stanowi pomoc publiczną lub pomoc</w:t>
      </w:r>
      <w:r w:rsidR="00F467D9" w:rsidRPr="001B3CEC">
        <w:rPr>
          <w:rFonts w:ascii="Arial" w:hAnsi="Arial" w:cs="Arial"/>
        </w:rPr>
        <w:br/>
      </w:r>
      <w:r w:rsidRPr="001B3CEC">
        <w:rPr>
          <w:rFonts w:ascii="Arial" w:hAnsi="Arial" w:cs="Arial"/>
        </w:rPr>
        <w:t xml:space="preserve">de </w:t>
      </w:r>
      <w:proofErr w:type="spellStart"/>
      <w:r w:rsidRPr="001B3CEC">
        <w:rPr>
          <w:rFonts w:ascii="Arial" w:hAnsi="Arial" w:cs="Arial"/>
        </w:rPr>
        <w:t>minimis</w:t>
      </w:r>
      <w:proofErr w:type="spellEnd"/>
      <w:r w:rsidRPr="001B3CEC">
        <w:rPr>
          <w:rFonts w:ascii="Arial" w:hAnsi="Arial" w:cs="Arial"/>
        </w:rPr>
        <w:t>, zastosowanie znajdują dodatkowo przepisy prawa wspólnotowego</w:t>
      </w:r>
      <w:r w:rsidR="00F467D9" w:rsidRPr="001B3CEC">
        <w:rPr>
          <w:rFonts w:ascii="Arial" w:hAnsi="Arial" w:cs="Arial"/>
        </w:rPr>
        <w:br/>
      </w:r>
      <w:r w:rsidRPr="001B3CEC">
        <w:rPr>
          <w:rFonts w:ascii="Arial" w:hAnsi="Arial" w:cs="Arial"/>
        </w:rPr>
        <w:t xml:space="preserve">i krajowego właściwe ze względu na charakter udzielonej pomocy. </w:t>
      </w:r>
    </w:p>
    <w:p w14:paraId="10C95B4E" w14:textId="77777777" w:rsidR="007234C7" w:rsidRDefault="007234C7" w:rsidP="00F467D9">
      <w:pPr>
        <w:spacing w:before="60" w:after="60"/>
        <w:ind w:left="425"/>
        <w:jc w:val="center"/>
        <w:rPr>
          <w:rFonts w:ascii="Arial" w:hAnsi="Arial" w:cs="Arial"/>
        </w:rPr>
      </w:pPr>
    </w:p>
    <w:p w14:paraId="15CFAEBC" w14:textId="17C0828D" w:rsidR="00893279" w:rsidRPr="00F467D9" w:rsidRDefault="002677DE" w:rsidP="007234C7">
      <w:pPr>
        <w:spacing w:before="60" w:after="60"/>
        <w:jc w:val="center"/>
        <w:rPr>
          <w:rFonts w:ascii="Arial" w:hAnsi="Arial" w:cs="Arial"/>
        </w:rPr>
      </w:pPr>
      <w:r w:rsidRPr="00F467D9">
        <w:rPr>
          <w:rFonts w:ascii="Arial" w:hAnsi="Arial" w:cs="Arial"/>
        </w:rPr>
        <w:t>§ 29.</w:t>
      </w:r>
    </w:p>
    <w:p w14:paraId="5B6F0E34" w14:textId="21F984D5" w:rsidR="00893279" w:rsidRPr="00F467D9" w:rsidRDefault="002677DE" w:rsidP="001B3CEC">
      <w:pPr>
        <w:pStyle w:val="Tekstpodstawowy"/>
        <w:numPr>
          <w:ilvl w:val="0"/>
          <w:numId w:val="2"/>
        </w:numPr>
        <w:spacing w:before="60" w:after="60"/>
        <w:ind w:left="425" w:hanging="425"/>
        <w:rPr>
          <w:rFonts w:ascii="Arial" w:hAnsi="Arial" w:cs="Arial"/>
          <w:sz w:val="22"/>
          <w:szCs w:val="22"/>
        </w:rPr>
      </w:pPr>
      <w:r w:rsidRPr="00F467D9">
        <w:rPr>
          <w:rFonts w:ascii="Arial" w:hAnsi="Arial" w:cs="Arial"/>
          <w:sz w:val="22"/>
          <w:szCs w:val="22"/>
        </w:rPr>
        <w:t>Strony zgodnie ustalają, iż wszelkie</w:t>
      </w:r>
      <w:r w:rsidR="00F17972">
        <w:rPr>
          <w:rFonts w:ascii="Arial" w:hAnsi="Arial" w:cs="Arial"/>
          <w:sz w:val="22"/>
          <w:szCs w:val="22"/>
        </w:rPr>
        <w:t xml:space="preserve"> </w:t>
      </w:r>
      <w:r w:rsidRPr="00F467D9">
        <w:rPr>
          <w:rFonts w:ascii="Arial" w:hAnsi="Arial" w:cs="Arial"/>
          <w:sz w:val="22"/>
          <w:szCs w:val="22"/>
        </w:rPr>
        <w:t>spory dotyczące niniejszej</w:t>
      </w:r>
      <w:r w:rsidR="00F17972">
        <w:rPr>
          <w:rFonts w:ascii="Arial" w:hAnsi="Arial" w:cs="Arial"/>
          <w:sz w:val="22"/>
          <w:szCs w:val="22"/>
        </w:rPr>
        <w:t xml:space="preserve"> </w:t>
      </w:r>
      <w:r w:rsidRPr="00F467D9">
        <w:rPr>
          <w:rFonts w:ascii="Arial" w:hAnsi="Arial" w:cs="Arial"/>
          <w:sz w:val="22"/>
          <w:szCs w:val="22"/>
        </w:rPr>
        <w:t>Umowy, podlegające rozpoznaniu przez sądy powszechne, rozstrzyga sąd powszechny, miejscowo właściwy według siedziby Instytucji Zarządzającej.</w:t>
      </w:r>
    </w:p>
    <w:p w14:paraId="4E80CBAA" w14:textId="7A53204B" w:rsidR="00893279" w:rsidRPr="00F467D9" w:rsidRDefault="002677DE" w:rsidP="0003461E">
      <w:pPr>
        <w:pStyle w:val="Akapitzlist"/>
        <w:numPr>
          <w:ilvl w:val="0"/>
          <w:numId w:val="2"/>
        </w:numPr>
        <w:spacing w:before="60" w:after="60"/>
        <w:ind w:left="425" w:hanging="425"/>
        <w:contextualSpacing w:val="0"/>
        <w:rPr>
          <w:rFonts w:ascii="Arial" w:hAnsi="Arial" w:cs="Arial"/>
          <w:sz w:val="22"/>
          <w:szCs w:val="22"/>
        </w:rPr>
      </w:pPr>
      <w:r w:rsidRPr="00F467D9">
        <w:rPr>
          <w:rFonts w:ascii="Arial" w:hAnsi="Arial" w:cs="Arial"/>
          <w:sz w:val="22"/>
          <w:szCs w:val="22"/>
        </w:rPr>
        <w:t xml:space="preserve">Strony Umowy podają następujące adresy dla wzajemnych doręczeń dokumentów, pism </w:t>
      </w:r>
      <w:r w:rsidRPr="00F467D9">
        <w:rPr>
          <w:rFonts w:ascii="Arial" w:hAnsi="Arial" w:cs="Arial"/>
          <w:sz w:val="22"/>
          <w:szCs w:val="22"/>
        </w:rPr>
        <w:br/>
        <w:t>i oświadczeń składanych</w:t>
      </w:r>
      <w:r w:rsidR="00F17972">
        <w:rPr>
          <w:rFonts w:ascii="Arial" w:hAnsi="Arial" w:cs="Arial"/>
          <w:sz w:val="22"/>
          <w:szCs w:val="22"/>
        </w:rPr>
        <w:t xml:space="preserve"> </w:t>
      </w:r>
      <w:r w:rsidR="00C76222" w:rsidRPr="00F467D9">
        <w:rPr>
          <w:rFonts w:ascii="Arial" w:hAnsi="Arial" w:cs="Arial"/>
          <w:sz w:val="22"/>
          <w:szCs w:val="22"/>
        </w:rPr>
        <w:t>w</w:t>
      </w:r>
      <w:r w:rsidR="00C76222">
        <w:rPr>
          <w:rFonts w:ascii="Arial" w:hAnsi="Arial" w:cs="Arial"/>
          <w:sz w:val="22"/>
          <w:szCs w:val="22"/>
        </w:rPr>
        <w:t> </w:t>
      </w:r>
      <w:r w:rsidRPr="00F467D9">
        <w:rPr>
          <w:rFonts w:ascii="Arial" w:hAnsi="Arial" w:cs="Arial"/>
          <w:sz w:val="22"/>
          <w:szCs w:val="22"/>
        </w:rPr>
        <w:t xml:space="preserve">toku wykonywania niniejszej Umowy: </w:t>
      </w:r>
    </w:p>
    <w:p w14:paraId="7F9B2737" w14:textId="146D5AB5" w:rsidR="001B3CEC" w:rsidRPr="001B3CEC" w:rsidRDefault="002677DE" w:rsidP="0003461E">
      <w:pPr>
        <w:pStyle w:val="Akapitzlist"/>
        <w:numPr>
          <w:ilvl w:val="4"/>
          <w:numId w:val="73"/>
        </w:numPr>
        <w:spacing w:before="60" w:after="60"/>
        <w:ind w:left="851" w:hanging="425"/>
        <w:contextualSpacing w:val="0"/>
        <w:rPr>
          <w:rFonts w:ascii="Arial" w:hAnsi="Arial" w:cs="Arial"/>
          <w:b/>
          <w:sz w:val="22"/>
          <w:szCs w:val="22"/>
        </w:rPr>
      </w:pPr>
      <w:r w:rsidRPr="001B3CEC">
        <w:rPr>
          <w:rFonts w:ascii="Arial" w:hAnsi="Arial" w:cs="Arial"/>
          <w:b/>
          <w:sz w:val="22"/>
          <w:szCs w:val="22"/>
        </w:rPr>
        <w:lastRenderedPageBreak/>
        <w:t xml:space="preserve">Instytucja Zarządzająca : </w:t>
      </w:r>
    </w:p>
    <w:p w14:paraId="196C1FC3" w14:textId="77777777" w:rsidR="00893279" w:rsidRPr="0003461E" w:rsidRDefault="002677DE" w:rsidP="0003461E">
      <w:pPr>
        <w:pStyle w:val="Akapitzlist"/>
        <w:numPr>
          <w:ilvl w:val="4"/>
          <w:numId w:val="73"/>
        </w:numPr>
        <w:spacing w:before="60" w:after="60"/>
        <w:ind w:left="851" w:hanging="425"/>
        <w:contextualSpacing w:val="0"/>
        <w:rPr>
          <w:rFonts w:ascii="Arial" w:hAnsi="Arial" w:cs="Arial"/>
          <w:b/>
          <w:sz w:val="22"/>
          <w:szCs w:val="22"/>
        </w:rPr>
      </w:pPr>
      <w:r w:rsidRPr="0003461E">
        <w:rPr>
          <w:rFonts w:ascii="Arial" w:hAnsi="Arial" w:cs="Arial"/>
          <w:b/>
          <w:sz w:val="22"/>
          <w:szCs w:val="22"/>
        </w:rPr>
        <w:t xml:space="preserve">Beneficjent: </w:t>
      </w:r>
    </w:p>
    <w:p w14:paraId="640B38FB" w14:textId="0CFA97BD" w:rsidR="00893279" w:rsidRPr="00F467D9" w:rsidRDefault="002677DE" w:rsidP="0003461E">
      <w:pPr>
        <w:pStyle w:val="Akapitzlist"/>
        <w:numPr>
          <w:ilvl w:val="0"/>
          <w:numId w:val="2"/>
        </w:numPr>
        <w:spacing w:before="60" w:after="60"/>
        <w:ind w:left="425" w:hanging="425"/>
        <w:contextualSpacing w:val="0"/>
        <w:jc w:val="both"/>
        <w:rPr>
          <w:rFonts w:ascii="Arial" w:hAnsi="Arial" w:cs="Arial"/>
          <w:sz w:val="22"/>
          <w:szCs w:val="22"/>
        </w:rPr>
      </w:pPr>
      <w:r w:rsidRPr="00F467D9">
        <w:rPr>
          <w:rFonts w:ascii="Arial" w:hAnsi="Arial" w:cs="Arial"/>
          <w:sz w:val="22"/>
          <w:szCs w:val="22"/>
        </w:rPr>
        <w:t>Strony są zobowiązane informować się nawzajem</w:t>
      </w:r>
      <w:r w:rsidR="00F17972">
        <w:rPr>
          <w:rFonts w:ascii="Arial" w:hAnsi="Arial" w:cs="Arial"/>
          <w:sz w:val="22"/>
          <w:szCs w:val="22"/>
        </w:rPr>
        <w:t xml:space="preserve"> </w:t>
      </w:r>
      <w:r w:rsidR="00C76222" w:rsidRPr="00F467D9">
        <w:rPr>
          <w:rFonts w:ascii="Arial" w:hAnsi="Arial" w:cs="Arial"/>
          <w:sz w:val="22"/>
          <w:szCs w:val="22"/>
        </w:rPr>
        <w:t>o</w:t>
      </w:r>
      <w:r w:rsidR="00C76222">
        <w:rPr>
          <w:rFonts w:ascii="Arial" w:hAnsi="Arial" w:cs="Arial"/>
          <w:sz w:val="22"/>
          <w:szCs w:val="22"/>
        </w:rPr>
        <w:t> </w:t>
      </w:r>
      <w:r w:rsidRPr="00F467D9">
        <w:rPr>
          <w:rFonts w:ascii="Arial" w:hAnsi="Arial" w:cs="Arial"/>
          <w:sz w:val="22"/>
          <w:szCs w:val="22"/>
        </w:rPr>
        <w:t>każdej zmianie adresu. Wszelkie dokumenty, pisma</w:t>
      </w:r>
      <w:r w:rsidR="00F17972">
        <w:rPr>
          <w:rFonts w:ascii="Arial" w:hAnsi="Arial" w:cs="Arial"/>
          <w:sz w:val="22"/>
          <w:szCs w:val="22"/>
        </w:rPr>
        <w:t xml:space="preserve"> </w:t>
      </w:r>
      <w:r w:rsidR="00C76222" w:rsidRPr="00F467D9">
        <w:rPr>
          <w:rFonts w:ascii="Arial" w:hAnsi="Arial" w:cs="Arial"/>
          <w:sz w:val="22"/>
          <w:szCs w:val="22"/>
        </w:rPr>
        <w:t>i</w:t>
      </w:r>
      <w:r w:rsidR="00C76222">
        <w:rPr>
          <w:rFonts w:ascii="Arial" w:hAnsi="Arial" w:cs="Arial"/>
          <w:sz w:val="22"/>
          <w:szCs w:val="22"/>
        </w:rPr>
        <w:t> </w:t>
      </w:r>
      <w:r w:rsidRPr="00F467D9">
        <w:rPr>
          <w:rFonts w:ascii="Arial" w:hAnsi="Arial" w:cs="Arial"/>
          <w:sz w:val="22"/>
          <w:szCs w:val="22"/>
        </w:rPr>
        <w:t>oświadczenia przesłane na wskazane wyżej adresy Strony Umowy uznają za skutecznie doręczone, niezależnie od tego, czy dokumenty, pisma</w:t>
      </w:r>
      <w:r w:rsidR="000370C3">
        <w:rPr>
          <w:rFonts w:ascii="Arial" w:hAnsi="Arial" w:cs="Arial"/>
          <w:sz w:val="22"/>
          <w:szCs w:val="22"/>
        </w:rPr>
        <w:br/>
      </w:r>
      <w:r w:rsidRPr="00F467D9">
        <w:rPr>
          <w:rFonts w:ascii="Arial" w:hAnsi="Arial" w:cs="Arial"/>
          <w:sz w:val="22"/>
          <w:szCs w:val="22"/>
        </w:rPr>
        <w:t>i oświadczenia wskutek zmiany adresu,</w:t>
      </w:r>
      <w:r w:rsidR="00F17972">
        <w:rPr>
          <w:rFonts w:ascii="Arial" w:hAnsi="Arial" w:cs="Arial"/>
          <w:sz w:val="22"/>
          <w:szCs w:val="22"/>
        </w:rPr>
        <w:t xml:space="preserve"> </w:t>
      </w:r>
      <w:r w:rsidR="00C76222" w:rsidRPr="00F467D9">
        <w:rPr>
          <w:rFonts w:ascii="Arial" w:hAnsi="Arial" w:cs="Arial"/>
          <w:sz w:val="22"/>
          <w:szCs w:val="22"/>
        </w:rPr>
        <w:t>o</w:t>
      </w:r>
      <w:r w:rsidR="00C76222">
        <w:rPr>
          <w:rFonts w:ascii="Arial" w:hAnsi="Arial" w:cs="Arial"/>
          <w:sz w:val="22"/>
          <w:szCs w:val="22"/>
        </w:rPr>
        <w:t> </w:t>
      </w:r>
      <w:r w:rsidRPr="00F467D9">
        <w:rPr>
          <w:rFonts w:ascii="Arial" w:hAnsi="Arial" w:cs="Arial"/>
          <w:sz w:val="22"/>
          <w:szCs w:val="22"/>
        </w:rPr>
        <w:t xml:space="preserve">którym adresat nie powiadomił drugiej strony, zostały rzeczywiście odebrane przez adresata. </w:t>
      </w:r>
    </w:p>
    <w:p w14:paraId="1D95D76B" w14:textId="5B0EB66C" w:rsidR="00893279" w:rsidRPr="00F467D9" w:rsidRDefault="002677DE" w:rsidP="00E771A7">
      <w:pPr>
        <w:spacing w:before="240" w:after="240"/>
        <w:jc w:val="center"/>
        <w:rPr>
          <w:rFonts w:ascii="Arial" w:hAnsi="Arial" w:cs="Arial"/>
        </w:rPr>
      </w:pPr>
      <w:r w:rsidRPr="00F467D9">
        <w:rPr>
          <w:rFonts w:ascii="Arial" w:hAnsi="Arial" w:cs="Arial"/>
          <w:bCs/>
        </w:rPr>
        <w:t>§ 30</w:t>
      </w:r>
    </w:p>
    <w:p w14:paraId="1875DC5F" w14:textId="69E25B5A" w:rsidR="00893279" w:rsidRDefault="002677DE" w:rsidP="00C17F37">
      <w:pPr>
        <w:pStyle w:val="Tekstpodstawowy"/>
        <w:numPr>
          <w:ilvl w:val="0"/>
          <w:numId w:val="99"/>
        </w:numPr>
        <w:spacing w:before="60" w:after="60"/>
        <w:rPr>
          <w:rFonts w:ascii="Arial" w:hAnsi="Arial" w:cs="Arial"/>
          <w:sz w:val="22"/>
          <w:szCs w:val="22"/>
        </w:rPr>
      </w:pPr>
      <w:r w:rsidRPr="00F467D9">
        <w:rPr>
          <w:rFonts w:ascii="Arial" w:hAnsi="Arial" w:cs="Arial"/>
          <w:sz w:val="22"/>
          <w:szCs w:val="22"/>
        </w:rPr>
        <w:t>Umowa została sporządzona</w:t>
      </w:r>
      <w:r w:rsidR="00F17972">
        <w:rPr>
          <w:rFonts w:ascii="Arial" w:hAnsi="Arial" w:cs="Arial"/>
          <w:sz w:val="22"/>
          <w:szCs w:val="22"/>
        </w:rPr>
        <w:t xml:space="preserve"> </w:t>
      </w:r>
      <w:r w:rsidR="00C76222" w:rsidRPr="00F467D9">
        <w:rPr>
          <w:rFonts w:ascii="Arial" w:hAnsi="Arial" w:cs="Arial"/>
          <w:sz w:val="22"/>
          <w:szCs w:val="22"/>
        </w:rPr>
        <w:t>w</w:t>
      </w:r>
      <w:r w:rsidR="00C76222">
        <w:rPr>
          <w:rFonts w:ascii="Arial" w:hAnsi="Arial" w:cs="Arial"/>
          <w:sz w:val="22"/>
          <w:szCs w:val="22"/>
        </w:rPr>
        <w:t> </w:t>
      </w:r>
      <w:r w:rsidRPr="00F467D9">
        <w:rPr>
          <w:rFonts w:ascii="Arial" w:hAnsi="Arial" w:cs="Arial"/>
          <w:sz w:val="22"/>
          <w:szCs w:val="22"/>
        </w:rPr>
        <w:t>dwóch jednobrzmiących egzemplarzach, po jednym dla każdej ze Stron.</w:t>
      </w:r>
    </w:p>
    <w:p w14:paraId="1F243296" w14:textId="573164A7" w:rsidR="00C17F37" w:rsidRPr="00C17F37" w:rsidRDefault="00C17F37" w:rsidP="00C17F37">
      <w:pPr>
        <w:pStyle w:val="Tekstpodstawowy"/>
        <w:numPr>
          <w:ilvl w:val="0"/>
          <w:numId w:val="99"/>
        </w:numPr>
        <w:spacing w:before="60" w:after="60"/>
        <w:rPr>
          <w:rFonts w:ascii="Arial" w:hAnsi="Arial" w:cs="Arial"/>
          <w:sz w:val="22"/>
          <w:szCs w:val="22"/>
        </w:rPr>
      </w:pPr>
      <w:r w:rsidRPr="00C17F37">
        <w:rPr>
          <w:rFonts w:ascii="Arial" w:hAnsi="Arial" w:cs="Arial"/>
          <w:kern w:val="0"/>
          <w:sz w:val="22"/>
          <w:szCs w:val="22"/>
          <w:lang w:eastAsia="pl-PL"/>
        </w:rPr>
        <w:t xml:space="preserve">Integralną część niniejszej </w:t>
      </w:r>
      <w:r>
        <w:rPr>
          <w:rFonts w:ascii="Arial" w:hAnsi="Arial" w:cs="Arial"/>
          <w:kern w:val="0"/>
          <w:sz w:val="22"/>
          <w:szCs w:val="22"/>
          <w:lang w:eastAsia="pl-PL"/>
        </w:rPr>
        <w:t>U</w:t>
      </w:r>
      <w:r w:rsidRPr="00C17F37">
        <w:rPr>
          <w:rFonts w:ascii="Arial" w:hAnsi="Arial" w:cs="Arial"/>
          <w:kern w:val="0"/>
          <w:sz w:val="22"/>
          <w:szCs w:val="22"/>
          <w:lang w:eastAsia="pl-PL"/>
        </w:rPr>
        <w:t xml:space="preserve">mowy stanowią następujące </w:t>
      </w:r>
      <w:r w:rsidR="0041483F">
        <w:rPr>
          <w:rFonts w:ascii="Arial" w:hAnsi="Arial" w:cs="Arial"/>
          <w:kern w:val="0"/>
          <w:sz w:val="22"/>
          <w:szCs w:val="22"/>
          <w:lang w:eastAsia="pl-PL"/>
        </w:rPr>
        <w:t>Z</w:t>
      </w:r>
      <w:r w:rsidRPr="00C17F37">
        <w:rPr>
          <w:rFonts w:ascii="Arial" w:hAnsi="Arial" w:cs="Arial"/>
          <w:kern w:val="0"/>
          <w:sz w:val="22"/>
          <w:szCs w:val="22"/>
          <w:lang w:eastAsia="pl-PL"/>
        </w:rPr>
        <w:t>ałączniki:</w:t>
      </w:r>
    </w:p>
    <w:p w14:paraId="32B74199" w14:textId="2C2495A1" w:rsidR="00025310" w:rsidRPr="00025310" w:rsidRDefault="0041483F" w:rsidP="00006558">
      <w:pPr>
        <w:numPr>
          <w:ilvl w:val="1"/>
          <w:numId w:val="98"/>
        </w:numPr>
        <w:tabs>
          <w:tab w:val="left" w:pos="567"/>
        </w:tabs>
        <w:suppressAutoHyphens w:val="0"/>
        <w:spacing w:before="120" w:after="200" w:line="276" w:lineRule="auto"/>
        <w:ind w:left="567" w:hanging="567"/>
        <w:rPr>
          <w:rFonts w:ascii="Arial" w:hAnsi="Arial" w:cs="Arial"/>
        </w:rPr>
      </w:pPr>
      <w:r>
        <w:rPr>
          <w:rFonts w:ascii="Arial" w:eastAsia="Times New Roman" w:hAnsi="Arial" w:cs="Arial"/>
          <w:kern w:val="0"/>
          <w:lang w:eastAsia="pl-PL"/>
        </w:rPr>
        <w:t>Z</w:t>
      </w:r>
      <w:r w:rsidR="00C17F37" w:rsidRPr="00C17F37">
        <w:rPr>
          <w:rFonts w:ascii="Arial" w:eastAsia="Times New Roman" w:hAnsi="Arial" w:cs="Arial"/>
          <w:kern w:val="0"/>
          <w:lang w:eastAsia="pl-PL"/>
        </w:rPr>
        <w:t xml:space="preserve">ałącznik nr 1: </w:t>
      </w:r>
      <w:r w:rsidR="00025310" w:rsidRPr="00025310">
        <w:rPr>
          <w:rFonts w:ascii="Arial" w:eastAsia="Times New Roman" w:hAnsi="Arial" w:cs="Arial"/>
          <w:kern w:val="0"/>
          <w:lang w:eastAsia="pl-PL"/>
        </w:rPr>
        <w:t>Wniosek o dofinansowanie Projektu</w:t>
      </w:r>
    </w:p>
    <w:p w14:paraId="1BDCCB9F" w14:textId="0C816DE5" w:rsidR="00A20423" w:rsidRPr="00E45B74" w:rsidRDefault="0041483F" w:rsidP="00006558">
      <w:pPr>
        <w:numPr>
          <w:ilvl w:val="1"/>
          <w:numId w:val="98"/>
        </w:numPr>
        <w:tabs>
          <w:tab w:val="left" w:pos="567"/>
        </w:tabs>
        <w:suppressAutoHyphens w:val="0"/>
        <w:spacing w:before="120" w:after="200" w:line="276" w:lineRule="auto"/>
        <w:ind w:left="567" w:hanging="567"/>
        <w:rPr>
          <w:rFonts w:ascii="Arial" w:hAnsi="Arial" w:cs="Arial"/>
        </w:rPr>
      </w:pPr>
      <w:r>
        <w:rPr>
          <w:rFonts w:ascii="Arial" w:eastAsia="Times New Roman" w:hAnsi="Arial" w:cs="Arial"/>
          <w:kern w:val="0"/>
          <w:lang w:eastAsia="pl-PL"/>
        </w:rPr>
        <w:t>Z</w:t>
      </w:r>
      <w:r w:rsidR="00025310">
        <w:rPr>
          <w:rFonts w:ascii="Arial" w:eastAsia="Times New Roman" w:hAnsi="Arial" w:cs="Arial"/>
          <w:kern w:val="0"/>
          <w:lang w:eastAsia="pl-PL"/>
        </w:rPr>
        <w:t>ałącznik nr 2</w:t>
      </w:r>
      <w:r w:rsidR="00A20423">
        <w:rPr>
          <w:rFonts w:ascii="Arial" w:eastAsia="Times New Roman" w:hAnsi="Arial" w:cs="Arial"/>
          <w:kern w:val="0"/>
          <w:lang w:eastAsia="pl-PL"/>
        </w:rPr>
        <w:t>:</w:t>
      </w:r>
      <w:r w:rsidR="00A20423" w:rsidRPr="00A20423">
        <w:t xml:space="preserve"> </w:t>
      </w:r>
      <w:r w:rsidR="00A20423" w:rsidRPr="00A20423">
        <w:rPr>
          <w:rFonts w:ascii="Arial" w:eastAsia="Times New Roman" w:hAnsi="Arial" w:cs="Arial"/>
          <w:kern w:val="0"/>
          <w:lang w:eastAsia="pl-PL"/>
        </w:rPr>
        <w:t>Studium wykonalności</w:t>
      </w:r>
    </w:p>
    <w:p w14:paraId="1B4F204B" w14:textId="3E8EB8C7" w:rsidR="00A20423" w:rsidRDefault="0041483F" w:rsidP="00006558">
      <w:pPr>
        <w:numPr>
          <w:ilvl w:val="1"/>
          <w:numId w:val="98"/>
        </w:numPr>
        <w:tabs>
          <w:tab w:val="left" w:pos="567"/>
        </w:tabs>
        <w:suppressAutoHyphens w:val="0"/>
        <w:spacing w:before="120" w:after="200" w:line="276" w:lineRule="auto"/>
        <w:ind w:left="567" w:hanging="567"/>
        <w:rPr>
          <w:rFonts w:ascii="Arial" w:hAnsi="Arial" w:cs="Arial"/>
        </w:rPr>
      </w:pPr>
      <w:r>
        <w:rPr>
          <w:rFonts w:ascii="Arial" w:hAnsi="Arial" w:cs="Arial"/>
        </w:rPr>
        <w:t>Z</w:t>
      </w:r>
      <w:r w:rsidR="00A20423" w:rsidRPr="00A20423">
        <w:rPr>
          <w:rFonts w:ascii="Arial" w:hAnsi="Arial" w:cs="Arial"/>
        </w:rPr>
        <w:t xml:space="preserve">ałącznik nr </w:t>
      </w:r>
      <w:r w:rsidR="00A20423">
        <w:rPr>
          <w:rFonts w:ascii="Arial" w:hAnsi="Arial" w:cs="Arial"/>
        </w:rPr>
        <w:t>3</w:t>
      </w:r>
      <w:r w:rsidR="00A20423" w:rsidRPr="00A20423">
        <w:rPr>
          <w:rFonts w:ascii="Arial" w:hAnsi="Arial" w:cs="Arial"/>
        </w:rPr>
        <w:t xml:space="preserve">: </w:t>
      </w:r>
      <w:r w:rsidR="00A20423">
        <w:rPr>
          <w:rFonts w:ascii="Arial" w:hAnsi="Arial" w:cs="Arial"/>
        </w:rPr>
        <w:t>H</w:t>
      </w:r>
      <w:r w:rsidR="00A20423" w:rsidRPr="00A20423">
        <w:rPr>
          <w:rFonts w:ascii="Arial" w:hAnsi="Arial" w:cs="Arial"/>
        </w:rPr>
        <w:t>armonogram rzeczowo-finansowy</w:t>
      </w:r>
    </w:p>
    <w:p w14:paraId="3607A84F" w14:textId="31011806" w:rsidR="00BB515C" w:rsidRDefault="0041483F" w:rsidP="00006558">
      <w:pPr>
        <w:numPr>
          <w:ilvl w:val="1"/>
          <w:numId w:val="98"/>
        </w:numPr>
        <w:tabs>
          <w:tab w:val="left" w:pos="567"/>
        </w:tabs>
        <w:suppressAutoHyphens w:val="0"/>
        <w:spacing w:before="120" w:after="200" w:line="276" w:lineRule="auto"/>
        <w:ind w:left="567" w:hanging="567"/>
        <w:rPr>
          <w:rFonts w:ascii="Arial" w:hAnsi="Arial" w:cs="Arial"/>
        </w:rPr>
      </w:pPr>
      <w:r>
        <w:rPr>
          <w:rFonts w:ascii="Arial" w:hAnsi="Arial" w:cs="Arial"/>
        </w:rPr>
        <w:t>Z</w:t>
      </w:r>
      <w:r w:rsidR="00BB515C" w:rsidRPr="00BB515C">
        <w:rPr>
          <w:rFonts w:ascii="Arial" w:hAnsi="Arial" w:cs="Arial"/>
        </w:rPr>
        <w:t xml:space="preserve">ałącznik nr </w:t>
      </w:r>
      <w:r w:rsidR="00BB515C">
        <w:rPr>
          <w:rFonts w:ascii="Arial" w:hAnsi="Arial" w:cs="Arial"/>
        </w:rPr>
        <w:t>4</w:t>
      </w:r>
      <w:r w:rsidR="00BB515C" w:rsidRPr="00BB515C">
        <w:rPr>
          <w:rFonts w:ascii="Arial" w:hAnsi="Arial" w:cs="Arial"/>
        </w:rPr>
        <w:t xml:space="preserve">: </w:t>
      </w:r>
      <w:r w:rsidR="00BB515C">
        <w:rPr>
          <w:rFonts w:ascii="Arial" w:hAnsi="Arial" w:cs="Arial"/>
        </w:rPr>
        <w:t>O</w:t>
      </w:r>
      <w:r w:rsidR="00BB515C" w:rsidRPr="00BB515C">
        <w:rPr>
          <w:rFonts w:ascii="Arial" w:hAnsi="Arial" w:cs="Arial"/>
        </w:rPr>
        <w:t>świadczenie o kwalifikowalności podatku VAT</w:t>
      </w:r>
    </w:p>
    <w:p w14:paraId="2F997D67" w14:textId="3E9A91C5" w:rsidR="00FB7133" w:rsidRPr="00E45B74" w:rsidRDefault="0041483F" w:rsidP="00FB7133">
      <w:pPr>
        <w:numPr>
          <w:ilvl w:val="1"/>
          <w:numId w:val="98"/>
        </w:numPr>
        <w:tabs>
          <w:tab w:val="left" w:pos="567"/>
        </w:tabs>
        <w:suppressAutoHyphens w:val="0"/>
        <w:spacing w:before="120" w:after="200" w:line="276" w:lineRule="auto"/>
        <w:ind w:left="567" w:hanging="567"/>
        <w:rPr>
          <w:rFonts w:ascii="Arial" w:hAnsi="Arial" w:cs="Arial"/>
        </w:rPr>
      </w:pPr>
      <w:bookmarkStart w:id="6" w:name="_Hlk132191317"/>
      <w:r>
        <w:rPr>
          <w:rFonts w:ascii="Arial" w:eastAsia="Times New Roman" w:hAnsi="Arial" w:cs="Arial"/>
          <w:kern w:val="0"/>
          <w:lang w:eastAsia="pl-PL"/>
        </w:rPr>
        <w:t>Z</w:t>
      </w:r>
      <w:r w:rsidR="00FB7133" w:rsidRPr="00C17F37">
        <w:rPr>
          <w:rFonts w:ascii="Arial" w:eastAsia="Times New Roman" w:hAnsi="Arial" w:cs="Arial"/>
          <w:kern w:val="0"/>
          <w:lang w:eastAsia="pl-PL"/>
        </w:rPr>
        <w:t xml:space="preserve">ałącznik nr </w:t>
      </w:r>
      <w:r w:rsidR="00FB7133">
        <w:rPr>
          <w:rFonts w:ascii="Arial" w:eastAsia="Times New Roman" w:hAnsi="Arial" w:cs="Arial"/>
          <w:kern w:val="0"/>
          <w:lang w:eastAsia="pl-PL"/>
        </w:rPr>
        <w:t>5</w:t>
      </w:r>
      <w:r w:rsidR="00FB7133" w:rsidRPr="00C17F37">
        <w:rPr>
          <w:rFonts w:ascii="Arial" w:eastAsia="Times New Roman" w:hAnsi="Arial" w:cs="Arial"/>
          <w:kern w:val="0"/>
          <w:lang w:eastAsia="pl-PL"/>
        </w:rPr>
        <w:t>:</w:t>
      </w:r>
      <w:r w:rsidR="00FB7133" w:rsidRPr="00943F91">
        <w:t xml:space="preserve"> </w:t>
      </w:r>
      <w:bookmarkEnd w:id="6"/>
      <w:r w:rsidR="00FB7133">
        <w:rPr>
          <w:rFonts w:ascii="Arial" w:eastAsia="Times New Roman" w:hAnsi="Arial" w:cs="Arial"/>
          <w:kern w:val="0"/>
          <w:lang w:eastAsia="pl-PL"/>
        </w:rPr>
        <w:t>W</w:t>
      </w:r>
      <w:r w:rsidR="00FB7133" w:rsidRPr="00943F91">
        <w:rPr>
          <w:rFonts w:ascii="Arial" w:eastAsia="Times New Roman" w:hAnsi="Arial" w:cs="Arial"/>
          <w:kern w:val="0"/>
          <w:lang w:eastAsia="pl-PL"/>
        </w:rPr>
        <w:t>yciąg z zapisów „Podręcznika wnioskodawcy i beneficjenta Funduszy Europejskich na lata 2021-2027 w zakresie informacji i promocji”</w:t>
      </w:r>
    </w:p>
    <w:p w14:paraId="53E18C45" w14:textId="34436C62" w:rsidR="00F965B1" w:rsidRPr="00943F91" w:rsidRDefault="0041483F" w:rsidP="00FB7133">
      <w:pPr>
        <w:numPr>
          <w:ilvl w:val="1"/>
          <w:numId w:val="98"/>
        </w:numPr>
        <w:tabs>
          <w:tab w:val="left" w:pos="567"/>
        </w:tabs>
        <w:suppressAutoHyphens w:val="0"/>
        <w:spacing w:before="120" w:after="200" w:line="276" w:lineRule="auto"/>
        <w:ind w:left="567" w:hanging="567"/>
        <w:rPr>
          <w:rFonts w:ascii="Arial" w:hAnsi="Arial" w:cs="Arial"/>
        </w:rPr>
      </w:pPr>
      <w:r>
        <w:rPr>
          <w:rFonts w:ascii="Arial" w:hAnsi="Arial" w:cs="Arial"/>
        </w:rPr>
        <w:t>Z</w:t>
      </w:r>
      <w:r w:rsidR="00F965B1" w:rsidRPr="00F965B1">
        <w:rPr>
          <w:rFonts w:ascii="Arial" w:hAnsi="Arial" w:cs="Arial"/>
        </w:rPr>
        <w:t xml:space="preserve">ałącznik nr </w:t>
      </w:r>
      <w:r w:rsidR="00F965B1">
        <w:rPr>
          <w:rFonts w:ascii="Arial" w:hAnsi="Arial" w:cs="Arial"/>
        </w:rPr>
        <w:t>6</w:t>
      </w:r>
      <w:r w:rsidR="00F965B1" w:rsidRPr="00F965B1">
        <w:rPr>
          <w:rFonts w:ascii="Arial" w:hAnsi="Arial" w:cs="Arial"/>
        </w:rPr>
        <w:t>:</w:t>
      </w:r>
      <w:r w:rsidR="00A6576C" w:rsidRPr="00A6576C">
        <w:rPr>
          <w:rFonts w:ascii="Arial" w:eastAsia="Times New Roman" w:hAnsi="Arial" w:cs="Arial"/>
          <w:kern w:val="0"/>
          <w:lang w:eastAsia="pl-PL"/>
        </w:rPr>
        <w:t xml:space="preserve"> </w:t>
      </w:r>
      <w:r w:rsidR="00A6576C" w:rsidRPr="001368CC">
        <w:rPr>
          <w:rFonts w:ascii="Arial" w:eastAsia="Times New Roman" w:hAnsi="Arial" w:cs="Arial"/>
          <w:kern w:val="0"/>
          <w:lang w:eastAsia="pl-PL"/>
        </w:rPr>
        <w:t>Wykaz pomniejszenia wartości dofinansowania projektu  w zakresie obowiązków komunikacyjnych beneficjentów FE</w:t>
      </w:r>
    </w:p>
    <w:p w14:paraId="7DF14C25" w14:textId="77777777" w:rsidR="00943F91" w:rsidRPr="001368CC" w:rsidRDefault="00943F91" w:rsidP="0041483F">
      <w:pPr>
        <w:tabs>
          <w:tab w:val="left" w:pos="567"/>
        </w:tabs>
        <w:suppressAutoHyphens w:val="0"/>
        <w:spacing w:before="120" w:after="200" w:line="276" w:lineRule="auto"/>
        <w:ind w:left="567"/>
        <w:rPr>
          <w:rFonts w:ascii="Arial" w:hAnsi="Arial" w:cs="Arial"/>
        </w:rPr>
      </w:pPr>
    </w:p>
    <w:p w14:paraId="7C93DA56" w14:textId="5E79365B" w:rsidR="00893279" w:rsidRPr="00F467D9" w:rsidRDefault="002677DE" w:rsidP="00E771A7">
      <w:pPr>
        <w:spacing w:before="240" w:after="240"/>
        <w:jc w:val="center"/>
        <w:rPr>
          <w:rFonts w:ascii="Arial" w:hAnsi="Arial" w:cs="Arial"/>
        </w:rPr>
      </w:pPr>
      <w:r w:rsidRPr="00F467D9">
        <w:rPr>
          <w:rFonts w:ascii="Arial" w:hAnsi="Arial" w:cs="Arial"/>
          <w:bCs/>
        </w:rPr>
        <w:t xml:space="preserve">§ 31 </w:t>
      </w:r>
    </w:p>
    <w:p w14:paraId="4F2C0D6D" w14:textId="78A6DC82" w:rsidR="00893279" w:rsidRPr="00F467D9" w:rsidRDefault="002677DE" w:rsidP="00E771A7">
      <w:pPr>
        <w:tabs>
          <w:tab w:val="left" w:pos="-2160"/>
        </w:tabs>
        <w:rPr>
          <w:rFonts w:ascii="Arial" w:hAnsi="Arial" w:cs="Arial"/>
        </w:rPr>
      </w:pPr>
      <w:r w:rsidRPr="00F467D9">
        <w:rPr>
          <w:rFonts w:ascii="Arial" w:hAnsi="Arial" w:cs="Arial"/>
        </w:rPr>
        <w:t>Umowa wchodzi</w:t>
      </w:r>
      <w:r w:rsidR="00F17972">
        <w:rPr>
          <w:rFonts w:ascii="Arial" w:hAnsi="Arial" w:cs="Arial"/>
        </w:rPr>
        <w:t xml:space="preserve"> </w:t>
      </w:r>
      <w:r w:rsidR="00C76222" w:rsidRPr="00F467D9">
        <w:rPr>
          <w:rFonts w:ascii="Arial" w:hAnsi="Arial" w:cs="Arial"/>
        </w:rPr>
        <w:t>w</w:t>
      </w:r>
      <w:r w:rsidR="00C76222">
        <w:rPr>
          <w:rFonts w:ascii="Arial" w:hAnsi="Arial" w:cs="Arial"/>
        </w:rPr>
        <w:t> </w:t>
      </w:r>
      <w:r w:rsidRPr="00F467D9">
        <w:rPr>
          <w:rFonts w:ascii="Arial" w:hAnsi="Arial" w:cs="Arial"/>
        </w:rPr>
        <w:t>życie</w:t>
      </w:r>
      <w:r w:rsidR="00F17972">
        <w:rPr>
          <w:rFonts w:ascii="Arial" w:hAnsi="Arial" w:cs="Arial"/>
        </w:rPr>
        <w:t xml:space="preserve"> </w:t>
      </w:r>
      <w:r w:rsidR="00C76222" w:rsidRPr="00F467D9">
        <w:rPr>
          <w:rFonts w:ascii="Arial" w:hAnsi="Arial" w:cs="Arial"/>
        </w:rPr>
        <w:t>z</w:t>
      </w:r>
      <w:r w:rsidR="00C76222">
        <w:rPr>
          <w:rFonts w:ascii="Arial" w:hAnsi="Arial" w:cs="Arial"/>
        </w:rPr>
        <w:t> </w:t>
      </w:r>
      <w:r w:rsidRPr="00F467D9">
        <w:rPr>
          <w:rFonts w:ascii="Arial" w:hAnsi="Arial" w:cs="Arial"/>
        </w:rPr>
        <w:t>dniem podpisania przez obie Strony.</w:t>
      </w:r>
    </w:p>
    <w:p w14:paraId="680BF5EC" w14:textId="77777777" w:rsidR="00893279" w:rsidRPr="00F467D9" w:rsidRDefault="002677DE" w:rsidP="00E771A7">
      <w:pPr>
        <w:pStyle w:val="Pisma"/>
        <w:tabs>
          <w:tab w:val="left" w:pos="-2160"/>
        </w:tabs>
        <w:spacing w:before="600" w:after="240"/>
        <w:ind w:left="1418" w:hanging="1418"/>
        <w:jc w:val="center"/>
        <w:rPr>
          <w:rFonts w:ascii="Arial" w:hAnsi="Arial" w:cs="Arial"/>
          <w:sz w:val="22"/>
          <w:szCs w:val="22"/>
        </w:rPr>
      </w:pPr>
      <w:r w:rsidRPr="00F467D9">
        <w:rPr>
          <w:rFonts w:ascii="Arial" w:hAnsi="Arial" w:cs="Arial"/>
          <w:sz w:val="22"/>
          <w:szCs w:val="22"/>
        </w:rPr>
        <w:t>Podpisy:1............................</w:t>
      </w:r>
      <w:r w:rsidRPr="00F467D9">
        <w:rPr>
          <w:rFonts w:ascii="Arial" w:hAnsi="Arial" w:cs="Arial"/>
          <w:sz w:val="22"/>
          <w:szCs w:val="22"/>
        </w:rPr>
        <w:tab/>
      </w:r>
      <w:r w:rsidRPr="00F467D9">
        <w:rPr>
          <w:rFonts w:ascii="Arial" w:hAnsi="Arial" w:cs="Arial"/>
          <w:sz w:val="22"/>
          <w:szCs w:val="22"/>
        </w:rPr>
        <w:tab/>
      </w:r>
      <w:r w:rsidRPr="00F467D9">
        <w:rPr>
          <w:rFonts w:ascii="Arial" w:hAnsi="Arial" w:cs="Arial"/>
          <w:sz w:val="22"/>
          <w:szCs w:val="22"/>
        </w:rPr>
        <w:tab/>
      </w:r>
      <w:r w:rsidRPr="00F467D9">
        <w:rPr>
          <w:rFonts w:ascii="Arial" w:hAnsi="Arial" w:cs="Arial"/>
          <w:sz w:val="22"/>
          <w:szCs w:val="22"/>
        </w:rPr>
        <w:tab/>
        <w:t>…….....………….………</w:t>
      </w:r>
    </w:p>
    <w:p w14:paraId="2DE64B15" w14:textId="77777777" w:rsidR="00893279" w:rsidRPr="00F467D9" w:rsidRDefault="002677DE" w:rsidP="00E771A7">
      <w:pPr>
        <w:tabs>
          <w:tab w:val="left" w:pos="-2160"/>
        </w:tabs>
        <w:spacing w:before="600"/>
        <w:ind w:firstLine="851"/>
        <w:jc w:val="center"/>
        <w:rPr>
          <w:rFonts w:ascii="Arial" w:hAnsi="Arial" w:cs="Arial"/>
        </w:rPr>
      </w:pPr>
      <w:r w:rsidRPr="00F467D9">
        <w:rPr>
          <w:rFonts w:ascii="Arial" w:hAnsi="Arial" w:cs="Arial"/>
        </w:rPr>
        <w:t>2............................</w:t>
      </w:r>
      <w:r w:rsidRPr="00F467D9">
        <w:rPr>
          <w:rFonts w:ascii="Arial" w:hAnsi="Arial" w:cs="Arial"/>
        </w:rPr>
        <w:tab/>
      </w:r>
      <w:r w:rsidRPr="00F467D9">
        <w:rPr>
          <w:rFonts w:ascii="Arial" w:hAnsi="Arial" w:cs="Arial"/>
        </w:rPr>
        <w:tab/>
      </w:r>
      <w:r w:rsidRPr="00F467D9">
        <w:rPr>
          <w:rFonts w:ascii="Arial" w:hAnsi="Arial" w:cs="Arial"/>
        </w:rPr>
        <w:tab/>
      </w:r>
      <w:r w:rsidRPr="00F467D9">
        <w:rPr>
          <w:rFonts w:ascii="Arial" w:hAnsi="Arial" w:cs="Arial"/>
        </w:rPr>
        <w:tab/>
        <w:t>…….....………….………</w:t>
      </w:r>
    </w:p>
    <w:p w14:paraId="76DB3121" w14:textId="57167EA8" w:rsidR="00893279" w:rsidRPr="00F467D9" w:rsidRDefault="002677DE" w:rsidP="00E771A7">
      <w:pPr>
        <w:tabs>
          <w:tab w:val="left" w:pos="-2160"/>
        </w:tabs>
        <w:jc w:val="center"/>
        <w:rPr>
          <w:rFonts w:ascii="Arial" w:hAnsi="Arial" w:cs="Arial"/>
          <w:bCs/>
          <w:i/>
          <w:iCs/>
        </w:rPr>
      </w:pPr>
      <w:r w:rsidRPr="00F467D9">
        <w:rPr>
          <w:rFonts w:ascii="Arial" w:hAnsi="Arial" w:cs="Arial"/>
          <w:bCs/>
          <w:i/>
          <w:iCs/>
        </w:rPr>
        <w:t>Zarząd Województwa Lubelskiego</w:t>
      </w:r>
      <w:r w:rsidR="00F17972">
        <w:rPr>
          <w:rFonts w:ascii="Arial" w:hAnsi="Arial" w:cs="Arial"/>
          <w:bCs/>
          <w:i/>
          <w:iCs/>
        </w:rPr>
        <w:t xml:space="preserve"> </w:t>
      </w:r>
      <w:r w:rsidRPr="00F467D9">
        <w:rPr>
          <w:rFonts w:ascii="Arial" w:hAnsi="Arial" w:cs="Arial"/>
          <w:bCs/>
          <w:i/>
          <w:iCs/>
        </w:rPr>
        <w:tab/>
      </w:r>
      <w:r w:rsidRPr="00F467D9">
        <w:rPr>
          <w:rFonts w:ascii="Arial" w:hAnsi="Arial" w:cs="Arial"/>
          <w:bCs/>
          <w:i/>
          <w:iCs/>
        </w:rPr>
        <w:tab/>
      </w:r>
      <w:r w:rsidRPr="00F467D9">
        <w:rPr>
          <w:rFonts w:ascii="Arial" w:hAnsi="Arial" w:cs="Arial"/>
          <w:bCs/>
          <w:i/>
          <w:iCs/>
        </w:rPr>
        <w:tab/>
        <w:t xml:space="preserve"> Beneficjent</w:t>
      </w:r>
    </w:p>
    <w:sectPr w:rsidR="00893279" w:rsidRPr="00F467D9">
      <w:headerReference w:type="default" r:id="rId15"/>
      <w:footerReference w:type="default" r:id="rId16"/>
      <w:headerReference w:type="first" r:id="rId17"/>
      <w:footerReference w:type="first" r:id="rId18"/>
      <w:pgSz w:w="11906" w:h="16838"/>
      <w:pgMar w:top="1702" w:right="1417" w:bottom="1417" w:left="1417" w:header="708" w:footer="708"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A696A9" w14:textId="77777777" w:rsidR="00764842" w:rsidRDefault="00764842">
      <w:r>
        <w:separator/>
      </w:r>
    </w:p>
  </w:endnote>
  <w:endnote w:type="continuationSeparator" w:id="0">
    <w:p w14:paraId="38423F65" w14:textId="77777777" w:rsidR="00764842" w:rsidRDefault="007648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DejaVu Sans">
    <w:charset w:val="EE"/>
    <w:family w:val="swiss"/>
    <w:pitch w:val="variable"/>
    <w:sig w:usb0="E7002EFF" w:usb1="D200FDFF" w:usb2="0A24602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Liberation Sans">
    <w:altName w:val="Arial"/>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Nova">
    <w:charset w:val="00"/>
    <w:family w:val="swiss"/>
    <w:pitch w:val="variable"/>
    <w:sig w:usb0="0000028F" w:usb1="00000002" w:usb2="00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EBA81F" w14:textId="77777777" w:rsidR="00893279" w:rsidRDefault="002677DE" w:rsidP="00DB56BF">
    <w:pPr>
      <w:pStyle w:val="Stopka"/>
      <w:jc w:val="center"/>
    </w:pPr>
    <w:r>
      <w:fldChar w:fldCharType="begin"/>
    </w:r>
    <w:r>
      <w:instrText>PAGE</w:instrText>
    </w:r>
    <w:r>
      <w:fldChar w:fldCharType="separate"/>
    </w:r>
    <w:r>
      <w:t>64</w:t>
    </w:r>
    <w:r>
      <w:fldChar w:fldCharType="end"/>
    </w:r>
  </w:p>
  <w:p w14:paraId="339D896D" w14:textId="0BCDAB41" w:rsidR="00893279" w:rsidRDefault="00B43F8A">
    <w:pPr>
      <w:pStyle w:val="Stopka"/>
      <w:jc w:val="center"/>
    </w:pPr>
    <w:r w:rsidRPr="00B80902">
      <w:rPr>
        <w:rFonts w:ascii="Times New Roman" w:eastAsia="Times New Roman" w:hAnsi="Times New Roman" w:cs="Times New Roman"/>
        <w:noProof/>
        <w:kern w:val="0"/>
        <w:sz w:val="24"/>
        <w:szCs w:val="24"/>
        <w:lang w:eastAsia="pl-PL"/>
      </w:rPr>
      <w:drawing>
        <wp:inline distT="0" distB="0" distL="0" distR="0" wp14:anchorId="33ABDE7A" wp14:editId="6FF23038">
          <wp:extent cx="5760720" cy="529590"/>
          <wp:effectExtent l="0" t="0" r="0" b="3810"/>
          <wp:docPr id="1211285323"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529590"/>
                  </a:xfrm>
                  <a:prstGeom prst="rect">
                    <a:avLst/>
                  </a:prstGeom>
                  <a:noFill/>
                </pic:spPr>
              </pic:pic>
            </a:graphicData>
          </a:graphic>
        </wp:inline>
      </w:drawing>
    </w:r>
    <w:r w:rsidR="002677DE">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05255D" w14:textId="6C2F91E3" w:rsidR="00893279" w:rsidRDefault="00B43F8A">
    <w:pPr>
      <w:pStyle w:val="Stopka"/>
    </w:pPr>
    <w:r w:rsidRPr="00B80902">
      <w:rPr>
        <w:rFonts w:ascii="Times New Roman" w:eastAsia="Times New Roman" w:hAnsi="Times New Roman" w:cs="Times New Roman"/>
        <w:noProof/>
        <w:kern w:val="0"/>
        <w:sz w:val="24"/>
        <w:szCs w:val="24"/>
        <w:lang w:eastAsia="pl-PL"/>
      </w:rPr>
      <w:drawing>
        <wp:inline distT="0" distB="0" distL="0" distR="0" wp14:anchorId="6FA4A78A" wp14:editId="268AEB90">
          <wp:extent cx="5760720" cy="529590"/>
          <wp:effectExtent l="0" t="0" r="0" b="3810"/>
          <wp:docPr id="999230837"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529590"/>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FCAAA4" w14:textId="77777777" w:rsidR="00764842" w:rsidRDefault="00764842">
      <w:pPr>
        <w:rPr>
          <w:sz w:val="12"/>
        </w:rPr>
      </w:pPr>
      <w:r>
        <w:separator/>
      </w:r>
    </w:p>
  </w:footnote>
  <w:footnote w:type="continuationSeparator" w:id="0">
    <w:p w14:paraId="3589B6B6" w14:textId="77777777" w:rsidR="00764842" w:rsidRDefault="00764842">
      <w:pPr>
        <w:rPr>
          <w:sz w:val="12"/>
        </w:rPr>
      </w:pPr>
      <w:r>
        <w:continuationSeparator/>
      </w:r>
    </w:p>
  </w:footnote>
  <w:footnote w:id="1">
    <w:p w14:paraId="618C2F49" w14:textId="77777777" w:rsidR="00893279" w:rsidRDefault="002677DE">
      <w:pPr>
        <w:pStyle w:val="WW-Przypisdolny"/>
        <w:ind w:left="142" w:hanging="142"/>
        <w:rPr>
          <w:sz w:val="16"/>
          <w:szCs w:val="16"/>
        </w:rPr>
      </w:pPr>
      <w:r>
        <w:rPr>
          <w:rStyle w:val="Znakiprzypiswdolnych"/>
        </w:rPr>
        <w:footnoteRef/>
      </w:r>
      <w:r>
        <w:rPr>
          <w:sz w:val="16"/>
          <w:szCs w:val="16"/>
        </w:rPr>
        <w:tab/>
        <w:t xml:space="preserve"> Niepotrzebne skreślić</w:t>
      </w:r>
    </w:p>
  </w:footnote>
  <w:footnote w:id="2">
    <w:p w14:paraId="59FEE167" w14:textId="6E2B3B32" w:rsidR="00893279" w:rsidRDefault="002677DE">
      <w:pPr>
        <w:pStyle w:val="WW-Przypisdolny"/>
        <w:ind w:left="142" w:hanging="142"/>
      </w:pPr>
      <w:r>
        <w:rPr>
          <w:rStyle w:val="Znakiprzypiswdolnych"/>
        </w:rPr>
        <w:footnoteRef/>
      </w:r>
      <w:r>
        <w:rPr>
          <w:sz w:val="16"/>
          <w:szCs w:val="16"/>
          <w:vertAlign w:val="superscript"/>
        </w:rPr>
        <w:tab/>
        <w:t xml:space="preserve"> </w:t>
      </w:r>
      <w:r w:rsidR="000C0961">
        <w:rPr>
          <w:sz w:val="16"/>
          <w:szCs w:val="16"/>
        </w:rPr>
        <w:t>Skreślić, jeśli nie dotyczy</w:t>
      </w:r>
      <w:r>
        <w:rPr>
          <w:sz w:val="16"/>
          <w:szCs w:val="16"/>
        </w:rPr>
        <w:t>.</w:t>
      </w:r>
    </w:p>
  </w:footnote>
  <w:footnote w:id="3">
    <w:p w14:paraId="221A1D1D" w14:textId="77777777" w:rsidR="00893279" w:rsidRPr="00DB6A50" w:rsidRDefault="002677DE">
      <w:pPr>
        <w:pStyle w:val="WW-Przypisdolny"/>
        <w:ind w:left="142" w:hanging="142"/>
        <w:rPr>
          <w:rFonts w:ascii="Arial" w:hAnsi="Arial" w:cs="Arial"/>
          <w:sz w:val="16"/>
          <w:szCs w:val="16"/>
        </w:rPr>
      </w:pPr>
      <w:r w:rsidRPr="00DB6A50">
        <w:rPr>
          <w:rStyle w:val="Znakiprzypiswdolnych"/>
          <w:rFonts w:ascii="Arial" w:hAnsi="Arial" w:cs="Arial"/>
          <w:sz w:val="16"/>
          <w:szCs w:val="16"/>
        </w:rPr>
        <w:footnoteRef/>
      </w:r>
      <w:r w:rsidRPr="00DB6A50">
        <w:rPr>
          <w:rFonts w:ascii="Arial" w:hAnsi="Arial" w:cs="Arial"/>
          <w:sz w:val="16"/>
          <w:szCs w:val="16"/>
        </w:rPr>
        <w:tab/>
        <w:t>Skreślić, jeśli nie dotyczy</w:t>
      </w:r>
    </w:p>
  </w:footnote>
  <w:footnote w:id="4">
    <w:p w14:paraId="5EDB9C34" w14:textId="77777777" w:rsidR="00893279" w:rsidRPr="00DB6A50" w:rsidRDefault="002677DE">
      <w:pPr>
        <w:pStyle w:val="WW-Przypisdolny"/>
        <w:ind w:left="142" w:hanging="142"/>
        <w:rPr>
          <w:rFonts w:ascii="Arial" w:hAnsi="Arial" w:cs="Arial"/>
          <w:sz w:val="16"/>
          <w:szCs w:val="16"/>
        </w:rPr>
      </w:pPr>
      <w:r w:rsidRPr="00DB6A50">
        <w:rPr>
          <w:rStyle w:val="Znakiprzypiswdolnych"/>
          <w:rFonts w:ascii="Arial" w:hAnsi="Arial" w:cs="Arial"/>
          <w:sz w:val="16"/>
          <w:szCs w:val="16"/>
        </w:rPr>
        <w:footnoteRef/>
      </w:r>
      <w:r w:rsidRPr="00DB6A50">
        <w:rPr>
          <w:rFonts w:ascii="Arial" w:hAnsi="Arial" w:cs="Arial"/>
          <w:sz w:val="16"/>
          <w:szCs w:val="16"/>
        </w:rPr>
        <w:tab/>
        <w:t>Niepotrzebne skreślić</w:t>
      </w:r>
    </w:p>
  </w:footnote>
  <w:footnote w:id="5">
    <w:p w14:paraId="2A045959" w14:textId="77777777" w:rsidR="00893279" w:rsidRPr="00DB6A50" w:rsidRDefault="002677DE">
      <w:pPr>
        <w:pStyle w:val="WW-Przypisdolny"/>
        <w:ind w:left="142" w:hanging="142"/>
        <w:rPr>
          <w:sz w:val="16"/>
          <w:szCs w:val="16"/>
        </w:rPr>
      </w:pPr>
      <w:r w:rsidRPr="00DB6A50">
        <w:rPr>
          <w:rStyle w:val="Znakiprzypiswdolnych"/>
          <w:rFonts w:ascii="Arial" w:hAnsi="Arial" w:cs="Arial"/>
          <w:sz w:val="16"/>
          <w:szCs w:val="16"/>
        </w:rPr>
        <w:footnoteRef/>
      </w:r>
      <w:r w:rsidRPr="00DB6A50">
        <w:rPr>
          <w:rFonts w:ascii="Arial" w:hAnsi="Arial" w:cs="Arial"/>
          <w:sz w:val="16"/>
          <w:szCs w:val="16"/>
        </w:rPr>
        <w:tab/>
        <w:t>Skreślić, jeśli nie dotyczy.</w:t>
      </w:r>
    </w:p>
  </w:footnote>
  <w:footnote w:id="6">
    <w:p w14:paraId="03E478BD" w14:textId="77777777" w:rsidR="00893279" w:rsidRDefault="002677DE">
      <w:pPr>
        <w:pStyle w:val="WW-Przypisdolny"/>
        <w:ind w:left="142" w:hanging="142"/>
        <w:rPr>
          <w:sz w:val="16"/>
          <w:szCs w:val="16"/>
        </w:rPr>
      </w:pPr>
      <w:r>
        <w:rPr>
          <w:rStyle w:val="Znakiprzypiswdolnych"/>
        </w:rPr>
        <w:footnoteRef/>
      </w:r>
      <w:r>
        <w:rPr>
          <w:sz w:val="16"/>
          <w:szCs w:val="16"/>
        </w:rPr>
        <w:tab/>
        <w:t>Niepotrzebne skreślić</w:t>
      </w:r>
    </w:p>
  </w:footnote>
  <w:footnote w:id="7">
    <w:p w14:paraId="6EF8901F" w14:textId="1BB06897" w:rsidR="00893279" w:rsidRPr="006A47D3" w:rsidRDefault="002677DE" w:rsidP="006A47D3">
      <w:pPr>
        <w:pStyle w:val="WW-Przypisdolny"/>
        <w:rPr>
          <w:rFonts w:asciiTheme="minorHAnsi" w:hAnsiTheme="minorHAnsi" w:cstheme="minorHAnsi"/>
          <w:sz w:val="16"/>
          <w:szCs w:val="16"/>
        </w:rPr>
      </w:pPr>
      <w:r w:rsidRPr="006A47D3">
        <w:rPr>
          <w:rStyle w:val="Znakiprzypiswdolnych"/>
          <w:rFonts w:asciiTheme="minorHAnsi" w:hAnsiTheme="minorHAnsi" w:cstheme="minorHAnsi"/>
        </w:rPr>
        <w:footnoteRef/>
      </w:r>
      <w:r w:rsidR="00FB13D0">
        <w:rPr>
          <w:rFonts w:asciiTheme="minorHAnsi" w:hAnsiTheme="minorHAnsi" w:cstheme="minorHAnsi"/>
          <w:sz w:val="16"/>
          <w:szCs w:val="16"/>
        </w:rPr>
        <w:t xml:space="preserve"> </w:t>
      </w:r>
      <w:r w:rsidRPr="006A47D3">
        <w:rPr>
          <w:rFonts w:asciiTheme="minorHAnsi" w:hAnsiTheme="minorHAnsi" w:cstheme="minorHAnsi"/>
          <w:sz w:val="16"/>
          <w:szCs w:val="16"/>
        </w:rPr>
        <w:t>Niniejszy ustęp ma zastosowanie wówczas, gdy przekazane Beneficjentowi dofinansowanie nie stanowi pomocy publicznej; w przeciwnym wypadku należy go wykreślić.</w:t>
      </w:r>
    </w:p>
  </w:footnote>
  <w:footnote w:id="8">
    <w:p w14:paraId="50BDEE92" w14:textId="56802850" w:rsidR="00893279" w:rsidRPr="006A47D3" w:rsidRDefault="002677DE" w:rsidP="006A47D3">
      <w:pPr>
        <w:pStyle w:val="WW-Przypisdolny"/>
        <w:rPr>
          <w:rFonts w:asciiTheme="minorHAnsi" w:hAnsiTheme="minorHAnsi" w:cstheme="minorHAnsi"/>
          <w:sz w:val="16"/>
          <w:szCs w:val="16"/>
        </w:rPr>
      </w:pPr>
      <w:r w:rsidRPr="006A47D3">
        <w:rPr>
          <w:rStyle w:val="Znakiprzypiswdolnych"/>
          <w:rFonts w:asciiTheme="minorHAnsi" w:hAnsiTheme="minorHAnsi" w:cstheme="minorHAnsi"/>
          <w:sz w:val="16"/>
          <w:szCs w:val="16"/>
        </w:rPr>
        <w:footnoteRef/>
      </w:r>
      <w:r w:rsidR="006A47D3">
        <w:rPr>
          <w:rFonts w:asciiTheme="minorHAnsi" w:hAnsiTheme="minorHAnsi" w:cstheme="minorHAnsi"/>
          <w:sz w:val="16"/>
          <w:szCs w:val="16"/>
        </w:rPr>
        <w:t xml:space="preserve"> </w:t>
      </w:r>
      <w:r w:rsidRPr="006A47D3">
        <w:rPr>
          <w:rFonts w:asciiTheme="minorHAnsi" w:hAnsiTheme="minorHAnsi" w:cstheme="minorHAnsi"/>
          <w:sz w:val="16"/>
          <w:szCs w:val="16"/>
        </w:rPr>
        <w:t>Skreślić, jeśli nie dotyczy</w:t>
      </w:r>
    </w:p>
  </w:footnote>
  <w:footnote w:id="9">
    <w:p w14:paraId="217633E1" w14:textId="3975E6F9" w:rsidR="00893279" w:rsidRPr="006A47D3" w:rsidRDefault="002677DE" w:rsidP="006A47D3">
      <w:pPr>
        <w:pStyle w:val="WW-Przypisdolny"/>
        <w:rPr>
          <w:rFonts w:asciiTheme="minorHAnsi" w:hAnsiTheme="minorHAnsi" w:cstheme="minorHAnsi"/>
          <w:sz w:val="16"/>
          <w:szCs w:val="16"/>
        </w:rPr>
      </w:pPr>
      <w:r w:rsidRPr="006A47D3">
        <w:rPr>
          <w:rStyle w:val="Znakiprzypiswdolnych"/>
          <w:rFonts w:asciiTheme="minorHAnsi" w:hAnsiTheme="minorHAnsi" w:cstheme="minorHAnsi"/>
          <w:sz w:val="16"/>
          <w:szCs w:val="16"/>
        </w:rPr>
        <w:footnoteRef/>
      </w:r>
      <w:r w:rsidR="006A47D3">
        <w:rPr>
          <w:rFonts w:asciiTheme="minorHAnsi" w:hAnsiTheme="minorHAnsi" w:cstheme="minorHAnsi"/>
          <w:sz w:val="16"/>
          <w:szCs w:val="16"/>
        </w:rPr>
        <w:t xml:space="preserve"> </w:t>
      </w:r>
      <w:r w:rsidRPr="006A47D3">
        <w:rPr>
          <w:rFonts w:asciiTheme="minorHAnsi" w:hAnsiTheme="minorHAnsi" w:cstheme="minorHAnsi"/>
          <w:sz w:val="16"/>
          <w:szCs w:val="16"/>
        </w:rPr>
        <w:t xml:space="preserve">Niniejszy ustęp ma zastosowanie wówczas, gdy przekazane Beneficjentowi dofinansowanie w całości lub w części stanowi pomoc publiczną lub pomoc de </w:t>
      </w:r>
      <w:proofErr w:type="spellStart"/>
      <w:r w:rsidRPr="006A47D3">
        <w:rPr>
          <w:rFonts w:asciiTheme="minorHAnsi" w:hAnsiTheme="minorHAnsi" w:cstheme="minorHAnsi"/>
          <w:sz w:val="16"/>
          <w:szCs w:val="16"/>
        </w:rPr>
        <w:t>minimis</w:t>
      </w:r>
      <w:proofErr w:type="spellEnd"/>
      <w:r w:rsidRPr="006A47D3">
        <w:rPr>
          <w:rFonts w:asciiTheme="minorHAnsi" w:hAnsiTheme="minorHAnsi" w:cstheme="minorHAnsi"/>
          <w:sz w:val="16"/>
          <w:szCs w:val="16"/>
        </w:rPr>
        <w:t>; w przeciwnym wypadku należy go wykreślić.</w:t>
      </w:r>
    </w:p>
  </w:footnote>
  <w:footnote w:id="10">
    <w:p w14:paraId="4EB0F43D" w14:textId="09101C6A" w:rsidR="00893279" w:rsidRPr="006A47D3" w:rsidRDefault="002677DE" w:rsidP="006A47D3">
      <w:pPr>
        <w:pStyle w:val="WW-Przypisdolny"/>
        <w:rPr>
          <w:rFonts w:asciiTheme="minorHAnsi" w:hAnsiTheme="minorHAnsi" w:cstheme="minorHAnsi"/>
          <w:sz w:val="18"/>
          <w:szCs w:val="18"/>
        </w:rPr>
      </w:pPr>
      <w:r w:rsidRPr="006A47D3">
        <w:rPr>
          <w:rStyle w:val="Znakiprzypiswdolnych"/>
          <w:rFonts w:asciiTheme="minorHAnsi" w:hAnsiTheme="minorHAnsi" w:cstheme="minorHAnsi"/>
          <w:sz w:val="16"/>
          <w:szCs w:val="16"/>
        </w:rPr>
        <w:footnoteRef/>
      </w:r>
      <w:r w:rsidR="004967A7" w:rsidRPr="006A47D3">
        <w:rPr>
          <w:rFonts w:asciiTheme="minorHAnsi" w:hAnsiTheme="minorHAnsi" w:cstheme="minorHAnsi"/>
          <w:sz w:val="16"/>
          <w:szCs w:val="16"/>
        </w:rPr>
        <w:t xml:space="preserve"> </w:t>
      </w:r>
      <w:r w:rsidRPr="006A47D3">
        <w:rPr>
          <w:rFonts w:asciiTheme="minorHAnsi" w:hAnsiTheme="minorHAnsi" w:cstheme="minorHAnsi"/>
          <w:sz w:val="16"/>
          <w:szCs w:val="16"/>
        </w:rPr>
        <w:t>Skreślić, jeśli nie dotyczy.</w:t>
      </w:r>
    </w:p>
  </w:footnote>
  <w:footnote w:id="11">
    <w:p w14:paraId="75969628" w14:textId="77777777" w:rsidR="00893279" w:rsidRPr="00F467D9" w:rsidRDefault="002677DE" w:rsidP="006A47D3">
      <w:pPr>
        <w:pStyle w:val="Tekstprzypisudolnego"/>
        <w:rPr>
          <w:rFonts w:ascii="Arial" w:hAnsi="Arial" w:cs="Arial"/>
          <w:sz w:val="16"/>
          <w:szCs w:val="16"/>
        </w:rPr>
      </w:pPr>
      <w:r w:rsidRPr="006A47D3">
        <w:rPr>
          <w:rStyle w:val="Znakiprzypiswdolnych"/>
          <w:rFonts w:asciiTheme="minorHAnsi" w:hAnsiTheme="minorHAnsi" w:cstheme="minorHAnsi"/>
          <w:sz w:val="16"/>
          <w:szCs w:val="16"/>
        </w:rPr>
        <w:footnoteRef/>
      </w:r>
      <w:r w:rsidRPr="006A47D3">
        <w:rPr>
          <w:rFonts w:asciiTheme="minorHAnsi" w:eastAsia="Calibri" w:hAnsiTheme="minorHAnsi" w:cstheme="minorHAnsi"/>
          <w:sz w:val="16"/>
          <w:szCs w:val="16"/>
        </w:rPr>
        <w:t xml:space="preserve"> </w:t>
      </w:r>
      <w:r w:rsidRPr="006A47D3">
        <w:rPr>
          <w:rFonts w:asciiTheme="minorHAnsi" w:hAnsiTheme="minorHAnsi" w:cstheme="minorHAnsi"/>
          <w:sz w:val="16"/>
          <w:szCs w:val="16"/>
        </w:rPr>
        <w:t>Skreślić, jeśli nie dotyczy</w:t>
      </w:r>
      <w:r w:rsidRPr="00F467D9">
        <w:rPr>
          <w:rFonts w:ascii="Arial" w:hAnsi="Arial" w:cs="Arial"/>
          <w:sz w:val="16"/>
          <w:szCs w:val="16"/>
        </w:rPr>
        <w:t xml:space="preserve">. </w:t>
      </w:r>
    </w:p>
  </w:footnote>
  <w:footnote w:id="12">
    <w:p w14:paraId="2D3E6427" w14:textId="01B87014" w:rsidR="00893279" w:rsidRPr="00FB13D0" w:rsidRDefault="002677DE" w:rsidP="00FB13D0">
      <w:pPr>
        <w:pStyle w:val="Tekstprzypisudolnego"/>
        <w:jc w:val="both"/>
        <w:rPr>
          <w:rFonts w:asciiTheme="minorHAnsi" w:hAnsiTheme="minorHAnsi" w:cstheme="minorHAnsi"/>
          <w:sz w:val="16"/>
          <w:szCs w:val="16"/>
        </w:rPr>
      </w:pPr>
      <w:r w:rsidRPr="00FB13D0">
        <w:rPr>
          <w:rStyle w:val="Znakiprzypiswdolnych"/>
          <w:rFonts w:ascii="Arial" w:hAnsi="Arial" w:cs="Arial"/>
          <w:sz w:val="16"/>
          <w:szCs w:val="16"/>
        </w:rPr>
        <w:footnoteRef/>
      </w:r>
      <w:r w:rsidR="00FB13D0">
        <w:rPr>
          <w:rFonts w:asciiTheme="minorHAnsi" w:hAnsiTheme="minorHAnsi" w:cstheme="minorHAnsi"/>
          <w:sz w:val="16"/>
          <w:szCs w:val="16"/>
        </w:rPr>
        <w:t xml:space="preserve"> </w:t>
      </w:r>
      <w:r w:rsidRPr="00FB13D0">
        <w:rPr>
          <w:rFonts w:asciiTheme="minorHAnsi" w:hAnsiTheme="minorHAnsi" w:cstheme="minorHAnsi"/>
          <w:sz w:val="16"/>
          <w:szCs w:val="16"/>
        </w:rPr>
        <w:t>Powyższe ograniczenie nie dotyczy kosztów prac przygotowawczych w zakresie dokumentacji przygotowawczej Projektu, w szczególności kosztów opracowania dokumentacji technicznej, studiów wykonalności, dokumentacji środowiskowej, które mogą być ponoszone przed terminem rozpoczęcia realizacji Projektu, przy czym nie wcześniej, niż 1 stycznia 2021 r., z zastrzeżeniem odmiennych zasad, które mogą dotyczyć projektów objętych pomocą publiczną.</w:t>
      </w:r>
      <w:r w:rsidRPr="00FB13D0">
        <w:rPr>
          <w:rFonts w:asciiTheme="minorHAnsi" w:hAnsiTheme="minorHAnsi" w:cstheme="minorHAnsi"/>
          <w:sz w:val="16"/>
          <w:szCs w:val="16"/>
          <w:shd w:val="clear" w:color="auto" w:fill="FFFF00"/>
        </w:rPr>
        <w:t xml:space="preserve"> </w:t>
      </w:r>
    </w:p>
  </w:footnote>
  <w:footnote w:id="13">
    <w:p w14:paraId="6437A465" w14:textId="1094A32D" w:rsidR="00893279" w:rsidRDefault="002677DE" w:rsidP="00FB13D0">
      <w:pPr>
        <w:pStyle w:val="Tekstprzypisudolnego"/>
        <w:jc w:val="both"/>
        <w:rPr>
          <w:rFonts w:ascii="Arial" w:hAnsi="Arial" w:cs="Arial"/>
          <w:sz w:val="22"/>
          <w:szCs w:val="22"/>
          <w:shd w:val="clear" w:color="auto" w:fill="FFFF00"/>
        </w:rPr>
      </w:pPr>
      <w:r w:rsidRPr="00FB13D0">
        <w:rPr>
          <w:rStyle w:val="Znakiprzypiswdolnych"/>
          <w:rFonts w:asciiTheme="minorHAnsi" w:hAnsiTheme="minorHAnsi" w:cstheme="minorHAnsi"/>
          <w:sz w:val="16"/>
          <w:szCs w:val="16"/>
        </w:rPr>
        <w:footnoteRef/>
      </w:r>
      <w:r w:rsidRPr="00FB13D0">
        <w:rPr>
          <w:rFonts w:asciiTheme="minorHAnsi" w:eastAsia="Calibri" w:hAnsiTheme="minorHAnsi" w:cstheme="minorHAnsi"/>
          <w:sz w:val="16"/>
          <w:szCs w:val="16"/>
        </w:rPr>
        <w:t xml:space="preserve"> </w:t>
      </w:r>
      <w:r w:rsidRPr="00FB13D0">
        <w:rPr>
          <w:rFonts w:asciiTheme="minorHAnsi" w:hAnsiTheme="minorHAnsi" w:cstheme="minorHAnsi"/>
          <w:sz w:val="16"/>
          <w:szCs w:val="16"/>
        </w:rPr>
        <w:t>Powyższe ograniczenie nie dotyczy wydatków na pokrycie zobowiązań publiczno-prawnych z tytułu wynagrodzeń, w tym składek na ubezpieczenie społeczne oraz podatków, rozliczanych jako faktycznie poniesione, pod warunkiem, że odnoszą się do okresu realizacji Projektu, zostaną poniesione do 31.12.2029r. oraz zostaną uwzględnione we wniosku o płatność końcową i jest to dopuszczalne w świetle przepisów dotyczących pomocy publicznej.</w:t>
      </w:r>
      <w:r w:rsidRPr="004F12C0">
        <w:rPr>
          <w:rFonts w:asciiTheme="minorHAnsi" w:hAnsiTheme="minorHAnsi" w:cstheme="minorHAnsi"/>
          <w:sz w:val="16"/>
          <w:szCs w:val="16"/>
          <w:shd w:val="clear" w:color="auto" w:fill="FFFF00"/>
        </w:rPr>
        <w:t xml:space="preserve"> </w:t>
      </w:r>
    </w:p>
  </w:footnote>
  <w:footnote w:id="14">
    <w:p w14:paraId="45AAA3C9" w14:textId="77777777" w:rsidR="00893279" w:rsidRPr="006A47D3" w:rsidRDefault="002677DE">
      <w:pPr>
        <w:pStyle w:val="Tekstprzypisudolnego"/>
        <w:rPr>
          <w:rFonts w:asciiTheme="minorHAnsi" w:hAnsiTheme="minorHAnsi" w:cstheme="minorHAnsi"/>
          <w:sz w:val="16"/>
          <w:szCs w:val="16"/>
        </w:rPr>
      </w:pPr>
      <w:r w:rsidRPr="002F560D">
        <w:rPr>
          <w:rStyle w:val="Znakiprzypiswdolnych"/>
          <w:rFonts w:asciiTheme="minorHAnsi" w:hAnsiTheme="minorHAnsi" w:cstheme="minorHAnsi"/>
          <w:sz w:val="16"/>
          <w:szCs w:val="16"/>
        </w:rPr>
        <w:footnoteRef/>
      </w:r>
      <w:r w:rsidRPr="002F560D">
        <w:rPr>
          <w:rFonts w:asciiTheme="minorHAnsi" w:hAnsiTheme="minorHAnsi" w:cstheme="minorHAnsi"/>
          <w:sz w:val="16"/>
          <w:szCs w:val="16"/>
        </w:rPr>
        <w:t xml:space="preserve"> </w:t>
      </w:r>
      <w:r w:rsidRPr="006A47D3">
        <w:rPr>
          <w:rFonts w:asciiTheme="minorHAnsi" w:hAnsiTheme="minorHAnsi" w:cstheme="minorHAnsi"/>
          <w:sz w:val="16"/>
          <w:szCs w:val="16"/>
        </w:rPr>
        <w:t xml:space="preserve">Niepotrzebne skreślić. </w:t>
      </w:r>
    </w:p>
  </w:footnote>
  <w:footnote w:id="15">
    <w:p w14:paraId="3E5A41D7" w14:textId="0BDA0991" w:rsidR="00893279" w:rsidRDefault="002677DE">
      <w:pPr>
        <w:pStyle w:val="Tekstprzypisudolnego"/>
      </w:pPr>
      <w:r w:rsidRPr="006A47D3">
        <w:rPr>
          <w:rStyle w:val="Znakiprzypiswdolnych"/>
          <w:rFonts w:asciiTheme="minorHAnsi" w:hAnsiTheme="minorHAnsi" w:cstheme="minorHAnsi"/>
          <w:sz w:val="16"/>
          <w:szCs w:val="16"/>
        </w:rPr>
        <w:footnoteRef/>
      </w:r>
      <w:r w:rsidRPr="006A47D3">
        <w:rPr>
          <w:rFonts w:asciiTheme="minorHAnsi" w:hAnsiTheme="minorHAnsi" w:cstheme="minorHAnsi"/>
          <w:sz w:val="16"/>
          <w:szCs w:val="16"/>
        </w:rPr>
        <w:t>Dokumenty potwierdzające rzeczową realizację Projektu to w szczególności protokoły odbioru robót, prac, urządzeń, usług, przejściowe świadectwa płatności, pozwolenia na użytkowanie, dzienniki budowy.</w:t>
      </w:r>
      <w:r w:rsidRPr="002F560D">
        <w:rPr>
          <w:rFonts w:asciiTheme="minorHAnsi" w:hAnsiTheme="minorHAnsi" w:cstheme="minorHAnsi"/>
          <w:sz w:val="16"/>
          <w:szCs w:val="16"/>
        </w:rPr>
        <w:t xml:space="preserve"> </w:t>
      </w:r>
    </w:p>
  </w:footnote>
  <w:footnote w:id="16">
    <w:p w14:paraId="4320D25E" w14:textId="77777777" w:rsidR="00893279" w:rsidRPr="00C809D4" w:rsidRDefault="002677DE">
      <w:pPr>
        <w:pStyle w:val="Tekstprzypisudolnego"/>
        <w:jc w:val="both"/>
        <w:rPr>
          <w:rFonts w:asciiTheme="minorHAnsi" w:hAnsiTheme="minorHAnsi" w:cstheme="minorHAnsi"/>
          <w:sz w:val="16"/>
          <w:szCs w:val="16"/>
        </w:rPr>
      </w:pPr>
      <w:r w:rsidRPr="00C809D4">
        <w:rPr>
          <w:rStyle w:val="Znakiprzypiswdolnych"/>
          <w:rFonts w:asciiTheme="minorHAnsi" w:hAnsiTheme="minorHAnsi" w:cstheme="minorHAnsi"/>
          <w:sz w:val="16"/>
          <w:szCs w:val="16"/>
        </w:rPr>
        <w:footnoteRef/>
      </w:r>
      <w:r w:rsidRPr="00C809D4">
        <w:rPr>
          <w:rFonts w:asciiTheme="minorHAnsi" w:hAnsiTheme="minorHAnsi" w:cstheme="minorHAnsi"/>
          <w:sz w:val="16"/>
          <w:szCs w:val="16"/>
        </w:rPr>
        <w:t xml:space="preserve"> Instytucja Zarządzająca może zwolnić Beneficjenta od obowiązku uzyskania interpretacji indywidualnej, jeżeli cechy podmiotowe Beneficjenta lub charakter jego działalności jednoznacznie przesądza, iż podatek VAT nie podlega zwrotowi. </w:t>
      </w:r>
    </w:p>
  </w:footnote>
  <w:footnote w:id="17">
    <w:p w14:paraId="1A4499CD" w14:textId="77777777" w:rsidR="00893279" w:rsidRDefault="002677DE">
      <w:pPr>
        <w:pStyle w:val="WW-Przypisdolny"/>
        <w:ind w:left="142" w:hanging="142"/>
        <w:rPr>
          <w:sz w:val="16"/>
          <w:szCs w:val="16"/>
        </w:rPr>
      </w:pPr>
      <w:r>
        <w:rPr>
          <w:rStyle w:val="Znakiprzypiswdolnych"/>
        </w:rPr>
        <w:footnoteRef/>
      </w:r>
      <w:r>
        <w:rPr>
          <w:sz w:val="16"/>
          <w:szCs w:val="16"/>
        </w:rPr>
        <w:tab/>
        <w:t>Wykreślić, gdy nie występuje współfinansowanie krajowe.</w:t>
      </w:r>
    </w:p>
  </w:footnote>
  <w:footnote w:id="18">
    <w:p w14:paraId="54CD1BFF" w14:textId="77777777" w:rsidR="00893279" w:rsidRDefault="002677DE">
      <w:pPr>
        <w:pStyle w:val="WW-Przypisdolny"/>
        <w:ind w:left="142" w:hanging="142"/>
        <w:rPr>
          <w:sz w:val="16"/>
          <w:szCs w:val="16"/>
        </w:rPr>
      </w:pPr>
      <w:r>
        <w:rPr>
          <w:rStyle w:val="Znakiprzypiswdolnych"/>
        </w:rPr>
        <w:footnoteRef/>
      </w:r>
      <w:r>
        <w:rPr>
          <w:sz w:val="16"/>
          <w:szCs w:val="16"/>
        </w:rPr>
        <w:tab/>
        <w:t>Wykreślić, gdy nie występuje współfinansowanie krajowe.</w:t>
      </w:r>
    </w:p>
  </w:footnote>
  <w:footnote w:id="19">
    <w:p w14:paraId="5BB7ED43" w14:textId="7C98C1DB" w:rsidR="00893279" w:rsidRPr="00F467D9" w:rsidRDefault="002677DE" w:rsidP="00F467D9">
      <w:pPr>
        <w:pStyle w:val="WW-Przypisdolny"/>
        <w:rPr>
          <w:rFonts w:ascii="Arial" w:hAnsi="Arial" w:cs="Arial"/>
          <w:sz w:val="16"/>
          <w:szCs w:val="16"/>
        </w:rPr>
      </w:pPr>
      <w:r w:rsidRPr="00F467D9">
        <w:rPr>
          <w:rStyle w:val="Znakiprzypiswdolnych"/>
          <w:rFonts w:ascii="Arial" w:hAnsi="Arial" w:cs="Arial"/>
        </w:rPr>
        <w:footnoteRef/>
      </w:r>
      <w:r w:rsidR="00F467D9">
        <w:rPr>
          <w:rFonts w:ascii="Arial" w:hAnsi="Arial" w:cs="Arial"/>
          <w:sz w:val="16"/>
          <w:szCs w:val="16"/>
        </w:rPr>
        <w:t xml:space="preserve"> </w:t>
      </w:r>
      <w:r w:rsidRPr="00F467D9">
        <w:rPr>
          <w:rFonts w:ascii="Arial" w:hAnsi="Arial" w:cs="Arial"/>
          <w:sz w:val="16"/>
          <w:szCs w:val="16"/>
        </w:rPr>
        <w:t>Niepotrzebne skreślić.</w:t>
      </w:r>
    </w:p>
  </w:footnote>
  <w:footnote w:id="20">
    <w:p w14:paraId="66644DA1" w14:textId="77777777" w:rsidR="00F467D9" w:rsidRPr="006A47D3" w:rsidRDefault="002677DE" w:rsidP="006A47D3">
      <w:pPr>
        <w:pStyle w:val="Tekstprzypisudolnego"/>
        <w:jc w:val="both"/>
        <w:rPr>
          <w:rFonts w:asciiTheme="minorHAnsi" w:hAnsiTheme="minorHAnsi" w:cstheme="minorHAnsi"/>
          <w:sz w:val="16"/>
          <w:szCs w:val="16"/>
        </w:rPr>
      </w:pPr>
      <w:r w:rsidRPr="00F467D9">
        <w:rPr>
          <w:rStyle w:val="Znakiprzypiswdolnych"/>
          <w:rFonts w:ascii="Arial" w:hAnsi="Arial" w:cs="Arial"/>
        </w:rPr>
        <w:footnoteRef/>
      </w:r>
      <w:r w:rsidRPr="00F467D9">
        <w:rPr>
          <w:rFonts w:ascii="Arial" w:eastAsia="Calibri" w:hAnsi="Arial" w:cs="Arial"/>
          <w:sz w:val="16"/>
          <w:szCs w:val="16"/>
        </w:rPr>
        <w:t xml:space="preserve"> </w:t>
      </w:r>
      <w:r w:rsidRPr="006A47D3">
        <w:rPr>
          <w:rFonts w:asciiTheme="minorHAnsi" w:hAnsiTheme="minorHAnsi" w:cstheme="minorHAnsi"/>
          <w:sz w:val="16"/>
          <w:szCs w:val="16"/>
        </w:rPr>
        <w:t>Do wniosku o płatność należy dołączyć również kosztorysy/formularze cenowe/specyfikacje będące podstawą wystawienia każdego dowodu księgowego. W przypadku, gdy Beneficjent dokonał płatności bezpośrednio na rzecz podwykonawców, dołącza do wniosku o płatność dokumenty pozwalające ocenić zakres i zasadność dokonanej zapłaty, a w szczególności umowę</w:t>
      </w:r>
    </w:p>
    <w:p w14:paraId="3A160532" w14:textId="3708C46D" w:rsidR="00893279" w:rsidRPr="006A47D3" w:rsidRDefault="002677DE" w:rsidP="006A47D3">
      <w:pPr>
        <w:pStyle w:val="Tekstprzypisudolnego"/>
        <w:jc w:val="both"/>
        <w:rPr>
          <w:rFonts w:asciiTheme="minorHAnsi" w:hAnsiTheme="minorHAnsi" w:cstheme="minorHAnsi"/>
        </w:rPr>
      </w:pPr>
      <w:r w:rsidRPr="006A47D3">
        <w:rPr>
          <w:rFonts w:asciiTheme="minorHAnsi" w:hAnsiTheme="minorHAnsi" w:cstheme="minorHAnsi"/>
          <w:sz w:val="16"/>
          <w:szCs w:val="16"/>
        </w:rPr>
        <w:t xml:space="preserve">o podwykonawstwo, zgodę zamawiającego na jej zawarcie, dokumenty księgowe wystawione wykonawcy przez podwykonawcę, protokoły odbioru. </w:t>
      </w:r>
    </w:p>
  </w:footnote>
  <w:footnote w:id="21">
    <w:p w14:paraId="79D2318B" w14:textId="69834AB4" w:rsidR="00893279" w:rsidRPr="006A47D3" w:rsidRDefault="002677DE" w:rsidP="006A47D3">
      <w:pPr>
        <w:pStyle w:val="Tekstprzypisudolnego"/>
        <w:jc w:val="both"/>
        <w:rPr>
          <w:rFonts w:asciiTheme="minorHAnsi" w:hAnsiTheme="minorHAnsi" w:cstheme="minorHAnsi"/>
        </w:rPr>
      </w:pPr>
      <w:r w:rsidRPr="006A47D3">
        <w:rPr>
          <w:rStyle w:val="Znakiprzypiswdolnych"/>
          <w:rFonts w:asciiTheme="minorHAnsi" w:hAnsiTheme="minorHAnsi" w:cstheme="minorHAnsi"/>
        </w:rPr>
        <w:footnoteRef/>
      </w:r>
      <w:r w:rsidRPr="006A47D3">
        <w:rPr>
          <w:rFonts w:asciiTheme="minorHAnsi" w:eastAsia="Calibri" w:hAnsiTheme="minorHAnsi" w:cstheme="minorHAnsi"/>
          <w:sz w:val="16"/>
          <w:szCs w:val="16"/>
        </w:rPr>
        <w:t xml:space="preserve"> </w:t>
      </w:r>
      <w:r w:rsidRPr="006A47D3">
        <w:rPr>
          <w:rFonts w:asciiTheme="minorHAnsi" w:hAnsiTheme="minorHAnsi" w:cstheme="minorHAnsi"/>
          <w:sz w:val="16"/>
          <w:szCs w:val="16"/>
        </w:rPr>
        <w:t>W tytule przelewu powinien znaleźć się pełny numer dowodu księgowego, dane odbiorcy oraz nadawcy przelewu. W przypadku, gdy dokument księgowy został opłacony gotówką, potwierdzeniem zapłaty jest umieszczona na nim klauzula typu „gotówka/zapłacono gotówką”; dodatkowo na dowód zapłaty należy dołączyć dokument kasowy (raport kasowy, KW, polecenie wyjazdu służbowego, rozliczenie pobranej zaliczki).  W przypadku płatności kartą do wniosku o płatność należy dołączyć dokument księgowy opatrzony adnotacją „zapłacono kartą” oraz wyciąg bankowy Beneficjenta dokumentujący obciążenie jego rachunku operacją odzwierciedloną w dokumencie księgowym.</w:t>
      </w:r>
      <w:r w:rsidR="006A47D3">
        <w:rPr>
          <w:rFonts w:asciiTheme="minorHAnsi" w:hAnsiTheme="minorHAnsi" w:cstheme="minorHAnsi"/>
          <w:sz w:val="16"/>
          <w:szCs w:val="16"/>
        </w:rPr>
        <w:br/>
      </w:r>
      <w:r w:rsidRPr="006A47D3">
        <w:rPr>
          <w:rFonts w:asciiTheme="minorHAnsi" w:hAnsiTheme="minorHAnsi" w:cstheme="minorHAnsi"/>
          <w:sz w:val="16"/>
          <w:szCs w:val="16"/>
        </w:rPr>
        <w:t xml:space="preserve">W przypadku, gdy poniesienie wydatku następuje w inny sposób, niż przez zapłatę, Beneficjent dołącza do wniosku o płatność odpowiednie dokumenty potwierdzające rzeczywiste poniesienie wydatku, stosownie do sposobu jego poniesienia. </w:t>
      </w:r>
    </w:p>
  </w:footnote>
  <w:footnote w:id="22">
    <w:p w14:paraId="0FC38E4C" w14:textId="1F2277F2" w:rsidR="00893279" w:rsidRPr="006A47D3" w:rsidRDefault="002677DE" w:rsidP="006A47D3">
      <w:pPr>
        <w:pStyle w:val="WW-Przypisdolny"/>
        <w:ind w:hanging="142"/>
        <w:jc w:val="both"/>
        <w:rPr>
          <w:rFonts w:asciiTheme="minorHAnsi" w:hAnsiTheme="minorHAnsi" w:cstheme="minorHAnsi"/>
        </w:rPr>
      </w:pPr>
      <w:r w:rsidRPr="006A47D3">
        <w:rPr>
          <w:rStyle w:val="Znakiprzypiswdolnych"/>
          <w:rFonts w:asciiTheme="minorHAnsi" w:hAnsiTheme="minorHAnsi" w:cstheme="minorHAnsi"/>
        </w:rPr>
        <w:footnoteRef/>
      </w:r>
      <w:r w:rsidR="00F467D9" w:rsidRPr="006A47D3">
        <w:rPr>
          <w:rFonts w:asciiTheme="minorHAnsi" w:eastAsia="Times New Roman" w:hAnsiTheme="minorHAnsi" w:cstheme="minorHAnsi"/>
          <w:sz w:val="16"/>
          <w:szCs w:val="16"/>
        </w:rPr>
        <w:t xml:space="preserve"> </w:t>
      </w:r>
      <w:r w:rsidRPr="006A47D3">
        <w:rPr>
          <w:rFonts w:asciiTheme="minorHAnsi" w:eastAsia="Times New Roman" w:hAnsiTheme="minorHAnsi" w:cstheme="minorHAnsi"/>
          <w:sz w:val="16"/>
          <w:szCs w:val="16"/>
        </w:rPr>
        <w:t>Załącznik wymagany w przypadku, gdy obowiązek sporządzenia tych dokumentów wynika z umowy z wykonawcą lub przepisów prawa.</w:t>
      </w:r>
      <w:r w:rsidR="00C76222">
        <w:rPr>
          <w:rFonts w:asciiTheme="minorHAnsi" w:eastAsia="Times New Roman" w:hAnsiTheme="minorHAnsi" w:cstheme="minorHAnsi"/>
          <w:sz w:val="16"/>
          <w:szCs w:val="16"/>
        </w:rPr>
        <w:t xml:space="preserve"> </w:t>
      </w:r>
      <w:r w:rsidRPr="006A47D3">
        <w:rPr>
          <w:rFonts w:asciiTheme="minorHAnsi" w:eastAsia="Times New Roman" w:hAnsiTheme="minorHAnsi" w:cstheme="minorHAnsi"/>
          <w:sz w:val="16"/>
          <w:szCs w:val="16"/>
        </w:rPr>
        <w:t>Protokoły odbioru, dołączane do wniosku o płatność, powinny być wystawiane w oparciu o kosztorys inwestycji, tak aby możliwa była weryfikacja stopnia  zaawansowania poszczególnych elementów robót/prac wynikających z umowy.  W przypadku budowy obiektów, dla których – zgodnie z przepisami prawa – wymagane jest uzyskanie pozwolenia na użytkowanie, niezbędne jest uzupełnienie dokumentacji odbioru inwestycji w Projekcie poprzez przedłożenie zgody nadzoru budowlanego na użytkowanie obiektu/obiektów. Dokument pozwolenia na użytkowanie należy złożyć w ramach wniosku o płatność, którego przedmiot stanowi końcowe rozliczenie budowy danego obiektu, a najpóźniej w ramach wniosku o płatność końcową. W przypadku jeśli na potwierdzenie wykonania określonych prac dokumenty w postaci protokołu odbioru oraz pozwolenia na użytkowanie nie są wymagane przepisami prawa lub umową z wykonawcą/dostawcą/usługodawcą,</w:t>
      </w:r>
      <w:r w:rsidR="00F05CC6">
        <w:rPr>
          <w:rFonts w:asciiTheme="minorHAnsi" w:eastAsia="Times New Roman" w:hAnsiTheme="minorHAnsi" w:cstheme="minorHAnsi"/>
          <w:sz w:val="16"/>
          <w:szCs w:val="16"/>
        </w:rPr>
        <w:br/>
      </w:r>
      <w:r w:rsidRPr="006A47D3">
        <w:rPr>
          <w:rFonts w:asciiTheme="minorHAnsi" w:eastAsia="Times New Roman" w:hAnsiTheme="minorHAnsi" w:cstheme="minorHAnsi"/>
          <w:sz w:val="16"/>
          <w:szCs w:val="16"/>
        </w:rPr>
        <w:t>na dowodzie księgowym należy zamieścić adnotację o tym, że prace wykonano zgodnie/niezgodnie ze zleceniem, ze wskazaniem terminu zrealizowania tych prac.</w:t>
      </w:r>
      <w:r w:rsidRPr="006A47D3">
        <w:rPr>
          <w:rFonts w:asciiTheme="minorHAnsi" w:hAnsiTheme="minorHAnsi" w:cstheme="minorHAnsi"/>
          <w:sz w:val="16"/>
          <w:szCs w:val="16"/>
        </w:rPr>
        <w:t xml:space="preserve"> </w:t>
      </w:r>
    </w:p>
  </w:footnote>
  <w:footnote w:id="23">
    <w:p w14:paraId="5C36A331" w14:textId="77777777" w:rsidR="00893279" w:rsidRPr="006A47D3" w:rsidRDefault="002677DE" w:rsidP="006A47D3">
      <w:pPr>
        <w:pStyle w:val="WW-Przypisdolny"/>
        <w:ind w:hanging="142"/>
        <w:jc w:val="both"/>
        <w:rPr>
          <w:rFonts w:asciiTheme="minorHAnsi" w:hAnsiTheme="minorHAnsi" w:cstheme="minorHAnsi"/>
          <w:sz w:val="16"/>
          <w:szCs w:val="16"/>
        </w:rPr>
      </w:pPr>
      <w:r w:rsidRPr="006A47D3">
        <w:rPr>
          <w:rStyle w:val="Znakiprzypiswdolnych"/>
          <w:rFonts w:asciiTheme="minorHAnsi" w:hAnsiTheme="minorHAnsi" w:cstheme="minorHAnsi"/>
        </w:rPr>
        <w:footnoteRef/>
      </w:r>
      <w:r w:rsidRPr="006A47D3">
        <w:rPr>
          <w:rFonts w:asciiTheme="minorHAnsi" w:hAnsiTheme="minorHAnsi" w:cstheme="minorHAnsi"/>
          <w:sz w:val="16"/>
          <w:szCs w:val="16"/>
        </w:rPr>
        <w:tab/>
        <w:t>Załącznik wymagany w przypadku, gdy obowiązek sporządzenia tych dokumentów wynika z umowy z wykonawcą lub przepisów prawa.</w:t>
      </w:r>
    </w:p>
  </w:footnote>
  <w:footnote w:id="24">
    <w:p w14:paraId="371F87BC" w14:textId="77777777" w:rsidR="00893279" w:rsidRPr="006A47D3" w:rsidRDefault="002677DE" w:rsidP="006A47D3">
      <w:pPr>
        <w:pStyle w:val="Tekstprzypisudolnego"/>
        <w:ind w:hanging="142"/>
        <w:jc w:val="both"/>
        <w:rPr>
          <w:rFonts w:asciiTheme="minorHAnsi" w:hAnsiTheme="minorHAnsi" w:cstheme="minorHAnsi"/>
        </w:rPr>
      </w:pPr>
      <w:r w:rsidRPr="006A47D3">
        <w:rPr>
          <w:rStyle w:val="Znakiprzypiswdolnych"/>
          <w:rFonts w:asciiTheme="minorHAnsi" w:hAnsiTheme="minorHAnsi" w:cstheme="minorHAnsi"/>
        </w:rPr>
        <w:footnoteRef/>
      </w:r>
      <w:r w:rsidRPr="006A47D3">
        <w:rPr>
          <w:rFonts w:asciiTheme="minorHAnsi" w:eastAsia="Calibri" w:hAnsiTheme="minorHAnsi" w:cstheme="minorHAnsi"/>
          <w:sz w:val="16"/>
          <w:szCs w:val="16"/>
        </w:rPr>
        <w:tab/>
        <w:t xml:space="preserve"> </w:t>
      </w:r>
      <w:r w:rsidRPr="006A47D3">
        <w:rPr>
          <w:rFonts w:asciiTheme="minorHAnsi" w:hAnsiTheme="minorHAnsi" w:cstheme="minorHAnsi"/>
          <w:sz w:val="16"/>
          <w:szCs w:val="16"/>
        </w:rPr>
        <w:t xml:space="preserve">Umowy/aneksy zawarte z wykonawcami oraz formularze cenowe/kosztorysy/specyfikacje należy przedłożyć tylko raz, wraz z pierwszym wnioskiem o płatność, w którym dane wydatki zostały wykazane; do pozostałych wniosków o płatność dokumenty te dołącza się wyłącznie na żądanie Instytucji Zarządzającej. </w:t>
      </w:r>
    </w:p>
  </w:footnote>
  <w:footnote w:id="25">
    <w:p w14:paraId="4FA71794" w14:textId="77777777" w:rsidR="00893279" w:rsidRDefault="002677DE" w:rsidP="006A47D3">
      <w:pPr>
        <w:pStyle w:val="WW-Przypisdolny"/>
        <w:ind w:hanging="142"/>
        <w:jc w:val="both"/>
        <w:rPr>
          <w:sz w:val="16"/>
          <w:szCs w:val="16"/>
        </w:rPr>
      </w:pPr>
      <w:r w:rsidRPr="006A47D3">
        <w:rPr>
          <w:rStyle w:val="Znakiprzypiswdolnych"/>
          <w:rFonts w:asciiTheme="minorHAnsi" w:hAnsiTheme="minorHAnsi" w:cstheme="minorHAnsi"/>
        </w:rPr>
        <w:footnoteRef/>
      </w:r>
      <w:r w:rsidRPr="006A47D3">
        <w:rPr>
          <w:rFonts w:asciiTheme="minorHAnsi" w:hAnsiTheme="minorHAnsi" w:cstheme="minorHAnsi"/>
          <w:sz w:val="16"/>
          <w:szCs w:val="16"/>
        </w:rPr>
        <w:tab/>
        <w:t xml:space="preserve"> Niepotrzebne skreślić.</w:t>
      </w:r>
    </w:p>
  </w:footnote>
  <w:footnote w:id="26">
    <w:p w14:paraId="58407243" w14:textId="2CEEC16F" w:rsidR="00893279" w:rsidRDefault="002677DE">
      <w:pPr>
        <w:pStyle w:val="WW-Przypisdolny"/>
        <w:ind w:left="142" w:hanging="142"/>
        <w:rPr>
          <w:sz w:val="16"/>
          <w:szCs w:val="16"/>
        </w:rPr>
      </w:pPr>
      <w:r>
        <w:rPr>
          <w:rStyle w:val="Znakiprzypiswdolnych"/>
        </w:rPr>
        <w:footnoteRef/>
      </w:r>
      <w:r>
        <w:rPr>
          <w:sz w:val="16"/>
          <w:szCs w:val="16"/>
        </w:rPr>
        <w:tab/>
        <w:t>Wykreślić, jeżeli nie występuje współfinansowanie krajowe</w:t>
      </w:r>
    </w:p>
  </w:footnote>
  <w:footnote w:id="27">
    <w:p w14:paraId="494FDAB9" w14:textId="4DE4D066" w:rsidR="00893279" w:rsidRDefault="002677DE">
      <w:pPr>
        <w:pStyle w:val="WW-Przypisdolny"/>
        <w:ind w:left="142" w:hanging="142"/>
        <w:rPr>
          <w:sz w:val="16"/>
          <w:szCs w:val="16"/>
        </w:rPr>
      </w:pPr>
      <w:r>
        <w:rPr>
          <w:rStyle w:val="Znakiprzypiswdolnych"/>
        </w:rPr>
        <w:footnoteRef/>
      </w:r>
      <w:r>
        <w:rPr>
          <w:sz w:val="16"/>
          <w:szCs w:val="16"/>
        </w:rPr>
        <w:tab/>
        <w:t>W przypadku gdy Beneficjentem  jest jednostka  sektora finansów publicznych, fundacja, której jedynym fundatorem jest Skarb Państwa,  albo Bank Gospodarstwa Krajowego, obowiązków wynikających z  §  10  nie stosuje się.</w:t>
      </w:r>
    </w:p>
  </w:footnote>
  <w:footnote w:id="28">
    <w:p w14:paraId="10095217" w14:textId="28C2FC40" w:rsidR="002D56FA" w:rsidRDefault="002D56FA">
      <w:pPr>
        <w:pStyle w:val="Tekstprzypisudolnego"/>
      </w:pPr>
      <w:r>
        <w:rPr>
          <w:rStyle w:val="Odwoanieprzypisudolnego"/>
        </w:rPr>
        <w:footnoteRef/>
      </w:r>
      <w:r>
        <w:t xml:space="preserve"> </w:t>
      </w:r>
      <w:r w:rsidRPr="002D56FA">
        <w:rPr>
          <w:rFonts w:asciiTheme="minorHAnsi" w:hAnsiTheme="minorHAnsi" w:cstheme="minorHAnsi"/>
          <w:sz w:val="16"/>
          <w:szCs w:val="16"/>
        </w:rPr>
        <w:t>Nie dotyczy wydatków rozliczanych za pomocą stawki ryczałtowej.</w:t>
      </w:r>
      <w:r>
        <w:t xml:space="preserve"> </w:t>
      </w:r>
    </w:p>
  </w:footnote>
  <w:footnote w:id="29">
    <w:p w14:paraId="2F3B01FA" w14:textId="77777777" w:rsidR="00893279" w:rsidRPr="00186D05" w:rsidRDefault="002677DE">
      <w:pPr>
        <w:jc w:val="both"/>
        <w:rPr>
          <w:sz w:val="16"/>
          <w:szCs w:val="16"/>
        </w:rPr>
      </w:pPr>
      <w:r w:rsidRPr="00186D05">
        <w:rPr>
          <w:rStyle w:val="Znakiprzypiswdolnych"/>
          <w:sz w:val="16"/>
          <w:szCs w:val="16"/>
        </w:rPr>
        <w:footnoteRef/>
      </w:r>
      <w:r w:rsidRPr="00186D05">
        <w:rPr>
          <w:sz w:val="16"/>
          <w:szCs w:val="16"/>
        </w:rPr>
        <w:t xml:space="preserve"> Dotyczy projektów, w których nie założono w ogóle prowadzenia działalności gospodarczej na dofinansowanej infrastrukturze lub założono wystąpienie wyłącznie pomocniczego charakteru działalności gospodarczej nieprzekraczającej 20%.</w:t>
      </w:r>
    </w:p>
  </w:footnote>
  <w:footnote w:id="30">
    <w:p w14:paraId="05C7AE43" w14:textId="1701DF39" w:rsidR="00893279" w:rsidRPr="00186D05" w:rsidRDefault="002677DE" w:rsidP="00186D05">
      <w:pPr>
        <w:jc w:val="both"/>
        <w:rPr>
          <w:sz w:val="16"/>
          <w:szCs w:val="16"/>
        </w:rPr>
      </w:pPr>
      <w:r w:rsidRPr="00186D05">
        <w:rPr>
          <w:rStyle w:val="Znakiprzypiswdolnych"/>
          <w:sz w:val="16"/>
          <w:szCs w:val="16"/>
        </w:rPr>
        <w:footnoteRef/>
      </w:r>
      <w:r w:rsidRPr="00186D05">
        <w:rPr>
          <w:sz w:val="16"/>
          <w:szCs w:val="16"/>
        </w:rPr>
        <w:t xml:space="preserve"> Przyjmowany wskaźnik może być złożony i zawierać rozwiązania, które odnoszą się do więcej niż jednej miary (np. do czasu i powierzchni jednocześnie), jakkolwiek przyjęcie jako podstawy monitorowania wykorzystania infrastruktury kilku wskaźników może wiązać się</w:t>
      </w:r>
      <w:r w:rsidR="00980331">
        <w:rPr>
          <w:sz w:val="16"/>
          <w:szCs w:val="16"/>
        </w:rPr>
        <w:br/>
      </w:r>
      <w:r w:rsidRPr="00186D05">
        <w:rPr>
          <w:sz w:val="16"/>
          <w:szCs w:val="16"/>
        </w:rPr>
        <w:t>z koniecznością określenia wag poszczególnych wskaźników i wypracowania odpowiedniego algorytmu obliczania zakresu gospodarczego wykorzystania infrastruktury.</w:t>
      </w:r>
    </w:p>
  </w:footnote>
  <w:footnote w:id="31">
    <w:p w14:paraId="415E4B09" w14:textId="77777777" w:rsidR="00F43271" w:rsidRPr="000E16CC" w:rsidRDefault="00F43271" w:rsidP="00F43271">
      <w:pPr>
        <w:pStyle w:val="Default"/>
        <w:rPr>
          <w:sz w:val="16"/>
          <w:szCs w:val="16"/>
        </w:rPr>
      </w:pPr>
      <w:r w:rsidRPr="000E16CC">
        <w:rPr>
          <w:rStyle w:val="Odwoanieprzypisudolnego"/>
          <w:sz w:val="16"/>
          <w:szCs w:val="16"/>
        </w:rPr>
        <w:footnoteRef/>
      </w:r>
      <w:r w:rsidRPr="000E16CC">
        <w:rPr>
          <w:sz w:val="16"/>
          <w:szCs w:val="16"/>
        </w:rPr>
        <w:t xml:space="preserve"> Projekt, który wnosi znaczący wkład w osiąganie celów programu i który podlega szczególnym środkom dotyczącym monitorowania i komunikacji.</w:t>
      </w:r>
    </w:p>
  </w:footnote>
  <w:footnote w:id="32">
    <w:p w14:paraId="59716BD0" w14:textId="3D47AB7E" w:rsidR="00F43271" w:rsidRPr="00A223E2" w:rsidRDefault="00F43271" w:rsidP="00F43271">
      <w:pPr>
        <w:pStyle w:val="Tekstprzypisudolnego"/>
      </w:pPr>
      <w:r w:rsidRPr="000E16CC">
        <w:rPr>
          <w:rStyle w:val="Odwoanieprzypisudolnego"/>
          <w:rFonts w:ascii="Arial" w:hAnsi="Arial" w:cs="Arial"/>
          <w:sz w:val="16"/>
          <w:szCs w:val="16"/>
        </w:rPr>
        <w:footnoteRef/>
      </w:r>
      <w:r w:rsidRPr="000E16CC">
        <w:rPr>
          <w:rFonts w:ascii="Arial" w:hAnsi="Arial" w:cs="Arial"/>
          <w:sz w:val="16"/>
          <w:szCs w:val="16"/>
        </w:rPr>
        <w:t xml:space="preserve"> Koszt całkowity </w:t>
      </w:r>
      <w:r w:rsidR="007A08C4">
        <w:rPr>
          <w:rFonts w:ascii="Arial" w:hAnsi="Arial" w:cs="Arial"/>
          <w:sz w:val="16"/>
          <w:szCs w:val="16"/>
        </w:rPr>
        <w:t>P</w:t>
      </w:r>
      <w:r w:rsidRPr="000E16CC">
        <w:rPr>
          <w:rFonts w:ascii="Arial" w:hAnsi="Arial" w:cs="Arial"/>
          <w:sz w:val="16"/>
          <w:szCs w:val="16"/>
        </w:rPr>
        <w:t xml:space="preserve">rojektu obejmuje </w:t>
      </w:r>
      <w:r w:rsidR="007A08C4">
        <w:rPr>
          <w:rFonts w:ascii="Arial" w:hAnsi="Arial" w:cs="Arial"/>
          <w:sz w:val="16"/>
          <w:szCs w:val="16"/>
        </w:rPr>
        <w:t>wydatki</w:t>
      </w:r>
      <w:r w:rsidRPr="000E16CC">
        <w:rPr>
          <w:rFonts w:ascii="Arial" w:hAnsi="Arial" w:cs="Arial"/>
          <w:sz w:val="16"/>
          <w:szCs w:val="16"/>
        </w:rPr>
        <w:t xml:space="preserve"> kwalifikowane i niekwalifikowane. Koszt </w:t>
      </w:r>
      <w:r w:rsidR="007A08C4">
        <w:rPr>
          <w:rFonts w:ascii="Arial" w:hAnsi="Arial" w:cs="Arial"/>
          <w:sz w:val="16"/>
          <w:szCs w:val="16"/>
        </w:rPr>
        <w:t>P</w:t>
      </w:r>
      <w:r w:rsidRPr="000E16CC">
        <w:rPr>
          <w:rFonts w:ascii="Arial" w:hAnsi="Arial" w:cs="Arial"/>
          <w:sz w:val="16"/>
          <w:szCs w:val="16"/>
        </w:rPr>
        <w:t xml:space="preserve">rojektu należy przeliczyć według kursu Europejskiego Banku Centralnego </w:t>
      </w:r>
      <w:r w:rsidRPr="000E16CC">
        <w:rPr>
          <w:rFonts w:ascii="Arial" w:hAnsi="Arial" w:cs="Arial"/>
          <w:sz w:val="16"/>
          <w:szCs w:val="16"/>
          <w:lang w:bidi="pl-PL"/>
        </w:rPr>
        <w:t>z przedostatniego dnia pracy Komisji Europejskiej w miesiącu poprzedzającym miesiąc podpisana umowy o dofinansowanie.</w:t>
      </w:r>
    </w:p>
  </w:footnote>
  <w:footnote w:id="33">
    <w:p w14:paraId="6F41F8B4" w14:textId="77777777" w:rsidR="00F43271" w:rsidRPr="0047785F" w:rsidRDefault="00F43271" w:rsidP="00F43271">
      <w:pPr>
        <w:pStyle w:val="Tekstprzypisudolnego"/>
        <w:rPr>
          <w:rFonts w:ascii="Arial" w:hAnsi="Arial" w:cs="Arial"/>
          <w:sz w:val="16"/>
          <w:szCs w:val="16"/>
        </w:rPr>
      </w:pPr>
      <w:r w:rsidRPr="0047785F">
        <w:rPr>
          <w:rStyle w:val="Odwoanieprzypisudolnego"/>
          <w:rFonts w:ascii="Arial" w:hAnsi="Arial" w:cs="Arial"/>
          <w:sz w:val="16"/>
          <w:szCs w:val="16"/>
        </w:rPr>
        <w:footnoteRef/>
      </w:r>
      <w:r w:rsidRPr="0047785F">
        <w:rPr>
          <w:rFonts w:ascii="Arial" w:hAnsi="Arial" w:cs="Arial"/>
          <w:sz w:val="16"/>
          <w:szCs w:val="16"/>
        </w:rPr>
        <w:t xml:space="preserve"> Patrz przypis 3</w:t>
      </w:r>
      <w:r w:rsidRPr="0047785F">
        <w:rPr>
          <w:rFonts w:ascii="Arial" w:hAnsi="Arial" w:cs="Arial"/>
          <w:sz w:val="16"/>
          <w:szCs w:val="16"/>
          <w:lang w:bidi="pl-PL"/>
        </w:rPr>
        <w:t>.</w:t>
      </w:r>
    </w:p>
  </w:footnote>
  <w:footnote w:id="34">
    <w:p w14:paraId="50EF120B" w14:textId="443CC9E0" w:rsidR="00F43271" w:rsidRPr="0047785F" w:rsidRDefault="00F43271" w:rsidP="00F43271">
      <w:pPr>
        <w:pStyle w:val="Tekstprzypisudolnego"/>
        <w:rPr>
          <w:rFonts w:ascii="Arial" w:hAnsi="Arial" w:cs="Arial"/>
          <w:sz w:val="16"/>
          <w:szCs w:val="16"/>
        </w:rPr>
      </w:pPr>
      <w:r w:rsidRPr="0047785F">
        <w:rPr>
          <w:rStyle w:val="Odwoanieprzypisudolnego"/>
          <w:rFonts w:ascii="Arial" w:hAnsi="Arial" w:cs="Arial"/>
          <w:sz w:val="16"/>
          <w:szCs w:val="16"/>
        </w:rPr>
        <w:footnoteRef/>
      </w:r>
      <w:r w:rsidRPr="0047785F">
        <w:rPr>
          <w:rFonts w:ascii="Arial" w:hAnsi="Arial" w:cs="Arial"/>
          <w:sz w:val="16"/>
          <w:szCs w:val="16"/>
          <w:lang w:bidi="pl-PL"/>
        </w:rPr>
        <w:t xml:space="preserve">Wydarzenia otwierające/kończące realizację </w:t>
      </w:r>
      <w:r w:rsidR="007A08C4">
        <w:rPr>
          <w:rFonts w:ascii="Arial" w:hAnsi="Arial" w:cs="Arial"/>
          <w:sz w:val="16"/>
          <w:szCs w:val="16"/>
          <w:lang w:bidi="pl-PL"/>
        </w:rPr>
        <w:t>P</w:t>
      </w:r>
      <w:r w:rsidRPr="0047785F">
        <w:rPr>
          <w:rFonts w:ascii="Arial" w:hAnsi="Arial" w:cs="Arial"/>
          <w:sz w:val="16"/>
          <w:szCs w:val="16"/>
          <w:lang w:bidi="pl-PL"/>
        </w:rPr>
        <w:t xml:space="preserve">rojektu lub związane z rozpoczęciem/realizacją/zakończeniem ważnego etapu </w:t>
      </w:r>
      <w:r w:rsidR="007A08C4">
        <w:rPr>
          <w:rFonts w:ascii="Arial" w:hAnsi="Arial" w:cs="Arial"/>
          <w:sz w:val="16"/>
          <w:szCs w:val="16"/>
          <w:lang w:bidi="pl-PL"/>
        </w:rPr>
        <w:t>P</w:t>
      </w:r>
      <w:r w:rsidRPr="0047785F">
        <w:rPr>
          <w:rFonts w:ascii="Arial" w:hAnsi="Arial" w:cs="Arial"/>
          <w:sz w:val="16"/>
          <w:szCs w:val="16"/>
          <w:lang w:bidi="pl-PL"/>
        </w:rPr>
        <w:t>rojektu.</w:t>
      </w:r>
    </w:p>
  </w:footnote>
  <w:footnote w:id="35">
    <w:p w14:paraId="7E940530" w14:textId="77777777" w:rsidR="00F43271" w:rsidRPr="0047785F" w:rsidRDefault="00F43271" w:rsidP="00F43271">
      <w:pPr>
        <w:pStyle w:val="Default"/>
        <w:rPr>
          <w:sz w:val="16"/>
          <w:szCs w:val="16"/>
        </w:rPr>
      </w:pPr>
      <w:r w:rsidRPr="0047785F">
        <w:rPr>
          <w:rStyle w:val="Odwoanieprzypisudolnego"/>
          <w:sz w:val="16"/>
          <w:szCs w:val="16"/>
        </w:rPr>
        <w:footnoteRef/>
      </w:r>
      <w:r w:rsidRPr="0047785F">
        <w:rPr>
          <w:sz w:val="16"/>
          <w:szCs w:val="16"/>
        </w:rPr>
        <w:t xml:space="preserve"> Uczestnik projektu oznacza osobę fizyczną, która odnosi bezpośrednio korzyści z danego projektu, przy czym nie jest odpowiedzialna ani za inicjowanie projektu, ani jednocześnie za jego inicjowanie, i wdrażanie i która nie otrzymuje wsparcia finansowego.</w:t>
      </w:r>
    </w:p>
    <w:p w14:paraId="0F97F06F" w14:textId="77777777" w:rsidR="00F43271" w:rsidRDefault="00F43271" w:rsidP="00F43271">
      <w:pPr>
        <w:pStyle w:val="Tekstprzypisudolnego"/>
      </w:pPr>
    </w:p>
  </w:footnote>
  <w:footnote w:id="36">
    <w:p w14:paraId="1B1BFAB1" w14:textId="77777777" w:rsidR="00893279" w:rsidRPr="007234C7" w:rsidRDefault="002677DE">
      <w:pPr>
        <w:pStyle w:val="Tekstprzypisudolnego"/>
        <w:rPr>
          <w:rFonts w:asciiTheme="minorHAnsi" w:hAnsiTheme="minorHAnsi" w:cstheme="minorHAnsi"/>
        </w:rPr>
      </w:pPr>
      <w:r w:rsidRPr="007234C7">
        <w:rPr>
          <w:rStyle w:val="Znakiprzypiswdolnych"/>
          <w:rFonts w:asciiTheme="minorHAnsi" w:hAnsiTheme="minorHAnsi" w:cstheme="minorHAnsi"/>
        </w:rPr>
        <w:footnoteRef/>
      </w:r>
      <w:r w:rsidRPr="007234C7">
        <w:rPr>
          <w:rFonts w:asciiTheme="minorHAnsi" w:eastAsia="Calibri" w:hAnsiTheme="minorHAnsi" w:cstheme="minorHAnsi"/>
          <w:sz w:val="16"/>
          <w:szCs w:val="16"/>
        </w:rPr>
        <w:t xml:space="preserve"> </w:t>
      </w:r>
      <w:r w:rsidRPr="007234C7">
        <w:rPr>
          <w:rFonts w:asciiTheme="minorHAnsi" w:hAnsiTheme="minorHAnsi" w:cstheme="minorHAnsi"/>
          <w:sz w:val="16"/>
          <w:szCs w:val="16"/>
        </w:rPr>
        <w:t>W przypadku, gdy Projekt realizowany jest w partnerstwie.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060" w:type="dxa"/>
      <w:tblLayout w:type="fixed"/>
      <w:tblLook w:val="0000" w:firstRow="0" w:lastRow="0" w:firstColumn="0" w:lastColumn="0" w:noHBand="0" w:noVBand="0"/>
    </w:tblPr>
    <w:tblGrid>
      <w:gridCol w:w="3020"/>
      <w:gridCol w:w="3020"/>
      <w:gridCol w:w="3020"/>
    </w:tblGrid>
    <w:tr w:rsidR="00893279" w14:paraId="620DDC2E" w14:textId="77777777">
      <w:tc>
        <w:tcPr>
          <w:tcW w:w="3020" w:type="dxa"/>
        </w:tcPr>
        <w:p w14:paraId="796122CB" w14:textId="77777777" w:rsidR="00893279" w:rsidRDefault="00893279">
          <w:pPr>
            <w:pStyle w:val="Nagwek"/>
            <w:widowControl w:val="0"/>
            <w:ind w:left="-115"/>
          </w:pPr>
        </w:p>
      </w:tc>
      <w:tc>
        <w:tcPr>
          <w:tcW w:w="3020" w:type="dxa"/>
        </w:tcPr>
        <w:p w14:paraId="1E80C43A" w14:textId="77777777" w:rsidR="00893279" w:rsidRDefault="00893279">
          <w:pPr>
            <w:pStyle w:val="Nagwek"/>
            <w:widowControl w:val="0"/>
            <w:jc w:val="center"/>
          </w:pPr>
        </w:p>
      </w:tc>
      <w:tc>
        <w:tcPr>
          <w:tcW w:w="3020" w:type="dxa"/>
        </w:tcPr>
        <w:p w14:paraId="4CF4AFEC" w14:textId="77777777" w:rsidR="00893279" w:rsidRDefault="002677DE">
          <w:pPr>
            <w:pStyle w:val="Nagwek"/>
            <w:widowControl w:val="0"/>
            <w:ind w:right="-115"/>
            <w:jc w:val="right"/>
          </w:pPr>
          <w:r>
            <w:t xml:space="preserve">  </w:t>
          </w:r>
        </w:p>
      </w:tc>
    </w:tr>
  </w:tbl>
  <w:p w14:paraId="48C4BCAF" w14:textId="77777777" w:rsidR="00893279" w:rsidRDefault="0089327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2EA4E6" w14:textId="77777777" w:rsidR="00893279" w:rsidRDefault="00893279">
    <w:pPr>
      <w:pStyle w:val="Tekstkomentarza1"/>
      <w:jc w:val="right"/>
      <w:rPr>
        <w:rFonts w:ascii="Arial" w:hAnsi="Arial" w:cs="Arial"/>
        <w:i/>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27"/>
    <w:multiLevelType w:val="singleLevel"/>
    <w:tmpl w:val="00000027"/>
    <w:name w:val="WW8Num41"/>
    <w:lvl w:ilvl="0">
      <w:start w:val="1"/>
      <w:numFmt w:val="decimal"/>
      <w:lvlText w:val="%1)"/>
      <w:lvlJc w:val="left"/>
      <w:pPr>
        <w:tabs>
          <w:tab w:val="num" w:pos="0"/>
        </w:tabs>
        <w:ind w:left="426" w:hanging="360"/>
      </w:pPr>
      <w:rPr>
        <w:rFonts w:hint="default"/>
      </w:rPr>
    </w:lvl>
  </w:abstractNum>
  <w:abstractNum w:abstractNumId="1" w15:restartNumberingAfterBreak="0">
    <w:nsid w:val="00C10938"/>
    <w:multiLevelType w:val="multilevel"/>
    <w:tmpl w:val="B5ACF58E"/>
    <w:lvl w:ilvl="0">
      <w:start w:val="1"/>
      <w:numFmt w:val="decimal"/>
      <w:lvlText w:val="%1"/>
      <w:lvlJc w:val="left"/>
      <w:pPr>
        <w:tabs>
          <w:tab w:val="num" w:pos="0"/>
        </w:tabs>
        <w:ind w:left="360" w:hanging="360"/>
      </w:pPr>
      <w:rPr>
        <w:rFonts w:ascii="Arial" w:hAnsi="Arial"/>
        <w:b w:val="0"/>
        <w:i w:val="0"/>
        <w:sz w:val="22"/>
        <w:szCs w:val="24"/>
        <w:lang w:eastAsia="pl-PL"/>
      </w:rPr>
    </w:lvl>
    <w:lvl w:ilvl="1">
      <w:start w:val="1"/>
      <w:numFmt w:val="lowerLetter"/>
      <w:lvlText w:val="%1.%2"/>
      <w:lvlJc w:val="left"/>
      <w:pPr>
        <w:tabs>
          <w:tab w:val="num" w:pos="0"/>
        </w:tabs>
        <w:ind w:left="1080" w:hanging="360"/>
      </w:pPr>
    </w:lvl>
    <w:lvl w:ilvl="2">
      <w:start w:val="1"/>
      <w:numFmt w:val="lowerRoman"/>
      <w:lvlText w:val="%2.%3"/>
      <w:lvlJc w:val="right"/>
      <w:pPr>
        <w:tabs>
          <w:tab w:val="num" w:pos="0"/>
        </w:tabs>
        <w:ind w:left="1800" w:hanging="180"/>
      </w:pPr>
    </w:lvl>
    <w:lvl w:ilvl="3">
      <w:start w:val="1"/>
      <w:numFmt w:val="decimal"/>
      <w:lvlText w:val="%3.%4"/>
      <w:lvlJc w:val="left"/>
      <w:pPr>
        <w:tabs>
          <w:tab w:val="num" w:pos="0"/>
        </w:tabs>
        <w:ind w:left="2520" w:hanging="360"/>
      </w:pPr>
    </w:lvl>
    <w:lvl w:ilvl="4">
      <w:start w:val="1"/>
      <w:numFmt w:val="lowerLetter"/>
      <w:lvlText w:val="%4.%5"/>
      <w:lvlJc w:val="left"/>
      <w:pPr>
        <w:tabs>
          <w:tab w:val="num" w:pos="0"/>
        </w:tabs>
        <w:ind w:left="3240" w:hanging="360"/>
      </w:pPr>
    </w:lvl>
    <w:lvl w:ilvl="5">
      <w:start w:val="1"/>
      <w:numFmt w:val="lowerRoman"/>
      <w:lvlText w:val="%5.%6"/>
      <w:lvlJc w:val="right"/>
      <w:pPr>
        <w:tabs>
          <w:tab w:val="num" w:pos="0"/>
        </w:tabs>
        <w:ind w:left="3960" w:hanging="180"/>
      </w:pPr>
    </w:lvl>
    <w:lvl w:ilvl="6">
      <w:start w:val="1"/>
      <w:numFmt w:val="decimal"/>
      <w:lvlText w:val="%6.%7"/>
      <w:lvlJc w:val="left"/>
      <w:pPr>
        <w:tabs>
          <w:tab w:val="num" w:pos="0"/>
        </w:tabs>
        <w:ind w:left="4680" w:hanging="360"/>
      </w:pPr>
    </w:lvl>
    <w:lvl w:ilvl="7">
      <w:start w:val="1"/>
      <w:numFmt w:val="lowerLetter"/>
      <w:lvlText w:val="%7.%8"/>
      <w:lvlJc w:val="left"/>
      <w:pPr>
        <w:tabs>
          <w:tab w:val="num" w:pos="0"/>
        </w:tabs>
        <w:ind w:left="5400" w:hanging="360"/>
      </w:pPr>
    </w:lvl>
    <w:lvl w:ilvl="8">
      <w:start w:val="1"/>
      <w:numFmt w:val="lowerRoman"/>
      <w:lvlText w:val="%8.%9"/>
      <w:lvlJc w:val="right"/>
      <w:pPr>
        <w:tabs>
          <w:tab w:val="num" w:pos="0"/>
        </w:tabs>
        <w:ind w:left="6120" w:hanging="180"/>
      </w:pPr>
    </w:lvl>
  </w:abstractNum>
  <w:abstractNum w:abstractNumId="2" w15:restartNumberingAfterBreak="0">
    <w:nsid w:val="03BC7452"/>
    <w:multiLevelType w:val="multilevel"/>
    <w:tmpl w:val="D960DABC"/>
    <w:lvl w:ilvl="0">
      <w:start w:val="1"/>
      <w:numFmt w:val="decimal"/>
      <w:lvlText w:val="%1)"/>
      <w:lvlJc w:val="left"/>
      <w:pPr>
        <w:tabs>
          <w:tab w:val="num" w:pos="0"/>
        </w:tabs>
        <w:ind w:left="720" w:hanging="360"/>
      </w:pPr>
      <w:rPr>
        <w:rFonts w:ascii="Arial" w:eastAsia="Times New Roman" w:hAnsi="Arial" w:cs="Arial"/>
        <w:b w:val="0"/>
        <w:i w:val="0"/>
        <w:strike w:val="0"/>
        <w:dstrike w:val="0"/>
        <w:sz w:val="22"/>
      </w:rPr>
    </w:lvl>
    <w:lvl w:ilvl="1">
      <w:start w:val="1"/>
      <w:numFmt w:val="decimal"/>
      <w:lvlText w:val="%1.%2"/>
      <w:lvlJc w:val="left"/>
      <w:pPr>
        <w:tabs>
          <w:tab w:val="num" w:pos="1080"/>
        </w:tabs>
        <w:ind w:left="1080" w:hanging="360"/>
      </w:pPr>
    </w:lvl>
    <w:lvl w:ilvl="2">
      <w:start w:val="1"/>
      <w:numFmt w:val="decimal"/>
      <w:lvlText w:val="%2.%3"/>
      <w:lvlJc w:val="left"/>
      <w:pPr>
        <w:tabs>
          <w:tab w:val="num" w:pos="1440"/>
        </w:tabs>
        <w:ind w:left="1440" w:hanging="360"/>
      </w:pPr>
    </w:lvl>
    <w:lvl w:ilvl="3">
      <w:start w:val="1"/>
      <w:numFmt w:val="decimal"/>
      <w:lvlText w:val="%3.%4"/>
      <w:lvlJc w:val="left"/>
      <w:pPr>
        <w:tabs>
          <w:tab w:val="num" w:pos="1800"/>
        </w:tabs>
        <w:ind w:left="1800" w:hanging="360"/>
      </w:pPr>
    </w:lvl>
    <w:lvl w:ilvl="4">
      <w:start w:val="1"/>
      <w:numFmt w:val="decimal"/>
      <w:lvlText w:val="%4.%5"/>
      <w:lvlJc w:val="left"/>
      <w:pPr>
        <w:tabs>
          <w:tab w:val="num" w:pos="2160"/>
        </w:tabs>
        <w:ind w:left="2160" w:hanging="360"/>
      </w:pPr>
    </w:lvl>
    <w:lvl w:ilvl="5">
      <w:start w:val="1"/>
      <w:numFmt w:val="decimal"/>
      <w:lvlText w:val="%5.%6"/>
      <w:lvlJc w:val="left"/>
      <w:pPr>
        <w:tabs>
          <w:tab w:val="num" w:pos="2520"/>
        </w:tabs>
        <w:ind w:left="2520" w:hanging="360"/>
      </w:pPr>
    </w:lvl>
    <w:lvl w:ilvl="6">
      <w:start w:val="1"/>
      <w:numFmt w:val="decimal"/>
      <w:lvlText w:val="%6.%7"/>
      <w:lvlJc w:val="left"/>
      <w:pPr>
        <w:tabs>
          <w:tab w:val="num" w:pos="2880"/>
        </w:tabs>
        <w:ind w:left="2880" w:hanging="360"/>
      </w:pPr>
    </w:lvl>
    <w:lvl w:ilvl="7">
      <w:start w:val="1"/>
      <w:numFmt w:val="decimal"/>
      <w:lvlText w:val="%7.%8"/>
      <w:lvlJc w:val="left"/>
      <w:pPr>
        <w:tabs>
          <w:tab w:val="num" w:pos="3240"/>
        </w:tabs>
        <w:ind w:left="3240" w:hanging="360"/>
      </w:pPr>
    </w:lvl>
    <w:lvl w:ilvl="8">
      <w:start w:val="1"/>
      <w:numFmt w:val="decimal"/>
      <w:lvlText w:val="%8.%9"/>
      <w:lvlJc w:val="left"/>
      <w:pPr>
        <w:tabs>
          <w:tab w:val="num" w:pos="3600"/>
        </w:tabs>
        <w:ind w:left="3600" w:hanging="360"/>
      </w:pPr>
    </w:lvl>
  </w:abstractNum>
  <w:abstractNum w:abstractNumId="3" w15:restartNumberingAfterBreak="0">
    <w:nsid w:val="04ED193E"/>
    <w:multiLevelType w:val="multilevel"/>
    <w:tmpl w:val="554E05C8"/>
    <w:lvl w:ilvl="0">
      <w:start w:val="2"/>
      <w:numFmt w:val="decimal"/>
      <w:lvlText w:val="%1"/>
      <w:lvlJc w:val="left"/>
      <w:pPr>
        <w:tabs>
          <w:tab w:val="num" w:pos="0"/>
        </w:tabs>
        <w:ind w:left="360" w:hanging="360"/>
      </w:pPr>
      <w:rPr>
        <w:rFonts w:hint="default"/>
        <w:sz w:val="24"/>
        <w:szCs w:val="24"/>
        <w:lang w:eastAsia="pl-PL"/>
      </w:rPr>
    </w:lvl>
    <w:lvl w:ilvl="1">
      <w:start w:val="1"/>
      <w:numFmt w:val="lowerLetter"/>
      <w:lvlText w:val="%1.%2"/>
      <w:lvlJc w:val="left"/>
      <w:pPr>
        <w:tabs>
          <w:tab w:val="num" w:pos="0"/>
        </w:tabs>
        <w:ind w:left="1080" w:hanging="360"/>
      </w:pPr>
      <w:rPr>
        <w:rFonts w:hint="default"/>
      </w:rPr>
    </w:lvl>
    <w:lvl w:ilvl="2">
      <w:start w:val="1"/>
      <w:numFmt w:val="lowerRoman"/>
      <w:lvlText w:val="%2.%3"/>
      <w:lvlJc w:val="right"/>
      <w:pPr>
        <w:tabs>
          <w:tab w:val="num" w:pos="0"/>
        </w:tabs>
        <w:ind w:left="1800" w:hanging="180"/>
      </w:pPr>
      <w:rPr>
        <w:rFonts w:hint="default"/>
      </w:rPr>
    </w:lvl>
    <w:lvl w:ilvl="3">
      <w:start w:val="1"/>
      <w:numFmt w:val="decimal"/>
      <w:lvlText w:val="%3.%4"/>
      <w:lvlJc w:val="left"/>
      <w:pPr>
        <w:tabs>
          <w:tab w:val="num" w:pos="0"/>
        </w:tabs>
        <w:ind w:left="2520" w:hanging="360"/>
      </w:pPr>
      <w:rPr>
        <w:rFonts w:hint="default"/>
      </w:rPr>
    </w:lvl>
    <w:lvl w:ilvl="4">
      <w:start w:val="1"/>
      <w:numFmt w:val="lowerLetter"/>
      <w:lvlText w:val="%4.%5"/>
      <w:lvlJc w:val="left"/>
      <w:pPr>
        <w:tabs>
          <w:tab w:val="num" w:pos="0"/>
        </w:tabs>
        <w:ind w:left="3240" w:hanging="360"/>
      </w:pPr>
      <w:rPr>
        <w:rFonts w:hint="default"/>
      </w:rPr>
    </w:lvl>
    <w:lvl w:ilvl="5">
      <w:start w:val="1"/>
      <w:numFmt w:val="lowerRoman"/>
      <w:lvlText w:val="%5.%6"/>
      <w:lvlJc w:val="right"/>
      <w:pPr>
        <w:tabs>
          <w:tab w:val="num" w:pos="0"/>
        </w:tabs>
        <w:ind w:left="3960" w:hanging="180"/>
      </w:pPr>
      <w:rPr>
        <w:rFonts w:hint="default"/>
      </w:rPr>
    </w:lvl>
    <w:lvl w:ilvl="6">
      <w:start w:val="1"/>
      <w:numFmt w:val="decimal"/>
      <w:lvlText w:val="%6.%7"/>
      <w:lvlJc w:val="left"/>
      <w:pPr>
        <w:tabs>
          <w:tab w:val="num" w:pos="0"/>
        </w:tabs>
        <w:ind w:left="4680" w:hanging="360"/>
      </w:pPr>
      <w:rPr>
        <w:rFonts w:hint="default"/>
      </w:rPr>
    </w:lvl>
    <w:lvl w:ilvl="7">
      <w:start w:val="1"/>
      <w:numFmt w:val="lowerLetter"/>
      <w:lvlText w:val="%7.%8"/>
      <w:lvlJc w:val="left"/>
      <w:pPr>
        <w:tabs>
          <w:tab w:val="num" w:pos="0"/>
        </w:tabs>
        <w:ind w:left="5400" w:hanging="360"/>
      </w:pPr>
      <w:rPr>
        <w:rFonts w:hint="default"/>
      </w:rPr>
    </w:lvl>
    <w:lvl w:ilvl="8">
      <w:start w:val="1"/>
      <w:numFmt w:val="lowerRoman"/>
      <w:lvlText w:val="%8.%9"/>
      <w:lvlJc w:val="right"/>
      <w:pPr>
        <w:tabs>
          <w:tab w:val="num" w:pos="0"/>
        </w:tabs>
        <w:ind w:left="6120" w:hanging="180"/>
      </w:pPr>
      <w:rPr>
        <w:rFonts w:hint="default"/>
      </w:rPr>
    </w:lvl>
  </w:abstractNum>
  <w:abstractNum w:abstractNumId="4" w15:restartNumberingAfterBreak="0">
    <w:nsid w:val="057D4F2E"/>
    <w:multiLevelType w:val="hybridMultilevel"/>
    <w:tmpl w:val="A986F5CC"/>
    <w:lvl w:ilvl="0" w:tplc="30BE3EDE">
      <w:start w:val="1"/>
      <w:numFmt w:val="decimal"/>
      <w:lvlText w:val="%1."/>
      <w:lvlJc w:val="left"/>
      <w:pPr>
        <w:ind w:left="1140" w:hanging="360"/>
      </w:pPr>
    </w:lvl>
    <w:lvl w:ilvl="1" w:tplc="57C6C4D8">
      <w:start w:val="1"/>
      <w:numFmt w:val="decimal"/>
      <w:lvlText w:val="%2."/>
      <w:lvlJc w:val="left"/>
      <w:pPr>
        <w:ind w:left="1140" w:hanging="360"/>
      </w:pPr>
    </w:lvl>
    <w:lvl w:ilvl="2" w:tplc="4FA02E14">
      <w:start w:val="1"/>
      <w:numFmt w:val="decimal"/>
      <w:lvlText w:val="%3."/>
      <w:lvlJc w:val="left"/>
      <w:pPr>
        <w:ind w:left="1140" w:hanging="360"/>
      </w:pPr>
    </w:lvl>
    <w:lvl w:ilvl="3" w:tplc="39D8768C">
      <w:start w:val="1"/>
      <w:numFmt w:val="decimal"/>
      <w:lvlText w:val="%4."/>
      <w:lvlJc w:val="left"/>
      <w:pPr>
        <w:ind w:left="1140" w:hanging="360"/>
      </w:pPr>
    </w:lvl>
    <w:lvl w:ilvl="4" w:tplc="6396C698">
      <w:start w:val="1"/>
      <w:numFmt w:val="decimal"/>
      <w:lvlText w:val="%5."/>
      <w:lvlJc w:val="left"/>
      <w:pPr>
        <w:ind w:left="1140" w:hanging="360"/>
      </w:pPr>
    </w:lvl>
    <w:lvl w:ilvl="5" w:tplc="296687FA">
      <w:start w:val="1"/>
      <w:numFmt w:val="decimal"/>
      <w:lvlText w:val="%6."/>
      <w:lvlJc w:val="left"/>
      <w:pPr>
        <w:ind w:left="1140" w:hanging="360"/>
      </w:pPr>
    </w:lvl>
    <w:lvl w:ilvl="6" w:tplc="EB909D72">
      <w:start w:val="1"/>
      <w:numFmt w:val="decimal"/>
      <w:lvlText w:val="%7."/>
      <w:lvlJc w:val="left"/>
      <w:pPr>
        <w:ind w:left="1140" w:hanging="360"/>
      </w:pPr>
    </w:lvl>
    <w:lvl w:ilvl="7" w:tplc="CB503BAE">
      <w:start w:val="1"/>
      <w:numFmt w:val="decimal"/>
      <w:lvlText w:val="%8."/>
      <w:lvlJc w:val="left"/>
      <w:pPr>
        <w:ind w:left="1140" w:hanging="360"/>
      </w:pPr>
    </w:lvl>
    <w:lvl w:ilvl="8" w:tplc="DCB00C66">
      <w:start w:val="1"/>
      <w:numFmt w:val="decimal"/>
      <w:lvlText w:val="%9."/>
      <w:lvlJc w:val="left"/>
      <w:pPr>
        <w:ind w:left="1140" w:hanging="360"/>
      </w:pPr>
    </w:lvl>
  </w:abstractNum>
  <w:abstractNum w:abstractNumId="5" w15:restartNumberingAfterBreak="0">
    <w:nsid w:val="05E832A6"/>
    <w:multiLevelType w:val="hybridMultilevel"/>
    <w:tmpl w:val="42566B04"/>
    <w:lvl w:ilvl="0" w:tplc="AC4A3930">
      <w:start w:val="1"/>
      <w:numFmt w:val="decimal"/>
      <w:lvlText w:val="%1)"/>
      <w:lvlJc w:val="left"/>
      <w:pPr>
        <w:ind w:left="1091" w:hanging="306"/>
      </w:pPr>
      <w:rPr>
        <w:rFonts w:ascii="Arial" w:hAnsi="Arial" w:cs="Arial" w:hint="default"/>
      </w:r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6" w15:restartNumberingAfterBreak="0">
    <w:nsid w:val="073651C6"/>
    <w:multiLevelType w:val="multilevel"/>
    <w:tmpl w:val="AFC6E7BC"/>
    <w:lvl w:ilvl="0">
      <w:start w:val="1"/>
      <w:numFmt w:val="decimal"/>
      <w:lvlText w:val="%1)"/>
      <w:lvlJc w:val="left"/>
      <w:pPr>
        <w:tabs>
          <w:tab w:val="num" w:pos="785"/>
        </w:tabs>
        <w:ind w:left="785" w:hanging="360"/>
      </w:pPr>
      <w:rPr>
        <w:rFonts w:ascii="Arial" w:eastAsia="Times New Roman" w:hAnsi="Arial" w:cs="Arial"/>
        <w:sz w:val="24"/>
        <w:szCs w:val="24"/>
      </w:rPr>
    </w:lvl>
    <w:lvl w:ilvl="1">
      <w:start w:val="1"/>
      <w:numFmt w:val="decimal"/>
      <w:lvlText w:val="%1.%2"/>
      <w:lvlJc w:val="left"/>
      <w:pPr>
        <w:tabs>
          <w:tab w:val="num" w:pos="796"/>
        </w:tabs>
        <w:ind w:left="796" w:hanging="360"/>
      </w:pPr>
      <w:rPr>
        <w:rFonts w:hint="default"/>
      </w:rPr>
    </w:lvl>
    <w:lvl w:ilvl="2">
      <w:start w:val="1"/>
      <w:numFmt w:val="decimal"/>
      <w:lvlText w:val="%2.%3"/>
      <w:lvlJc w:val="left"/>
      <w:pPr>
        <w:tabs>
          <w:tab w:val="num" w:pos="1156"/>
        </w:tabs>
        <w:ind w:left="1156" w:hanging="360"/>
      </w:pPr>
      <w:rPr>
        <w:rFonts w:hint="default"/>
      </w:rPr>
    </w:lvl>
    <w:lvl w:ilvl="3">
      <w:start w:val="1"/>
      <w:numFmt w:val="decimal"/>
      <w:lvlText w:val="%3.%4"/>
      <w:lvlJc w:val="left"/>
      <w:pPr>
        <w:tabs>
          <w:tab w:val="num" w:pos="1516"/>
        </w:tabs>
        <w:ind w:left="1516" w:hanging="360"/>
      </w:pPr>
      <w:rPr>
        <w:rFonts w:hint="default"/>
      </w:rPr>
    </w:lvl>
    <w:lvl w:ilvl="4">
      <w:start w:val="1"/>
      <w:numFmt w:val="decimal"/>
      <w:lvlText w:val="%4.%5"/>
      <w:lvlJc w:val="left"/>
      <w:pPr>
        <w:tabs>
          <w:tab w:val="num" w:pos="1876"/>
        </w:tabs>
        <w:ind w:left="1876" w:hanging="360"/>
      </w:pPr>
      <w:rPr>
        <w:rFonts w:hint="default"/>
      </w:rPr>
    </w:lvl>
    <w:lvl w:ilvl="5">
      <w:start w:val="1"/>
      <w:numFmt w:val="decimal"/>
      <w:lvlText w:val="%5.%6"/>
      <w:lvlJc w:val="left"/>
      <w:pPr>
        <w:tabs>
          <w:tab w:val="num" w:pos="2236"/>
        </w:tabs>
        <w:ind w:left="2236" w:hanging="360"/>
      </w:pPr>
      <w:rPr>
        <w:rFonts w:hint="default"/>
      </w:rPr>
    </w:lvl>
    <w:lvl w:ilvl="6">
      <w:start w:val="1"/>
      <w:numFmt w:val="decimal"/>
      <w:lvlText w:val="%6.%7"/>
      <w:lvlJc w:val="left"/>
      <w:pPr>
        <w:tabs>
          <w:tab w:val="num" w:pos="2596"/>
        </w:tabs>
        <w:ind w:left="2596" w:hanging="360"/>
      </w:pPr>
      <w:rPr>
        <w:rFonts w:hint="default"/>
      </w:rPr>
    </w:lvl>
    <w:lvl w:ilvl="7">
      <w:start w:val="1"/>
      <w:numFmt w:val="decimal"/>
      <w:lvlText w:val="%7.%8"/>
      <w:lvlJc w:val="left"/>
      <w:pPr>
        <w:tabs>
          <w:tab w:val="num" w:pos="2956"/>
        </w:tabs>
        <w:ind w:left="2956" w:hanging="360"/>
      </w:pPr>
      <w:rPr>
        <w:rFonts w:hint="default"/>
      </w:rPr>
    </w:lvl>
    <w:lvl w:ilvl="8">
      <w:start w:val="1"/>
      <w:numFmt w:val="decimal"/>
      <w:lvlText w:val="%8.%9"/>
      <w:lvlJc w:val="left"/>
      <w:pPr>
        <w:tabs>
          <w:tab w:val="num" w:pos="3316"/>
        </w:tabs>
        <w:ind w:left="3316" w:hanging="360"/>
      </w:pPr>
      <w:rPr>
        <w:rFonts w:hint="default"/>
      </w:rPr>
    </w:lvl>
  </w:abstractNum>
  <w:abstractNum w:abstractNumId="7" w15:restartNumberingAfterBreak="0">
    <w:nsid w:val="082060BE"/>
    <w:multiLevelType w:val="hybridMultilevel"/>
    <w:tmpl w:val="C59A2E84"/>
    <w:lvl w:ilvl="0" w:tplc="F69A0E2A">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097F7439"/>
    <w:multiLevelType w:val="multilevel"/>
    <w:tmpl w:val="3E3E3878"/>
    <w:lvl w:ilvl="0">
      <w:start w:val="1"/>
      <w:numFmt w:val="decimal"/>
      <w:lvlText w:val="%1."/>
      <w:lvlJc w:val="left"/>
      <w:pPr>
        <w:tabs>
          <w:tab w:val="num" w:pos="502"/>
        </w:tabs>
      </w:pPr>
      <w:rPr>
        <w:rFonts w:hint="default"/>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502"/>
        </w:tabs>
        <w:ind w:left="502" w:hanging="360"/>
      </w:pPr>
      <w:rPr>
        <w:i w:val="0"/>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09AB06ED"/>
    <w:multiLevelType w:val="hybridMultilevel"/>
    <w:tmpl w:val="B6461BBA"/>
    <w:lvl w:ilvl="0" w:tplc="0415000F">
      <w:start w:val="1"/>
      <w:numFmt w:val="decimal"/>
      <w:lvlText w:val="%1."/>
      <w:lvlJc w:val="left"/>
      <w:pPr>
        <w:ind w:left="927" w:hanging="360"/>
      </w:pPr>
      <w:rPr>
        <w:rFonts w:hint="default"/>
      </w:rPr>
    </w:lvl>
    <w:lvl w:ilvl="1" w:tplc="04150017">
      <w:start w:val="1"/>
      <w:numFmt w:val="lowerLetter"/>
      <w:lvlText w:val="%2)"/>
      <w:lvlJc w:val="left"/>
      <w:pPr>
        <w:ind w:left="1352" w:hanging="360"/>
      </w:pPr>
    </w:lvl>
    <w:lvl w:ilvl="2" w:tplc="0415001B">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10" w15:restartNumberingAfterBreak="0">
    <w:nsid w:val="0A9E73CF"/>
    <w:multiLevelType w:val="hybridMultilevel"/>
    <w:tmpl w:val="AB207B00"/>
    <w:lvl w:ilvl="0" w:tplc="A5AC5E30">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0B1837ED"/>
    <w:multiLevelType w:val="multilevel"/>
    <w:tmpl w:val="C896C68E"/>
    <w:lvl w:ilvl="0">
      <w:start w:val="1"/>
      <w:numFmt w:val="decimal"/>
      <w:lvlText w:val="%1"/>
      <w:lvlJc w:val="left"/>
      <w:pPr>
        <w:tabs>
          <w:tab w:val="num" w:pos="-222"/>
        </w:tabs>
        <w:ind w:left="501" w:hanging="360"/>
      </w:pPr>
      <w:rPr>
        <w:rFonts w:ascii="Arial" w:hAnsi="Arial"/>
        <w:sz w:val="22"/>
      </w:rPr>
    </w:lvl>
    <w:lvl w:ilvl="1">
      <w:start w:val="1"/>
      <w:numFmt w:val="lowerLetter"/>
      <w:lvlText w:val="%1.%2"/>
      <w:lvlJc w:val="left"/>
      <w:pPr>
        <w:tabs>
          <w:tab w:val="num" w:pos="0"/>
        </w:tabs>
        <w:ind w:left="1443" w:hanging="360"/>
      </w:pPr>
    </w:lvl>
    <w:lvl w:ilvl="2">
      <w:start w:val="1"/>
      <w:numFmt w:val="lowerLetter"/>
      <w:lvlText w:val="%3)"/>
      <w:lvlJc w:val="left"/>
      <w:pPr>
        <w:ind w:left="643" w:hanging="360"/>
      </w:pPr>
      <w:rPr>
        <w:rFonts w:ascii="Arial" w:eastAsia="Times New Roman" w:hAnsi="Arial" w:cs="Arial"/>
      </w:rPr>
    </w:lvl>
    <w:lvl w:ilvl="3">
      <w:start w:val="1"/>
      <w:numFmt w:val="decimal"/>
      <w:lvlText w:val="%3.%4"/>
      <w:lvlJc w:val="left"/>
      <w:pPr>
        <w:tabs>
          <w:tab w:val="num" w:pos="0"/>
        </w:tabs>
        <w:ind w:left="2883" w:hanging="360"/>
      </w:pPr>
    </w:lvl>
    <w:lvl w:ilvl="4">
      <w:start w:val="1"/>
      <w:numFmt w:val="lowerLetter"/>
      <w:lvlText w:val="%4.%5"/>
      <w:lvlJc w:val="left"/>
      <w:pPr>
        <w:tabs>
          <w:tab w:val="num" w:pos="0"/>
        </w:tabs>
        <w:ind w:left="3603" w:hanging="360"/>
      </w:pPr>
    </w:lvl>
    <w:lvl w:ilvl="5">
      <w:start w:val="1"/>
      <w:numFmt w:val="lowerRoman"/>
      <w:lvlText w:val="%5.%6"/>
      <w:lvlJc w:val="right"/>
      <w:pPr>
        <w:tabs>
          <w:tab w:val="num" w:pos="0"/>
        </w:tabs>
        <w:ind w:left="4323" w:hanging="180"/>
      </w:pPr>
    </w:lvl>
    <w:lvl w:ilvl="6">
      <w:start w:val="1"/>
      <w:numFmt w:val="decimal"/>
      <w:lvlText w:val="%6.%7"/>
      <w:lvlJc w:val="left"/>
      <w:pPr>
        <w:tabs>
          <w:tab w:val="num" w:pos="0"/>
        </w:tabs>
        <w:ind w:left="5043" w:hanging="360"/>
      </w:pPr>
    </w:lvl>
    <w:lvl w:ilvl="7">
      <w:start w:val="1"/>
      <w:numFmt w:val="lowerLetter"/>
      <w:lvlText w:val="%7.%8"/>
      <w:lvlJc w:val="left"/>
      <w:pPr>
        <w:tabs>
          <w:tab w:val="num" w:pos="0"/>
        </w:tabs>
        <w:ind w:left="5763" w:hanging="360"/>
      </w:pPr>
    </w:lvl>
    <w:lvl w:ilvl="8">
      <w:start w:val="1"/>
      <w:numFmt w:val="lowerRoman"/>
      <w:lvlText w:val="%8.%9"/>
      <w:lvlJc w:val="right"/>
      <w:pPr>
        <w:tabs>
          <w:tab w:val="num" w:pos="0"/>
        </w:tabs>
        <w:ind w:left="6483" w:hanging="180"/>
      </w:pPr>
    </w:lvl>
  </w:abstractNum>
  <w:abstractNum w:abstractNumId="12" w15:restartNumberingAfterBreak="0">
    <w:nsid w:val="0CA95F15"/>
    <w:multiLevelType w:val="hybridMultilevel"/>
    <w:tmpl w:val="445CF438"/>
    <w:lvl w:ilvl="0" w:tplc="90966FE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0E9C323B"/>
    <w:multiLevelType w:val="hybridMultilevel"/>
    <w:tmpl w:val="782C8F80"/>
    <w:lvl w:ilvl="0" w:tplc="993AB69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4" w15:restartNumberingAfterBreak="0">
    <w:nsid w:val="0EE945F3"/>
    <w:multiLevelType w:val="multilevel"/>
    <w:tmpl w:val="A50C5136"/>
    <w:lvl w:ilvl="0">
      <w:start w:val="1"/>
      <w:numFmt w:val="decimal"/>
      <w:lvlText w:val="%1"/>
      <w:lvlJc w:val="left"/>
      <w:pPr>
        <w:tabs>
          <w:tab w:val="num" w:pos="757"/>
        </w:tabs>
        <w:ind w:left="757" w:hanging="397"/>
      </w:pPr>
      <w:rPr>
        <w:rFonts w:ascii="Times New Roman" w:hAnsi="Times New Roman" w:cs="Times New Roman"/>
        <w:color w:val="auto"/>
        <w:sz w:val="24"/>
        <w:szCs w:val="24"/>
      </w:rPr>
    </w:lvl>
    <w:lvl w:ilvl="1">
      <w:start w:val="1"/>
      <w:numFmt w:val="lowerLetter"/>
      <w:lvlText w:val="%1.%2"/>
      <w:lvlJc w:val="left"/>
      <w:pPr>
        <w:tabs>
          <w:tab w:val="num" w:pos="1440"/>
        </w:tabs>
        <w:ind w:left="1440" w:hanging="360"/>
      </w:pPr>
      <w:rPr>
        <w:rFonts w:cs="Times New Roman"/>
        <w:sz w:val="24"/>
        <w:szCs w:val="24"/>
      </w:rPr>
    </w:lvl>
    <w:lvl w:ilvl="2">
      <w:start w:val="1"/>
      <w:numFmt w:val="decimal"/>
      <w:lvlText w:val="%2.%3"/>
      <w:lvlJc w:val="left"/>
      <w:pPr>
        <w:tabs>
          <w:tab w:val="num" w:pos="709"/>
        </w:tabs>
        <w:ind w:left="1101" w:hanging="675"/>
      </w:pPr>
      <w:rPr>
        <w:rFonts w:ascii="Times New Roman" w:hAnsi="Times New Roman" w:cs="Times New Roman"/>
        <w:bCs/>
        <w:sz w:val="24"/>
        <w:szCs w:val="24"/>
      </w:rPr>
    </w:lvl>
    <w:lvl w:ilvl="3">
      <w:start w:val="1"/>
      <w:numFmt w:val="decimal"/>
      <w:lvlText w:val="%4)"/>
      <w:lvlJc w:val="left"/>
      <w:pPr>
        <w:ind w:left="785" w:hanging="360"/>
      </w:pPr>
      <w:rPr>
        <w:rFonts w:ascii="Arial" w:eastAsia="Times New Roman" w:hAnsi="Arial" w:cs="Arial"/>
      </w:rPr>
    </w:lvl>
    <w:lvl w:ilvl="4">
      <w:start w:val="1"/>
      <w:numFmt w:val="lowerLetter"/>
      <w:lvlText w:val="%4.%5"/>
      <w:lvlJc w:val="left"/>
      <w:pPr>
        <w:tabs>
          <w:tab w:val="num" w:pos="3600"/>
        </w:tabs>
        <w:ind w:left="3600" w:hanging="360"/>
      </w:pPr>
    </w:lvl>
    <w:lvl w:ilvl="5">
      <w:start w:val="1"/>
      <w:numFmt w:val="lowerRoman"/>
      <w:lvlText w:val="%5.%6"/>
      <w:lvlJc w:val="right"/>
      <w:pPr>
        <w:tabs>
          <w:tab w:val="num" w:pos="4320"/>
        </w:tabs>
        <w:ind w:left="4320" w:hanging="180"/>
      </w:pPr>
    </w:lvl>
    <w:lvl w:ilvl="6">
      <w:start w:val="1"/>
      <w:numFmt w:val="decimal"/>
      <w:lvlText w:val="%6.%7"/>
      <w:lvlJc w:val="left"/>
      <w:pPr>
        <w:tabs>
          <w:tab w:val="num" w:pos="5040"/>
        </w:tabs>
        <w:ind w:left="5040" w:hanging="360"/>
      </w:pPr>
    </w:lvl>
    <w:lvl w:ilvl="7">
      <w:start w:val="1"/>
      <w:numFmt w:val="lowerLetter"/>
      <w:lvlText w:val="%7.%8"/>
      <w:lvlJc w:val="left"/>
      <w:pPr>
        <w:tabs>
          <w:tab w:val="num" w:pos="5760"/>
        </w:tabs>
        <w:ind w:left="5760" w:hanging="360"/>
      </w:pPr>
    </w:lvl>
    <w:lvl w:ilvl="8">
      <w:start w:val="1"/>
      <w:numFmt w:val="lowerRoman"/>
      <w:lvlText w:val="%8.%9"/>
      <w:lvlJc w:val="right"/>
      <w:pPr>
        <w:tabs>
          <w:tab w:val="num" w:pos="6480"/>
        </w:tabs>
        <w:ind w:left="6480" w:hanging="180"/>
      </w:pPr>
    </w:lvl>
  </w:abstractNum>
  <w:abstractNum w:abstractNumId="15" w15:restartNumberingAfterBreak="0">
    <w:nsid w:val="0F70783F"/>
    <w:multiLevelType w:val="hybridMultilevel"/>
    <w:tmpl w:val="9E92CF96"/>
    <w:lvl w:ilvl="0" w:tplc="315C143E">
      <w:start w:val="1"/>
      <w:numFmt w:val="decimal"/>
      <w:lvlText w:val="%1."/>
      <w:lvlJc w:val="left"/>
      <w:pPr>
        <w:ind w:left="1140" w:hanging="360"/>
      </w:pPr>
    </w:lvl>
    <w:lvl w:ilvl="1" w:tplc="F0209168">
      <w:start w:val="1"/>
      <w:numFmt w:val="decimal"/>
      <w:lvlText w:val="%2."/>
      <w:lvlJc w:val="left"/>
      <w:pPr>
        <w:ind w:left="1140" w:hanging="360"/>
      </w:pPr>
    </w:lvl>
    <w:lvl w:ilvl="2" w:tplc="C518DD2C">
      <w:start w:val="1"/>
      <w:numFmt w:val="decimal"/>
      <w:lvlText w:val="%3."/>
      <w:lvlJc w:val="left"/>
      <w:pPr>
        <w:ind w:left="1140" w:hanging="360"/>
      </w:pPr>
    </w:lvl>
    <w:lvl w:ilvl="3" w:tplc="73CE2D0A">
      <w:start w:val="1"/>
      <w:numFmt w:val="decimal"/>
      <w:lvlText w:val="%4."/>
      <w:lvlJc w:val="left"/>
      <w:pPr>
        <w:ind w:left="1140" w:hanging="360"/>
      </w:pPr>
    </w:lvl>
    <w:lvl w:ilvl="4" w:tplc="55CAB914">
      <w:start w:val="1"/>
      <w:numFmt w:val="decimal"/>
      <w:lvlText w:val="%5."/>
      <w:lvlJc w:val="left"/>
      <w:pPr>
        <w:ind w:left="1140" w:hanging="360"/>
      </w:pPr>
    </w:lvl>
    <w:lvl w:ilvl="5" w:tplc="B55ABB1A">
      <w:start w:val="1"/>
      <w:numFmt w:val="decimal"/>
      <w:lvlText w:val="%6."/>
      <w:lvlJc w:val="left"/>
      <w:pPr>
        <w:ind w:left="1140" w:hanging="360"/>
      </w:pPr>
    </w:lvl>
    <w:lvl w:ilvl="6" w:tplc="599E7F72">
      <w:start w:val="1"/>
      <w:numFmt w:val="decimal"/>
      <w:lvlText w:val="%7."/>
      <w:lvlJc w:val="left"/>
      <w:pPr>
        <w:ind w:left="1140" w:hanging="360"/>
      </w:pPr>
    </w:lvl>
    <w:lvl w:ilvl="7" w:tplc="C262A98E">
      <w:start w:val="1"/>
      <w:numFmt w:val="decimal"/>
      <w:lvlText w:val="%8."/>
      <w:lvlJc w:val="left"/>
      <w:pPr>
        <w:ind w:left="1140" w:hanging="360"/>
      </w:pPr>
    </w:lvl>
    <w:lvl w:ilvl="8" w:tplc="30B04174">
      <w:start w:val="1"/>
      <w:numFmt w:val="decimal"/>
      <w:lvlText w:val="%9."/>
      <w:lvlJc w:val="left"/>
      <w:pPr>
        <w:ind w:left="1140" w:hanging="360"/>
      </w:pPr>
    </w:lvl>
  </w:abstractNum>
  <w:abstractNum w:abstractNumId="16" w15:restartNumberingAfterBreak="0">
    <w:nsid w:val="114E1BB8"/>
    <w:multiLevelType w:val="multilevel"/>
    <w:tmpl w:val="0F28B190"/>
    <w:lvl w:ilvl="0">
      <w:start w:val="1"/>
      <w:numFmt w:val="decimal"/>
      <w:lvlText w:val="%1"/>
      <w:lvlJc w:val="left"/>
      <w:pPr>
        <w:tabs>
          <w:tab w:val="num" w:pos="0"/>
        </w:tabs>
        <w:ind w:left="340" w:hanging="340"/>
      </w:pPr>
      <w:rPr>
        <w:rFonts w:cs="Times New Roman"/>
        <w:sz w:val="24"/>
        <w:szCs w:val="24"/>
      </w:rPr>
    </w:lvl>
    <w:lvl w:ilvl="1">
      <w:start w:val="1"/>
      <w:numFmt w:val="decimal"/>
      <w:lvlText w:val="%1.%2"/>
      <w:lvlJc w:val="left"/>
      <w:pPr>
        <w:tabs>
          <w:tab w:val="num" w:pos="1080"/>
        </w:tabs>
        <w:ind w:left="1080" w:hanging="360"/>
      </w:pPr>
    </w:lvl>
    <w:lvl w:ilvl="2">
      <w:start w:val="1"/>
      <w:numFmt w:val="decimal"/>
      <w:lvlText w:val="%2.%3"/>
      <w:lvlJc w:val="left"/>
      <w:pPr>
        <w:tabs>
          <w:tab w:val="num" w:pos="1440"/>
        </w:tabs>
        <w:ind w:left="1440" w:hanging="360"/>
      </w:pPr>
    </w:lvl>
    <w:lvl w:ilvl="3">
      <w:start w:val="1"/>
      <w:numFmt w:val="decimal"/>
      <w:lvlText w:val="%3.%4"/>
      <w:lvlJc w:val="left"/>
      <w:pPr>
        <w:tabs>
          <w:tab w:val="num" w:pos="1800"/>
        </w:tabs>
        <w:ind w:left="1800" w:hanging="360"/>
      </w:pPr>
    </w:lvl>
    <w:lvl w:ilvl="4">
      <w:start w:val="1"/>
      <w:numFmt w:val="decimal"/>
      <w:lvlText w:val="%4.%5"/>
      <w:lvlJc w:val="left"/>
      <w:pPr>
        <w:tabs>
          <w:tab w:val="num" w:pos="2160"/>
        </w:tabs>
        <w:ind w:left="2160" w:hanging="360"/>
      </w:pPr>
    </w:lvl>
    <w:lvl w:ilvl="5">
      <w:start w:val="1"/>
      <w:numFmt w:val="decimal"/>
      <w:lvlText w:val="%5.%6"/>
      <w:lvlJc w:val="left"/>
      <w:pPr>
        <w:tabs>
          <w:tab w:val="num" w:pos="2520"/>
        </w:tabs>
        <w:ind w:left="2520" w:hanging="360"/>
      </w:pPr>
    </w:lvl>
    <w:lvl w:ilvl="6">
      <w:start w:val="1"/>
      <w:numFmt w:val="decimal"/>
      <w:lvlText w:val="%6.%7"/>
      <w:lvlJc w:val="left"/>
      <w:pPr>
        <w:tabs>
          <w:tab w:val="num" w:pos="2880"/>
        </w:tabs>
        <w:ind w:left="2880" w:hanging="360"/>
      </w:pPr>
    </w:lvl>
    <w:lvl w:ilvl="7">
      <w:start w:val="1"/>
      <w:numFmt w:val="decimal"/>
      <w:lvlText w:val="%7.%8"/>
      <w:lvlJc w:val="left"/>
      <w:pPr>
        <w:tabs>
          <w:tab w:val="num" w:pos="3240"/>
        </w:tabs>
        <w:ind w:left="3240" w:hanging="360"/>
      </w:pPr>
    </w:lvl>
    <w:lvl w:ilvl="8">
      <w:start w:val="1"/>
      <w:numFmt w:val="decimal"/>
      <w:lvlText w:val="%8.%9"/>
      <w:lvlJc w:val="left"/>
      <w:pPr>
        <w:tabs>
          <w:tab w:val="num" w:pos="3600"/>
        </w:tabs>
        <w:ind w:left="3600" w:hanging="360"/>
      </w:pPr>
    </w:lvl>
  </w:abstractNum>
  <w:abstractNum w:abstractNumId="17" w15:restartNumberingAfterBreak="0">
    <w:nsid w:val="12114A58"/>
    <w:multiLevelType w:val="hybridMultilevel"/>
    <w:tmpl w:val="A190B8DE"/>
    <w:lvl w:ilvl="0" w:tplc="B848159E">
      <w:start w:val="1"/>
      <w:numFmt w:val="lowerLetter"/>
      <w:lvlText w:val="%1)"/>
      <w:lvlJc w:val="left"/>
      <w:pPr>
        <w:ind w:left="1700" w:hanging="360"/>
      </w:pPr>
    </w:lvl>
    <w:lvl w:ilvl="1" w:tplc="B9FEF39A">
      <w:start w:val="1"/>
      <w:numFmt w:val="lowerLetter"/>
      <w:lvlText w:val="%2)"/>
      <w:lvlJc w:val="left"/>
      <w:pPr>
        <w:ind w:left="1700" w:hanging="360"/>
      </w:pPr>
    </w:lvl>
    <w:lvl w:ilvl="2" w:tplc="F258997E">
      <w:start w:val="1"/>
      <w:numFmt w:val="lowerLetter"/>
      <w:lvlText w:val="%3)"/>
      <w:lvlJc w:val="left"/>
      <w:pPr>
        <w:ind w:left="1700" w:hanging="360"/>
      </w:pPr>
    </w:lvl>
    <w:lvl w:ilvl="3" w:tplc="197C1AE8">
      <w:start w:val="1"/>
      <w:numFmt w:val="lowerLetter"/>
      <w:lvlText w:val="%4)"/>
      <w:lvlJc w:val="left"/>
      <w:pPr>
        <w:ind w:left="1700" w:hanging="360"/>
      </w:pPr>
    </w:lvl>
    <w:lvl w:ilvl="4" w:tplc="930E0EF4">
      <w:start w:val="1"/>
      <w:numFmt w:val="lowerLetter"/>
      <w:lvlText w:val="%5)"/>
      <w:lvlJc w:val="left"/>
      <w:pPr>
        <w:ind w:left="1700" w:hanging="360"/>
      </w:pPr>
    </w:lvl>
    <w:lvl w:ilvl="5" w:tplc="119C138A">
      <w:start w:val="1"/>
      <w:numFmt w:val="lowerLetter"/>
      <w:lvlText w:val="%6)"/>
      <w:lvlJc w:val="left"/>
      <w:pPr>
        <w:ind w:left="1700" w:hanging="360"/>
      </w:pPr>
    </w:lvl>
    <w:lvl w:ilvl="6" w:tplc="F236A6DC">
      <w:start w:val="1"/>
      <w:numFmt w:val="lowerLetter"/>
      <w:lvlText w:val="%7)"/>
      <w:lvlJc w:val="left"/>
      <w:pPr>
        <w:ind w:left="1700" w:hanging="360"/>
      </w:pPr>
    </w:lvl>
    <w:lvl w:ilvl="7" w:tplc="E54639BE">
      <w:start w:val="1"/>
      <w:numFmt w:val="lowerLetter"/>
      <w:lvlText w:val="%8)"/>
      <w:lvlJc w:val="left"/>
      <w:pPr>
        <w:ind w:left="1700" w:hanging="360"/>
      </w:pPr>
    </w:lvl>
    <w:lvl w:ilvl="8" w:tplc="B784C084">
      <w:start w:val="1"/>
      <w:numFmt w:val="lowerLetter"/>
      <w:lvlText w:val="%9)"/>
      <w:lvlJc w:val="left"/>
      <w:pPr>
        <w:ind w:left="1700" w:hanging="360"/>
      </w:pPr>
    </w:lvl>
  </w:abstractNum>
  <w:abstractNum w:abstractNumId="18" w15:restartNumberingAfterBreak="0">
    <w:nsid w:val="132A5B14"/>
    <w:multiLevelType w:val="multilevel"/>
    <w:tmpl w:val="9036F1A6"/>
    <w:lvl w:ilvl="0">
      <w:start w:val="2"/>
      <w:numFmt w:val="decimal"/>
      <w:lvlText w:val="%1"/>
      <w:lvlJc w:val="left"/>
      <w:pPr>
        <w:tabs>
          <w:tab w:val="num" w:pos="0"/>
        </w:tabs>
        <w:ind w:left="340" w:hanging="340"/>
      </w:pPr>
      <w:rPr>
        <w:rFonts w:ascii="Arial" w:hAnsi="Arial"/>
        <w:b w:val="0"/>
        <w:bCs/>
        <w:i w:val="0"/>
        <w:sz w:val="22"/>
        <w:szCs w:val="24"/>
      </w:rPr>
    </w:lvl>
    <w:lvl w:ilvl="1">
      <w:start w:val="1"/>
      <w:numFmt w:val="decimal"/>
      <w:lvlText w:val="%1.%2"/>
      <w:lvlJc w:val="left"/>
      <w:pPr>
        <w:tabs>
          <w:tab w:val="num" w:pos="0"/>
        </w:tabs>
        <w:ind w:left="340" w:hanging="340"/>
      </w:pPr>
      <w:rPr>
        <w:rFonts w:ascii="Times New Roman" w:hAnsi="Times New Roman" w:cs="Times New Roman"/>
        <w:b w:val="0"/>
        <w:bCs/>
        <w:sz w:val="24"/>
        <w:szCs w:val="24"/>
      </w:rPr>
    </w:lvl>
    <w:lvl w:ilvl="2">
      <w:start w:val="1"/>
      <w:numFmt w:val="lowerRoman"/>
      <w:lvlText w:val="%2.%3"/>
      <w:lvlJc w:val="right"/>
      <w:pPr>
        <w:tabs>
          <w:tab w:val="num" w:pos="1800"/>
        </w:tabs>
        <w:ind w:left="1800" w:hanging="180"/>
      </w:pPr>
    </w:lvl>
    <w:lvl w:ilvl="3">
      <w:start w:val="1"/>
      <w:numFmt w:val="decimal"/>
      <w:lvlText w:val="%3.%4"/>
      <w:lvlJc w:val="left"/>
      <w:pPr>
        <w:tabs>
          <w:tab w:val="num" w:pos="2520"/>
        </w:tabs>
        <w:ind w:left="2520" w:hanging="360"/>
      </w:pPr>
    </w:lvl>
    <w:lvl w:ilvl="4">
      <w:start w:val="1"/>
      <w:numFmt w:val="lowerLetter"/>
      <w:lvlText w:val="%4.%5"/>
      <w:lvlJc w:val="left"/>
      <w:pPr>
        <w:tabs>
          <w:tab w:val="num" w:pos="3240"/>
        </w:tabs>
        <w:ind w:left="3240" w:hanging="360"/>
      </w:pPr>
    </w:lvl>
    <w:lvl w:ilvl="5">
      <w:start w:val="1"/>
      <w:numFmt w:val="lowerRoman"/>
      <w:lvlText w:val="%5.%6"/>
      <w:lvlJc w:val="right"/>
      <w:pPr>
        <w:tabs>
          <w:tab w:val="num" w:pos="3960"/>
        </w:tabs>
        <w:ind w:left="3960" w:hanging="180"/>
      </w:pPr>
    </w:lvl>
    <w:lvl w:ilvl="6">
      <w:start w:val="1"/>
      <w:numFmt w:val="decimal"/>
      <w:lvlText w:val="%6.%7"/>
      <w:lvlJc w:val="left"/>
      <w:pPr>
        <w:tabs>
          <w:tab w:val="num" w:pos="4680"/>
        </w:tabs>
        <w:ind w:left="4680" w:hanging="360"/>
      </w:pPr>
    </w:lvl>
    <w:lvl w:ilvl="7">
      <w:start w:val="1"/>
      <w:numFmt w:val="lowerLetter"/>
      <w:lvlText w:val="%7.%8"/>
      <w:lvlJc w:val="left"/>
      <w:pPr>
        <w:tabs>
          <w:tab w:val="num" w:pos="5400"/>
        </w:tabs>
        <w:ind w:left="5400" w:hanging="360"/>
      </w:pPr>
    </w:lvl>
    <w:lvl w:ilvl="8">
      <w:start w:val="1"/>
      <w:numFmt w:val="lowerRoman"/>
      <w:lvlText w:val="%8.%9"/>
      <w:lvlJc w:val="right"/>
      <w:pPr>
        <w:tabs>
          <w:tab w:val="num" w:pos="6120"/>
        </w:tabs>
        <w:ind w:left="6120" w:hanging="180"/>
      </w:pPr>
    </w:lvl>
  </w:abstractNum>
  <w:abstractNum w:abstractNumId="19" w15:restartNumberingAfterBreak="0">
    <w:nsid w:val="13E85F01"/>
    <w:multiLevelType w:val="multilevel"/>
    <w:tmpl w:val="1C7C0B80"/>
    <w:lvl w:ilvl="0">
      <w:start w:val="1"/>
      <w:numFmt w:val="lowerLetter"/>
      <w:lvlText w:val="%1)"/>
      <w:lvlJc w:val="left"/>
      <w:pPr>
        <w:tabs>
          <w:tab w:val="num" w:pos="0"/>
        </w:tabs>
        <w:ind w:left="700" w:hanging="360"/>
      </w:pPr>
      <w:rPr>
        <w:rFonts w:ascii="Arial" w:eastAsia="Times New Roman" w:hAnsi="Arial" w:cs="Arial"/>
        <w:b w:val="0"/>
        <w:i w:val="0"/>
        <w:sz w:val="22"/>
        <w:szCs w:val="24"/>
      </w:rPr>
    </w:lvl>
    <w:lvl w:ilvl="1">
      <w:start w:val="1"/>
      <w:numFmt w:val="decimal"/>
      <w:lvlText w:val="%1.%2"/>
      <w:lvlJc w:val="left"/>
      <w:pPr>
        <w:tabs>
          <w:tab w:val="num" w:pos="1080"/>
        </w:tabs>
        <w:ind w:left="1080" w:hanging="360"/>
      </w:pPr>
    </w:lvl>
    <w:lvl w:ilvl="2">
      <w:start w:val="1"/>
      <w:numFmt w:val="decimal"/>
      <w:lvlText w:val="%2.%3"/>
      <w:lvlJc w:val="left"/>
      <w:pPr>
        <w:tabs>
          <w:tab w:val="num" w:pos="1440"/>
        </w:tabs>
        <w:ind w:left="1440" w:hanging="360"/>
      </w:pPr>
    </w:lvl>
    <w:lvl w:ilvl="3">
      <w:start w:val="1"/>
      <w:numFmt w:val="decimal"/>
      <w:lvlText w:val="%3.%4"/>
      <w:lvlJc w:val="left"/>
      <w:pPr>
        <w:tabs>
          <w:tab w:val="num" w:pos="1800"/>
        </w:tabs>
        <w:ind w:left="1800" w:hanging="360"/>
      </w:pPr>
    </w:lvl>
    <w:lvl w:ilvl="4">
      <w:start w:val="1"/>
      <w:numFmt w:val="decimal"/>
      <w:lvlText w:val="%4.%5"/>
      <w:lvlJc w:val="left"/>
      <w:pPr>
        <w:tabs>
          <w:tab w:val="num" w:pos="2160"/>
        </w:tabs>
        <w:ind w:left="2160" w:hanging="360"/>
      </w:pPr>
    </w:lvl>
    <w:lvl w:ilvl="5">
      <w:start w:val="1"/>
      <w:numFmt w:val="decimal"/>
      <w:lvlText w:val="%5.%6"/>
      <w:lvlJc w:val="left"/>
      <w:pPr>
        <w:tabs>
          <w:tab w:val="num" w:pos="2520"/>
        </w:tabs>
        <w:ind w:left="2520" w:hanging="360"/>
      </w:pPr>
    </w:lvl>
    <w:lvl w:ilvl="6">
      <w:start w:val="1"/>
      <w:numFmt w:val="decimal"/>
      <w:lvlText w:val="%6.%7"/>
      <w:lvlJc w:val="left"/>
      <w:pPr>
        <w:tabs>
          <w:tab w:val="num" w:pos="2880"/>
        </w:tabs>
        <w:ind w:left="2880" w:hanging="360"/>
      </w:pPr>
    </w:lvl>
    <w:lvl w:ilvl="7">
      <w:start w:val="1"/>
      <w:numFmt w:val="decimal"/>
      <w:lvlText w:val="%7.%8"/>
      <w:lvlJc w:val="left"/>
      <w:pPr>
        <w:tabs>
          <w:tab w:val="num" w:pos="3240"/>
        </w:tabs>
        <w:ind w:left="3240" w:hanging="360"/>
      </w:pPr>
    </w:lvl>
    <w:lvl w:ilvl="8">
      <w:start w:val="1"/>
      <w:numFmt w:val="decimal"/>
      <w:lvlText w:val="%8.%9"/>
      <w:lvlJc w:val="left"/>
      <w:pPr>
        <w:tabs>
          <w:tab w:val="num" w:pos="3600"/>
        </w:tabs>
        <w:ind w:left="3600" w:hanging="360"/>
      </w:pPr>
    </w:lvl>
  </w:abstractNum>
  <w:abstractNum w:abstractNumId="20" w15:restartNumberingAfterBreak="0">
    <w:nsid w:val="15977ED4"/>
    <w:multiLevelType w:val="multilevel"/>
    <w:tmpl w:val="9FC84CE0"/>
    <w:lvl w:ilvl="0">
      <w:start w:val="1"/>
      <w:numFmt w:val="decimal"/>
      <w:lvlText w:val="%1"/>
      <w:lvlJc w:val="left"/>
      <w:pPr>
        <w:tabs>
          <w:tab w:val="num" w:pos="0"/>
        </w:tabs>
        <w:ind w:left="426" w:hanging="360"/>
      </w:pPr>
      <w:rPr>
        <w:rFonts w:ascii="Arial" w:eastAsia="Times New Roman" w:hAnsi="Arial" w:cs="Arial"/>
      </w:rPr>
    </w:lvl>
    <w:lvl w:ilvl="1">
      <w:start w:val="1"/>
      <w:numFmt w:val="lowerLetter"/>
      <w:lvlText w:val="%1.%2"/>
      <w:lvlJc w:val="left"/>
      <w:pPr>
        <w:tabs>
          <w:tab w:val="num" w:pos="0"/>
        </w:tabs>
        <w:ind w:left="1146" w:hanging="360"/>
      </w:pPr>
    </w:lvl>
    <w:lvl w:ilvl="2">
      <w:start w:val="1"/>
      <w:numFmt w:val="lowerRoman"/>
      <w:lvlText w:val="%2.%3"/>
      <w:lvlJc w:val="right"/>
      <w:pPr>
        <w:tabs>
          <w:tab w:val="num" w:pos="0"/>
        </w:tabs>
        <w:ind w:left="1866" w:hanging="180"/>
      </w:pPr>
    </w:lvl>
    <w:lvl w:ilvl="3">
      <w:start w:val="1"/>
      <w:numFmt w:val="decimal"/>
      <w:lvlText w:val="%3.%4"/>
      <w:lvlJc w:val="left"/>
      <w:pPr>
        <w:tabs>
          <w:tab w:val="num" w:pos="0"/>
        </w:tabs>
        <w:ind w:left="2586" w:hanging="360"/>
      </w:pPr>
    </w:lvl>
    <w:lvl w:ilvl="4">
      <w:start w:val="1"/>
      <w:numFmt w:val="lowerLetter"/>
      <w:lvlText w:val="%4.%5"/>
      <w:lvlJc w:val="left"/>
      <w:pPr>
        <w:tabs>
          <w:tab w:val="num" w:pos="0"/>
        </w:tabs>
        <w:ind w:left="3306" w:hanging="360"/>
      </w:pPr>
    </w:lvl>
    <w:lvl w:ilvl="5">
      <w:start w:val="1"/>
      <w:numFmt w:val="lowerRoman"/>
      <w:lvlText w:val="%5.%6"/>
      <w:lvlJc w:val="right"/>
      <w:pPr>
        <w:tabs>
          <w:tab w:val="num" w:pos="0"/>
        </w:tabs>
        <w:ind w:left="4026" w:hanging="180"/>
      </w:pPr>
    </w:lvl>
    <w:lvl w:ilvl="6">
      <w:start w:val="1"/>
      <w:numFmt w:val="decimal"/>
      <w:lvlText w:val="%6.%7"/>
      <w:lvlJc w:val="left"/>
      <w:pPr>
        <w:tabs>
          <w:tab w:val="num" w:pos="0"/>
        </w:tabs>
        <w:ind w:left="4746" w:hanging="360"/>
      </w:pPr>
    </w:lvl>
    <w:lvl w:ilvl="7">
      <w:start w:val="1"/>
      <w:numFmt w:val="lowerLetter"/>
      <w:lvlText w:val="%7.%8"/>
      <w:lvlJc w:val="left"/>
      <w:pPr>
        <w:tabs>
          <w:tab w:val="num" w:pos="0"/>
        </w:tabs>
        <w:ind w:left="5466" w:hanging="360"/>
      </w:pPr>
    </w:lvl>
    <w:lvl w:ilvl="8">
      <w:start w:val="1"/>
      <w:numFmt w:val="lowerRoman"/>
      <w:lvlText w:val="%8.%9"/>
      <w:lvlJc w:val="right"/>
      <w:pPr>
        <w:tabs>
          <w:tab w:val="num" w:pos="0"/>
        </w:tabs>
        <w:ind w:left="6186" w:hanging="180"/>
      </w:pPr>
    </w:lvl>
  </w:abstractNum>
  <w:abstractNum w:abstractNumId="21" w15:restartNumberingAfterBreak="0">
    <w:nsid w:val="16683E94"/>
    <w:multiLevelType w:val="multilevel"/>
    <w:tmpl w:val="B3207EF2"/>
    <w:lvl w:ilvl="0">
      <w:start w:val="1"/>
      <w:numFmt w:val="decimal"/>
      <w:lvlText w:val="%1."/>
      <w:lvlJc w:val="left"/>
      <w:pPr>
        <w:tabs>
          <w:tab w:val="num" w:pos="720"/>
        </w:tabs>
        <w:ind w:left="720" w:hanging="360"/>
      </w:pPr>
      <w:rPr>
        <w:sz w:val="24"/>
        <w:szCs w:val="24"/>
      </w:rPr>
    </w:lvl>
    <w:lvl w:ilvl="1">
      <w:start w:val="2"/>
      <w:numFmt w:val="decimal"/>
      <w:lvlText w:val="%1.%2"/>
      <w:lvlJc w:val="left"/>
      <w:pPr>
        <w:tabs>
          <w:tab w:val="num" w:pos="0"/>
        </w:tabs>
        <w:ind w:left="340" w:hanging="340"/>
      </w:pPr>
      <w:rPr>
        <w:rFonts w:ascii="Calibri" w:hAnsi="Calibri"/>
        <w:bCs/>
        <w:i w:val="0"/>
        <w:iCs w:val="0"/>
        <w:strike w:val="0"/>
        <w:dstrike w:val="0"/>
        <w:sz w:val="24"/>
        <w:szCs w:val="24"/>
      </w:rPr>
    </w:lvl>
    <w:lvl w:ilvl="2">
      <w:start w:val="1"/>
      <w:numFmt w:val="lowerLetter"/>
      <w:lvlText w:val="%2.%3"/>
      <w:lvlJc w:val="left"/>
      <w:pPr>
        <w:tabs>
          <w:tab w:val="num" w:pos="0"/>
        </w:tabs>
        <w:ind w:left="360" w:hanging="360"/>
      </w:pPr>
      <w:rPr>
        <w:bCs/>
        <w:strike w:val="0"/>
        <w:dstrike w:val="0"/>
        <w:sz w:val="24"/>
        <w:szCs w:val="24"/>
      </w:rPr>
    </w:lvl>
    <w:lvl w:ilvl="3">
      <w:start w:val="1"/>
      <w:numFmt w:val="decimal"/>
      <w:lvlText w:val="%3.%4"/>
      <w:lvlJc w:val="left"/>
      <w:pPr>
        <w:tabs>
          <w:tab w:val="num" w:pos="2880"/>
        </w:tabs>
        <w:ind w:left="2880" w:hanging="360"/>
      </w:pPr>
    </w:lvl>
    <w:lvl w:ilvl="4">
      <w:start w:val="1"/>
      <w:numFmt w:val="lowerLetter"/>
      <w:lvlText w:val="%4.%5"/>
      <w:lvlJc w:val="left"/>
      <w:pPr>
        <w:tabs>
          <w:tab w:val="num" w:pos="3600"/>
        </w:tabs>
        <w:ind w:left="3600" w:hanging="360"/>
      </w:pPr>
    </w:lvl>
    <w:lvl w:ilvl="5">
      <w:start w:val="1"/>
      <w:numFmt w:val="lowerRoman"/>
      <w:lvlText w:val="%5.%6"/>
      <w:lvlJc w:val="right"/>
      <w:pPr>
        <w:tabs>
          <w:tab w:val="num" w:pos="4320"/>
        </w:tabs>
        <w:ind w:left="4320" w:hanging="180"/>
      </w:pPr>
    </w:lvl>
    <w:lvl w:ilvl="6">
      <w:start w:val="1"/>
      <w:numFmt w:val="decimal"/>
      <w:lvlText w:val="%6.%7"/>
      <w:lvlJc w:val="left"/>
      <w:pPr>
        <w:tabs>
          <w:tab w:val="num" w:pos="5040"/>
        </w:tabs>
        <w:ind w:left="5040" w:hanging="360"/>
      </w:pPr>
    </w:lvl>
    <w:lvl w:ilvl="7">
      <w:start w:val="1"/>
      <w:numFmt w:val="lowerLetter"/>
      <w:lvlText w:val="%7.%8"/>
      <w:lvlJc w:val="left"/>
      <w:pPr>
        <w:tabs>
          <w:tab w:val="num" w:pos="5760"/>
        </w:tabs>
        <w:ind w:left="5760" w:hanging="360"/>
      </w:pPr>
    </w:lvl>
    <w:lvl w:ilvl="8">
      <w:start w:val="1"/>
      <w:numFmt w:val="lowerRoman"/>
      <w:lvlText w:val="%8.%9"/>
      <w:lvlJc w:val="right"/>
      <w:pPr>
        <w:tabs>
          <w:tab w:val="num" w:pos="6480"/>
        </w:tabs>
        <w:ind w:left="6480" w:hanging="180"/>
      </w:pPr>
    </w:lvl>
  </w:abstractNum>
  <w:abstractNum w:abstractNumId="22" w15:restartNumberingAfterBreak="0">
    <w:nsid w:val="169B6C0C"/>
    <w:multiLevelType w:val="hybridMultilevel"/>
    <w:tmpl w:val="ADFC0FF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8BD4E40E">
      <w:start w:val="1"/>
      <w:numFmt w:val="decimal"/>
      <w:lvlText w:val="%4)"/>
      <w:lvlJc w:val="left"/>
      <w:pPr>
        <w:ind w:left="785" w:hanging="360"/>
      </w:pPr>
      <w:rPr>
        <w:rFonts w:ascii="Arial" w:eastAsia="Calibri" w:hAnsi="Arial" w:cs="Arial"/>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188C70D1"/>
    <w:multiLevelType w:val="hybridMultilevel"/>
    <w:tmpl w:val="8D965182"/>
    <w:lvl w:ilvl="0" w:tplc="5772443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1B6A72ED"/>
    <w:multiLevelType w:val="multilevel"/>
    <w:tmpl w:val="E806F688"/>
    <w:lvl w:ilvl="0">
      <w:start w:val="1"/>
      <w:numFmt w:val="decimal"/>
      <w:lvlText w:val="%1"/>
      <w:lvlJc w:val="left"/>
      <w:pPr>
        <w:tabs>
          <w:tab w:val="num" w:pos="0"/>
        </w:tabs>
        <w:ind w:left="720" w:hanging="360"/>
      </w:pPr>
      <w:rPr>
        <w:rFonts w:ascii="Arial" w:hAnsi="Arial" w:hint="default"/>
        <w:b w:val="0"/>
        <w:i w:val="0"/>
        <w:sz w:val="22"/>
      </w:rPr>
    </w:lvl>
    <w:lvl w:ilvl="1">
      <w:start w:val="1"/>
      <w:numFmt w:val="lowerLetter"/>
      <w:lvlText w:val="%1.%2"/>
      <w:lvlJc w:val="left"/>
      <w:pPr>
        <w:tabs>
          <w:tab w:val="num" w:pos="0"/>
        </w:tabs>
        <w:ind w:left="1440" w:hanging="360"/>
      </w:pPr>
      <w:rPr>
        <w:rFonts w:hint="default"/>
      </w:rPr>
    </w:lvl>
    <w:lvl w:ilvl="2">
      <w:start w:val="1"/>
      <w:numFmt w:val="lowerRoman"/>
      <w:lvlText w:val="%2.%3"/>
      <w:lvlJc w:val="right"/>
      <w:pPr>
        <w:tabs>
          <w:tab w:val="num" w:pos="0"/>
        </w:tabs>
        <w:ind w:left="2160" w:hanging="180"/>
      </w:pPr>
      <w:rPr>
        <w:rFonts w:hint="default"/>
      </w:rPr>
    </w:lvl>
    <w:lvl w:ilvl="3">
      <w:start w:val="3"/>
      <w:numFmt w:val="decimal"/>
      <w:lvlText w:val="%4."/>
      <w:lvlJc w:val="left"/>
      <w:pPr>
        <w:ind w:left="785" w:hanging="360"/>
      </w:pPr>
      <w:rPr>
        <w:rFonts w:hint="default"/>
      </w:rPr>
    </w:lvl>
    <w:lvl w:ilvl="4">
      <w:start w:val="1"/>
      <w:numFmt w:val="lowerLetter"/>
      <w:lvlText w:val="%4.%5"/>
      <w:lvlJc w:val="left"/>
      <w:pPr>
        <w:tabs>
          <w:tab w:val="num" w:pos="0"/>
        </w:tabs>
        <w:ind w:left="3600" w:hanging="360"/>
      </w:pPr>
      <w:rPr>
        <w:rFonts w:hint="default"/>
      </w:rPr>
    </w:lvl>
    <w:lvl w:ilvl="5">
      <w:start w:val="1"/>
      <w:numFmt w:val="lowerRoman"/>
      <w:lvlText w:val="%5.%6"/>
      <w:lvlJc w:val="right"/>
      <w:pPr>
        <w:tabs>
          <w:tab w:val="num" w:pos="0"/>
        </w:tabs>
        <w:ind w:left="4320" w:hanging="180"/>
      </w:pPr>
      <w:rPr>
        <w:rFonts w:hint="default"/>
      </w:rPr>
    </w:lvl>
    <w:lvl w:ilvl="6">
      <w:start w:val="1"/>
      <w:numFmt w:val="decimal"/>
      <w:lvlText w:val="%6.%7"/>
      <w:lvlJc w:val="left"/>
      <w:pPr>
        <w:tabs>
          <w:tab w:val="num" w:pos="0"/>
        </w:tabs>
        <w:ind w:left="5040" w:hanging="360"/>
      </w:pPr>
      <w:rPr>
        <w:rFonts w:hint="default"/>
      </w:rPr>
    </w:lvl>
    <w:lvl w:ilvl="7">
      <w:start w:val="1"/>
      <w:numFmt w:val="lowerLetter"/>
      <w:lvlText w:val="%7.%8"/>
      <w:lvlJc w:val="left"/>
      <w:pPr>
        <w:tabs>
          <w:tab w:val="num" w:pos="0"/>
        </w:tabs>
        <w:ind w:left="5760" w:hanging="360"/>
      </w:pPr>
      <w:rPr>
        <w:rFonts w:hint="default"/>
      </w:rPr>
    </w:lvl>
    <w:lvl w:ilvl="8">
      <w:start w:val="1"/>
      <w:numFmt w:val="lowerRoman"/>
      <w:lvlText w:val="%8.%9"/>
      <w:lvlJc w:val="right"/>
      <w:pPr>
        <w:tabs>
          <w:tab w:val="num" w:pos="0"/>
        </w:tabs>
        <w:ind w:left="6480" w:hanging="180"/>
      </w:pPr>
      <w:rPr>
        <w:rFonts w:hint="default"/>
      </w:rPr>
    </w:lvl>
  </w:abstractNum>
  <w:abstractNum w:abstractNumId="25" w15:restartNumberingAfterBreak="0">
    <w:nsid w:val="1B7226EC"/>
    <w:multiLevelType w:val="hybridMultilevel"/>
    <w:tmpl w:val="A59CEB1E"/>
    <w:lvl w:ilvl="0" w:tplc="06869E96">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15:restartNumberingAfterBreak="0">
    <w:nsid w:val="1E1D6F6D"/>
    <w:multiLevelType w:val="multilevel"/>
    <w:tmpl w:val="FADA2456"/>
    <w:lvl w:ilvl="0">
      <w:start w:val="1"/>
      <w:numFmt w:val="decimal"/>
      <w:lvlText w:val="%1"/>
      <w:lvlJc w:val="left"/>
      <w:pPr>
        <w:tabs>
          <w:tab w:val="num" w:pos="-360"/>
        </w:tabs>
        <w:ind w:left="360" w:hanging="360"/>
      </w:pPr>
      <w:rPr>
        <w:bCs/>
        <w:spacing w:val="-8"/>
        <w:sz w:val="24"/>
        <w:szCs w:val="24"/>
      </w:rPr>
    </w:lvl>
    <w:lvl w:ilvl="1">
      <w:start w:val="1"/>
      <w:numFmt w:val="lowerLetter"/>
      <w:lvlText w:val="%1.%2"/>
      <w:lvlJc w:val="left"/>
      <w:pPr>
        <w:tabs>
          <w:tab w:val="num" w:pos="-360"/>
        </w:tabs>
        <w:ind w:left="1080" w:hanging="360"/>
      </w:pPr>
    </w:lvl>
    <w:lvl w:ilvl="2">
      <w:start w:val="1"/>
      <w:numFmt w:val="lowerRoman"/>
      <w:lvlText w:val="%2.%3"/>
      <w:lvlJc w:val="right"/>
      <w:pPr>
        <w:tabs>
          <w:tab w:val="num" w:pos="-360"/>
        </w:tabs>
        <w:ind w:left="1800" w:hanging="180"/>
      </w:pPr>
    </w:lvl>
    <w:lvl w:ilvl="3">
      <w:start w:val="1"/>
      <w:numFmt w:val="decimal"/>
      <w:lvlText w:val="%3.%4"/>
      <w:lvlJc w:val="left"/>
      <w:pPr>
        <w:tabs>
          <w:tab w:val="num" w:pos="-360"/>
        </w:tabs>
        <w:ind w:left="2520" w:hanging="360"/>
      </w:pPr>
      <w:rPr>
        <w:bCs/>
        <w:spacing w:val="-8"/>
        <w:sz w:val="24"/>
        <w:szCs w:val="24"/>
      </w:rPr>
    </w:lvl>
    <w:lvl w:ilvl="4">
      <w:start w:val="1"/>
      <w:numFmt w:val="lowerLetter"/>
      <w:lvlText w:val="%4.%5"/>
      <w:lvlJc w:val="left"/>
      <w:pPr>
        <w:tabs>
          <w:tab w:val="num" w:pos="-360"/>
        </w:tabs>
        <w:ind w:left="3240" w:hanging="360"/>
      </w:pPr>
    </w:lvl>
    <w:lvl w:ilvl="5">
      <w:start w:val="1"/>
      <w:numFmt w:val="lowerRoman"/>
      <w:lvlText w:val="%5.%6"/>
      <w:lvlJc w:val="right"/>
      <w:pPr>
        <w:tabs>
          <w:tab w:val="num" w:pos="-360"/>
        </w:tabs>
        <w:ind w:left="3960" w:hanging="180"/>
      </w:pPr>
    </w:lvl>
    <w:lvl w:ilvl="6">
      <w:start w:val="1"/>
      <w:numFmt w:val="decimal"/>
      <w:lvlText w:val="%6.%7"/>
      <w:lvlJc w:val="left"/>
      <w:pPr>
        <w:tabs>
          <w:tab w:val="num" w:pos="-360"/>
        </w:tabs>
        <w:ind w:left="4680" w:hanging="360"/>
      </w:pPr>
    </w:lvl>
    <w:lvl w:ilvl="7">
      <w:start w:val="1"/>
      <w:numFmt w:val="lowerLetter"/>
      <w:lvlText w:val="%7.%8"/>
      <w:lvlJc w:val="left"/>
      <w:pPr>
        <w:tabs>
          <w:tab w:val="num" w:pos="-360"/>
        </w:tabs>
        <w:ind w:left="5400" w:hanging="360"/>
      </w:pPr>
    </w:lvl>
    <w:lvl w:ilvl="8">
      <w:start w:val="1"/>
      <w:numFmt w:val="lowerRoman"/>
      <w:lvlText w:val="%8.%9"/>
      <w:lvlJc w:val="right"/>
      <w:pPr>
        <w:tabs>
          <w:tab w:val="num" w:pos="-360"/>
        </w:tabs>
        <w:ind w:left="6120" w:hanging="180"/>
      </w:pPr>
    </w:lvl>
  </w:abstractNum>
  <w:abstractNum w:abstractNumId="27" w15:restartNumberingAfterBreak="0">
    <w:nsid w:val="1E8E57AA"/>
    <w:multiLevelType w:val="hybridMultilevel"/>
    <w:tmpl w:val="D4684936"/>
    <w:lvl w:ilvl="0" w:tplc="2774D660">
      <w:start w:val="1"/>
      <w:numFmt w:val="lowerLetter"/>
      <w:lvlText w:val="%1)"/>
      <w:lvlJc w:val="left"/>
      <w:pPr>
        <w:ind w:left="1700" w:hanging="360"/>
      </w:pPr>
    </w:lvl>
    <w:lvl w:ilvl="1" w:tplc="9CF4C54A">
      <w:start w:val="1"/>
      <w:numFmt w:val="lowerLetter"/>
      <w:lvlText w:val="%2)"/>
      <w:lvlJc w:val="left"/>
      <w:pPr>
        <w:ind w:left="1700" w:hanging="360"/>
      </w:pPr>
    </w:lvl>
    <w:lvl w:ilvl="2" w:tplc="5BE8291E">
      <w:start w:val="1"/>
      <w:numFmt w:val="lowerLetter"/>
      <w:lvlText w:val="%3)"/>
      <w:lvlJc w:val="left"/>
      <w:pPr>
        <w:ind w:left="1700" w:hanging="360"/>
      </w:pPr>
    </w:lvl>
    <w:lvl w:ilvl="3" w:tplc="BB181428">
      <w:start w:val="1"/>
      <w:numFmt w:val="lowerLetter"/>
      <w:lvlText w:val="%4)"/>
      <w:lvlJc w:val="left"/>
      <w:pPr>
        <w:ind w:left="1700" w:hanging="360"/>
      </w:pPr>
    </w:lvl>
    <w:lvl w:ilvl="4" w:tplc="8A3CB538">
      <w:start w:val="1"/>
      <w:numFmt w:val="lowerLetter"/>
      <w:lvlText w:val="%5)"/>
      <w:lvlJc w:val="left"/>
      <w:pPr>
        <w:ind w:left="1700" w:hanging="360"/>
      </w:pPr>
    </w:lvl>
    <w:lvl w:ilvl="5" w:tplc="C8D88BD0">
      <w:start w:val="1"/>
      <w:numFmt w:val="lowerLetter"/>
      <w:lvlText w:val="%6)"/>
      <w:lvlJc w:val="left"/>
      <w:pPr>
        <w:ind w:left="1700" w:hanging="360"/>
      </w:pPr>
    </w:lvl>
    <w:lvl w:ilvl="6" w:tplc="34806B9C">
      <w:start w:val="1"/>
      <w:numFmt w:val="lowerLetter"/>
      <w:lvlText w:val="%7)"/>
      <w:lvlJc w:val="left"/>
      <w:pPr>
        <w:ind w:left="1700" w:hanging="360"/>
      </w:pPr>
    </w:lvl>
    <w:lvl w:ilvl="7" w:tplc="D9147922">
      <w:start w:val="1"/>
      <w:numFmt w:val="lowerLetter"/>
      <w:lvlText w:val="%8)"/>
      <w:lvlJc w:val="left"/>
      <w:pPr>
        <w:ind w:left="1700" w:hanging="360"/>
      </w:pPr>
    </w:lvl>
    <w:lvl w:ilvl="8" w:tplc="862A784C">
      <w:start w:val="1"/>
      <w:numFmt w:val="lowerLetter"/>
      <w:lvlText w:val="%9)"/>
      <w:lvlJc w:val="left"/>
      <w:pPr>
        <w:ind w:left="1700" w:hanging="360"/>
      </w:pPr>
    </w:lvl>
  </w:abstractNum>
  <w:abstractNum w:abstractNumId="28" w15:restartNumberingAfterBreak="0">
    <w:nsid w:val="20213C71"/>
    <w:multiLevelType w:val="multilevel"/>
    <w:tmpl w:val="6C3E0438"/>
    <w:lvl w:ilvl="0">
      <w:start w:val="1"/>
      <w:numFmt w:val="decimal"/>
      <w:lvlText w:val="%1."/>
      <w:lvlJc w:val="left"/>
      <w:pPr>
        <w:ind w:left="795" w:hanging="435"/>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502" w:hanging="360"/>
      </w:pPr>
    </w:lvl>
    <w:lvl w:ilvl="4">
      <w:start w:val="1"/>
      <w:numFmt w:val="lowerLetter"/>
      <w:lvlText w:val="%5)"/>
      <w:lvlJc w:val="left"/>
      <w:pPr>
        <w:ind w:left="3600" w:hanging="360"/>
      </w:pPr>
      <w:rPr>
        <w:rFonts w:ascii="Arial" w:eastAsia="Times New Roman" w:hAnsi="Arial" w:cs="Arial"/>
      </w:r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22DE6579"/>
    <w:multiLevelType w:val="hybridMultilevel"/>
    <w:tmpl w:val="5EC4F4BA"/>
    <w:lvl w:ilvl="0" w:tplc="2F80B2CC">
      <w:start w:val="1"/>
      <w:numFmt w:val="decimal"/>
      <w:lvlText w:val="%1)"/>
      <w:lvlJc w:val="left"/>
      <w:pPr>
        <w:ind w:left="720" w:hanging="360"/>
      </w:pPr>
      <w:rPr>
        <w:rFonts w:ascii="Arial" w:eastAsia="Times New Roman" w:hAnsi="Arial"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256C5846"/>
    <w:multiLevelType w:val="multilevel"/>
    <w:tmpl w:val="84A08E70"/>
    <w:lvl w:ilvl="0">
      <w:start w:val="1"/>
      <w:numFmt w:val="decimal"/>
      <w:lvlText w:val="%1"/>
      <w:lvlJc w:val="left"/>
      <w:pPr>
        <w:tabs>
          <w:tab w:val="num" w:pos="-363"/>
        </w:tabs>
        <w:ind w:left="360" w:hanging="360"/>
      </w:pPr>
      <w:rPr>
        <w:rFonts w:ascii="Arial" w:hAnsi="Arial"/>
        <w:sz w:val="22"/>
      </w:rPr>
    </w:lvl>
    <w:lvl w:ilvl="1">
      <w:start w:val="1"/>
      <w:numFmt w:val="lowerLetter"/>
      <w:lvlText w:val="%1.%2"/>
      <w:lvlJc w:val="left"/>
      <w:pPr>
        <w:tabs>
          <w:tab w:val="num" w:pos="0"/>
        </w:tabs>
        <w:ind w:left="1443" w:hanging="360"/>
      </w:pPr>
    </w:lvl>
    <w:lvl w:ilvl="2">
      <w:start w:val="1"/>
      <w:numFmt w:val="lowerRoman"/>
      <w:lvlText w:val="%2.%3"/>
      <w:lvlJc w:val="right"/>
      <w:pPr>
        <w:tabs>
          <w:tab w:val="num" w:pos="0"/>
        </w:tabs>
        <w:ind w:left="2163" w:hanging="180"/>
      </w:pPr>
    </w:lvl>
    <w:lvl w:ilvl="3">
      <w:start w:val="1"/>
      <w:numFmt w:val="decimal"/>
      <w:lvlText w:val="%3.%4"/>
      <w:lvlJc w:val="left"/>
      <w:pPr>
        <w:tabs>
          <w:tab w:val="num" w:pos="0"/>
        </w:tabs>
        <w:ind w:left="2883" w:hanging="360"/>
      </w:pPr>
    </w:lvl>
    <w:lvl w:ilvl="4">
      <w:start w:val="1"/>
      <w:numFmt w:val="lowerLetter"/>
      <w:lvlText w:val="%4.%5"/>
      <w:lvlJc w:val="left"/>
      <w:pPr>
        <w:tabs>
          <w:tab w:val="num" w:pos="0"/>
        </w:tabs>
        <w:ind w:left="3603" w:hanging="360"/>
      </w:pPr>
    </w:lvl>
    <w:lvl w:ilvl="5">
      <w:start w:val="1"/>
      <w:numFmt w:val="lowerRoman"/>
      <w:lvlText w:val="%5.%6"/>
      <w:lvlJc w:val="right"/>
      <w:pPr>
        <w:tabs>
          <w:tab w:val="num" w:pos="0"/>
        </w:tabs>
        <w:ind w:left="4323" w:hanging="180"/>
      </w:pPr>
    </w:lvl>
    <w:lvl w:ilvl="6">
      <w:start w:val="1"/>
      <w:numFmt w:val="decimal"/>
      <w:lvlText w:val="%6.%7"/>
      <w:lvlJc w:val="left"/>
      <w:pPr>
        <w:tabs>
          <w:tab w:val="num" w:pos="0"/>
        </w:tabs>
        <w:ind w:left="5043" w:hanging="360"/>
      </w:pPr>
    </w:lvl>
    <w:lvl w:ilvl="7">
      <w:start w:val="1"/>
      <w:numFmt w:val="lowerLetter"/>
      <w:lvlText w:val="%7.%8"/>
      <w:lvlJc w:val="left"/>
      <w:pPr>
        <w:tabs>
          <w:tab w:val="num" w:pos="0"/>
        </w:tabs>
        <w:ind w:left="5763" w:hanging="360"/>
      </w:pPr>
    </w:lvl>
    <w:lvl w:ilvl="8">
      <w:start w:val="1"/>
      <w:numFmt w:val="lowerRoman"/>
      <w:lvlText w:val="%8.%9"/>
      <w:lvlJc w:val="right"/>
      <w:pPr>
        <w:tabs>
          <w:tab w:val="num" w:pos="0"/>
        </w:tabs>
        <w:ind w:left="6483" w:hanging="180"/>
      </w:pPr>
    </w:lvl>
  </w:abstractNum>
  <w:abstractNum w:abstractNumId="31" w15:restartNumberingAfterBreak="0">
    <w:nsid w:val="25C37417"/>
    <w:multiLevelType w:val="multilevel"/>
    <w:tmpl w:val="6418414E"/>
    <w:lvl w:ilvl="0">
      <w:start w:val="1"/>
      <w:numFmt w:val="decimal"/>
      <w:lvlText w:val="%1)"/>
      <w:lvlJc w:val="left"/>
      <w:pPr>
        <w:tabs>
          <w:tab w:val="num" w:pos="0"/>
        </w:tabs>
        <w:ind w:left="720" w:hanging="360"/>
      </w:pPr>
      <w:rPr>
        <w:rFonts w:ascii="Arial" w:eastAsia="SimSun" w:hAnsi="Arial" w:cs="Arial"/>
        <w:b w:val="0"/>
        <w:i w:val="0"/>
        <w:sz w:val="22"/>
      </w:rPr>
    </w:lvl>
    <w:lvl w:ilvl="1">
      <w:start w:val="1"/>
      <w:numFmt w:val="decimal"/>
      <w:lvlText w:val="%1.%2"/>
      <w:lvlJc w:val="left"/>
      <w:pPr>
        <w:tabs>
          <w:tab w:val="num" w:pos="0"/>
        </w:tabs>
        <w:ind w:left="1440" w:hanging="360"/>
      </w:pPr>
      <w:rPr>
        <w:sz w:val="24"/>
      </w:rPr>
    </w:lvl>
    <w:lvl w:ilvl="2">
      <w:start w:val="1"/>
      <w:numFmt w:val="lowerLetter"/>
      <w:lvlText w:val="%2.%3"/>
      <w:lvlJc w:val="left"/>
      <w:pPr>
        <w:tabs>
          <w:tab w:val="num" w:pos="0"/>
        </w:tabs>
        <w:ind w:left="2340" w:hanging="360"/>
      </w:pPr>
      <w:rPr>
        <w:rFonts w:ascii="Calibri" w:hAnsi="Calibri" w:cs="Calibri"/>
      </w:rPr>
    </w:lvl>
    <w:lvl w:ilvl="3">
      <w:start w:val="1"/>
      <w:numFmt w:val="decimal"/>
      <w:lvlText w:val="%3.%4"/>
      <w:lvlJc w:val="left"/>
      <w:pPr>
        <w:tabs>
          <w:tab w:val="num" w:pos="0"/>
        </w:tabs>
        <w:ind w:left="2880" w:hanging="360"/>
      </w:pPr>
    </w:lvl>
    <w:lvl w:ilvl="4">
      <w:start w:val="1"/>
      <w:numFmt w:val="lowerLetter"/>
      <w:lvlText w:val="%4.%5"/>
      <w:lvlJc w:val="left"/>
      <w:pPr>
        <w:tabs>
          <w:tab w:val="num" w:pos="0"/>
        </w:tabs>
        <w:ind w:left="3600" w:hanging="360"/>
      </w:pPr>
    </w:lvl>
    <w:lvl w:ilvl="5">
      <w:start w:val="1"/>
      <w:numFmt w:val="lowerRoman"/>
      <w:lvlText w:val="%5.%6"/>
      <w:lvlJc w:val="right"/>
      <w:pPr>
        <w:tabs>
          <w:tab w:val="num" w:pos="0"/>
        </w:tabs>
        <w:ind w:left="4320" w:hanging="180"/>
      </w:pPr>
    </w:lvl>
    <w:lvl w:ilvl="6">
      <w:start w:val="1"/>
      <w:numFmt w:val="decimal"/>
      <w:lvlText w:val="%6.%7"/>
      <w:lvlJc w:val="left"/>
      <w:pPr>
        <w:tabs>
          <w:tab w:val="num" w:pos="0"/>
        </w:tabs>
        <w:ind w:left="5040" w:hanging="360"/>
      </w:pPr>
    </w:lvl>
    <w:lvl w:ilvl="7">
      <w:start w:val="1"/>
      <w:numFmt w:val="lowerLetter"/>
      <w:lvlText w:val="%7.%8"/>
      <w:lvlJc w:val="left"/>
      <w:pPr>
        <w:tabs>
          <w:tab w:val="num" w:pos="0"/>
        </w:tabs>
        <w:ind w:left="5760" w:hanging="360"/>
      </w:pPr>
    </w:lvl>
    <w:lvl w:ilvl="8">
      <w:start w:val="1"/>
      <w:numFmt w:val="lowerRoman"/>
      <w:lvlText w:val="%8.%9"/>
      <w:lvlJc w:val="right"/>
      <w:pPr>
        <w:tabs>
          <w:tab w:val="num" w:pos="0"/>
        </w:tabs>
        <w:ind w:left="6480" w:hanging="180"/>
      </w:pPr>
    </w:lvl>
  </w:abstractNum>
  <w:abstractNum w:abstractNumId="32" w15:restartNumberingAfterBreak="0">
    <w:nsid w:val="27411B7A"/>
    <w:multiLevelType w:val="multilevel"/>
    <w:tmpl w:val="6FCE89A6"/>
    <w:lvl w:ilvl="0">
      <w:start w:val="1"/>
      <w:numFmt w:val="decimal"/>
      <w:lvlText w:val="%1)"/>
      <w:lvlJc w:val="left"/>
      <w:pPr>
        <w:tabs>
          <w:tab w:val="num" w:pos="0"/>
        </w:tabs>
        <w:ind w:left="720" w:hanging="360"/>
      </w:pPr>
      <w:rPr>
        <w:rFonts w:ascii="Arial" w:eastAsia="SimSun" w:hAnsi="Arial" w:cs="Arial"/>
        <w:b w:val="0"/>
        <w:i w:val="0"/>
        <w:sz w:val="22"/>
      </w:rPr>
    </w:lvl>
    <w:lvl w:ilvl="1">
      <w:start w:val="1"/>
      <w:numFmt w:val="decimal"/>
      <w:lvlText w:val="%1.%2"/>
      <w:lvlJc w:val="left"/>
      <w:pPr>
        <w:tabs>
          <w:tab w:val="num" w:pos="0"/>
        </w:tabs>
        <w:ind w:left="1440" w:hanging="360"/>
      </w:pPr>
      <w:rPr>
        <w:sz w:val="24"/>
      </w:rPr>
    </w:lvl>
    <w:lvl w:ilvl="2">
      <w:start w:val="1"/>
      <w:numFmt w:val="lowerLetter"/>
      <w:lvlText w:val="%2.%3"/>
      <w:lvlJc w:val="left"/>
      <w:pPr>
        <w:tabs>
          <w:tab w:val="num" w:pos="0"/>
        </w:tabs>
        <w:ind w:left="2340" w:hanging="360"/>
      </w:pPr>
      <w:rPr>
        <w:rFonts w:ascii="Calibri" w:hAnsi="Calibri" w:cs="Calibri"/>
      </w:rPr>
    </w:lvl>
    <w:lvl w:ilvl="3">
      <w:start w:val="1"/>
      <w:numFmt w:val="decimal"/>
      <w:lvlText w:val="%3.%4"/>
      <w:lvlJc w:val="left"/>
      <w:pPr>
        <w:tabs>
          <w:tab w:val="num" w:pos="0"/>
        </w:tabs>
        <w:ind w:left="2880" w:hanging="360"/>
      </w:pPr>
    </w:lvl>
    <w:lvl w:ilvl="4">
      <w:start w:val="1"/>
      <w:numFmt w:val="lowerLetter"/>
      <w:lvlText w:val="%4.%5"/>
      <w:lvlJc w:val="left"/>
      <w:pPr>
        <w:tabs>
          <w:tab w:val="num" w:pos="0"/>
        </w:tabs>
        <w:ind w:left="3600" w:hanging="360"/>
      </w:pPr>
    </w:lvl>
    <w:lvl w:ilvl="5">
      <w:start w:val="1"/>
      <w:numFmt w:val="lowerRoman"/>
      <w:lvlText w:val="%5.%6"/>
      <w:lvlJc w:val="right"/>
      <w:pPr>
        <w:tabs>
          <w:tab w:val="num" w:pos="0"/>
        </w:tabs>
        <w:ind w:left="4320" w:hanging="180"/>
      </w:pPr>
    </w:lvl>
    <w:lvl w:ilvl="6">
      <w:start w:val="1"/>
      <w:numFmt w:val="decimal"/>
      <w:lvlText w:val="%6.%7"/>
      <w:lvlJc w:val="left"/>
      <w:pPr>
        <w:tabs>
          <w:tab w:val="num" w:pos="0"/>
        </w:tabs>
        <w:ind w:left="5040" w:hanging="360"/>
      </w:pPr>
    </w:lvl>
    <w:lvl w:ilvl="7">
      <w:start w:val="1"/>
      <w:numFmt w:val="lowerLetter"/>
      <w:lvlText w:val="%7.%8"/>
      <w:lvlJc w:val="left"/>
      <w:pPr>
        <w:tabs>
          <w:tab w:val="num" w:pos="0"/>
        </w:tabs>
        <w:ind w:left="5760" w:hanging="360"/>
      </w:pPr>
    </w:lvl>
    <w:lvl w:ilvl="8">
      <w:start w:val="1"/>
      <w:numFmt w:val="lowerRoman"/>
      <w:lvlText w:val="%8.%9"/>
      <w:lvlJc w:val="right"/>
      <w:pPr>
        <w:tabs>
          <w:tab w:val="num" w:pos="0"/>
        </w:tabs>
        <w:ind w:left="6480" w:hanging="180"/>
      </w:pPr>
    </w:lvl>
  </w:abstractNum>
  <w:abstractNum w:abstractNumId="33" w15:restartNumberingAfterBreak="0">
    <w:nsid w:val="28FE4058"/>
    <w:multiLevelType w:val="multilevel"/>
    <w:tmpl w:val="6068E3FC"/>
    <w:lvl w:ilvl="0">
      <w:start w:val="1"/>
      <w:numFmt w:val="decimal"/>
      <w:lvlText w:val="%1."/>
      <w:lvlJc w:val="left"/>
      <w:pPr>
        <w:tabs>
          <w:tab w:val="num" w:pos="360"/>
        </w:tabs>
        <w:ind w:left="360" w:hanging="360"/>
      </w:pPr>
      <w:rPr>
        <w:b w:val="0"/>
        <w:i w:val="0"/>
        <w:sz w:val="22"/>
        <w:szCs w:val="24"/>
      </w:rPr>
    </w:lvl>
    <w:lvl w:ilvl="1">
      <w:start w:val="1"/>
      <w:numFmt w:val="decimal"/>
      <w:lvlText w:val="%1.%2"/>
      <w:lvlJc w:val="left"/>
      <w:pPr>
        <w:tabs>
          <w:tab w:val="num" w:pos="0"/>
        </w:tabs>
        <w:ind w:left="340" w:hanging="340"/>
      </w:pPr>
      <w:rPr>
        <w:rFonts w:cs="Times New Roman"/>
        <w:strike w:val="0"/>
        <w:dstrike w:val="0"/>
        <w:sz w:val="24"/>
        <w:szCs w:val="24"/>
      </w:rPr>
    </w:lvl>
    <w:lvl w:ilvl="2">
      <w:start w:val="1"/>
      <w:numFmt w:val="lowerRoman"/>
      <w:lvlText w:val="%2.%3"/>
      <w:lvlJc w:val="right"/>
      <w:pPr>
        <w:tabs>
          <w:tab w:val="num" w:pos="2160"/>
        </w:tabs>
        <w:ind w:left="2160" w:hanging="180"/>
      </w:pPr>
    </w:lvl>
    <w:lvl w:ilvl="3">
      <w:start w:val="1"/>
      <w:numFmt w:val="decimal"/>
      <w:lvlText w:val="%3.%4"/>
      <w:lvlJc w:val="left"/>
      <w:pPr>
        <w:tabs>
          <w:tab w:val="num" w:pos="2880"/>
        </w:tabs>
        <w:ind w:left="2880" w:hanging="360"/>
      </w:pPr>
    </w:lvl>
    <w:lvl w:ilvl="4">
      <w:start w:val="1"/>
      <w:numFmt w:val="lowerLetter"/>
      <w:lvlText w:val="%4.%5"/>
      <w:lvlJc w:val="left"/>
      <w:pPr>
        <w:tabs>
          <w:tab w:val="num" w:pos="3600"/>
        </w:tabs>
        <w:ind w:left="3600" w:hanging="360"/>
      </w:pPr>
    </w:lvl>
    <w:lvl w:ilvl="5">
      <w:start w:val="1"/>
      <w:numFmt w:val="lowerRoman"/>
      <w:lvlText w:val="%5.%6"/>
      <w:lvlJc w:val="right"/>
      <w:pPr>
        <w:tabs>
          <w:tab w:val="num" w:pos="4320"/>
        </w:tabs>
        <w:ind w:left="4320" w:hanging="180"/>
      </w:pPr>
    </w:lvl>
    <w:lvl w:ilvl="6">
      <w:start w:val="1"/>
      <w:numFmt w:val="decimal"/>
      <w:lvlText w:val="%6.%7"/>
      <w:lvlJc w:val="left"/>
      <w:pPr>
        <w:tabs>
          <w:tab w:val="num" w:pos="5040"/>
        </w:tabs>
        <w:ind w:left="5040" w:hanging="360"/>
      </w:pPr>
    </w:lvl>
    <w:lvl w:ilvl="7">
      <w:start w:val="1"/>
      <w:numFmt w:val="lowerLetter"/>
      <w:lvlText w:val="%7.%8"/>
      <w:lvlJc w:val="left"/>
      <w:pPr>
        <w:tabs>
          <w:tab w:val="num" w:pos="5760"/>
        </w:tabs>
        <w:ind w:left="5760" w:hanging="360"/>
      </w:pPr>
    </w:lvl>
    <w:lvl w:ilvl="8">
      <w:start w:val="1"/>
      <w:numFmt w:val="lowerRoman"/>
      <w:lvlText w:val="%8.%9"/>
      <w:lvlJc w:val="right"/>
      <w:pPr>
        <w:tabs>
          <w:tab w:val="num" w:pos="6480"/>
        </w:tabs>
        <w:ind w:left="6480" w:hanging="180"/>
      </w:pPr>
    </w:lvl>
  </w:abstractNum>
  <w:abstractNum w:abstractNumId="34" w15:restartNumberingAfterBreak="0">
    <w:nsid w:val="2BF21674"/>
    <w:multiLevelType w:val="multilevel"/>
    <w:tmpl w:val="A99E8C68"/>
    <w:lvl w:ilvl="0">
      <w:start w:val="1"/>
      <w:numFmt w:val="decimal"/>
      <w:lvlText w:val="%1"/>
      <w:lvlJc w:val="left"/>
      <w:pPr>
        <w:tabs>
          <w:tab w:val="num" w:pos="0"/>
        </w:tabs>
        <w:ind w:left="720" w:hanging="360"/>
      </w:pPr>
      <w:rPr>
        <w:rFonts w:ascii="Calibri" w:hAnsi="Calibri" w:cs="Calibri"/>
      </w:rPr>
    </w:lvl>
    <w:lvl w:ilvl="1">
      <w:start w:val="1"/>
      <w:numFmt w:val="decimal"/>
      <w:lvlText w:val="%2)"/>
      <w:lvlJc w:val="left"/>
      <w:pPr>
        <w:ind w:left="785" w:hanging="360"/>
      </w:pPr>
      <w:rPr>
        <w:rFonts w:ascii="Arial" w:eastAsia="Calibri" w:hAnsi="Arial" w:cs="Arial"/>
      </w:rPr>
    </w:lvl>
    <w:lvl w:ilvl="2">
      <w:start w:val="1"/>
      <w:numFmt w:val="lowerLetter"/>
      <w:lvlText w:val="%2.%3"/>
      <w:lvlJc w:val="left"/>
      <w:pPr>
        <w:tabs>
          <w:tab w:val="num" w:pos="0"/>
        </w:tabs>
        <w:ind w:left="2340" w:hanging="360"/>
      </w:pPr>
      <w:rPr>
        <w:rFonts w:ascii="Calibri" w:hAnsi="Calibri" w:cs="Calibri"/>
      </w:rPr>
    </w:lvl>
    <w:lvl w:ilvl="3">
      <w:start w:val="1"/>
      <w:numFmt w:val="decimal"/>
      <w:lvlText w:val="%3.%4"/>
      <w:lvlJc w:val="left"/>
      <w:pPr>
        <w:tabs>
          <w:tab w:val="num" w:pos="0"/>
        </w:tabs>
        <w:ind w:left="2880" w:hanging="360"/>
      </w:pPr>
    </w:lvl>
    <w:lvl w:ilvl="4">
      <w:start w:val="1"/>
      <w:numFmt w:val="lowerLetter"/>
      <w:lvlText w:val="%4.%5"/>
      <w:lvlJc w:val="left"/>
      <w:pPr>
        <w:tabs>
          <w:tab w:val="num" w:pos="0"/>
        </w:tabs>
        <w:ind w:left="3600" w:hanging="360"/>
      </w:pPr>
    </w:lvl>
    <w:lvl w:ilvl="5">
      <w:start w:val="1"/>
      <w:numFmt w:val="lowerRoman"/>
      <w:lvlText w:val="%5.%6"/>
      <w:lvlJc w:val="right"/>
      <w:pPr>
        <w:tabs>
          <w:tab w:val="num" w:pos="0"/>
        </w:tabs>
        <w:ind w:left="4320" w:hanging="180"/>
      </w:pPr>
    </w:lvl>
    <w:lvl w:ilvl="6">
      <w:start w:val="1"/>
      <w:numFmt w:val="decimal"/>
      <w:lvlText w:val="%6.%7"/>
      <w:lvlJc w:val="left"/>
      <w:pPr>
        <w:tabs>
          <w:tab w:val="num" w:pos="0"/>
        </w:tabs>
        <w:ind w:left="5040" w:hanging="360"/>
      </w:pPr>
    </w:lvl>
    <w:lvl w:ilvl="7">
      <w:start w:val="1"/>
      <w:numFmt w:val="lowerLetter"/>
      <w:lvlText w:val="%7.%8"/>
      <w:lvlJc w:val="left"/>
      <w:pPr>
        <w:tabs>
          <w:tab w:val="num" w:pos="0"/>
        </w:tabs>
        <w:ind w:left="5760" w:hanging="360"/>
      </w:pPr>
    </w:lvl>
    <w:lvl w:ilvl="8">
      <w:start w:val="1"/>
      <w:numFmt w:val="lowerRoman"/>
      <w:lvlText w:val="%8.%9"/>
      <w:lvlJc w:val="right"/>
      <w:pPr>
        <w:tabs>
          <w:tab w:val="num" w:pos="0"/>
        </w:tabs>
        <w:ind w:left="6480" w:hanging="180"/>
      </w:pPr>
    </w:lvl>
  </w:abstractNum>
  <w:abstractNum w:abstractNumId="35" w15:restartNumberingAfterBreak="0">
    <w:nsid w:val="2C0D3823"/>
    <w:multiLevelType w:val="multilevel"/>
    <w:tmpl w:val="17D217BE"/>
    <w:lvl w:ilvl="0">
      <w:start w:val="1"/>
      <w:numFmt w:val="decimal"/>
      <w:lvlText w:val="%1)"/>
      <w:lvlJc w:val="left"/>
      <w:pPr>
        <w:tabs>
          <w:tab w:val="num" w:pos="0"/>
        </w:tabs>
        <w:ind w:left="720" w:hanging="360"/>
      </w:pPr>
      <w:rPr>
        <w:rFonts w:ascii="Arial" w:eastAsia="SimSun" w:hAnsi="Arial" w:cs="Arial"/>
        <w:b w:val="0"/>
        <w:i w:val="0"/>
        <w:sz w:val="22"/>
      </w:rPr>
    </w:lvl>
    <w:lvl w:ilvl="1">
      <w:start w:val="1"/>
      <w:numFmt w:val="decimal"/>
      <w:lvlText w:val="%1.%2"/>
      <w:lvlJc w:val="left"/>
      <w:pPr>
        <w:tabs>
          <w:tab w:val="num" w:pos="0"/>
        </w:tabs>
        <w:ind w:left="1440" w:hanging="360"/>
      </w:pPr>
      <w:rPr>
        <w:sz w:val="24"/>
      </w:rPr>
    </w:lvl>
    <w:lvl w:ilvl="2">
      <w:start w:val="1"/>
      <w:numFmt w:val="lowerLetter"/>
      <w:lvlText w:val="%2.%3"/>
      <w:lvlJc w:val="left"/>
      <w:pPr>
        <w:tabs>
          <w:tab w:val="num" w:pos="0"/>
        </w:tabs>
        <w:ind w:left="2340" w:hanging="360"/>
      </w:pPr>
      <w:rPr>
        <w:rFonts w:ascii="Calibri" w:hAnsi="Calibri" w:cs="Calibri"/>
      </w:rPr>
    </w:lvl>
    <w:lvl w:ilvl="3">
      <w:start w:val="1"/>
      <w:numFmt w:val="decimal"/>
      <w:lvlText w:val="%3.%4"/>
      <w:lvlJc w:val="left"/>
      <w:pPr>
        <w:tabs>
          <w:tab w:val="num" w:pos="0"/>
        </w:tabs>
        <w:ind w:left="2880" w:hanging="360"/>
      </w:pPr>
    </w:lvl>
    <w:lvl w:ilvl="4">
      <w:start w:val="1"/>
      <w:numFmt w:val="lowerLetter"/>
      <w:lvlText w:val="%4.%5"/>
      <w:lvlJc w:val="left"/>
      <w:pPr>
        <w:tabs>
          <w:tab w:val="num" w:pos="0"/>
        </w:tabs>
        <w:ind w:left="3600" w:hanging="360"/>
      </w:pPr>
    </w:lvl>
    <w:lvl w:ilvl="5">
      <w:start w:val="1"/>
      <w:numFmt w:val="lowerRoman"/>
      <w:lvlText w:val="%5.%6"/>
      <w:lvlJc w:val="right"/>
      <w:pPr>
        <w:tabs>
          <w:tab w:val="num" w:pos="0"/>
        </w:tabs>
        <w:ind w:left="4320" w:hanging="180"/>
      </w:pPr>
    </w:lvl>
    <w:lvl w:ilvl="6">
      <w:start w:val="1"/>
      <w:numFmt w:val="decimal"/>
      <w:lvlText w:val="%6.%7"/>
      <w:lvlJc w:val="left"/>
      <w:pPr>
        <w:tabs>
          <w:tab w:val="num" w:pos="0"/>
        </w:tabs>
        <w:ind w:left="5040" w:hanging="360"/>
      </w:pPr>
    </w:lvl>
    <w:lvl w:ilvl="7">
      <w:start w:val="1"/>
      <w:numFmt w:val="lowerLetter"/>
      <w:lvlText w:val="%7.%8"/>
      <w:lvlJc w:val="left"/>
      <w:pPr>
        <w:tabs>
          <w:tab w:val="num" w:pos="0"/>
        </w:tabs>
        <w:ind w:left="5760" w:hanging="360"/>
      </w:pPr>
    </w:lvl>
    <w:lvl w:ilvl="8">
      <w:start w:val="1"/>
      <w:numFmt w:val="lowerRoman"/>
      <w:lvlText w:val="%8.%9"/>
      <w:lvlJc w:val="right"/>
      <w:pPr>
        <w:tabs>
          <w:tab w:val="num" w:pos="0"/>
        </w:tabs>
        <w:ind w:left="6480" w:hanging="180"/>
      </w:pPr>
    </w:lvl>
  </w:abstractNum>
  <w:abstractNum w:abstractNumId="36" w15:restartNumberingAfterBreak="0">
    <w:nsid w:val="2D432400"/>
    <w:multiLevelType w:val="multilevel"/>
    <w:tmpl w:val="E48A2C36"/>
    <w:lvl w:ilvl="0">
      <w:start w:val="1"/>
      <w:numFmt w:val="decimal"/>
      <w:lvlText w:val="%1"/>
      <w:lvlJc w:val="left"/>
      <w:pPr>
        <w:tabs>
          <w:tab w:val="num" w:pos="0"/>
        </w:tabs>
        <w:ind w:left="720" w:hanging="360"/>
      </w:pPr>
      <w:rPr>
        <w:rFonts w:ascii="Arial" w:hAnsi="Arial"/>
        <w:b w:val="0"/>
        <w:i w:val="0"/>
        <w:sz w:val="22"/>
      </w:rPr>
    </w:lvl>
    <w:lvl w:ilvl="1">
      <w:start w:val="1"/>
      <w:numFmt w:val="lowerLetter"/>
      <w:lvlText w:val="%1.%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4)"/>
      <w:lvlJc w:val="left"/>
      <w:pPr>
        <w:ind w:left="785" w:hanging="360"/>
      </w:pPr>
      <w:rPr>
        <w:rFonts w:ascii="Arial" w:eastAsia="Calibri" w:hAnsi="Arial" w:cs="Arial"/>
      </w:rPr>
    </w:lvl>
    <w:lvl w:ilvl="4">
      <w:start w:val="1"/>
      <w:numFmt w:val="lowerLetter"/>
      <w:lvlText w:val="%4.%5"/>
      <w:lvlJc w:val="left"/>
      <w:pPr>
        <w:tabs>
          <w:tab w:val="num" w:pos="0"/>
        </w:tabs>
        <w:ind w:left="3600" w:hanging="360"/>
      </w:pPr>
    </w:lvl>
    <w:lvl w:ilvl="5">
      <w:start w:val="1"/>
      <w:numFmt w:val="lowerRoman"/>
      <w:lvlText w:val="%5.%6"/>
      <w:lvlJc w:val="right"/>
      <w:pPr>
        <w:tabs>
          <w:tab w:val="num" w:pos="0"/>
        </w:tabs>
        <w:ind w:left="4320" w:hanging="180"/>
      </w:pPr>
    </w:lvl>
    <w:lvl w:ilvl="6">
      <w:start w:val="1"/>
      <w:numFmt w:val="decimal"/>
      <w:lvlText w:val="%6.%7"/>
      <w:lvlJc w:val="left"/>
      <w:pPr>
        <w:tabs>
          <w:tab w:val="num" w:pos="0"/>
        </w:tabs>
        <w:ind w:left="5040" w:hanging="360"/>
      </w:pPr>
    </w:lvl>
    <w:lvl w:ilvl="7">
      <w:start w:val="1"/>
      <w:numFmt w:val="lowerLetter"/>
      <w:lvlText w:val="%7.%8"/>
      <w:lvlJc w:val="left"/>
      <w:pPr>
        <w:tabs>
          <w:tab w:val="num" w:pos="0"/>
        </w:tabs>
        <w:ind w:left="5760" w:hanging="360"/>
      </w:pPr>
    </w:lvl>
    <w:lvl w:ilvl="8">
      <w:start w:val="1"/>
      <w:numFmt w:val="lowerRoman"/>
      <w:lvlText w:val="%8.%9"/>
      <w:lvlJc w:val="right"/>
      <w:pPr>
        <w:tabs>
          <w:tab w:val="num" w:pos="0"/>
        </w:tabs>
        <w:ind w:left="6480" w:hanging="180"/>
      </w:pPr>
    </w:lvl>
  </w:abstractNum>
  <w:abstractNum w:abstractNumId="37" w15:restartNumberingAfterBreak="0">
    <w:nsid w:val="2E1C3604"/>
    <w:multiLevelType w:val="hybridMultilevel"/>
    <w:tmpl w:val="AAD40BD8"/>
    <w:lvl w:ilvl="0" w:tplc="FFFFFFFF">
      <w:start w:val="1"/>
      <w:numFmt w:val="decimal"/>
      <w:lvlText w:val="%1"/>
      <w:lvlJc w:val="left"/>
      <w:pPr>
        <w:ind w:left="360" w:hanging="360"/>
      </w:pPr>
      <w:rPr>
        <w:rFonts w:hint="default"/>
      </w:rPr>
    </w:lvl>
    <w:lvl w:ilvl="1" w:tplc="0415000F">
      <w:start w:val="1"/>
      <w:numFmt w:val="decimal"/>
      <w:lvlText w:val="%2."/>
      <w:lvlJc w:val="left"/>
      <w:pPr>
        <w:ind w:left="785"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8" w15:restartNumberingAfterBreak="0">
    <w:nsid w:val="2FDC59EB"/>
    <w:multiLevelType w:val="multilevel"/>
    <w:tmpl w:val="B13A7672"/>
    <w:lvl w:ilvl="0">
      <w:start w:val="1"/>
      <w:numFmt w:val="none"/>
      <w:pStyle w:val="Nagwek1"/>
      <w:suff w:val="nothing"/>
      <w:lvlText w:val=""/>
      <w:lvlJc w:val="left"/>
      <w:pPr>
        <w:tabs>
          <w:tab w:val="num" w:pos="0"/>
        </w:tabs>
        <w:ind w:left="8796" w:hanging="432"/>
      </w:pPr>
    </w:lvl>
    <w:lvl w:ilvl="1">
      <w:start w:val="1"/>
      <w:numFmt w:val="none"/>
      <w:pStyle w:val="Nagwek2"/>
      <w:suff w:val="nothing"/>
      <w:lvlText w:val=""/>
      <w:lvlJc w:val="left"/>
      <w:pPr>
        <w:tabs>
          <w:tab w:val="num" w:pos="0"/>
        </w:tabs>
        <w:ind w:left="8940" w:hanging="576"/>
      </w:pPr>
    </w:lvl>
    <w:lvl w:ilvl="2">
      <w:start w:val="1"/>
      <w:numFmt w:val="none"/>
      <w:pStyle w:val="Nagwek3"/>
      <w:suff w:val="nothing"/>
      <w:lvlText w:val=""/>
      <w:lvlJc w:val="left"/>
      <w:pPr>
        <w:tabs>
          <w:tab w:val="num" w:pos="0"/>
        </w:tabs>
        <w:ind w:left="9084" w:hanging="72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9" w15:restartNumberingAfterBreak="0">
    <w:nsid w:val="307B08CA"/>
    <w:multiLevelType w:val="multilevel"/>
    <w:tmpl w:val="8214B7D2"/>
    <w:lvl w:ilvl="0">
      <w:start w:val="1"/>
      <w:numFmt w:val="decimal"/>
      <w:lvlText w:val="%1."/>
      <w:lvlJc w:val="left"/>
      <w:pPr>
        <w:tabs>
          <w:tab w:val="num" w:pos="359"/>
        </w:tabs>
        <w:ind w:left="785" w:hanging="360"/>
      </w:pPr>
    </w:lvl>
    <w:lvl w:ilvl="1">
      <w:start w:val="1"/>
      <w:numFmt w:val="decimal"/>
      <w:lvlText w:val="%1.%2"/>
      <w:lvlJc w:val="left"/>
      <w:pPr>
        <w:tabs>
          <w:tab w:val="num" w:pos="1439"/>
        </w:tabs>
        <w:ind w:left="1439" w:hanging="360"/>
      </w:pPr>
    </w:lvl>
    <w:lvl w:ilvl="2">
      <w:start w:val="1"/>
      <w:numFmt w:val="decimal"/>
      <w:lvlText w:val="%2.%3"/>
      <w:lvlJc w:val="left"/>
      <w:pPr>
        <w:tabs>
          <w:tab w:val="num" w:pos="1799"/>
        </w:tabs>
        <w:ind w:left="1799" w:hanging="360"/>
      </w:pPr>
    </w:lvl>
    <w:lvl w:ilvl="3">
      <w:start w:val="1"/>
      <w:numFmt w:val="decimal"/>
      <w:lvlText w:val="%3.%4"/>
      <w:lvlJc w:val="left"/>
      <w:pPr>
        <w:tabs>
          <w:tab w:val="num" w:pos="2159"/>
        </w:tabs>
        <w:ind w:left="2159" w:hanging="360"/>
      </w:pPr>
    </w:lvl>
    <w:lvl w:ilvl="4">
      <w:start w:val="1"/>
      <w:numFmt w:val="decimal"/>
      <w:lvlText w:val="%4.%5"/>
      <w:lvlJc w:val="left"/>
      <w:pPr>
        <w:tabs>
          <w:tab w:val="num" w:pos="2519"/>
        </w:tabs>
        <w:ind w:left="2519" w:hanging="360"/>
      </w:pPr>
    </w:lvl>
    <w:lvl w:ilvl="5">
      <w:start w:val="1"/>
      <w:numFmt w:val="decimal"/>
      <w:lvlText w:val="%5.%6"/>
      <w:lvlJc w:val="left"/>
      <w:pPr>
        <w:tabs>
          <w:tab w:val="num" w:pos="2879"/>
        </w:tabs>
        <w:ind w:left="2879" w:hanging="360"/>
      </w:pPr>
    </w:lvl>
    <w:lvl w:ilvl="6">
      <w:start w:val="1"/>
      <w:numFmt w:val="decimal"/>
      <w:lvlText w:val="%6.%7"/>
      <w:lvlJc w:val="left"/>
      <w:pPr>
        <w:tabs>
          <w:tab w:val="num" w:pos="3239"/>
        </w:tabs>
        <w:ind w:left="3239" w:hanging="360"/>
      </w:pPr>
    </w:lvl>
    <w:lvl w:ilvl="7">
      <w:start w:val="1"/>
      <w:numFmt w:val="decimal"/>
      <w:lvlText w:val="%7.%8"/>
      <w:lvlJc w:val="left"/>
      <w:pPr>
        <w:tabs>
          <w:tab w:val="num" w:pos="3599"/>
        </w:tabs>
        <w:ind w:left="3599" w:hanging="360"/>
      </w:pPr>
    </w:lvl>
    <w:lvl w:ilvl="8">
      <w:start w:val="1"/>
      <w:numFmt w:val="decimal"/>
      <w:lvlText w:val="%8.%9"/>
      <w:lvlJc w:val="left"/>
      <w:pPr>
        <w:tabs>
          <w:tab w:val="num" w:pos="3959"/>
        </w:tabs>
        <w:ind w:left="3959" w:hanging="360"/>
      </w:pPr>
    </w:lvl>
  </w:abstractNum>
  <w:abstractNum w:abstractNumId="40" w15:restartNumberingAfterBreak="0">
    <w:nsid w:val="310833B2"/>
    <w:multiLevelType w:val="hybridMultilevel"/>
    <w:tmpl w:val="82A6A2C4"/>
    <w:lvl w:ilvl="0" w:tplc="E9784964">
      <w:start w:val="1"/>
      <w:numFmt w:val="lowerLetter"/>
      <w:lvlText w:val="%1)"/>
      <w:lvlJc w:val="left"/>
      <w:pPr>
        <w:ind w:left="1210" w:hanging="360"/>
      </w:pPr>
      <w:rPr>
        <w:rFonts w:hint="default"/>
      </w:rPr>
    </w:lvl>
    <w:lvl w:ilvl="1" w:tplc="04150017">
      <w:start w:val="1"/>
      <w:numFmt w:val="lowerLetter"/>
      <w:lvlText w:val="%2)"/>
      <w:lvlJc w:val="left"/>
      <w:pPr>
        <w:ind w:left="1930" w:hanging="360"/>
      </w:pPr>
    </w:lvl>
    <w:lvl w:ilvl="2" w:tplc="0415001B">
      <w:start w:val="1"/>
      <w:numFmt w:val="lowerRoman"/>
      <w:lvlText w:val="%3."/>
      <w:lvlJc w:val="right"/>
      <w:pPr>
        <w:ind w:left="2650" w:hanging="180"/>
      </w:pPr>
    </w:lvl>
    <w:lvl w:ilvl="3" w:tplc="A28A0C4E">
      <w:start w:val="1"/>
      <w:numFmt w:val="decimal"/>
      <w:lvlText w:val="%4)"/>
      <w:lvlJc w:val="left"/>
      <w:pPr>
        <w:ind w:left="3370" w:hanging="360"/>
      </w:pPr>
      <w:rPr>
        <w:rFonts w:hint="default"/>
      </w:rPr>
    </w:lvl>
    <w:lvl w:ilvl="4" w:tplc="04150019" w:tentative="1">
      <w:start w:val="1"/>
      <w:numFmt w:val="lowerLetter"/>
      <w:lvlText w:val="%5."/>
      <w:lvlJc w:val="left"/>
      <w:pPr>
        <w:ind w:left="4090" w:hanging="360"/>
      </w:pPr>
    </w:lvl>
    <w:lvl w:ilvl="5" w:tplc="0415001B" w:tentative="1">
      <w:start w:val="1"/>
      <w:numFmt w:val="lowerRoman"/>
      <w:lvlText w:val="%6."/>
      <w:lvlJc w:val="right"/>
      <w:pPr>
        <w:ind w:left="4810" w:hanging="180"/>
      </w:pPr>
    </w:lvl>
    <w:lvl w:ilvl="6" w:tplc="0415000F" w:tentative="1">
      <w:start w:val="1"/>
      <w:numFmt w:val="decimal"/>
      <w:lvlText w:val="%7."/>
      <w:lvlJc w:val="left"/>
      <w:pPr>
        <w:ind w:left="5530" w:hanging="360"/>
      </w:pPr>
    </w:lvl>
    <w:lvl w:ilvl="7" w:tplc="04150019" w:tentative="1">
      <w:start w:val="1"/>
      <w:numFmt w:val="lowerLetter"/>
      <w:lvlText w:val="%8."/>
      <w:lvlJc w:val="left"/>
      <w:pPr>
        <w:ind w:left="6250" w:hanging="360"/>
      </w:pPr>
    </w:lvl>
    <w:lvl w:ilvl="8" w:tplc="0415001B" w:tentative="1">
      <w:start w:val="1"/>
      <w:numFmt w:val="lowerRoman"/>
      <w:lvlText w:val="%9."/>
      <w:lvlJc w:val="right"/>
      <w:pPr>
        <w:ind w:left="6970" w:hanging="180"/>
      </w:pPr>
    </w:lvl>
  </w:abstractNum>
  <w:abstractNum w:abstractNumId="41" w15:restartNumberingAfterBreak="0">
    <w:nsid w:val="31B951CE"/>
    <w:multiLevelType w:val="hybridMultilevel"/>
    <w:tmpl w:val="4E6AA788"/>
    <w:lvl w:ilvl="0" w:tplc="B2641CC6">
      <w:start w:val="1"/>
      <w:numFmt w:val="decimal"/>
      <w:lvlText w:val="%1)"/>
      <w:lvlJc w:val="left"/>
      <w:pPr>
        <w:ind w:left="896" w:hanging="176"/>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2" w15:restartNumberingAfterBreak="0">
    <w:nsid w:val="31E013DB"/>
    <w:multiLevelType w:val="hybridMultilevel"/>
    <w:tmpl w:val="5EB482AA"/>
    <w:lvl w:ilvl="0" w:tplc="3ED8370A">
      <w:start w:val="1"/>
      <w:numFmt w:val="decimal"/>
      <w:lvlText w:val="%1"/>
      <w:lvlJc w:val="left"/>
      <w:pPr>
        <w:ind w:left="360" w:hanging="360"/>
      </w:pPr>
      <w:rPr>
        <w:rFonts w:ascii="Arial" w:eastAsia="Times New Roman" w:hAnsi="Arial" w:cs="Arial"/>
        <w:i w:val="0"/>
        <w:iCs/>
      </w:rPr>
    </w:lvl>
    <w:lvl w:ilvl="1" w:tplc="8210FDA4">
      <w:start w:val="1"/>
      <w:numFmt w:val="lowerLetter"/>
      <w:lvlText w:val="%2."/>
      <w:lvlJc w:val="left"/>
      <w:pPr>
        <w:ind w:left="1080" w:hanging="360"/>
      </w:pPr>
      <w:rPr>
        <w:b w:val="0"/>
        <w:bCs/>
        <w:i w:val="0"/>
        <w:iCs/>
      </w:r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3" w15:restartNumberingAfterBreak="0">
    <w:nsid w:val="31EF5555"/>
    <w:multiLevelType w:val="multilevel"/>
    <w:tmpl w:val="206C2178"/>
    <w:lvl w:ilvl="0">
      <w:start w:val="3"/>
      <w:numFmt w:val="decimal"/>
      <w:lvlText w:val="%1."/>
      <w:lvlJc w:val="left"/>
      <w:pPr>
        <w:tabs>
          <w:tab w:val="num" w:pos="360"/>
        </w:tabs>
        <w:ind w:left="0" w:firstLine="0"/>
      </w:pPr>
      <w:rPr>
        <w:rFonts w:hint="default"/>
        <w:color w:val="auto"/>
        <w:sz w:val="24"/>
        <w:szCs w:val="24"/>
      </w:rPr>
    </w:lvl>
    <w:lvl w:ilvl="1">
      <w:start w:val="1"/>
      <w:numFmt w:val="decimal"/>
      <w:lvlText w:val="%2)"/>
      <w:lvlJc w:val="left"/>
      <w:pPr>
        <w:tabs>
          <w:tab w:val="num" w:pos="1440"/>
        </w:tabs>
        <w:ind w:left="1440" w:hanging="360"/>
      </w:pPr>
      <w:rPr>
        <w:rFonts w:hint="default"/>
      </w:rPr>
    </w:lvl>
    <w:lvl w:ilvl="2">
      <w:start w:val="1"/>
      <w:numFmt w:val="decimal"/>
      <w:lvlText w:val="%3."/>
      <w:lvlJc w:val="left"/>
      <w:pPr>
        <w:ind w:left="2340" w:hanging="360"/>
      </w:pPr>
      <w:rPr>
        <w:rFonts w:ascii="Arial" w:hAnsi="Arial" w:hint="default"/>
        <w:sz w:val="22"/>
      </w:rPr>
    </w:lvl>
    <w:lvl w:ilvl="3">
      <w:start w:val="1"/>
      <w:numFmt w:val="decimal"/>
      <w:lvlText w:val="%4)"/>
      <w:lvlJc w:val="left"/>
      <w:pPr>
        <w:ind w:left="2880" w:hanging="360"/>
      </w:p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sz w:val="24"/>
        <w:szCs w:val="24"/>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4" w15:restartNumberingAfterBreak="0">
    <w:nsid w:val="32047905"/>
    <w:multiLevelType w:val="multilevel"/>
    <w:tmpl w:val="0FF8DE1C"/>
    <w:lvl w:ilvl="0">
      <w:start w:val="3"/>
      <w:numFmt w:val="decimal"/>
      <w:lvlText w:val="%1"/>
      <w:lvlJc w:val="left"/>
      <w:pPr>
        <w:tabs>
          <w:tab w:val="num" w:pos="360"/>
        </w:tabs>
        <w:ind w:left="0" w:firstLine="0"/>
      </w:pPr>
      <w:rPr>
        <w:color w:val="auto"/>
        <w:sz w:val="24"/>
        <w:szCs w:val="24"/>
      </w:rPr>
    </w:lvl>
    <w:lvl w:ilvl="1">
      <w:start w:val="1"/>
      <w:numFmt w:val="decimal"/>
      <w:lvlText w:val="%2)"/>
      <w:lvlJc w:val="left"/>
      <w:pPr>
        <w:ind w:left="785" w:hanging="360"/>
      </w:pPr>
      <w:rPr>
        <w:rFonts w:ascii="Arial" w:eastAsia="Calibri" w:hAnsi="Arial" w:cs="Arial"/>
      </w:rPr>
    </w:lvl>
    <w:lvl w:ilvl="2">
      <w:start w:val="1"/>
      <w:numFmt w:val="decimal"/>
      <w:lvlText w:val="%2.%3"/>
      <w:lvlJc w:val="left"/>
      <w:pPr>
        <w:tabs>
          <w:tab w:val="num" w:pos="2340"/>
        </w:tabs>
        <w:ind w:left="2340" w:hanging="360"/>
      </w:pPr>
      <w:rPr>
        <w:rFonts w:ascii="Times New Roman" w:hAnsi="Times New Roman" w:cs="Times New Roman"/>
        <w:bCs/>
        <w:sz w:val="24"/>
        <w:szCs w:val="24"/>
      </w:rPr>
    </w:lvl>
    <w:lvl w:ilvl="3">
      <w:start w:val="1"/>
      <w:numFmt w:val="decimal"/>
      <w:lvlText w:val="%3.%4"/>
      <w:lvlJc w:val="left"/>
      <w:pPr>
        <w:tabs>
          <w:tab w:val="num" w:pos="2880"/>
        </w:tabs>
        <w:ind w:left="2880" w:hanging="360"/>
      </w:pPr>
    </w:lvl>
    <w:lvl w:ilvl="4">
      <w:start w:val="1"/>
      <w:numFmt w:val="lowerLetter"/>
      <w:lvlText w:val="%4.%5"/>
      <w:lvlJc w:val="left"/>
      <w:pPr>
        <w:tabs>
          <w:tab w:val="num" w:pos="3600"/>
        </w:tabs>
        <w:ind w:left="3600" w:hanging="360"/>
      </w:pPr>
    </w:lvl>
    <w:lvl w:ilvl="5">
      <w:start w:val="1"/>
      <w:numFmt w:val="lowerRoman"/>
      <w:lvlText w:val="%5.%6"/>
      <w:lvlJc w:val="right"/>
      <w:pPr>
        <w:tabs>
          <w:tab w:val="num" w:pos="4320"/>
        </w:tabs>
        <w:ind w:left="4320" w:hanging="180"/>
      </w:pPr>
    </w:lvl>
    <w:lvl w:ilvl="6">
      <w:start w:val="1"/>
      <w:numFmt w:val="decimal"/>
      <w:lvlText w:val="%6.%7"/>
      <w:lvlJc w:val="left"/>
      <w:pPr>
        <w:tabs>
          <w:tab w:val="num" w:pos="5040"/>
        </w:tabs>
        <w:ind w:left="5040" w:hanging="360"/>
      </w:pPr>
      <w:rPr>
        <w:sz w:val="24"/>
        <w:szCs w:val="24"/>
      </w:rPr>
    </w:lvl>
    <w:lvl w:ilvl="7">
      <w:start w:val="1"/>
      <w:numFmt w:val="lowerLetter"/>
      <w:lvlText w:val="%7.%8"/>
      <w:lvlJc w:val="left"/>
      <w:pPr>
        <w:tabs>
          <w:tab w:val="num" w:pos="5760"/>
        </w:tabs>
        <w:ind w:left="5760" w:hanging="360"/>
      </w:pPr>
    </w:lvl>
    <w:lvl w:ilvl="8">
      <w:start w:val="1"/>
      <w:numFmt w:val="lowerRoman"/>
      <w:lvlText w:val="%8.%9"/>
      <w:lvlJc w:val="right"/>
      <w:pPr>
        <w:tabs>
          <w:tab w:val="num" w:pos="6480"/>
        </w:tabs>
        <w:ind w:left="6480" w:hanging="180"/>
      </w:pPr>
    </w:lvl>
  </w:abstractNum>
  <w:abstractNum w:abstractNumId="45" w15:restartNumberingAfterBreak="0">
    <w:nsid w:val="33AB5FB1"/>
    <w:multiLevelType w:val="hybridMultilevel"/>
    <w:tmpl w:val="97C8433C"/>
    <w:lvl w:ilvl="0" w:tplc="060E91E6">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6" w15:restartNumberingAfterBreak="0">
    <w:nsid w:val="33B84A9C"/>
    <w:multiLevelType w:val="multilevel"/>
    <w:tmpl w:val="0FE4EB06"/>
    <w:lvl w:ilvl="0">
      <w:start w:val="1"/>
      <w:numFmt w:val="decimal"/>
      <w:lvlText w:val="%1"/>
      <w:lvlJc w:val="left"/>
      <w:pPr>
        <w:tabs>
          <w:tab w:val="num" w:pos="-360"/>
        </w:tabs>
        <w:ind w:left="360" w:hanging="360"/>
      </w:pPr>
      <w:rPr>
        <w:bCs/>
        <w:spacing w:val="-8"/>
        <w:sz w:val="22"/>
        <w:szCs w:val="22"/>
      </w:rPr>
    </w:lvl>
    <w:lvl w:ilvl="1">
      <w:start w:val="1"/>
      <w:numFmt w:val="lowerLetter"/>
      <w:lvlText w:val="%1.%2"/>
      <w:lvlJc w:val="left"/>
      <w:pPr>
        <w:tabs>
          <w:tab w:val="num" w:pos="-360"/>
        </w:tabs>
        <w:ind w:left="1080" w:hanging="360"/>
      </w:pPr>
    </w:lvl>
    <w:lvl w:ilvl="2">
      <w:start w:val="1"/>
      <w:numFmt w:val="lowerRoman"/>
      <w:lvlText w:val="%2.%3"/>
      <w:lvlJc w:val="right"/>
      <w:pPr>
        <w:tabs>
          <w:tab w:val="num" w:pos="-360"/>
        </w:tabs>
        <w:ind w:left="1800" w:hanging="180"/>
      </w:pPr>
    </w:lvl>
    <w:lvl w:ilvl="3">
      <w:start w:val="1"/>
      <w:numFmt w:val="decimal"/>
      <w:lvlText w:val="%3.%4"/>
      <w:lvlJc w:val="left"/>
      <w:pPr>
        <w:tabs>
          <w:tab w:val="num" w:pos="-360"/>
        </w:tabs>
        <w:ind w:left="2520" w:hanging="360"/>
      </w:pPr>
      <w:rPr>
        <w:bCs/>
        <w:spacing w:val="-8"/>
        <w:sz w:val="24"/>
        <w:szCs w:val="24"/>
      </w:rPr>
    </w:lvl>
    <w:lvl w:ilvl="4">
      <w:start w:val="1"/>
      <w:numFmt w:val="lowerLetter"/>
      <w:lvlText w:val="%4.%5"/>
      <w:lvlJc w:val="left"/>
      <w:pPr>
        <w:tabs>
          <w:tab w:val="num" w:pos="-360"/>
        </w:tabs>
        <w:ind w:left="3240" w:hanging="360"/>
      </w:pPr>
    </w:lvl>
    <w:lvl w:ilvl="5">
      <w:start w:val="1"/>
      <w:numFmt w:val="lowerRoman"/>
      <w:lvlText w:val="%5.%6"/>
      <w:lvlJc w:val="right"/>
      <w:pPr>
        <w:tabs>
          <w:tab w:val="num" w:pos="-360"/>
        </w:tabs>
        <w:ind w:left="3960" w:hanging="180"/>
      </w:pPr>
    </w:lvl>
    <w:lvl w:ilvl="6">
      <w:start w:val="1"/>
      <w:numFmt w:val="decimal"/>
      <w:lvlText w:val="%6.%7"/>
      <w:lvlJc w:val="left"/>
      <w:pPr>
        <w:tabs>
          <w:tab w:val="num" w:pos="-360"/>
        </w:tabs>
        <w:ind w:left="4680" w:hanging="360"/>
      </w:pPr>
    </w:lvl>
    <w:lvl w:ilvl="7">
      <w:start w:val="1"/>
      <w:numFmt w:val="lowerLetter"/>
      <w:lvlText w:val="%7.%8"/>
      <w:lvlJc w:val="left"/>
      <w:pPr>
        <w:tabs>
          <w:tab w:val="num" w:pos="-360"/>
        </w:tabs>
        <w:ind w:left="5400" w:hanging="360"/>
      </w:pPr>
    </w:lvl>
    <w:lvl w:ilvl="8">
      <w:start w:val="1"/>
      <w:numFmt w:val="lowerRoman"/>
      <w:lvlText w:val="%8.%9"/>
      <w:lvlJc w:val="right"/>
      <w:pPr>
        <w:tabs>
          <w:tab w:val="num" w:pos="-360"/>
        </w:tabs>
        <w:ind w:left="6120" w:hanging="180"/>
      </w:pPr>
    </w:lvl>
  </w:abstractNum>
  <w:abstractNum w:abstractNumId="47" w15:restartNumberingAfterBreak="0">
    <w:nsid w:val="356B78DB"/>
    <w:multiLevelType w:val="hybridMultilevel"/>
    <w:tmpl w:val="97E810C0"/>
    <w:lvl w:ilvl="0" w:tplc="D228D7AE">
      <w:start w:val="1"/>
      <w:numFmt w:val="decimal"/>
      <w:lvlText w:val="%1)"/>
      <w:lvlJc w:val="left"/>
      <w:pPr>
        <w:ind w:left="720" w:hanging="360"/>
      </w:pPr>
      <w:rPr>
        <w:rFonts w:ascii="Arial" w:hAnsi="Arial" w:cs="DejaVu Sans" w:hint="default"/>
        <w:b w:val="0"/>
        <w:i w:val="0"/>
        <w:strike w:val="0"/>
        <w:dstrike w:val="0"/>
        <w:color w:val="000000"/>
        <w:sz w:val="22"/>
        <w:szCs w:val="18"/>
        <w:u w:val="none" w:color="000000"/>
        <w:vertAlign w:val="baseline"/>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3766761A"/>
    <w:multiLevelType w:val="multilevel"/>
    <w:tmpl w:val="3C1A0DE4"/>
    <w:lvl w:ilvl="0">
      <w:start w:val="1"/>
      <w:numFmt w:val="decimal"/>
      <w:lvlText w:val="%1)"/>
      <w:lvlJc w:val="left"/>
      <w:pPr>
        <w:tabs>
          <w:tab w:val="num" w:pos="-502"/>
        </w:tabs>
        <w:ind w:left="785" w:hanging="360"/>
      </w:pPr>
      <w:rPr>
        <w:rFonts w:ascii="Arial" w:eastAsia="Times New Roman" w:hAnsi="Arial" w:cs="Arial"/>
        <w:b w:val="0"/>
        <w:i w:val="0"/>
        <w:sz w:val="22"/>
      </w:rPr>
    </w:lvl>
    <w:lvl w:ilvl="1">
      <w:start w:val="1"/>
      <w:numFmt w:val="lowerLetter"/>
      <w:lvlText w:val="%1.%2"/>
      <w:lvlJc w:val="left"/>
      <w:pPr>
        <w:tabs>
          <w:tab w:val="num" w:pos="-502"/>
        </w:tabs>
        <w:ind w:left="1505" w:hanging="360"/>
      </w:pPr>
    </w:lvl>
    <w:lvl w:ilvl="2">
      <w:start w:val="1"/>
      <w:numFmt w:val="lowerRoman"/>
      <w:lvlText w:val="%2.%3"/>
      <w:lvlJc w:val="right"/>
      <w:pPr>
        <w:tabs>
          <w:tab w:val="num" w:pos="-502"/>
        </w:tabs>
        <w:ind w:left="2225" w:hanging="180"/>
      </w:pPr>
    </w:lvl>
    <w:lvl w:ilvl="3">
      <w:start w:val="1"/>
      <w:numFmt w:val="decimal"/>
      <w:lvlText w:val="%3.%4"/>
      <w:lvlJc w:val="left"/>
      <w:pPr>
        <w:tabs>
          <w:tab w:val="num" w:pos="-502"/>
        </w:tabs>
        <w:ind w:left="2945" w:hanging="360"/>
      </w:pPr>
    </w:lvl>
    <w:lvl w:ilvl="4">
      <w:start w:val="1"/>
      <w:numFmt w:val="lowerLetter"/>
      <w:lvlText w:val="%4.%5"/>
      <w:lvlJc w:val="left"/>
      <w:pPr>
        <w:tabs>
          <w:tab w:val="num" w:pos="-502"/>
        </w:tabs>
        <w:ind w:left="3665" w:hanging="360"/>
      </w:pPr>
    </w:lvl>
    <w:lvl w:ilvl="5">
      <w:start w:val="1"/>
      <w:numFmt w:val="lowerRoman"/>
      <w:lvlText w:val="%5.%6"/>
      <w:lvlJc w:val="right"/>
      <w:pPr>
        <w:tabs>
          <w:tab w:val="num" w:pos="-502"/>
        </w:tabs>
        <w:ind w:left="4385" w:hanging="180"/>
      </w:pPr>
    </w:lvl>
    <w:lvl w:ilvl="6">
      <w:start w:val="1"/>
      <w:numFmt w:val="decimal"/>
      <w:lvlText w:val="%6.%7"/>
      <w:lvlJc w:val="left"/>
      <w:pPr>
        <w:tabs>
          <w:tab w:val="num" w:pos="-502"/>
        </w:tabs>
        <w:ind w:left="5105" w:hanging="360"/>
      </w:pPr>
    </w:lvl>
    <w:lvl w:ilvl="7">
      <w:start w:val="1"/>
      <w:numFmt w:val="lowerLetter"/>
      <w:lvlText w:val="%7.%8"/>
      <w:lvlJc w:val="left"/>
      <w:pPr>
        <w:tabs>
          <w:tab w:val="num" w:pos="-502"/>
        </w:tabs>
        <w:ind w:left="5825" w:hanging="360"/>
      </w:pPr>
    </w:lvl>
    <w:lvl w:ilvl="8">
      <w:start w:val="1"/>
      <w:numFmt w:val="lowerRoman"/>
      <w:lvlText w:val="%8.%9"/>
      <w:lvlJc w:val="right"/>
      <w:pPr>
        <w:tabs>
          <w:tab w:val="num" w:pos="-502"/>
        </w:tabs>
        <w:ind w:left="6545" w:hanging="180"/>
      </w:pPr>
    </w:lvl>
  </w:abstractNum>
  <w:abstractNum w:abstractNumId="49" w15:restartNumberingAfterBreak="0">
    <w:nsid w:val="39D017BA"/>
    <w:multiLevelType w:val="multilevel"/>
    <w:tmpl w:val="78B05550"/>
    <w:lvl w:ilvl="0">
      <w:start w:val="1"/>
      <w:numFmt w:val="decimal"/>
      <w:lvlText w:val="%1)"/>
      <w:lvlJc w:val="left"/>
      <w:pPr>
        <w:tabs>
          <w:tab w:val="num" w:pos="785"/>
        </w:tabs>
        <w:ind w:left="785" w:hanging="360"/>
      </w:pPr>
      <w:rPr>
        <w:rFonts w:ascii="Arial" w:eastAsia="Calibri" w:hAnsi="Arial" w:cs="Arial"/>
        <w:b w:val="0"/>
        <w:i w:val="0"/>
        <w:sz w:val="22"/>
        <w:szCs w:val="24"/>
      </w:rPr>
    </w:lvl>
    <w:lvl w:ilvl="1">
      <w:start w:val="1"/>
      <w:numFmt w:val="decimal"/>
      <w:lvlText w:val="%1.%2"/>
      <w:lvlJc w:val="left"/>
      <w:pPr>
        <w:tabs>
          <w:tab w:val="num" w:pos="-835"/>
        </w:tabs>
        <w:ind w:left="-835" w:hanging="360"/>
      </w:pPr>
    </w:lvl>
    <w:lvl w:ilvl="2">
      <w:start w:val="1"/>
      <w:numFmt w:val="decimal"/>
      <w:lvlText w:val="%2.%3"/>
      <w:lvlJc w:val="left"/>
      <w:pPr>
        <w:tabs>
          <w:tab w:val="num" w:pos="-475"/>
        </w:tabs>
        <w:ind w:left="-475" w:hanging="360"/>
      </w:pPr>
    </w:lvl>
    <w:lvl w:ilvl="3">
      <w:start w:val="1"/>
      <w:numFmt w:val="decimal"/>
      <w:lvlText w:val="%3.%4"/>
      <w:lvlJc w:val="left"/>
      <w:pPr>
        <w:tabs>
          <w:tab w:val="num" w:pos="-115"/>
        </w:tabs>
        <w:ind w:left="-115" w:hanging="360"/>
      </w:pPr>
    </w:lvl>
    <w:lvl w:ilvl="4">
      <w:start w:val="1"/>
      <w:numFmt w:val="decimal"/>
      <w:lvlText w:val="%4.%5"/>
      <w:lvlJc w:val="left"/>
      <w:pPr>
        <w:tabs>
          <w:tab w:val="num" w:pos="245"/>
        </w:tabs>
        <w:ind w:left="245" w:hanging="360"/>
      </w:pPr>
    </w:lvl>
    <w:lvl w:ilvl="5">
      <w:start w:val="1"/>
      <w:numFmt w:val="decimal"/>
      <w:lvlText w:val="%5.%6"/>
      <w:lvlJc w:val="left"/>
      <w:pPr>
        <w:tabs>
          <w:tab w:val="num" w:pos="605"/>
        </w:tabs>
        <w:ind w:left="605" w:hanging="360"/>
      </w:pPr>
    </w:lvl>
    <w:lvl w:ilvl="6">
      <w:start w:val="1"/>
      <w:numFmt w:val="decimal"/>
      <w:lvlText w:val="%6.%7"/>
      <w:lvlJc w:val="left"/>
      <w:pPr>
        <w:tabs>
          <w:tab w:val="num" w:pos="965"/>
        </w:tabs>
        <w:ind w:left="965" w:hanging="360"/>
      </w:pPr>
    </w:lvl>
    <w:lvl w:ilvl="7">
      <w:start w:val="1"/>
      <w:numFmt w:val="decimal"/>
      <w:lvlText w:val="%7.%8"/>
      <w:lvlJc w:val="left"/>
      <w:pPr>
        <w:tabs>
          <w:tab w:val="num" w:pos="1325"/>
        </w:tabs>
        <w:ind w:left="1325" w:hanging="360"/>
      </w:pPr>
    </w:lvl>
    <w:lvl w:ilvl="8">
      <w:start w:val="1"/>
      <w:numFmt w:val="decimal"/>
      <w:lvlText w:val="%8.%9"/>
      <w:lvlJc w:val="left"/>
      <w:pPr>
        <w:tabs>
          <w:tab w:val="num" w:pos="1685"/>
        </w:tabs>
        <w:ind w:left="1685" w:hanging="360"/>
      </w:pPr>
    </w:lvl>
  </w:abstractNum>
  <w:abstractNum w:abstractNumId="50" w15:restartNumberingAfterBreak="0">
    <w:nsid w:val="3A63295D"/>
    <w:multiLevelType w:val="multilevel"/>
    <w:tmpl w:val="2EACE1BC"/>
    <w:lvl w:ilvl="0">
      <w:start w:val="1"/>
      <w:numFmt w:val="decimal"/>
      <w:lvlText w:val="%1"/>
      <w:lvlJc w:val="left"/>
      <w:pPr>
        <w:tabs>
          <w:tab w:val="num" w:pos="0"/>
        </w:tabs>
        <w:ind w:left="340" w:hanging="340"/>
      </w:pPr>
      <w:rPr>
        <w:rFonts w:ascii="Arial" w:eastAsia="Times New Roman" w:hAnsi="Arial" w:cs="Arial"/>
        <w:bCs/>
        <w:sz w:val="24"/>
      </w:rPr>
    </w:lvl>
    <w:lvl w:ilvl="1">
      <w:start w:val="1"/>
      <w:numFmt w:val="lowerLetter"/>
      <w:lvlText w:val="%1.%2"/>
      <w:lvlJc w:val="left"/>
      <w:pPr>
        <w:tabs>
          <w:tab w:val="num" w:pos="1440"/>
        </w:tabs>
        <w:ind w:left="1440" w:hanging="360"/>
      </w:pPr>
    </w:lvl>
    <w:lvl w:ilvl="2">
      <w:start w:val="1"/>
      <w:numFmt w:val="lowerRoman"/>
      <w:lvlText w:val="%2.%3"/>
      <w:lvlJc w:val="right"/>
      <w:pPr>
        <w:tabs>
          <w:tab w:val="num" w:pos="2160"/>
        </w:tabs>
        <w:ind w:left="2160" w:hanging="180"/>
      </w:pPr>
    </w:lvl>
    <w:lvl w:ilvl="3">
      <w:start w:val="1"/>
      <w:numFmt w:val="decimal"/>
      <w:lvlText w:val="%3.%4"/>
      <w:lvlJc w:val="left"/>
      <w:pPr>
        <w:tabs>
          <w:tab w:val="num" w:pos="2880"/>
        </w:tabs>
        <w:ind w:left="2880" w:hanging="360"/>
      </w:pPr>
    </w:lvl>
    <w:lvl w:ilvl="4">
      <w:start w:val="1"/>
      <w:numFmt w:val="lowerLetter"/>
      <w:lvlText w:val="%4.%5"/>
      <w:lvlJc w:val="left"/>
      <w:pPr>
        <w:tabs>
          <w:tab w:val="num" w:pos="3600"/>
        </w:tabs>
        <w:ind w:left="3600" w:hanging="360"/>
      </w:pPr>
    </w:lvl>
    <w:lvl w:ilvl="5">
      <w:start w:val="1"/>
      <w:numFmt w:val="lowerRoman"/>
      <w:lvlText w:val="%5.%6"/>
      <w:lvlJc w:val="right"/>
      <w:pPr>
        <w:tabs>
          <w:tab w:val="num" w:pos="4320"/>
        </w:tabs>
        <w:ind w:left="4320" w:hanging="180"/>
      </w:pPr>
    </w:lvl>
    <w:lvl w:ilvl="6">
      <w:start w:val="1"/>
      <w:numFmt w:val="decimal"/>
      <w:lvlText w:val="%6.%7"/>
      <w:lvlJc w:val="left"/>
      <w:pPr>
        <w:tabs>
          <w:tab w:val="num" w:pos="5040"/>
        </w:tabs>
        <w:ind w:left="5040" w:hanging="360"/>
      </w:pPr>
    </w:lvl>
    <w:lvl w:ilvl="7">
      <w:start w:val="1"/>
      <w:numFmt w:val="lowerLetter"/>
      <w:lvlText w:val="%7.%8"/>
      <w:lvlJc w:val="left"/>
      <w:pPr>
        <w:tabs>
          <w:tab w:val="num" w:pos="5760"/>
        </w:tabs>
        <w:ind w:left="5760" w:hanging="360"/>
      </w:pPr>
    </w:lvl>
    <w:lvl w:ilvl="8">
      <w:start w:val="1"/>
      <w:numFmt w:val="lowerRoman"/>
      <w:lvlText w:val="%8.%9"/>
      <w:lvlJc w:val="right"/>
      <w:pPr>
        <w:tabs>
          <w:tab w:val="num" w:pos="6480"/>
        </w:tabs>
        <w:ind w:left="6480" w:hanging="180"/>
      </w:pPr>
    </w:lvl>
  </w:abstractNum>
  <w:abstractNum w:abstractNumId="51" w15:restartNumberingAfterBreak="0">
    <w:nsid w:val="3B1F471A"/>
    <w:multiLevelType w:val="multilevel"/>
    <w:tmpl w:val="B8FAC6FA"/>
    <w:lvl w:ilvl="0">
      <w:start w:val="1"/>
      <w:numFmt w:val="decimal"/>
      <w:lvlText w:val="%1"/>
      <w:lvlJc w:val="left"/>
      <w:pPr>
        <w:tabs>
          <w:tab w:val="num" w:pos="0"/>
        </w:tabs>
        <w:ind w:left="720" w:hanging="360"/>
      </w:pPr>
      <w:rPr>
        <w:rFonts w:ascii="Arial" w:hAnsi="Arial"/>
        <w:b w:val="0"/>
        <w:i w:val="0"/>
        <w:sz w:val="22"/>
      </w:rPr>
    </w:lvl>
    <w:lvl w:ilvl="1">
      <w:start w:val="1"/>
      <w:numFmt w:val="lowerLetter"/>
      <w:lvlText w:val="%1.%2"/>
      <w:lvlJc w:val="left"/>
      <w:pPr>
        <w:tabs>
          <w:tab w:val="num" w:pos="0"/>
        </w:tabs>
        <w:ind w:left="1440" w:hanging="360"/>
      </w:pPr>
    </w:lvl>
    <w:lvl w:ilvl="2">
      <w:start w:val="1"/>
      <w:numFmt w:val="decimal"/>
      <w:lvlText w:val="%3)"/>
      <w:lvlJc w:val="left"/>
      <w:pPr>
        <w:ind w:left="720" w:hanging="360"/>
      </w:pPr>
      <w:rPr>
        <w:rFonts w:ascii="Arial" w:eastAsia="Calibri" w:hAnsi="Arial" w:cs="Arial"/>
      </w:rPr>
    </w:lvl>
    <w:lvl w:ilvl="3">
      <w:start w:val="1"/>
      <w:numFmt w:val="decimal"/>
      <w:lvlText w:val="%3.%4"/>
      <w:lvlJc w:val="left"/>
      <w:pPr>
        <w:tabs>
          <w:tab w:val="num" w:pos="0"/>
        </w:tabs>
        <w:ind w:left="2880" w:hanging="360"/>
      </w:pPr>
    </w:lvl>
    <w:lvl w:ilvl="4">
      <w:start w:val="1"/>
      <w:numFmt w:val="lowerLetter"/>
      <w:lvlText w:val="%4.%5"/>
      <w:lvlJc w:val="left"/>
      <w:pPr>
        <w:tabs>
          <w:tab w:val="num" w:pos="0"/>
        </w:tabs>
        <w:ind w:left="3600" w:hanging="360"/>
      </w:pPr>
    </w:lvl>
    <w:lvl w:ilvl="5">
      <w:start w:val="1"/>
      <w:numFmt w:val="lowerRoman"/>
      <w:lvlText w:val="%5.%6"/>
      <w:lvlJc w:val="right"/>
      <w:pPr>
        <w:tabs>
          <w:tab w:val="num" w:pos="0"/>
        </w:tabs>
        <w:ind w:left="4320" w:hanging="180"/>
      </w:pPr>
    </w:lvl>
    <w:lvl w:ilvl="6">
      <w:start w:val="1"/>
      <w:numFmt w:val="decimal"/>
      <w:lvlText w:val="%6.%7"/>
      <w:lvlJc w:val="left"/>
      <w:pPr>
        <w:tabs>
          <w:tab w:val="num" w:pos="0"/>
        </w:tabs>
        <w:ind w:left="5040" w:hanging="360"/>
      </w:pPr>
    </w:lvl>
    <w:lvl w:ilvl="7">
      <w:start w:val="1"/>
      <w:numFmt w:val="lowerLetter"/>
      <w:lvlText w:val="%7.%8"/>
      <w:lvlJc w:val="left"/>
      <w:pPr>
        <w:tabs>
          <w:tab w:val="num" w:pos="0"/>
        </w:tabs>
        <w:ind w:left="5760" w:hanging="360"/>
      </w:pPr>
    </w:lvl>
    <w:lvl w:ilvl="8">
      <w:start w:val="1"/>
      <w:numFmt w:val="lowerRoman"/>
      <w:lvlText w:val="%8.%9"/>
      <w:lvlJc w:val="right"/>
      <w:pPr>
        <w:tabs>
          <w:tab w:val="num" w:pos="0"/>
        </w:tabs>
        <w:ind w:left="6480" w:hanging="180"/>
      </w:pPr>
    </w:lvl>
  </w:abstractNum>
  <w:abstractNum w:abstractNumId="52" w15:restartNumberingAfterBreak="0">
    <w:nsid w:val="3E1732D8"/>
    <w:multiLevelType w:val="multilevel"/>
    <w:tmpl w:val="6F12A730"/>
    <w:lvl w:ilvl="0">
      <w:start w:val="1"/>
      <w:numFmt w:val="decimal"/>
      <w:lvlText w:val="%1"/>
      <w:lvlJc w:val="left"/>
      <w:pPr>
        <w:tabs>
          <w:tab w:val="num" w:pos="0"/>
        </w:tabs>
        <w:ind w:left="340" w:hanging="340"/>
      </w:pPr>
    </w:lvl>
    <w:lvl w:ilvl="1">
      <w:start w:val="1"/>
      <w:numFmt w:val="decimal"/>
      <w:lvlText w:val="%1.%2"/>
      <w:lvlJc w:val="left"/>
      <w:pPr>
        <w:tabs>
          <w:tab w:val="num" w:pos="1080"/>
        </w:tabs>
        <w:ind w:left="1080" w:hanging="360"/>
      </w:pPr>
    </w:lvl>
    <w:lvl w:ilvl="2">
      <w:start w:val="1"/>
      <w:numFmt w:val="decimal"/>
      <w:lvlText w:val="%2.%3"/>
      <w:lvlJc w:val="left"/>
      <w:pPr>
        <w:tabs>
          <w:tab w:val="num" w:pos="1440"/>
        </w:tabs>
        <w:ind w:left="1440" w:hanging="360"/>
      </w:pPr>
    </w:lvl>
    <w:lvl w:ilvl="3">
      <w:start w:val="1"/>
      <w:numFmt w:val="decimal"/>
      <w:lvlText w:val="%3.%4"/>
      <w:lvlJc w:val="left"/>
      <w:pPr>
        <w:tabs>
          <w:tab w:val="num" w:pos="1800"/>
        </w:tabs>
        <w:ind w:left="1800" w:hanging="360"/>
      </w:pPr>
    </w:lvl>
    <w:lvl w:ilvl="4">
      <w:start w:val="1"/>
      <w:numFmt w:val="decimal"/>
      <w:lvlText w:val="%4.%5"/>
      <w:lvlJc w:val="left"/>
      <w:pPr>
        <w:tabs>
          <w:tab w:val="num" w:pos="2160"/>
        </w:tabs>
        <w:ind w:left="2160" w:hanging="360"/>
      </w:pPr>
    </w:lvl>
    <w:lvl w:ilvl="5">
      <w:start w:val="1"/>
      <w:numFmt w:val="decimal"/>
      <w:lvlText w:val="%5.%6"/>
      <w:lvlJc w:val="left"/>
      <w:pPr>
        <w:tabs>
          <w:tab w:val="num" w:pos="2520"/>
        </w:tabs>
        <w:ind w:left="2520" w:hanging="360"/>
      </w:pPr>
    </w:lvl>
    <w:lvl w:ilvl="6">
      <w:start w:val="1"/>
      <w:numFmt w:val="decimal"/>
      <w:lvlText w:val="%6.%7"/>
      <w:lvlJc w:val="left"/>
      <w:pPr>
        <w:tabs>
          <w:tab w:val="num" w:pos="2880"/>
        </w:tabs>
        <w:ind w:left="2880" w:hanging="360"/>
      </w:pPr>
    </w:lvl>
    <w:lvl w:ilvl="7">
      <w:start w:val="1"/>
      <w:numFmt w:val="decimal"/>
      <w:lvlText w:val="%7.%8"/>
      <w:lvlJc w:val="left"/>
      <w:pPr>
        <w:tabs>
          <w:tab w:val="num" w:pos="3240"/>
        </w:tabs>
        <w:ind w:left="3240" w:hanging="360"/>
      </w:pPr>
    </w:lvl>
    <w:lvl w:ilvl="8">
      <w:start w:val="1"/>
      <w:numFmt w:val="decimal"/>
      <w:lvlText w:val="%8.%9"/>
      <w:lvlJc w:val="left"/>
      <w:pPr>
        <w:tabs>
          <w:tab w:val="num" w:pos="3600"/>
        </w:tabs>
        <w:ind w:left="3600" w:hanging="360"/>
      </w:pPr>
    </w:lvl>
  </w:abstractNum>
  <w:abstractNum w:abstractNumId="53" w15:restartNumberingAfterBreak="0">
    <w:nsid w:val="3ED95360"/>
    <w:multiLevelType w:val="multilevel"/>
    <w:tmpl w:val="B56A1CDE"/>
    <w:lvl w:ilvl="0">
      <w:start w:val="1"/>
      <w:numFmt w:val="decimal"/>
      <w:lvlText w:val="%1"/>
      <w:lvlJc w:val="left"/>
      <w:pPr>
        <w:tabs>
          <w:tab w:val="num" w:pos="0"/>
        </w:tabs>
        <w:ind w:left="720" w:hanging="360"/>
      </w:pPr>
      <w:rPr>
        <w:rFonts w:ascii="Arial" w:hAnsi="Arial"/>
        <w:b w:val="0"/>
        <w:i w:val="0"/>
        <w:sz w:val="22"/>
        <w:szCs w:val="24"/>
      </w:rPr>
    </w:lvl>
    <w:lvl w:ilvl="1">
      <w:start w:val="1"/>
      <w:numFmt w:val="lowerLetter"/>
      <w:lvlText w:val="%1.%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3.%4"/>
      <w:lvlJc w:val="left"/>
      <w:pPr>
        <w:tabs>
          <w:tab w:val="num" w:pos="0"/>
        </w:tabs>
        <w:ind w:left="2880" w:hanging="360"/>
      </w:pPr>
    </w:lvl>
    <w:lvl w:ilvl="4">
      <w:start w:val="1"/>
      <w:numFmt w:val="lowerLetter"/>
      <w:lvlText w:val="%4.%5"/>
      <w:lvlJc w:val="left"/>
      <w:pPr>
        <w:tabs>
          <w:tab w:val="num" w:pos="0"/>
        </w:tabs>
        <w:ind w:left="3600" w:hanging="360"/>
      </w:pPr>
    </w:lvl>
    <w:lvl w:ilvl="5">
      <w:start w:val="1"/>
      <w:numFmt w:val="lowerRoman"/>
      <w:lvlText w:val="%5.%6"/>
      <w:lvlJc w:val="right"/>
      <w:pPr>
        <w:tabs>
          <w:tab w:val="num" w:pos="0"/>
        </w:tabs>
        <w:ind w:left="4320" w:hanging="180"/>
      </w:pPr>
    </w:lvl>
    <w:lvl w:ilvl="6">
      <w:start w:val="1"/>
      <w:numFmt w:val="decimal"/>
      <w:lvlText w:val="%6.%7"/>
      <w:lvlJc w:val="left"/>
      <w:pPr>
        <w:tabs>
          <w:tab w:val="num" w:pos="0"/>
        </w:tabs>
        <w:ind w:left="5040" w:hanging="360"/>
      </w:pPr>
    </w:lvl>
    <w:lvl w:ilvl="7">
      <w:start w:val="1"/>
      <w:numFmt w:val="lowerLetter"/>
      <w:lvlText w:val="%7.%8"/>
      <w:lvlJc w:val="left"/>
      <w:pPr>
        <w:tabs>
          <w:tab w:val="num" w:pos="0"/>
        </w:tabs>
        <w:ind w:left="5760" w:hanging="360"/>
      </w:pPr>
    </w:lvl>
    <w:lvl w:ilvl="8">
      <w:start w:val="1"/>
      <w:numFmt w:val="lowerRoman"/>
      <w:lvlText w:val="%8.%9"/>
      <w:lvlJc w:val="right"/>
      <w:pPr>
        <w:tabs>
          <w:tab w:val="num" w:pos="0"/>
        </w:tabs>
        <w:ind w:left="6480" w:hanging="180"/>
      </w:pPr>
    </w:lvl>
  </w:abstractNum>
  <w:abstractNum w:abstractNumId="54" w15:restartNumberingAfterBreak="0">
    <w:nsid w:val="3FE7405C"/>
    <w:multiLevelType w:val="hybridMultilevel"/>
    <w:tmpl w:val="342C0D6C"/>
    <w:lvl w:ilvl="0" w:tplc="FFFFFFFF">
      <w:start w:val="1"/>
      <w:numFmt w:val="decimal"/>
      <w:lvlText w:val="%1)"/>
      <w:lvlJc w:val="left"/>
      <w:pPr>
        <w:ind w:left="720" w:hanging="360"/>
      </w:pPr>
    </w:lvl>
    <w:lvl w:ilvl="1" w:tplc="43AEB64A">
      <w:start w:val="1"/>
      <w:numFmt w:val="decimal"/>
      <w:lvlText w:val="%2)"/>
      <w:lvlJc w:val="left"/>
      <w:pPr>
        <w:ind w:left="785" w:hanging="360"/>
      </w:pPr>
      <w:rPr>
        <w:rFonts w:ascii="Arial" w:eastAsia="Arial" w:hAnsi="Arial" w:cs="Arial"/>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5" w15:restartNumberingAfterBreak="0">
    <w:nsid w:val="42CC47CE"/>
    <w:multiLevelType w:val="hybridMultilevel"/>
    <w:tmpl w:val="E3A86206"/>
    <w:lvl w:ilvl="0" w:tplc="76B45E1C">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6" w15:restartNumberingAfterBreak="0">
    <w:nsid w:val="43177F69"/>
    <w:multiLevelType w:val="multilevel"/>
    <w:tmpl w:val="877E8BC6"/>
    <w:lvl w:ilvl="0">
      <w:start w:val="2"/>
      <w:numFmt w:val="decimal"/>
      <w:lvlText w:val="%1"/>
      <w:lvlJc w:val="left"/>
      <w:pPr>
        <w:tabs>
          <w:tab w:val="num" w:pos="0"/>
        </w:tabs>
        <w:ind w:left="720" w:hanging="360"/>
      </w:pPr>
      <w:rPr>
        <w:rFonts w:ascii="Calibri" w:hAnsi="Calibri"/>
        <w:sz w:val="24"/>
        <w:szCs w:val="24"/>
      </w:rPr>
    </w:lvl>
    <w:lvl w:ilvl="1">
      <w:start w:val="1"/>
      <w:numFmt w:val="decimal"/>
      <w:lvlText w:val="%2."/>
      <w:lvlJc w:val="left"/>
      <w:pPr>
        <w:ind w:left="1440" w:hanging="360"/>
      </w:pPr>
    </w:lvl>
    <w:lvl w:ilvl="2">
      <w:start w:val="1"/>
      <w:numFmt w:val="lowerRoman"/>
      <w:lvlText w:val="%2.%3"/>
      <w:lvlJc w:val="right"/>
      <w:pPr>
        <w:tabs>
          <w:tab w:val="num" w:pos="0"/>
        </w:tabs>
        <w:ind w:left="2160" w:hanging="180"/>
      </w:pPr>
    </w:lvl>
    <w:lvl w:ilvl="3">
      <w:start w:val="1"/>
      <w:numFmt w:val="decimal"/>
      <w:lvlText w:val="%3.%4"/>
      <w:lvlJc w:val="left"/>
      <w:pPr>
        <w:tabs>
          <w:tab w:val="num" w:pos="0"/>
        </w:tabs>
        <w:ind w:left="2880" w:hanging="360"/>
      </w:pPr>
    </w:lvl>
    <w:lvl w:ilvl="4">
      <w:start w:val="1"/>
      <w:numFmt w:val="lowerLetter"/>
      <w:lvlText w:val="%4.%5"/>
      <w:lvlJc w:val="left"/>
      <w:pPr>
        <w:tabs>
          <w:tab w:val="num" w:pos="0"/>
        </w:tabs>
        <w:ind w:left="3600" w:hanging="360"/>
      </w:pPr>
    </w:lvl>
    <w:lvl w:ilvl="5">
      <w:start w:val="1"/>
      <w:numFmt w:val="lowerRoman"/>
      <w:lvlText w:val="%5.%6"/>
      <w:lvlJc w:val="right"/>
      <w:pPr>
        <w:tabs>
          <w:tab w:val="num" w:pos="0"/>
        </w:tabs>
        <w:ind w:left="4320" w:hanging="180"/>
      </w:pPr>
    </w:lvl>
    <w:lvl w:ilvl="6">
      <w:start w:val="1"/>
      <w:numFmt w:val="decimal"/>
      <w:lvlText w:val="%6.%7"/>
      <w:lvlJc w:val="left"/>
      <w:pPr>
        <w:tabs>
          <w:tab w:val="num" w:pos="0"/>
        </w:tabs>
        <w:ind w:left="5040" w:hanging="360"/>
      </w:pPr>
    </w:lvl>
    <w:lvl w:ilvl="7">
      <w:start w:val="1"/>
      <w:numFmt w:val="lowerLetter"/>
      <w:lvlText w:val="%7.%8"/>
      <w:lvlJc w:val="left"/>
      <w:pPr>
        <w:tabs>
          <w:tab w:val="num" w:pos="0"/>
        </w:tabs>
        <w:ind w:left="5760" w:hanging="360"/>
      </w:pPr>
    </w:lvl>
    <w:lvl w:ilvl="8">
      <w:start w:val="1"/>
      <w:numFmt w:val="lowerRoman"/>
      <w:lvlText w:val="%8.%9"/>
      <w:lvlJc w:val="right"/>
      <w:pPr>
        <w:tabs>
          <w:tab w:val="num" w:pos="0"/>
        </w:tabs>
        <w:ind w:left="6480" w:hanging="180"/>
      </w:pPr>
    </w:lvl>
  </w:abstractNum>
  <w:abstractNum w:abstractNumId="57" w15:restartNumberingAfterBreak="0">
    <w:nsid w:val="43E27593"/>
    <w:multiLevelType w:val="hybridMultilevel"/>
    <w:tmpl w:val="28D84FF0"/>
    <w:lvl w:ilvl="0" w:tplc="7A3A875A">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8" w15:restartNumberingAfterBreak="0">
    <w:nsid w:val="44C7479D"/>
    <w:multiLevelType w:val="multilevel"/>
    <w:tmpl w:val="25103B18"/>
    <w:lvl w:ilvl="0">
      <w:start w:val="1"/>
      <w:numFmt w:val="decimal"/>
      <w:lvlText w:val="%1"/>
      <w:lvlJc w:val="left"/>
      <w:pPr>
        <w:tabs>
          <w:tab w:val="num" w:pos="0"/>
        </w:tabs>
        <w:ind w:left="340" w:hanging="340"/>
      </w:pPr>
      <w:rPr>
        <w:rFonts w:ascii="Arial" w:hAnsi="Arial"/>
        <w:b w:val="0"/>
        <w:bCs/>
        <w:i w:val="0"/>
        <w:sz w:val="22"/>
        <w:szCs w:val="24"/>
      </w:rPr>
    </w:lvl>
    <w:lvl w:ilvl="1">
      <w:start w:val="1"/>
      <w:numFmt w:val="lowerLetter"/>
      <w:lvlText w:val="%1.%2"/>
      <w:lvlJc w:val="left"/>
      <w:pPr>
        <w:tabs>
          <w:tab w:val="num" w:pos="1440"/>
        </w:tabs>
        <w:ind w:left="1440" w:hanging="360"/>
      </w:pPr>
      <w:rPr>
        <w:bCs/>
        <w:strike w:val="0"/>
        <w:dstrike w:val="0"/>
        <w:sz w:val="24"/>
        <w:szCs w:val="24"/>
      </w:rPr>
    </w:lvl>
    <w:lvl w:ilvl="2">
      <w:start w:val="1"/>
      <w:numFmt w:val="lowerRoman"/>
      <w:lvlText w:val="%2.%3"/>
      <w:lvlJc w:val="right"/>
      <w:pPr>
        <w:tabs>
          <w:tab w:val="num" w:pos="2160"/>
        </w:tabs>
        <w:ind w:left="2160" w:hanging="180"/>
      </w:pPr>
    </w:lvl>
    <w:lvl w:ilvl="3">
      <w:start w:val="1"/>
      <w:numFmt w:val="decimal"/>
      <w:lvlText w:val="%3.%4"/>
      <w:lvlJc w:val="left"/>
      <w:pPr>
        <w:tabs>
          <w:tab w:val="num" w:pos="2880"/>
        </w:tabs>
        <w:ind w:left="2880" w:hanging="360"/>
      </w:pPr>
    </w:lvl>
    <w:lvl w:ilvl="4">
      <w:start w:val="1"/>
      <w:numFmt w:val="lowerLetter"/>
      <w:lvlText w:val="%4.%5"/>
      <w:lvlJc w:val="left"/>
      <w:pPr>
        <w:tabs>
          <w:tab w:val="num" w:pos="3600"/>
        </w:tabs>
        <w:ind w:left="3600" w:hanging="360"/>
      </w:pPr>
    </w:lvl>
    <w:lvl w:ilvl="5">
      <w:start w:val="1"/>
      <w:numFmt w:val="lowerRoman"/>
      <w:lvlText w:val="%5.%6"/>
      <w:lvlJc w:val="right"/>
      <w:pPr>
        <w:tabs>
          <w:tab w:val="num" w:pos="4320"/>
        </w:tabs>
        <w:ind w:left="4320" w:hanging="180"/>
      </w:pPr>
    </w:lvl>
    <w:lvl w:ilvl="6">
      <w:start w:val="1"/>
      <w:numFmt w:val="decimal"/>
      <w:lvlText w:val="%6.%7"/>
      <w:lvlJc w:val="left"/>
      <w:pPr>
        <w:tabs>
          <w:tab w:val="num" w:pos="5040"/>
        </w:tabs>
        <w:ind w:left="5040" w:hanging="360"/>
      </w:pPr>
    </w:lvl>
    <w:lvl w:ilvl="7">
      <w:start w:val="1"/>
      <w:numFmt w:val="lowerLetter"/>
      <w:lvlText w:val="%7.%8"/>
      <w:lvlJc w:val="left"/>
      <w:pPr>
        <w:tabs>
          <w:tab w:val="num" w:pos="5760"/>
        </w:tabs>
        <w:ind w:left="5760" w:hanging="360"/>
      </w:pPr>
    </w:lvl>
    <w:lvl w:ilvl="8">
      <w:start w:val="1"/>
      <w:numFmt w:val="lowerRoman"/>
      <w:lvlText w:val="%8.%9"/>
      <w:lvlJc w:val="right"/>
      <w:pPr>
        <w:tabs>
          <w:tab w:val="num" w:pos="6480"/>
        </w:tabs>
        <w:ind w:left="6480" w:hanging="180"/>
      </w:pPr>
    </w:lvl>
  </w:abstractNum>
  <w:abstractNum w:abstractNumId="59" w15:restartNumberingAfterBreak="0">
    <w:nsid w:val="457C714C"/>
    <w:multiLevelType w:val="multilevel"/>
    <w:tmpl w:val="45C29E04"/>
    <w:lvl w:ilvl="0">
      <w:start w:val="1"/>
      <w:numFmt w:val="lowerLetter"/>
      <w:lvlText w:val="%1."/>
      <w:lvlJc w:val="left"/>
      <w:pPr>
        <w:tabs>
          <w:tab w:val="num" w:pos="1068"/>
        </w:tabs>
        <w:ind w:left="1068" w:hanging="360"/>
      </w:pPr>
      <w:rPr>
        <w:sz w:val="24"/>
        <w:szCs w:val="24"/>
      </w:rPr>
    </w:lvl>
    <w:lvl w:ilvl="1">
      <w:start w:val="1"/>
      <w:numFmt w:val="decimal"/>
      <w:lvlText w:val="%1.%2"/>
      <w:lvlJc w:val="left"/>
      <w:pPr>
        <w:tabs>
          <w:tab w:val="num" w:pos="1788"/>
        </w:tabs>
        <w:ind w:left="1788" w:hanging="360"/>
      </w:pPr>
      <w:rPr>
        <w:rFonts w:ascii="Calibri" w:hAnsi="Calibri" w:cs="Times New Roman"/>
        <w:sz w:val="24"/>
        <w:szCs w:val="24"/>
      </w:rPr>
    </w:lvl>
    <w:lvl w:ilvl="2">
      <w:start w:val="1"/>
      <w:numFmt w:val="lowerRoman"/>
      <w:lvlText w:val="%2.%3"/>
      <w:lvlJc w:val="right"/>
      <w:pPr>
        <w:tabs>
          <w:tab w:val="num" w:pos="2508"/>
        </w:tabs>
        <w:ind w:left="2508" w:hanging="180"/>
      </w:pPr>
    </w:lvl>
    <w:lvl w:ilvl="3">
      <w:start w:val="1"/>
      <w:numFmt w:val="decimal"/>
      <w:lvlText w:val="%3.%4"/>
      <w:lvlJc w:val="left"/>
      <w:pPr>
        <w:tabs>
          <w:tab w:val="num" w:pos="3228"/>
        </w:tabs>
        <w:ind w:left="3228" w:hanging="360"/>
      </w:pPr>
    </w:lvl>
    <w:lvl w:ilvl="4">
      <w:start w:val="1"/>
      <w:numFmt w:val="lowerLetter"/>
      <w:lvlText w:val="%4.%5"/>
      <w:lvlJc w:val="left"/>
      <w:pPr>
        <w:tabs>
          <w:tab w:val="num" w:pos="3948"/>
        </w:tabs>
        <w:ind w:left="3948" w:hanging="360"/>
      </w:pPr>
    </w:lvl>
    <w:lvl w:ilvl="5">
      <w:start w:val="1"/>
      <w:numFmt w:val="lowerRoman"/>
      <w:lvlText w:val="%5.%6"/>
      <w:lvlJc w:val="right"/>
      <w:pPr>
        <w:tabs>
          <w:tab w:val="num" w:pos="4668"/>
        </w:tabs>
        <w:ind w:left="4668" w:hanging="180"/>
      </w:pPr>
    </w:lvl>
    <w:lvl w:ilvl="6">
      <w:start w:val="1"/>
      <w:numFmt w:val="decimal"/>
      <w:lvlText w:val="%6.%7"/>
      <w:lvlJc w:val="left"/>
      <w:pPr>
        <w:tabs>
          <w:tab w:val="num" w:pos="5388"/>
        </w:tabs>
        <w:ind w:left="5388" w:hanging="360"/>
      </w:pPr>
    </w:lvl>
    <w:lvl w:ilvl="7">
      <w:start w:val="1"/>
      <w:numFmt w:val="lowerLetter"/>
      <w:lvlText w:val="%7.%8"/>
      <w:lvlJc w:val="left"/>
      <w:pPr>
        <w:tabs>
          <w:tab w:val="num" w:pos="6108"/>
        </w:tabs>
        <w:ind w:left="6108" w:hanging="360"/>
      </w:pPr>
    </w:lvl>
    <w:lvl w:ilvl="8">
      <w:start w:val="1"/>
      <w:numFmt w:val="lowerRoman"/>
      <w:lvlText w:val="%8.%9"/>
      <w:lvlJc w:val="right"/>
      <w:pPr>
        <w:tabs>
          <w:tab w:val="num" w:pos="6828"/>
        </w:tabs>
        <w:ind w:left="6828" w:hanging="180"/>
      </w:pPr>
    </w:lvl>
  </w:abstractNum>
  <w:abstractNum w:abstractNumId="60" w15:restartNumberingAfterBreak="0">
    <w:nsid w:val="47C46BAE"/>
    <w:multiLevelType w:val="hybridMultilevel"/>
    <w:tmpl w:val="D5D01700"/>
    <w:lvl w:ilvl="0" w:tplc="D3284F4C">
      <w:start w:val="1"/>
      <w:numFmt w:val="decimal"/>
      <w:lvlText w:val="%1)"/>
      <w:lvlJc w:val="left"/>
      <w:pPr>
        <w:ind w:left="720" w:hanging="360"/>
      </w:pPr>
      <w:rPr>
        <w:rFonts w:ascii="Arial" w:eastAsia="Times New Roman" w:hAnsi="Arial"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48511ADF"/>
    <w:multiLevelType w:val="hybridMultilevel"/>
    <w:tmpl w:val="8536F58E"/>
    <w:lvl w:ilvl="0" w:tplc="C9C41F7A">
      <w:start w:val="1"/>
      <w:numFmt w:val="lowerLetter"/>
      <w:lvlText w:val="%1)"/>
      <w:lvlJc w:val="left"/>
      <w:pPr>
        <w:ind w:left="700" w:hanging="360"/>
      </w:pPr>
      <w:rPr>
        <w:rFonts w:ascii="Arial" w:eastAsia="Times New Roman" w:hAnsi="Arial" w:cs="Arial"/>
        <w:b w:val="0"/>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4B04229D"/>
    <w:multiLevelType w:val="multilevel"/>
    <w:tmpl w:val="31C81D64"/>
    <w:lvl w:ilvl="0">
      <w:start w:val="1"/>
      <w:numFmt w:val="decimal"/>
      <w:lvlText w:val="%1"/>
      <w:lvlJc w:val="left"/>
      <w:pPr>
        <w:tabs>
          <w:tab w:val="num" w:pos="0"/>
        </w:tabs>
        <w:ind w:left="720" w:hanging="360"/>
      </w:pPr>
    </w:lvl>
    <w:lvl w:ilvl="1">
      <w:start w:val="1"/>
      <w:numFmt w:val="lowerLetter"/>
      <w:lvlText w:val="%1.%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3.%4"/>
      <w:lvlJc w:val="left"/>
      <w:pPr>
        <w:tabs>
          <w:tab w:val="num" w:pos="0"/>
        </w:tabs>
        <w:ind w:left="2880" w:hanging="360"/>
      </w:pPr>
    </w:lvl>
    <w:lvl w:ilvl="4">
      <w:start w:val="1"/>
      <w:numFmt w:val="lowerLetter"/>
      <w:lvlText w:val="%4.%5"/>
      <w:lvlJc w:val="left"/>
      <w:pPr>
        <w:tabs>
          <w:tab w:val="num" w:pos="0"/>
        </w:tabs>
        <w:ind w:left="3600" w:hanging="360"/>
      </w:pPr>
    </w:lvl>
    <w:lvl w:ilvl="5">
      <w:start w:val="1"/>
      <w:numFmt w:val="lowerRoman"/>
      <w:lvlText w:val="%5.%6"/>
      <w:lvlJc w:val="right"/>
      <w:pPr>
        <w:tabs>
          <w:tab w:val="num" w:pos="0"/>
        </w:tabs>
        <w:ind w:left="4320" w:hanging="180"/>
      </w:pPr>
    </w:lvl>
    <w:lvl w:ilvl="6">
      <w:start w:val="1"/>
      <w:numFmt w:val="decimal"/>
      <w:lvlText w:val="%6.%7"/>
      <w:lvlJc w:val="left"/>
      <w:pPr>
        <w:tabs>
          <w:tab w:val="num" w:pos="0"/>
        </w:tabs>
        <w:ind w:left="5040" w:hanging="360"/>
      </w:pPr>
    </w:lvl>
    <w:lvl w:ilvl="7">
      <w:start w:val="1"/>
      <w:numFmt w:val="lowerLetter"/>
      <w:lvlText w:val="%7.%8"/>
      <w:lvlJc w:val="left"/>
      <w:pPr>
        <w:tabs>
          <w:tab w:val="num" w:pos="0"/>
        </w:tabs>
        <w:ind w:left="5760" w:hanging="360"/>
      </w:pPr>
    </w:lvl>
    <w:lvl w:ilvl="8">
      <w:start w:val="1"/>
      <w:numFmt w:val="lowerRoman"/>
      <w:lvlText w:val="%8.%9"/>
      <w:lvlJc w:val="right"/>
      <w:pPr>
        <w:tabs>
          <w:tab w:val="num" w:pos="0"/>
        </w:tabs>
        <w:ind w:left="6480" w:hanging="180"/>
      </w:pPr>
    </w:lvl>
  </w:abstractNum>
  <w:abstractNum w:abstractNumId="63" w15:restartNumberingAfterBreak="0">
    <w:nsid w:val="4D8C34C2"/>
    <w:multiLevelType w:val="multilevel"/>
    <w:tmpl w:val="60EE22D2"/>
    <w:lvl w:ilvl="0">
      <w:start w:val="2"/>
      <w:numFmt w:val="ordinal"/>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hint="default"/>
        <w:i w:val="0"/>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4" w15:restartNumberingAfterBreak="0">
    <w:nsid w:val="4F75784B"/>
    <w:multiLevelType w:val="multilevel"/>
    <w:tmpl w:val="BAB8AE16"/>
    <w:lvl w:ilvl="0">
      <w:start w:val="1"/>
      <w:numFmt w:val="decimal"/>
      <w:lvlText w:val="%1"/>
      <w:lvlJc w:val="left"/>
      <w:pPr>
        <w:tabs>
          <w:tab w:val="num" w:pos="0"/>
        </w:tabs>
        <w:ind w:left="720" w:hanging="360"/>
      </w:pPr>
    </w:lvl>
    <w:lvl w:ilvl="1">
      <w:start w:val="1"/>
      <w:numFmt w:val="lowerLetter"/>
      <w:lvlText w:val="%1.%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4)"/>
      <w:lvlJc w:val="left"/>
      <w:pPr>
        <w:ind w:left="785" w:hanging="360"/>
      </w:pPr>
      <w:rPr>
        <w:rFonts w:ascii="Arial" w:eastAsia="Times New Roman" w:hAnsi="Arial" w:cs="Arial"/>
      </w:rPr>
    </w:lvl>
    <w:lvl w:ilvl="4">
      <w:start w:val="1"/>
      <w:numFmt w:val="lowerLetter"/>
      <w:lvlText w:val="%4.%5"/>
      <w:lvlJc w:val="left"/>
      <w:pPr>
        <w:tabs>
          <w:tab w:val="num" w:pos="0"/>
        </w:tabs>
        <w:ind w:left="3600" w:hanging="360"/>
      </w:pPr>
    </w:lvl>
    <w:lvl w:ilvl="5">
      <w:start w:val="1"/>
      <w:numFmt w:val="lowerRoman"/>
      <w:lvlText w:val="%5.%6"/>
      <w:lvlJc w:val="right"/>
      <w:pPr>
        <w:tabs>
          <w:tab w:val="num" w:pos="0"/>
        </w:tabs>
        <w:ind w:left="4320" w:hanging="180"/>
      </w:pPr>
    </w:lvl>
    <w:lvl w:ilvl="6">
      <w:start w:val="1"/>
      <w:numFmt w:val="decimal"/>
      <w:lvlText w:val="%6.%7"/>
      <w:lvlJc w:val="left"/>
      <w:pPr>
        <w:tabs>
          <w:tab w:val="num" w:pos="0"/>
        </w:tabs>
        <w:ind w:left="5040" w:hanging="360"/>
      </w:pPr>
    </w:lvl>
    <w:lvl w:ilvl="7">
      <w:start w:val="1"/>
      <w:numFmt w:val="lowerLetter"/>
      <w:lvlText w:val="%7.%8"/>
      <w:lvlJc w:val="left"/>
      <w:pPr>
        <w:tabs>
          <w:tab w:val="num" w:pos="0"/>
        </w:tabs>
        <w:ind w:left="5760" w:hanging="360"/>
      </w:pPr>
    </w:lvl>
    <w:lvl w:ilvl="8">
      <w:start w:val="1"/>
      <w:numFmt w:val="lowerRoman"/>
      <w:lvlText w:val="%8.%9"/>
      <w:lvlJc w:val="right"/>
      <w:pPr>
        <w:tabs>
          <w:tab w:val="num" w:pos="0"/>
        </w:tabs>
        <w:ind w:left="6480" w:hanging="180"/>
      </w:pPr>
    </w:lvl>
  </w:abstractNum>
  <w:abstractNum w:abstractNumId="65" w15:restartNumberingAfterBreak="0">
    <w:nsid w:val="511C5CAF"/>
    <w:multiLevelType w:val="multilevel"/>
    <w:tmpl w:val="EEB4189E"/>
    <w:lvl w:ilvl="0">
      <w:start w:val="1"/>
      <w:numFmt w:val="decimal"/>
      <w:lvlText w:val="%1)"/>
      <w:lvlJc w:val="left"/>
      <w:pPr>
        <w:tabs>
          <w:tab w:val="num" w:pos="0"/>
        </w:tabs>
        <w:ind w:left="720" w:hanging="360"/>
      </w:pPr>
      <w:rPr>
        <w:rFonts w:ascii="Arial" w:eastAsia="Times New Roman" w:hAnsi="Arial" w:cs="Arial"/>
      </w:rPr>
    </w:lvl>
    <w:lvl w:ilvl="1">
      <w:start w:val="1"/>
      <w:numFmt w:val="lowerLetter"/>
      <w:lvlText w:val="%1.%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3.%4"/>
      <w:lvlJc w:val="left"/>
      <w:pPr>
        <w:tabs>
          <w:tab w:val="num" w:pos="0"/>
        </w:tabs>
        <w:ind w:left="2880" w:hanging="360"/>
      </w:pPr>
    </w:lvl>
    <w:lvl w:ilvl="4">
      <w:start w:val="1"/>
      <w:numFmt w:val="lowerLetter"/>
      <w:lvlText w:val="%4.%5"/>
      <w:lvlJc w:val="left"/>
      <w:pPr>
        <w:tabs>
          <w:tab w:val="num" w:pos="0"/>
        </w:tabs>
        <w:ind w:left="3600" w:hanging="360"/>
      </w:pPr>
    </w:lvl>
    <w:lvl w:ilvl="5">
      <w:start w:val="1"/>
      <w:numFmt w:val="lowerRoman"/>
      <w:lvlText w:val="%5.%6"/>
      <w:lvlJc w:val="right"/>
      <w:pPr>
        <w:tabs>
          <w:tab w:val="num" w:pos="0"/>
        </w:tabs>
        <w:ind w:left="4320" w:hanging="180"/>
      </w:pPr>
    </w:lvl>
    <w:lvl w:ilvl="6">
      <w:start w:val="1"/>
      <w:numFmt w:val="decimal"/>
      <w:lvlText w:val="%6.%7"/>
      <w:lvlJc w:val="left"/>
      <w:pPr>
        <w:tabs>
          <w:tab w:val="num" w:pos="0"/>
        </w:tabs>
        <w:ind w:left="5040" w:hanging="360"/>
      </w:pPr>
    </w:lvl>
    <w:lvl w:ilvl="7">
      <w:start w:val="1"/>
      <w:numFmt w:val="lowerLetter"/>
      <w:lvlText w:val="%7.%8"/>
      <w:lvlJc w:val="left"/>
      <w:pPr>
        <w:tabs>
          <w:tab w:val="num" w:pos="0"/>
        </w:tabs>
        <w:ind w:left="5760" w:hanging="360"/>
      </w:pPr>
    </w:lvl>
    <w:lvl w:ilvl="8">
      <w:start w:val="1"/>
      <w:numFmt w:val="lowerRoman"/>
      <w:lvlText w:val="%8.%9"/>
      <w:lvlJc w:val="right"/>
      <w:pPr>
        <w:tabs>
          <w:tab w:val="num" w:pos="0"/>
        </w:tabs>
        <w:ind w:left="6480" w:hanging="180"/>
      </w:pPr>
    </w:lvl>
  </w:abstractNum>
  <w:abstractNum w:abstractNumId="66" w15:restartNumberingAfterBreak="0">
    <w:nsid w:val="5168597A"/>
    <w:multiLevelType w:val="hybridMultilevel"/>
    <w:tmpl w:val="8618A804"/>
    <w:lvl w:ilvl="0" w:tplc="12F8340E">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7" w15:restartNumberingAfterBreak="0">
    <w:nsid w:val="520678A3"/>
    <w:multiLevelType w:val="multilevel"/>
    <w:tmpl w:val="C0D2EB9C"/>
    <w:lvl w:ilvl="0">
      <w:start w:val="1"/>
      <w:numFmt w:val="decimal"/>
      <w:lvlText w:val="%1"/>
      <w:lvlJc w:val="left"/>
      <w:pPr>
        <w:tabs>
          <w:tab w:val="num" w:pos="0"/>
        </w:tabs>
        <w:ind w:left="340" w:hanging="340"/>
      </w:pPr>
      <w:rPr>
        <w:rFonts w:ascii="Arial" w:eastAsia="Calibri" w:hAnsi="Arial" w:cs="Arial"/>
        <w:b w:val="0"/>
        <w:bCs/>
        <w:sz w:val="24"/>
        <w:szCs w:val="24"/>
      </w:rPr>
    </w:lvl>
    <w:lvl w:ilvl="1">
      <w:start w:val="1"/>
      <w:numFmt w:val="decimal"/>
      <w:lvlText w:val="%1.%2"/>
      <w:lvlJc w:val="left"/>
      <w:pPr>
        <w:tabs>
          <w:tab w:val="num" w:pos="0"/>
        </w:tabs>
        <w:ind w:left="340" w:hanging="340"/>
      </w:pPr>
      <w:rPr>
        <w:rFonts w:ascii="Arial" w:eastAsia="Calibri" w:hAnsi="Arial" w:cs="Arial"/>
        <w:b w:val="0"/>
        <w:bCs/>
        <w:sz w:val="24"/>
        <w:szCs w:val="24"/>
      </w:rPr>
    </w:lvl>
    <w:lvl w:ilvl="2">
      <w:start w:val="1"/>
      <w:numFmt w:val="lowerRoman"/>
      <w:lvlText w:val="%2.%3"/>
      <w:lvlJc w:val="right"/>
      <w:pPr>
        <w:tabs>
          <w:tab w:val="num" w:pos="1800"/>
        </w:tabs>
        <w:ind w:left="1800" w:hanging="180"/>
      </w:pPr>
    </w:lvl>
    <w:lvl w:ilvl="3">
      <w:start w:val="1"/>
      <w:numFmt w:val="decimal"/>
      <w:lvlText w:val="%3.%4"/>
      <w:lvlJc w:val="left"/>
      <w:pPr>
        <w:tabs>
          <w:tab w:val="num" w:pos="2520"/>
        </w:tabs>
        <w:ind w:left="2520" w:hanging="360"/>
      </w:pPr>
    </w:lvl>
    <w:lvl w:ilvl="4">
      <w:start w:val="1"/>
      <w:numFmt w:val="lowerLetter"/>
      <w:lvlText w:val="%4.%5"/>
      <w:lvlJc w:val="left"/>
      <w:pPr>
        <w:tabs>
          <w:tab w:val="num" w:pos="3240"/>
        </w:tabs>
        <w:ind w:left="3240" w:hanging="360"/>
      </w:pPr>
    </w:lvl>
    <w:lvl w:ilvl="5">
      <w:start w:val="1"/>
      <w:numFmt w:val="lowerRoman"/>
      <w:lvlText w:val="%5.%6"/>
      <w:lvlJc w:val="right"/>
      <w:pPr>
        <w:tabs>
          <w:tab w:val="num" w:pos="3960"/>
        </w:tabs>
        <w:ind w:left="3960" w:hanging="180"/>
      </w:pPr>
    </w:lvl>
    <w:lvl w:ilvl="6">
      <w:start w:val="1"/>
      <w:numFmt w:val="decimal"/>
      <w:lvlText w:val="%6.%7"/>
      <w:lvlJc w:val="left"/>
      <w:pPr>
        <w:tabs>
          <w:tab w:val="num" w:pos="4680"/>
        </w:tabs>
        <w:ind w:left="4680" w:hanging="360"/>
      </w:pPr>
    </w:lvl>
    <w:lvl w:ilvl="7">
      <w:start w:val="1"/>
      <w:numFmt w:val="lowerLetter"/>
      <w:lvlText w:val="%7.%8"/>
      <w:lvlJc w:val="left"/>
      <w:pPr>
        <w:tabs>
          <w:tab w:val="num" w:pos="5400"/>
        </w:tabs>
        <w:ind w:left="5400" w:hanging="360"/>
      </w:pPr>
    </w:lvl>
    <w:lvl w:ilvl="8">
      <w:start w:val="1"/>
      <w:numFmt w:val="lowerRoman"/>
      <w:lvlText w:val="%8.%9"/>
      <w:lvlJc w:val="right"/>
      <w:pPr>
        <w:tabs>
          <w:tab w:val="num" w:pos="6120"/>
        </w:tabs>
        <w:ind w:left="6120" w:hanging="180"/>
      </w:pPr>
    </w:lvl>
  </w:abstractNum>
  <w:abstractNum w:abstractNumId="68" w15:restartNumberingAfterBreak="0">
    <w:nsid w:val="53105998"/>
    <w:multiLevelType w:val="hybridMultilevel"/>
    <w:tmpl w:val="E63C5390"/>
    <w:lvl w:ilvl="0" w:tplc="D1A8C79C">
      <w:start w:val="1"/>
      <w:numFmt w:val="decimal"/>
      <w:lvlText w:val="%1."/>
      <w:lvlJc w:val="left"/>
      <w:pPr>
        <w:ind w:left="720" w:hanging="360"/>
      </w:pPr>
      <w:rPr>
        <w:rFonts w:ascii="Arial" w:hAnsi="Arial" w:hint="default"/>
        <w:b w:val="0"/>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54D004D7"/>
    <w:multiLevelType w:val="multilevel"/>
    <w:tmpl w:val="C47A1676"/>
    <w:lvl w:ilvl="0">
      <w:start w:val="7"/>
      <w:numFmt w:val="decimal"/>
      <w:lvlText w:val="%1"/>
      <w:lvlJc w:val="left"/>
      <w:pPr>
        <w:tabs>
          <w:tab w:val="num" w:pos="0"/>
        </w:tabs>
        <w:ind w:left="720" w:hanging="360"/>
      </w:pPr>
      <w:rPr>
        <w:rFonts w:ascii="Arial" w:hAnsi="Arial" w:hint="default"/>
        <w:b w:val="0"/>
        <w:i w:val="0"/>
        <w:sz w:val="22"/>
        <w:szCs w:val="24"/>
      </w:rPr>
    </w:lvl>
    <w:lvl w:ilvl="1">
      <w:start w:val="1"/>
      <w:numFmt w:val="lowerLetter"/>
      <w:lvlText w:val="%1.%2"/>
      <w:lvlJc w:val="left"/>
      <w:pPr>
        <w:tabs>
          <w:tab w:val="num" w:pos="0"/>
        </w:tabs>
        <w:ind w:left="1440" w:hanging="360"/>
      </w:pPr>
      <w:rPr>
        <w:rFonts w:hint="default"/>
      </w:rPr>
    </w:lvl>
    <w:lvl w:ilvl="2">
      <w:start w:val="1"/>
      <w:numFmt w:val="lowerRoman"/>
      <w:lvlText w:val="%2.%3"/>
      <w:lvlJc w:val="right"/>
      <w:pPr>
        <w:tabs>
          <w:tab w:val="num" w:pos="0"/>
        </w:tabs>
        <w:ind w:left="2160" w:hanging="180"/>
      </w:pPr>
      <w:rPr>
        <w:rFonts w:hint="default"/>
      </w:rPr>
    </w:lvl>
    <w:lvl w:ilvl="3">
      <w:start w:val="1"/>
      <w:numFmt w:val="decimal"/>
      <w:lvlText w:val="%3.%4"/>
      <w:lvlJc w:val="left"/>
      <w:pPr>
        <w:tabs>
          <w:tab w:val="num" w:pos="0"/>
        </w:tabs>
        <w:ind w:left="2880" w:hanging="360"/>
      </w:pPr>
      <w:rPr>
        <w:rFonts w:hint="default"/>
      </w:rPr>
    </w:lvl>
    <w:lvl w:ilvl="4">
      <w:start w:val="1"/>
      <w:numFmt w:val="lowerLetter"/>
      <w:lvlText w:val="%4.%5"/>
      <w:lvlJc w:val="left"/>
      <w:pPr>
        <w:tabs>
          <w:tab w:val="num" w:pos="0"/>
        </w:tabs>
        <w:ind w:left="3600" w:hanging="360"/>
      </w:pPr>
      <w:rPr>
        <w:rFonts w:hint="default"/>
      </w:rPr>
    </w:lvl>
    <w:lvl w:ilvl="5">
      <w:start w:val="1"/>
      <w:numFmt w:val="lowerRoman"/>
      <w:lvlText w:val="%5.%6"/>
      <w:lvlJc w:val="right"/>
      <w:pPr>
        <w:tabs>
          <w:tab w:val="num" w:pos="0"/>
        </w:tabs>
        <w:ind w:left="4320" w:hanging="180"/>
      </w:pPr>
      <w:rPr>
        <w:rFonts w:hint="default"/>
      </w:rPr>
    </w:lvl>
    <w:lvl w:ilvl="6">
      <w:start w:val="1"/>
      <w:numFmt w:val="decimal"/>
      <w:lvlText w:val="%6.%7"/>
      <w:lvlJc w:val="left"/>
      <w:pPr>
        <w:tabs>
          <w:tab w:val="num" w:pos="0"/>
        </w:tabs>
        <w:ind w:left="5040" w:hanging="360"/>
      </w:pPr>
      <w:rPr>
        <w:rFonts w:hint="default"/>
      </w:rPr>
    </w:lvl>
    <w:lvl w:ilvl="7">
      <w:start w:val="1"/>
      <w:numFmt w:val="lowerLetter"/>
      <w:lvlText w:val="%7.%8"/>
      <w:lvlJc w:val="left"/>
      <w:pPr>
        <w:tabs>
          <w:tab w:val="num" w:pos="0"/>
        </w:tabs>
        <w:ind w:left="5760" w:hanging="360"/>
      </w:pPr>
      <w:rPr>
        <w:rFonts w:hint="default"/>
      </w:rPr>
    </w:lvl>
    <w:lvl w:ilvl="8">
      <w:start w:val="1"/>
      <w:numFmt w:val="lowerRoman"/>
      <w:lvlText w:val="%8.%9"/>
      <w:lvlJc w:val="right"/>
      <w:pPr>
        <w:tabs>
          <w:tab w:val="num" w:pos="0"/>
        </w:tabs>
        <w:ind w:left="6480" w:hanging="180"/>
      </w:pPr>
      <w:rPr>
        <w:rFonts w:hint="default"/>
      </w:rPr>
    </w:lvl>
  </w:abstractNum>
  <w:abstractNum w:abstractNumId="70" w15:restartNumberingAfterBreak="0">
    <w:nsid w:val="563A2FE7"/>
    <w:multiLevelType w:val="multilevel"/>
    <w:tmpl w:val="C65406C2"/>
    <w:lvl w:ilvl="0">
      <w:start w:val="7"/>
      <w:numFmt w:val="decimal"/>
      <w:lvlText w:val="%1"/>
      <w:lvlJc w:val="left"/>
      <w:pPr>
        <w:tabs>
          <w:tab w:val="num" w:pos="0"/>
        </w:tabs>
        <w:ind w:left="720" w:hanging="360"/>
      </w:pPr>
      <w:rPr>
        <w:sz w:val="24"/>
        <w:szCs w:val="24"/>
      </w:rPr>
    </w:lvl>
    <w:lvl w:ilvl="1">
      <w:start w:val="1"/>
      <w:numFmt w:val="decimal"/>
      <w:lvlText w:val="%1.%2"/>
      <w:lvlJc w:val="left"/>
      <w:pPr>
        <w:tabs>
          <w:tab w:val="num" w:pos="1080"/>
        </w:tabs>
        <w:ind w:left="1080" w:hanging="360"/>
      </w:pPr>
    </w:lvl>
    <w:lvl w:ilvl="2">
      <w:start w:val="1"/>
      <w:numFmt w:val="decimal"/>
      <w:lvlText w:val="%2.%3"/>
      <w:lvlJc w:val="left"/>
      <w:pPr>
        <w:tabs>
          <w:tab w:val="num" w:pos="1440"/>
        </w:tabs>
        <w:ind w:left="1440" w:hanging="360"/>
      </w:pPr>
    </w:lvl>
    <w:lvl w:ilvl="3">
      <w:start w:val="1"/>
      <w:numFmt w:val="decimal"/>
      <w:lvlText w:val="%3.%4"/>
      <w:lvlJc w:val="left"/>
      <w:pPr>
        <w:tabs>
          <w:tab w:val="num" w:pos="1800"/>
        </w:tabs>
        <w:ind w:left="1800" w:hanging="360"/>
      </w:pPr>
    </w:lvl>
    <w:lvl w:ilvl="4">
      <w:start w:val="1"/>
      <w:numFmt w:val="decimal"/>
      <w:lvlText w:val="%4.%5"/>
      <w:lvlJc w:val="left"/>
      <w:pPr>
        <w:tabs>
          <w:tab w:val="num" w:pos="2160"/>
        </w:tabs>
        <w:ind w:left="2160" w:hanging="360"/>
      </w:pPr>
    </w:lvl>
    <w:lvl w:ilvl="5">
      <w:start w:val="1"/>
      <w:numFmt w:val="decimal"/>
      <w:lvlText w:val="%5.%6"/>
      <w:lvlJc w:val="left"/>
      <w:pPr>
        <w:tabs>
          <w:tab w:val="num" w:pos="2520"/>
        </w:tabs>
        <w:ind w:left="2520" w:hanging="360"/>
      </w:pPr>
    </w:lvl>
    <w:lvl w:ilvl="6">
      <w:start w:val="1"/>
      <w:numFmt w:val="decimal"/>
      <w:lvlText w:val="%6.%7"/>
      <w:lvlJc w:val="left"/>
      <w:pPr>
        <w:tabs>
          <w:tab w:val="num" w:pos="2880"/>
        </w:tabs>
        <w:ind w:left="2880" w:hanging="360"/>
      </w:pPr>
    </w:lvl>
    <w:lvl w:ilvl="7">
      <w:start w:val="1"/>
      <w:numFmt w:val="decimal"/>
      <w:lvlText w:val="%7.%8"/>
      <w:lvlJc w:val="left"/>
      <w:pPr>
        <w:tabs>
          <w:tab w:val="num" w:pos="3240"/>
        </w:tabs>
        <w:ind w:left="3240" w:hanging="360"/>
      </w:pPr>
    </w:lvl>
    <w:lvl w:ilvl="8">
      <w:start w:val="1"/>
      <w:numFmt w:val="decimal"/>
      <w:lvlText w:val="%8.%9"/>
      <w:lvlJc w:val="left"/>
      <w:pPr>
        <w:tabs>
          <w:tab w:val="num" w:pos="3600"/>
        </w:tabs>
        <w:ind w:left="3600" w:hanging="360"/>
      </w:pPr>
    </w:lvl>
  </w:abstractNum>
  <w:abstractNum w:abstractNumId="71" w15:restartNumberingAfterBreak="0">
    <w:nsid w:val="58562D85"/>
    <w:multiLevelType w:val="multilevel"/>
    <w:tmpl w:val="12BCFC14"/>
    <w:lvl w:ilvl="0">
      <w:start w:val="1"/>
      <w:numFmt w:val="decimal"/>
      <w:lvlText w:val="%1"/>
      <w:lvlJc w:val="left"/>
      <w:pPr>
        <w:tabs>
          <w:tab w:val="num" w:pos="0"/>
        </w:tabs>
        <w:ind w:left="720" w:hanging="360"/>
      </w:pPr>
      <w:rPr>
        <w:rFonts w:ascii="Arial" w:hAnsi="Arial"/>
        <w:b w:val="0"/>
        <w:i w:val="0"/>
        <w:sz w:val="22"/>
      </w:rPr>
    </w:lvl>
    <w:lvl w:ilvl="1">
      <w:start w:val="1"/>
      <w:numFmt w:val="lowerLetter"/>
      <w:lvlText w:val="%1.%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4."/>
      <w:lvlJc w:val="left"/>
      <w:pPr>
        <w:ind w:left="785" w:hanging="360"/>
      </w:pPr>
    </w:lvl>
    <w:lvl w:ilvl="4">
      <w:start w:val="1"/>
      <w:numFmt w:val="lowerLetter"/>
      <w:lvlText w:val="%4.%5"/>
      <w:lvlJc w:val="left"/>
      <w:pPr>
        <w:tabs>
          <w:tab w:val="num" w:pos="0"/>
        </w:tabs>
        <w:ind w:left="3600" w:hanging="360"/>
      </w:pPr>
    </w:lvl>
    <w:lvl w:ilvl="5">
      <w:start w:val="1"/>
      <w:numFmt w:val="lowerRoman"/>
      <w:lvlText w:val="%5.%6"/>
      <w:lvlJc w:val="right"/>
      <w:pPr>
        <w:tabs>
          <w:tab w:val="num" w:pos="0"/>
        </w:tabs>
        <w:ind w:left="4320" w:hanging="180"/>
      </w:pPr>
    </w:lvl>
    <w:lvl w:ilvl="6">
      <w:start w:val="1"/>
      <w:numFmt w:val="decimal"/>
      <w:lvlText w:val="%6.%7"/>
      <w:lvlJc w:val="left"/>
      <w:pPr>
        <w:tabs>
          <w:tab w:val="num" w:pos="0"/>
        </w:tabs>
        <w:ind w:left="5040" w:hanging="360"/>
      </w:pPr>
    </w:lvl>
    <w:lvl w:ilvl="7">
      <w:start w:val="1"/>
      <w:numFmt w:val="lowerLetter"/>
      <w:lvlText w:val="%7.%8"/>
      <w:lvlJc w:val="left"/>
      <w:pPr>
        <w:tabs>
          <w:tab w:val="num" w:pos="0"/>
        </w:tabs>
        <w:ind w:left="5760" w:hanging="360"/>
      </w:pPr>
    </w:lvl>
    <w:lvl w:ilvl="8">
      <w:start w:val="1"/>
      <w:numFmt w:val="lowerRoman"/>
      <w:lvlText w:val="%8.%9"/>
      <w:lvlJc w:val="right"/>
      <w:pPr>
        <w:tabs>
          <w:tab w:val="num" w:pos="0"/>
        </w:tabs>
        <w:ind w:left="6480" w:hanging="180"/>
      </w:pPr>
    </w:lvl>
  </w:abstractNum>
  <w:abstractNum w:abstractNumId="72" w15:restartNumberingAfterBreak="0">
    <w:nsid w:val="586971EE"/>
    <w:multiLevelType w:val="hybridMultilevel"/>
    <w:tmpl w:val="F1FCD000"/>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3" w15:restartNumberingAfterBreak="0">
    <w:nsid w:val="59B65EE1"/>
    <w:multiLevelType w:val="hybridMultilevel"/>
    <w:tmpl w:val="64F45000"/>
    <w:lvl w:ilvl="0" w:tplc="E9784964">
      <w:start w:val="1"/>
      <w:numFmt w:val="lowerLetter"/>
      <w:lvlText w:val="%1)"/>
      <w:lvlJc w:val="left"/>
      <w:pPr>
        <w:tabs>
          <w:tab w:val="num" w:pos="1636"/>
        </w:tabs>
        <w:ind w:left="1636" w:hanging="360"/>
      </w:pPr>
    </w:lvl>
    <w:lvl w:ilvl="1" w:tplc="E9784964">
      <w:start w:val="1"/>
      <w:numFmt w:val="lowerLetter"/>
      <w:lvlText w:val="%2)"/>
      <w:lvlJc w:val="left"/>
      <w:pPr>
        <w:tabs>
          <w:tab w:val="num" w:pos="2356"/>
        </w:tabs>
        <w:ind w:left="2356" w:hanging="360"/>
      </w:pPr>
    </w:lvl>
    <w:lvl w:ilvl="2" w:tplc="0415001B">
      <w:start w:val="1"/>
      <w:numFmt w:val="lowerRoman"/>
      <w:lvlText w:val="%3."/>
      <w:lvlJc w:val="right"/>
      <w:pPr>
        <w:tabs>
          <w:tab w:val="num" w:pos="3076"/>
        </w:tabs>
        <w:ind w:left="3076" w:hanging="180"/>
      </w:pPr>
    </w:lvl>
    <w:lvl w:ilvl="3" w:tplc="0415000F">
      <w:start w:val="1"/>
      <w:numFmt w:val="decimal"/>
      <w:lvlText w:val="%4."/>
      <w:lvlJc w:val="left"/>
      <w:pPr>
        <w:tabs>
          <w:tab w:val="num" w:pos="3796"/>
        </w:tabs>
        <w:ind w:left="3796" w:hanging="360"/>
      </w:pPr>
    </w:lvl>
    <w:lvl w:ilvl="4" w:tplc="04150019">
      <w:start w:val="1"/>
      <w:numFmt w:val="lowerLetter"/>
      <w:lvlText w:val="%5."/>
      <w:lvlJc w:val="left"/>
      <w:pPr>
        <w:tabs>
          <w:tab w:val="num" w:pos="4516"/>
        </w:tabs>
        <w:ind w:left="4516" w:hanging="360"/>
      </w:pPr>
    </w:lvl>
    <w:lvl w:ilvl="5" w:tplc="0415001B">
      <w:start w:val="1"/>
      <w:numFmt w:val="lowerRoman"/>
      <w:lvlText w:val="%6."/>
      <w:lvlJc w:val="right"/>
      <w:pPr>
        <w:tabs>
          <w:tab w:val="num" w:pos="5236"/>
        </w:tabs>
        <w:ind w:left="5236" w:hanging="180"/>
      </w:pPr>
    </w:lvl>
    <w:lvl w:ilvl="6" w:tplc="0415000F">
      <w:start w:val="1"/>
      <w:numFmt w:val="decimal"/>
      <w:lvlText w:val="%7."/>
      <w:lvlJc w:val="left"/>
      <w:pPr>
        <w:tabs>
          <w:tab w:val="num" w:pos="5956"/>
        </w:tabs>
        <w:ind w:left="5956" w:hanging="360"/>
      </w:pPr>
    </w:lvl>
    <w:lvl w:ilvl="7" w:tplc="04150019">
      <w:start w:val="1"/>
      <w:numFmt w:val="lowerLetter"/>
      <w:lvlText w:val="%8."/>
      <w:lvlJc w:val="left"/>
      <w:pPr>
        <w:tabs>
          <w:tab w:val="num" w:pos="6676"/>
        </w:tabs>
        <w:ind w:left="6676" w:hanging="360"/>
      </w:pPr>
    </w:lvl>
    <w:lvl w:ilvl="8" w:tplc="0415001B">
      <w:start w:val="1"/>
      <w:numFmt w:val="lowerRoman"/>
      <w:lvlText w:val="%9."/>
      <w:lvlJc w:val="right"/>
      <w:pPr>
        <w:tabs>
          <w:tab w:val="num" w:pos="7396"/>
        </w:tabs>
        <w:ind w:left="7396" w:hanging="180"/>
      </w:pPr>
    </w:lvl>
  </w:abstractNum>
  <w:abstractNum w:abstractNumId="74" w15:restartNumberingAfterBreak="0">
    <w:nsid w:val="5B5B7A03"/>
    <w:multiLevelType w:val="multilevel"/>
    <w:tmpl w:val="38CC438C"/>
    <w:lvl w:ilvl="0">
      <w:start w:val="1"/>
      <w:numFmt w:val="decimal"/>
      <w:lvlText w:val="%1"/>
      <w:lvlJc w:val="left"/>
      <w:pPr>
        <w:tabs>
          <w:tab w:val="num" w:pos="0"/>
        </w:tabs>
        <w:ind w:left="340" w:hanging="340"/>
      </w:pPr>
      <w:rPr>
        <w:rFonts w:ascii="Arial" w:hAnsi="Arial"/>
        <w:b w:val="0"/>
        <w:i w:val="0"/>
        <w:iCs/>
        <w:strike w:val="0"/>
        <w:dstrike w:val="0"/>
        <w:sz w:val="22"/>
        <w:szCs w:val="24"/>
      </w:rPr>
    </w:lvl>
    <w:lvl w:ilvl="1">
      <w:start w:val="1"/>
      <w:numFmt w:val="decimal"/>
      <w:lvlText w:val="%1.%2"/>
      <w:lvlJc w:val="left"/>
      <w:pPr>
        <w:tabs>
          <w:tab w:val="num" w:pos="1080"/>
        </w:tabs>
        <w:ind w:left="1080" w:hanging="360"/>
      </w:pPr>
    </w:lvl>
    <w:lvl w:ilvl="2">
      <w:start w:val="1"/>
      <w:numFmt w:val="decimal"/>
      <w:lvlText w:val="%2.%3"/>
      <w:lvlJc w:val="left"/>
      <w:pPr>
        <w:tabs>
          <w:tab w:val="num" w:pos="1440"/>
        </w:tabs>
        <w:ind w:left="1440" w:hanging="360"/>
      </w:pPr>
    </w:lvl>
    <w:lvl w:ilvl="3">
      <w:start w:val="1"/>
      <w:numFmt w:val="decimal"/>
      <w:lvlText w:val="%3.%4"/>
      <w:lvlJc w:val="left"/>
      <w:pPr>
        <w:tabs>
          <w:tab w:val="num" w:pos="1800"/>
        </w:tabs>
        <w:ind w:left="1800" w:hanging="360"/>
      </w:pPr>
    </w:lvl>
    <w:lvl w:ilvl="4">
      <w:start w:val="1"/>
      <w:numFmt w:val="decimal"/>
      <w:lvlText w:val="%4.%5"/>
      <w:lvlJc w:val="left"/>
      <w:pPr>
        <w:tabs>
          <w:tab w:val="num" w:pos="2160"/>
        </w:tabs>
        <w:ind w:left="2160" w:hanging="360"/>
      </w:pPr>
    </w:lvl>
    <w:lvl w:ilvl="5">
      <w:start w:val="1"/>
      <w:numFmt w:val="decimal"/>
      <w:lvlText w:val="%5.%6"/>
      <w:lvlJc w:val="left"/>
      <w:pPr>
        <w:tabs>
          <w:tab w:val="num" w:pos="2520"/>
        </w:tabs>
        <w:ind w:left="2520" w:hanging="360"/>
      </w:pPr>
    </w:lvl>
    <w:lvl w:ilvl="6">
      <w:start w:val="1"/>
      <w:numFmt w:val="decimal"/>
      <w:lvlText w:val="%6.%7"/>
      <w:lvlJc w:val="left"/>
      <w:pPr>
        <w:tabs>
          <w:tab w:val="num" w:pos="2880"/>
        </w:tabs>
        <w:ind w:left="2880" w:hanging="360"/>
      </w:pPr>
    </w:lvl>
    <w:lvl w:ilvl="7">
      <w:start w:val="1"/>
      <w:numFmt w:val="decimal"/>
      <w:lvlText w:val="%7.%8"/>
      <w:lvlJc w:val="left"/>
      <w:pPr>
        <w:tabs>
          <w:tab w:val="num" w:pos="3240"/>
        </w:tabs>
        <w:ind w:left="3240" w:hanging="360"/>
      </w:pPr>
    </w:lvl>
    <w:lvl w:ilvl="8">
      <w:start w:val="1"/>
      <w:numFmt w:val="decimal"/>
      <w:lvlText w:val="%8.%9"/>
      <w:lvlJc w:val="left"/>
      <w:pPr>
        <w:tabs>
          <w:tab w:val="num" w:pos="3600"/>
        </w:tabs>
        <w:ind w:left="3600" w:hanging="360"/>
      </w:pPr>
    </w:lvl>
  </w:abstractNum>
  <w:abstractNum w:abstractNumId="75" w15:restartNumberingAfterBreak="0">
    <w:nsid w:val="5CE046BE"/>
    <w:multiLevelType w:val="multilevel"/>
    <w:tmpl w:val="30C09280"/>
    <w:lvl w:ilvl="0">
      <w:start w:val="1"/>
      <w:numFmt w:val="decimal"/>
      <w:lvlText w:val="%1)"/>
      <w:lvlJc w:val="left"/>
      <w:pPr>
        <w:tabs>
          <w:tab w:val="num" w:pos="644"/>
        </w:tabs>
        <w:ind w:left="644" w:hanging="360"/>
      </w:pPr>
      <w:rPr>
        <w:rFonts w:ascii="Arial" w:eastAsia="Calibri" w:hAnsi="Arial" w:cs="Arial"/>
        <w:b w:val="0"/>
        <w:i w:val="0"/>
        <w:iCs/>
        <w:strike w:val="0"/>
        <w:dstrike w:val="0"/>
        <w:sz w:val="24"/>
        <w:szCs w:val="24"/>
      </w:rPr>
    </w:lvl>
    <w:lvl w:ilvl="1">
      <w:start w:val="2"/>
      <w:numFmt w:val="decimal"/>
      <w:lvlText w:val="%1.%2"/>
      <w:lvlJc w:val="left"/>
      <w:pPr>
        <w:tabs>
          <w:tab w:val="num" w:pos="0"/>
        </w:tabs>
        <w:ind w:left="264" w:hanging="340"/>
      </w:pPr>
      <w:rPr>
        <w:rFonts w:ascii="Times New Roman" w:hAnsi="Times New Roman" w:cs="Times New Roman"/>
        <w:b w:val="0"/>
        <w:iCs/>
        <w:strike w:val="0"/>
        <w:dstrike w:val="0"/>
        <w:sz w:val="24"/>
        <w:szCs w:val="24"/>
      </w:rPr>
    </w:lvl>
    <w:lvl w:ilvl="2">
      <w:start w:val="1"/>
      <w:numFmt w:val="lowerRoman"/>
      <w:lvlText w:val="%2.%3"/>
      <w:lvlJc w:val="right"/>
      <w:pPr>
        <w:tabs>
          <w:tab w:val="num" w:pos="2084"/>
        </w:tabs>
        <w:ind w:left="2084" w:hanging="180"/>
      </w:pPr>
    </w:lvl>
    <w:lvl w:ilvl="3">
      <w:start w:val="1"/>
      <w:numFmt w:val="decimal"/>
      <w:lvlText w:val="%3.%4"/>
      <w:lvlJc w:val="left"/>
      <w:pPr>
        <w:tabs>
          <w:tab w:val="num" w:pos="2804"/>
        </w:tabs>
        <w:ind w:left="2804" w:hanging="360"/>
      </w:pPr>
    </w:lvl>
    <w:lvl w:ilvl="4">
      <w:start w:val="1"/>
      <w:numFmt w:val="lowerLetter"/>
      <w:lvlText w:val="%4.%5"/>
      <w:lvlJc w:val="left"/>
      <w:pPr>
        <w:tabs>
          <w:tab w:val="num" w:pos="3524"/>
        </w:tabs>
        <w:ind w:left="3524" w:hanging="360"/>
      </w:pPr>
    </w:lvl>
    <w:lvl w:ilvl="5">
      <w:start w:val="1"/>
      <w:numFmt w:val="lowerRoman"/>
      <w:lvlText w:val="%5.%6"/>
      <w:lvlJc w:val="right"/>
      <w:pPr>
        <w:tabs>
          <w:tab w:val="num" w:pos="4244"/>
        </w:tabs>
        <w:ind w:left="4244" w:hanging="180"/>
      </w:pPr>
    </w:lvl>
    <w:lvl w:ilvl="6">
      <w:start w:val="1"/>
      <w:numFmt w:val="decimal"/>
      <w:lvlText w:val="%6.%7"/>
      <w:lvlJc w:val="left"/>
      <w:pPr>
        <w:tabs>
          <w:tab w:val="num" w:pos="4964"/>
        </w:tabs>
        <w:ind w:left="4964" w:hanging="360"/>
      </w:pPr>
    </w:lvl>
    <w:lvl w:ilvl="7">
      <w:start w:val="1"/>
      <w:numFmt w:val="lowerLetter"/>
      <w:lvlText w:val="%7.%8"/>
      <w:lvlJc w:val="left"/>
      <w:pPr>
        <w:tabs>
          <w:tab w:val="num" w:pos="5684"/>
        </w:tabs>
        <w:ind w:left="5684" w:hanging="360"/>
      </w:pPr>
    </w:lvl>
    <w:lvl w:ilvl="8">
      <w:start w:val="1"/>
      <w:numFmt w:val="lowerRoman"/>
      <w:lvlText w:val="%8.%9"/>
      <w:lvlJc w:val="right"/>
      <w:pPr>
        <w:tabs>
          <w:tab w:val="num" w:pos="6404"/>
        </w:tabs>
        <w:ind w:left="6404" w:hanging="180"/>
      </w:pPr>
    </w:lvl>
  </w:abstractNum>
  <w:abstractNum w:abstractNumId="76" w15:restartNumberingAfterBreak="0">
    <w:nsid w:val="5F772436"/>
    <w:multiLevelType w:val="multilevel"/>
    <w:tmpl w:val="39E21E68"/>
    <w:lvl w:ilvl="0">
      <w:start w:val="1"/>
      <w:numFmt w:val="lowerLetter"/>
      <w:lvlText w:val="%1)"/>
      <w:lvlJc w:val="left"/>
      <w:pPr>
        <w:tabs>
          <w:tab w:val="num" w:pos="1068"/>
        </w:tabs>
        <w:ind w:left="1068" w:hanging="360"/>
      </w:pPr>
      <w:rPr>
        <w:rFonts w:hint="default"/>
        <w:sz w:val="22"/>
        <w:szCs w:val="24"/>
      </w:rPr>
    </w:lvl>
    <w:lvl w:ilvl="1">
      <w:start w:val="1"/>
      <w:numFmt w:val="decimal"/>
      <w:lvlText w:val="%1.%2"/>
      <w:lvlJc w:val="left"/>
      <w:pPr>
        <w:tabs>
          <w:tab w:val="num" w:pos="1788"/>
        </w:tabs>
        <w:ind w:left="1788" w:hanging="360"/>
      </w:pPr>
      <w:rPr>
        <w:rFonts w:ascii="Calibri" w:hAnsi="Calibri" w:cs="Times New Roman"/>
        <w:sz w:val="24"/>
        <w:szCs w:val="24"/>
      </w:rPr>
    </w:lvl>
    <w:lvl w:ilvl="2">
      <w:start w:val="1"/>
      <w:numFmt w:val="lowerRoman"/>
      <w:lvlText w:val="%2.%3"/>
      <w:lvlJc w:val="right"/>
      <w:pPr>
        <w:tabs>
          <w:tab w:val="num" w:pos="2508"/>
        </w:tabs>
        <w:ind w:left="2508" w:hanging="180"/>
      </w:pPr>
    </w:lvl>
    <w:lvl w:ilvl="3">
      <w:start w:val="1"/>
      <w:numFmt w:val="decimal"/>
      <w:lvlText w:val="%3.%4"/>
      <w:lvlJc w:val="left"/>
      <w:pPr>
        <w:tabs>
          <w:tab w:val="num" w:pos="3228"/>
        </w:tabs>
        <w:ind w:left="3228" w:hanging="360"/>
      </w:pPr>
    </w:lvl>
    <w:lvl w:ilvl="4">
      <w:start w:val="1"/>
      <w:numFmt w:val="lowerLetter"/>
      <w:lvlText w:val="%4.%5"/>
      <w:lvlJc w:val="left"/>
      <w:pPr>
        <w:tabs>
          <w:tab w:val="num" w:pos="3948"/>
        </w:tabs>
        <w:ind w:left="3948" w:hanging="360"/>
      </w:pPr>
    </w:lvl>
    <w:lvl w:ilvl="5">
      <w:start w:val="1"/>
      <w:numFmt w:val="lowerRoman"/>
      <w:lvlText w:val="%5.%6"/>
      <w:lvlJc w:val="right"/>
      <w:pPr>
        <w:tabs>
          <w:tab w:val="num" w:pos="4668"/>
        </w:tabs>
        <w:ind w:left="4668" w:hanging="180"/>
      </w:pPr>
    </w:lvl>
    <w:lvl w:ilvl="6">
      <w:start w:val="1"/>
      <w:numFmt w:val="decimal"/>
      <w:lvlText w:val="%6.%7"/>
      <w:lvlJc w:val="left"/>
      <w:pPr>
        <w:tabs>
          <w:tab w:val="num" w:pos="5388"/>
        </w:tabs>
        <w:ind w:left="5388" w:hanging="360"/>
      </w:pPr>
    </w:lvl>
    <w:lvl w:ilvl="7">
      <w:start w:val="1"/>
      <w:numFmt w:val="lowerLetter"/>
      <w:lvlText w:val="%7.%8"/>
      <w:lvlJc w:val="left"/>
      <w:pPr>
        <w:tabs>
          <w:tab w:val="num" w:pos="6108"/>
        </w:tabs>
        <w:ind w:left="6108" w:hanging="360"/>
      </w:pPr>
    </w:lvl>
    <w:lvl w:ilvl="8">
      <w:start w:val="1"/>
      <w:numFmt w:val="lowerRoman"/>
      <w:lvlText w:val="%8.%9"/>
      <w:lvlJc w:val="right"/>
      <w:pPr>
        <w:tabs>
          <w:tab w:val="num" w:pos="6828"/>
        </w:tabs>
        <w:ind w:left="6828" w:hanging="180"/>
      </w:pPr>
    </w:lvl>
  </w:abstractNum>
  <w:abstractNum w:abstractNumId="77" w15:restartNumberingAfterBreak="0">
    <w:nsid w:val="601139E8"/>
    <w:multiLevelType w:val="multilevel"/>
    <w:tmpl w:val="725A8794"/>
    <w:lvl w:ilvl="0">
      <w:start w:val="1"/>
      <w:numFmt w:val="decimal"/>
      <w:lvlText w:val="%1"/>
      <w:lvlJc w:val="left"/>
      <w:pPr>
        <w:tabs>
          <w:tab w:val="num" w:pos="0"/>
        </w:tabs>
        <w:ind w:left="340" w:hanging="340"/>
      </w:pPr>
      <w:rPr>
        <w:rFonts w:ascii="Arial" w:hAnsi="Arial"/>
        <w:b w:val="0"/>
        <w:i w:val="0"/>
        <w:iCs/>
        <w:sz w:val="22"/>
        <w:szCs w:val="24"/>
      </w:rPr>
    </w:lvl>
    <w:lvl w:ilvl="1">
      <w:start w:val="1"/>
      <w:numFmt w:val="decimal"/>
      <w:lvlText w:val="%1.%2"/>
      <w:lvlJc w:val="left"/>
      <w:pPr>
        <w:tabs>
          <w:tab w:val="num" w:pos="1080"/>
        </w:tabs>
        <w:ind w:left="1080" w:hanging="360"/>
      </w:pPr>
    </w:lvl>
    <w:lvl w:ilvl="2">
      <w:start w:val="1"/>
      <w:numFmt w:val="decimal"/>
      <w:lvlText w:val="%2.%3"/>
      <w:lvlJc w:val="left"/>
      <w:pPr>
        <w:tabs>
          <w:tab w:val="num" w:pos="1440"/>
        </w:tabs>
        <w:ind w:left="1440" w:hanging="360"/>
      </w:pPr>
    </w:lvl>
    <w:lvl w:ilvl="3">
      <w:start w:val="1"/>
      <w:numFmt w:val="decimal"/>
      <w:lvlText w:val="%3.%4"/>
      <w:lvlJc w:val="left"/>
      <w:pPr>
        <w:tabs>
          <w:tab w:val="num" w:pos="1800"/>
        </w:tabs>
        <w:ind w:left="1800" w:hanging="360"/>
      </w:pPr>
    </w:lvl>
    <w:lvl w:ilvl="4">
      <w:start w:val="1"/>
      <w:numFmt w:val="decimal"/>
      <w:lvlText w:val="%4.%5"/>
      <w:lvlJc w:val="left"/>
      <w:pPr>
        <w:tabs>
          <w:tab w:val="num" w:pos="2160"/>
        </w:tabs>
        <w:ind w:left="2160" w:hanging="360"/>
      </w:pPr>
    </w:lvl>
    <w:lvl w:ilvl="5">
      <w:start w:val="1"/>
      <w:numFmt w:val="decimal"/>
      <w:lvlText w:val="%5.%6"/>
      <w:lvlJc w:val="left"/>
      <w:pPr>
        <w:tabs>
          <w:tab w:val="num" w:pos="2520"/>
        </w:tabs>
        <w:ind w:left="2520" w:hanging="360"/>
      </w:pPr>
    </w:lvl>
    <w:lvl w:ilvl="6">
      <w:start w:val="1"/>
      <w:numFmt w:val="decimal"/>
      <w:lvlText w:val="%6.%7"/>
      <w:lvlJc w:val="left"/>
      <w:pPr>
        <w:tabs>
          <w:tab w:val="num" w:pos="2880"/>
        </w:tabs>
        <w:ind w:left="2880" w:hanging="360"/>
      </w:pPr>
    </w:lvl>
    <w:lvl w:ilvl="7">
      <w:start w:val="1"/>
      <w:numFmt w:val="decimal"/>
      <w:lvlText w:val="%7.%8"/>
      <w:lvlJc w:val="left"/>
      <w:pPr>
        <w:tabs>
          <w:tab w:val="num" w:pos="3240"/>
        </w:tabs>
        <w:ind w:left="3240" w:hanging="360"/>
      </w:pPr>
    </w:lvl>
    <w:lvl w:ilvl="8">
      <w:start w:val="1"/>
      <w:numFmt w:val="decimal"/>
      <w:lvlText w:val="%8.%9"/>
      <w:lvlJc w:val="left"/>
      <w:pPr>
        <w:tabs>
          <w:tab w:val="num" w:pos="3600"/>
        </w:tabs>
        <w:ind w:left="3600" w:hanging="360"/>
      </w:pPr>
    </w:lvl>
  </w:abstractNum>
  <w:abstractNum w:abstractNumId="78" w15:restartNumberingAfterBreak="0">
    <w:nsid w:val="60277536"/>
    <w:multiLevelType w:val="hybridMultilevel"/>
    <w:tmpl w:val="BEC2CDEA"/>
    <w:lvl w:ilvl="0" w:tplc="3BB2A500">
      <w:start w:val="1"/>
      <w:numFmt w:val="decimal"/>
      <w:lvlText w:val="%1."/>
      <w:lvlJc w:val="left"/>
      <w:pPr>
        <w:ind w:left="1080" w:hanging="360"/>
      </w:pPr>
    </w:lvl>
    <w:lvl w:ilvl="1" w:tplc="7B249474">
      <w:start w:val="1"/>
      <w:numFmt w:val="decimal"/>
      <w:lvlText w:val="%2."/>
      <w:lvlJc w:val="left"/>
      <w:pPr>
        <w:ind w:left="1080" w:hanging="360"/>
      </w:pPr>
    </w:lvl>
    <w:lvl w:ilvl="2" w:tplc="ABAA44E6">
      <w:start w:val="1"/>
      <w:numFmt w:val="decimal"/>
      <w:lvlText w:val="%3."/>
      <w:lvlJc w:val="left"/>
      <w:pPr>
        <w:ind w:left="1080" w:hanging="360"/>
      </w:pPr>
    </w:lvl>
    <w:lvl w:ilvl="3" w:tplc="A3F0DBD8">
      <w:start w:val="1"/>
      <w:numFmt w:val="decimal"/>
      <w:lvlText w:val="%4."/>
      <w:lvlJc w:val="left"/>
      <w:pPr>
        <w:ind w:left="1080" w:hanging="360"/>
      </w:pPr>
    </w:lvl>
    <w:lvl w:ilvl="4" w:tplc="A64C35A2">
      <w:start w:val="1"/>
      <w:numFmt w:val="decimal"/>
      <w:lvlText w:val="%5."/>
      <w:lvlJc w:val="left"/>
      <w:pPr>
        <w:ind w:left="1080" w:hanging="360"/>
      </w:pPr>
    </w:lvl>
    <w:lvl w:ilvl="5" w:tplc="F0383636">
      <w:start w:val="1"/>
      <w:numFmt w:val="decimal"/>
      <w:lvlText w:val="%6."/>
      <w:lvlJc w:val="left"/>
      <w:pPr>
        <w:ind w:left="1080" w:hanging="360"/>
      </w:pPr>
    </w:lvl>
    <w:lvl w:ilvl="6" w:tplc="260037B4">
      <w:start w:val="1"/>
      <w:numFmt w:val="decimal"/>
      <w:lvlText w:val="%7."/>
      <w:lvlJc w:val="left"/>
      <w:pPr>
        <w:ind w:left="1080" w:hanging="360"/>
      </w:pPr>
    </w:lvl>
    <w:lvl w:ilvl="7" w:tplc="6618258C">
      <w:start w:val="1"/>
      <w:numFmt w:val="decimal"/>
      <w:lvlText w:val="%8."/>
      <w:lvlJc w:val="left"/>
      <w:pPr>
        <w:ind w:left="1080" w:hanging="360"/>
      </w:pPr>
    </w:lvl>
    <w:lvl w:ilvl="8" w:tplc="BD76F3E6">
      <w:start w:val="1"/>
      <w:numFmt w:val="decimal"/>
      <w:lvlText w:val="%9."/>
      <w:lvlJc w:val="left"/>
      <w:pPr>
        <w:ind w:left="1080" w:hanging="360"/>
      </w:pPr>
    </w:lvl>
  </w:abstractNum>
  <w:abstractNum w:abstractNumId="79" w15:restartNumberingAfterBreak="0">
    <w:nsid w:val="61C05F96"/>
    <w:multiLevelType w:val="hybridMultilevel"/>
    <w:tmpl w:val="F9221386"/>
    <w:lvl w:ilvl="0" w:tplc="3898A0CA">
      <w:start w:val="1"/>
      <w:numFmt w:val="decimal"/>
      <w:lvlText w:val="%1)"/>
      <w:lvlJc w:val="left"/>
      <w:pPr>
        <w:ind w:left="1776" w:hanging="360"/>
      </w:pPr>
      <w:rPr>
        <w:rFonts w:ascii="Arial" w:eastAsia="Calibri" w:hAnsi="Arial" w:cs="Arial"/>
      </w:r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80" w15:restartNumberingAfterBreak="0">
    <w:nsid w:val="63074F2C"/>
    <w:multiLevelType w:val="hybridMultilevel"/>
    <w:tmpl w:val="34368B46"/>
    <w:lvl w:ilvl="0" w:tplc="5F14EA56">
      <w:start w:val="1"/>
      <w:numFmt w:val="lowerLetter"/>
      <w:lvlText w:val="%1)"/>
      <w:lvlJc w:val="left"/>
      <w:pPr>
        <w:ind w:left="1700" w:hanging="360"/>
      </w:pPr>
    </w:lvl>
    <w:lvl w:ilvl="1" w:tplc="70C24CFE">
      <w:start w:val="1"/>
      <w:numFmt w:val="lowerLetter"/>
      <w:lvlText w:val="%2)"/>
      <w:lvlJc w:val="left"/>
      <w:pPr>
        <w:ind w:left="1700" w:hanging="360"/>
      </w:pPr>
    </w:lvl>
    <w:lvl w:ilvl="2" w:tplc="01A2DC46">
      <w:start w:val="1"/>
      <w:numFmt w:val="lowerLetter"/>
      <w:lvlText w:val="%3)"/>
      <w:lvlJc w:val="left"/>
      <w:pPr>
        <w:ind w:left="1700" w:hanging="360"/>
      </w:pPr>
    </w:lvl>
    <w:lvl w:ilvl="3" w:tplc="EA94DD14">
      <w:start w:val="1"/>
      <w:numFmt w:val="lowerLetter"/>
      <w:lvlText w:val="%4)"/>
      <w:lvlJc w:val="left"/>
      <w:pPr>
        <w:ind w:left="1700" w:hanging="360"/>
      </w:pPr>
    </w:lvl>
    <w:lvl w:ilvl="4" w:tplc="C67E4190">
      <w:start w:val="1"/>
      <w:numFmt w:val="lowerLetter"/>
      <w:lvlText w:val="%5)"/>
      <w:lvlJc w:val="left"/>
      <w:pPr>
        <w:ind w:left="1700" w:hanging="360"/>
      </w:pPr>
    </w:lvl>
    <w:lvl w:ilvl="5" w:tplc="BE3A2AFC">
      <w:start w:val="1"/>
      <w:numFmt w:val="lowerLetter"/>
      <w:lvlText w:val="%6)"/>
      <w:lvlJc w:val="left"/>
      <w:pPr>
        <w:ind w:left="1700" w:hanging="360"/>
      </w:pPr>
    </w:lvl>
    <w:lvl w:ilvl="6" w:tplc="55889B76">
      <w:start w:val="1"/>
      <w:numFmt w:val="lowerLetter"/>
      <w:lvlText w:val="%7)"/>
      <w:lvlJc w:val="left"/>
      <w:pPr>
        <w:ind w:left="1700" w:hanging="360"/>
      </w:pPr>
    </w:lvl>
    <w:lvl w:ilvl="7" w:tplc="6BE6B322">
      <w:start w:val="1"/>
      <w:numFmt w:val="lowerLetter"/>
      <w:lvlText w:val="%8)"/>
      <w:lvlJc w:val="left"/>
      <w:pPr>
        <w:ind w:left="1700" w:hanging="360"/>
      </w:pPr>
    </w:lvl>
    <w:lvl w:ilvl="8" w:tplc="B32E6CCC">
      <w:start w:val="1"/>
      <w:numFmt w:val="lowerLetter"/>
      <w:lvlText w:val="%9)"/>
      <w:lvlJc w:val="left"/>
      <w:pPr>
        <w:ind w:left="1700" w:hanging="360"/>
      </w:pPr>
    </w:lvl>
  </w:abstractNum>
  <w:abstractNum w:abstractNumId="81" w15:restartNumberingAfterBreak="0">
    <w:nsid w:val="652759A2"/>
    <w:multiLevelType w:val="hybridMultilevel"/>
    <w:tmpl w:val="677EB94E"/>
    <w:lvl w:ilvl="0" w:tplc="739EF07C">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2" w15:restartNumberingAfterBreak="0">
    <w:nsid w:val="6621589A"/>
    <w:multiLevelType w:val="hybridMultilevel"/>
    <w:tmpl w:val="4E962E4A"/>
    <w:lvl w:ilvl="0" w:tplc="D15E82BE">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3" w15:restartNumberingAfterBreak="0">
    <w:nsid w:val="67672B80"/>
    <w:multiLevelType w:val="multilevel"/>
    <w:tmpl w:val="35C08240"/>
    <w:lvl w:ilvl="0">
      <w:start w:val="5"/>
      <w:numFmt w:val="decimal"/>
      <w:lvlText w:val="%1"/>
      <w:lvlJc w:val="left"/>
      <w:pPr>
        <w:tabs>
          <w:tab w:val="num" w:pos="360"/>
        </w:tabs>
        <w:ind w:left="0" w:firstLine="0"/>
      </w:pPr>
      <w:rPr>
        <w:rFonts w:hint="default"/>
        <w:color w:val="auto"/>
        <w:sz w:val="24"/>
        <w:szCs w:val="24"/>
      </w:rPr>
    </w:lvl>
    <w:lvl w:ilvl="1">
      <w:start w:val="1"/>
      <w:numFmt w:val="decimal"/>
      <w:lvlText w:val="%1.%2"/>
      <w:lvlJc w:val="left"/>
      <w:pPr>
        <w:tabs>
          <w:tab w:val="num" w:pos="1440"/>
        </w:tabs>
        <w:ind w:left="1440" w:hanging="360"/>
      </w:pPr>
      <w:rPr>
        <w:rFonts w:hint="default"/>
      </w:rPr>
    </w:lvl>
    <w:lvl w:ilvl="2">
      <w:start w:val="1"/>
      <w:numFmt w:val="decimal"/>
      <w:lvlText w:val="%2.%3"/>
      <w:lvlJc w:val="left"/>
      <w:pPr>
        <w:tabs>
          <w:tab w:val="num" w:pos="2340"/>
        </w:tabs>
        <w:ind w:left="2340" w:hanging="360"/>
      </w:pPr>
      <w:rPr>
        <w:rFonts w:ascii="Times New Roman" w:hAnsi="Times New Roman" w:cs="Times New Roman" w:hint="default"/>
        <w:bCs/>
        <w:sz w:val="24"/>
        <w:szCs w:val="24"/>
      </w:rPr>
    </w:lvl>
    <w:lvl w:ilvl="3">
      <w:start w:val="1"/>
      <w:numFmt w:val="decimal"/>
      <w:lvlText w:val="%3.%4"/>
      <w:lvlJc w:val="left"/>
      <w:pPr>
        <w:tabs>
          <w:tab w:val="num" w:pos="2880"/>
        </w:tabs>
        <w:ind w:left="2880" w:hanging="360"/>
      </w:pPr>
      <w:rPr>
        <w:rFonts w:hint="default"/>
      </w:rPr>
    </w:lvl>
    <w:lvl w:ilvl="4">
      <w:start w:val="1"/>
      <w:numFmt w:val="lowerLetter"/>
      <w:lvlText w:val="%4.%5"/>
      <w:lvlJc w:val="left"/>
      <w:pPr>
        <w:tabs>
          <w:tab w:val="num" w:pos="3600"/>
        </w:tabs>
        <w:ind w:left="3600" w:hanging="360"/>
      </w:pPr>
      <w:rPr>
        <w:rFonts w:hint="default"/>
      </w:rPr>
    </w:lvl>
    <w:lvl w:ilvl="5">
      <w:start w:val="1"/>
      <w:numFmt w:val="lowerRoman"/>
      <w:lvlText w:val="%5.%6"/>
      <w:lvlJc w:val="right"/>
      <w:pPr>
        <w:tabs>
          <w:tab w:val="num" w:pos="4320"/>
        </w:tabs>
        <w:ind w:left="4320" w:hanging="180"/>
      </w:pPr>
      <w:rPr>
        <w:rFonts w:hint="default"/>
      </w:rPr>
    </w:lvl>
    <w:lvl w:ilvl="6">
      <w:start w:val="1"/>
      <w:numFmt w:val="decimal"/>
      <w:lvlText w:val="%6.%7"/>
      <w:lvlJc w:val="left"/>
      <w:pPr>
        <w:tabs>
          <w:tab w:val="num" w:pos="5040"/>
        </w:tabs>
        <w:ind w:left="5040" w:hanging="360"/>
      </w:pPr>
      <w:rPr>
        <w:rFonts w:hint="default"/>
        <w:sz w:val="24"/>
        <w:szCs w:val="24"/>
      </w:rPr>
    </w:lvl>
    <w:lvl w:ilvl="7">
      <w:start w:val="1"/>
      <w:numFmt w:val="lowerLetter"/>
      <w:lvlText w:val="%7.%8"/>
      <w:lvlJc w:val="left"/>
      <w:pPr>
        <w:tabs>
          <w:tab w:val="num" w:pos="5760"/>
        </w:tabs>
        <w:ind w:left="5760" w:hanging="360"/>
      </w:pPr>
      <w:rPr>
        <w:rFonts w:hint="default"/>
      </w:rPr>
    </w:lvl>
    <w:lvl w:ilvl="8">
      <w:start w:val="1"/>
      <w:numFmt w:val="lowerRoman"/>
      <w:lvlText w:val="%8.%9"/>
      <w:lvlJc w:val="right"/>
      <w:pPr>
        <w:tabs>
          <w:tab w:val="num" w:pos="6480"/>
        </w:tabs>
        <w:ind w:left="6480" w:hanging="180"/>
      </w:pPr>
      <w:rPr>
        <w:rFonts w:hint="default"/>
      </w:rPr>
    </w:lvl>
  </w:abstractNum>
  <w:abstractNum w:abstractNumId="84" w15:restartNumberingAfterBreak="0">
    <w:nsid w:val="681F44FA"/>
    <w:multiLevelType w:val="multilevel"/>
    <w:tmpl w:val="2BE67B0C"/>
    <w:lvl w:ilvl="0">
      <w:start w:val="14"/>
      <w:numFmt w:val="decimal"/>
      <w:lvlText w:val="%1"/>
      <w:lvlJc w:val="left"/>
      <w:pPr>
        <w:tabs>
          <w:tab w:val="num" w:pos="0"/>
        </w:tabs>
        <w:ind w:left="720" w:hanging="360"/>
      </w:pPr>
      <w:rPr>
        <w:rFonts w:ascii="Calibri" w:hAnsi="Calibri" w:hint="default"/>
        <w:sz w:val="24"/>
        <w:szCs w:val="24"/>
      </w:rPr>
    </w:lvl>
    <w:lvl w:ilvl="1">
      <w:start w:val="1"/>
      <w:numFmt w:val="decimal"/>
      <w:lvlText w:val="%2."/>
      <w:lvlJc w:val="left"/>
      <w:pPr>
        <w:ind w:left="1440" w:hanging="360"/>
      </w:pPr>
      <w:rPr>
        <w:rFonts w:hint="default"/>
      </w:rPr>
    </w:lvl>
    <w:lvl w:ilvl="2">
      <w:start w:val="1"/>
      <w:numFmt w:val="lowerRoman"/>
      <w:lvlText w:val="%2.%3"/>
      <w:lvlJc w:val="right"/>
      <w:pPr>
        <w:tabs>
          <w:tab w:val="num" w:pos="0"/>
        </w:tabs>
        <w:ind w:left="2160" w:hanging="180"/>
      </w:pPr>
      <w:rPr>
        <w:rFonts w:hint="default"/>
      </w:rPr>
    </w:lvl>
    <w:lvl w:ilvl="3">
      <w:start w:val="1"/>
      <w:numFmt w:val="decimal"/>
      <w:lvlText w:val="%3.%4"/>
      <w:lvlJc w:val="left"/>
      <w:pPr>
        <w:tabs>
          <w:tab w:val="num" w:pos="0"/>
        </w:tabs>
        <w:ind w:left="2880" w:hanging="360"/>
      </w:pPr>
      <w:rPr>
        <w:rFonts w:hint="default"/>
      </w:rPr>
    </w:lvl>
    <w:lvl w:ilvl="4">
      <w:start w:val="1"/>
      <w:numFmt w:val="lowerLetter"/>
      <w:lvlText w:val="%4.%5"/>
      <w:lvlJc w:val="left"/>
      <w:pPr>
        <w:tabs>
          <w:tab w:val="num" w:pos="0"/>
        </w:tabs>
        <w:ind w:left="3600" w:hanging="360"/>
      </w:pPr>
      <w:rPr>
        <w:rFonts w:hint="default"/>
      </w:rPr>
    </w:lvl>
    <w:lvl w:ilvl="5">
      <w:start w:val="1"/>
      <w:numFmt w:val="lowerRoman"/>
      <w:lvlText w:val="%5.%6"/>
      <w:lvlJc w:val="right"/>
      <w:pPr>
        <w:tabs>
          <w:tab w:val="num" w:pos="0"/>
        </w:tabs>
        <w:ind w:left="4320" w:hanging="180"/>
      </w:pPr>
      <w:rPr>
        <w:rFonts w:hint="default"/>
      </w:rPr>
    </w:lvl>
    <w:lvl w:ilvl="6">
      <w:start w:val="1"/>
      <w:numFmt w:val="decimal"/>
      <w:lvlText w:val="%6.%7"/>
      <w:lvlJc w:val="left"/>
      <w:pPr>
        <w:tabs>
          <w:tab w:val="num" w:pos="0"/>
        </w:tabs>
        <w:ind w:left="5040" w:hanging="360"/>
      </w:pPr>
      <w:rPr>
        <w:rFonts w:hint="default"/>
      </w:rPr>
    </w:lvl>
    <w:lvl w:ilvl="7">
      <w:start w:val="1"/>
      <w:numFmt w:val="lowerLetter"/>
      <w:lvlText w:val="%7.%8"/>
      <w:lvlJc w:val="left"/>
      <w:pPr>
        <w:tabs>
          <w:tab w:val="num" w:pos="0"/>
        </w:tabs>
        <w:ind w:left="5760" w:hanging="360"/>
      </w:pPr>
      <w:rPr>
        <w:rFonts w:hint="default"/>
      </w:rPr>
    </w:lvl>
    <w:lvl w:ilvl="8">
      <w:start w:val="1"/>
      <w:numFmt w:val="lowerRoman"/>
      <w:lvlText w:val="%8.%9"/>
      <w:lvlJc w:val="right"/>
      <w:pPr>
        <w:tabs>
          <w:tab w:val="num" w:pos="0"/>
        </w:tabs>
        <w:ind w:left="6480" w:hanging="180"/>
      </w:pPr>
      <w:rPr>
        <w:rFonts w:hint="default"/>
      </w:rPr>
    </w:lvl>
  </w:abstractNum>
  <w:abstractNum w:abstractNumId="85" w15:restartNumberingAfterBreak="0">
    <w:nsid w:val="6BB25B92"/>
    <w:multiLevelType w:val="multilevel"/>
    <w:tmpl w:val="E3083812"/>
    <w:lvl w:ilvl="0">
      <w:start w:val="1"/>
      <w:numFmt w:val="decimal"/>
      <w:lvlText w:val="%1)"/>
      <w:lvlJc w:val="left"/>
      <w:pPr>
        <w:tabs>
          <w:tab w:val="num" w:pos="785"/>
        </w:tabs>
        <w:ind w:left="785" w:hanging="360"/>
      </w:pPr>
      <w:rPr>
        <w:rFonts w:ascii="Arial" w:eastAsia="Times New Roman" w:hAnsi="Arial" w:cs="Arial"/>
        <w:b w:val="0"/>
        <w:i w:val="0"/>
        <w:sz w:val="22"/>
      </w:rPr>
    </w:lvl>
    <w:lvl w:ilvl="1">
      <w:start w:val="1"/>
      <w:numFmt w:val="decimal"/>
      <w:lvlText w:val="%1.%2"/>
      <w:lvlJc w:val="left"/>
      <w:pPr>
        <w:tabs>
          <w:tab w:val="num" w:pos="-1735"/>
        </w:tabs>
        <w:ind w:left="-1735" w:hanging="360"/>
      </w:pPr>
    </w:lvl>
    <w:lvl w:ilvl="2">
      <w:start w:val="1"/>
      <w:numFmt w:val="decimal"/>
      <w:lvlText w:val="%2.%3"/>
      <w:lvlJc w:val="left"/>
      <w:pPr>
        <w:tabs>
          <w:tab w:val="num" w:pos="-1375"/>
        </w:tabs>
        <w:ind w:left="-1375" w:hanging="360"/>
      </w:pPr>
    </w:lvl>
    <w:lvl w:ilvl="3">
      <w:start w:val="1"/>
      <w:numFmt w:val="decimal"/>
      <w:lvlText w:val="%3.%4"/>
      <w:lvlJc w:val="left"/>
      <w:pPr>
        <w:tabs>
          <w:tab w:val="num" w:pos="-1015"/>
        </w:tabs>
        <w:ind w:left="-1015" w:hanging="360"/>
      </w:pPr>
    </w:lvl>
    <w:lvl w:ilvl="4">
      <w:start w:val="1"/>
      <w:numFmt w:val="decimal"/>
      <w:lvlText w:val="%4.%5"/>
      <w:lvlJc w:val="left"/>
      <w:pPr>
        <w:tabs>
          <w:tab w:val="num" w:pos="-655"/>
        </w:tabs>
        <w:ind w:left="-655" w:hanging="360"/>
      </w:pPr>
    </w:lvl>
    <w:lvl w:ilvl="5">
      <w:start w:val="1"/>
      <w:numFmt w:val="decimal"/>
      <w:lvlText w:val="%5.%6"/>
      <w:lvlJc w:val="left"/>
      <w:pPr>
        <w:tabs>
          <w:tab w:val="num" w:pos="-295"/>
        </w:tabs>
        <w:ind w:left="-295" w:hanging="360"/>
      </w:pPr>
    </w:lvl>
    <w:lvl w:ilvl="6">
      <w:start w:val="1"/>
      <w:numFmt w:val="decimal"/>
      <w:lvlText w:val="%6.%7"/>
      <w:lvlJc w:val="left"/>
      <w:pPr>
        <w:tabs>
          <w:tab w:val="num" w:pos="65"/>
        </w:tabs>
        <w:ind w:left="65" w:hanging="360"/>
      </w:pPr>
    </w:lvl>
    <w:lvl w:ilvl="7">
      <w:start w:val="1"/>
      <w:numFmt w:val="decimal"/>
      <w:lvlText w:val="%7.%8"/>
      <w:lvlJc w:val="left"/>
      <w:pPr>
        <w:tabs>
          <w:tab w:val="num" w:pos="425"/>
        </w:tabs>
        <w:ind w:left="425" w:hanging="360"/>
      </w:pPr>
    </w:lvl>
    <w:lvl w:ilvl="8">
      <w:start w:val="1"/>
      <w:numFmt w:val="decimal"/>
      <w:lvlText w:val="%8.%9"/>
      <w:lvlJc w:val="left"/>
      <w:pPr>
        <w:tabs>
          <w:tab w:val="num" w:pos="785"/>
        </w:tabs>
        <w:ind w:left="785" w:hanging="360"/>
      </w:pPr>
    </w:lvl>
  </w:abstractNum>
  <w:abstractNum w:abstractNumId="86" w15:restartNumberingAfterBreak="0">
    <w:nsid w:val="6D9C3C8D"/>
    <w:multiLevelType w:val="hybridMultilevel"/>
    <w:tmpl w:val="2E6C4C6A"/>
    <w:lvl w:ilvl="0" w:tplc="D1040AE6">
      <w:start w:val="1"/>
      <w:numFmt w:val="decimal"/>
      <w:lvlText w:val="%1)"/>
      <w:lvlJc w:val="left"/>
      <w:pPr>
        <w:ind w:left="644" w:hanging="360"/>
      </w:pPr>
      <w:rPr>
        <w:rFonts w:ascii="Arial" w:eastAsia="Calibri" w:hAnsi="Arial" w:cs="Arial"/>
      </w:r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F3DA7FB0">
      <w:start w:val="1"/>
      <w:numFmt w:val="decimal"/>
      <w:lvlText w:val="%4."/>
      <w:lvlJc w:val="left"/>
      <w:pPr>
        <w:ind w:left="1135" w:hanging="709"/>
      </w:pPr>
      <w:rPr>
        <w:rFonts w:hint="default"/>
      </w:r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1120"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87" w15:restartNumberingAfterBreak="0">
    <w:nsid w:val="6FB83569"/>
    <w:multiLevelType w:val="hybridMultilevel"/>
    <w:tmpl w:val="51408E30"/>
    <w:lvl w:ilvl="0" w:tplc="D228D7AE">
      <w:start w:val="1"/>
      <w:numFmt w:val="decimal"/>
      <w:lvlText w:val="%1)"/>
      <w:lvlJc w:val="left"/>
      <w:pPr>
        <w:ind w:left="1146" w:hanging="360"/>
      </w:pPr>
      <w:rPr>
        <w:rFonts w:ascii="Arial" w:hAnsi="Arial" w:cs="DejaVu Sans" w:hint="default"/>
        <w:b w:val="0"/>
        <w:i w:val="0"/>
        <w:strike w:val="0"/>
        <w:dstrike w:val="0"/>
        <w:color w:val="000000"/>
        <w:sz w:val="22"/>
        <w:szCs w:val="18"/>
        <w:u w:val="none" w:color="000000"/>
        <w:vertAlign w:val="baseline"/>
      </w:r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88" w15:restartNumberingAfterBreak="0">
    <w:nsid w:val="6FE913D0"/>
    <w:multiLevelType w:val="multilevel"/>
    <w:tmpl w:val="75B88054"/>
    <w:lvl w:ilvl="0">
      <w:start w:val="1"/>
      <w:numFmt w:val="decimal"/>
      <w:lvlText w:val="%1"/>
      <w:lvlJc w:val="left"/>
      <w:pPr>
        <w:tabs>
          <w:tab w:val="num" w:pos="0"/>
        </w:tabs>
        <w:ind w:left="340" w:hanging="340"/>
      </w:pPr>
      <w:rPr>
        <w:rFonts w:ascii="Arial" w:hAnsi="Arial"/>
        <w:b w:val="0"/>
        <w:bCs/>
        <w:i w:val="0"/>
        <w:sz w:val="22"/>
        <w:szCs w:val="24"/>
      </w:rPr>
    </w:lvl>
    <w:lvl w:ilvl="1">
      <w:start w:val="1"/>
      <w:numFmt w:val="decimal"/>
      <w:lvlText w:val="%2."/>
      <w:lvlJc w:val="left"/>
      <w:pPr>
        <w:ind w:left="785" w:hanging="360"/>
      </w:pPr>
    </w:lvl>
    <w:lvl w:ilvl="2">
      <w:start w:val="1"/>
      <w:numFmt w:val="lowerRoman"/>
      <w:lvlText w:val="%2.%3"/>
      <w:lvlJc w:val="right"/>
      <w:pPr>
        <w:tabs>
          <w:tab w:val="num" w:pos="2160"/>
        </w:tabs>
        <w:ind w:left="2160" w:hanging="180"/>
      </w:pPr>
    </w:lvl>
    <w:lvl w:ilvl="3">
      <w:start w:val="1"/>
      <w:numFmt w:val="decimal"/>
      <w:lvlText w:val="%3.%4"/>
      <w:lvlJc w:val="left"/>
      <w:pPr>
        <w:tabs>
          <w:tab w:val="num" w:pos="2880"/>
        </w:tabs>
        <w:ind w:left="2880" w:hanging="360"/>
      </w:pPr>
    </w:lvl>
    <w:lvl w:ilvl="4">
      <w:start w:val="1"/>
      <w:numFmt w:val="lowerLetter"/>
      <w:lvlText w:val="%4.%5"/>
      <w:lvlJc w:val="left"/>
      <w:pPr>
        <w:tabs>
          <w:tab w:val="num" w:pos="3600"/>
        </w:tabs>
        <w:ind w:left="3600" w:hanging="360"/>
      </w:pPr>
    </w:lvl>
    <w:lvl w:ilvl="5">
      <w:start w:val="1"/>
      <w:numFmt w:val="lowerRoman"/>
      <w:lvlText w:val="%5.%6"/>
      <w:lvlJc w:val="right"/>
      <w:pPr>
        <w:tabs>
          <w:tab w:val="num" w:pos="4320"/>
        </w:tabs>
        <w:ind w:left="4320" w:hanging="180"/>
      </w:pPr>
    </w:lvl>
    <w:lvl w:ilvl="6">
      <w:start w:val="1"/>
      <w:numFmt w:val="decimal"/>
      <w:lvlText w:val="%6.%7"/>
      <w:lvlJc w:val="left"/>
      <w:pPr>
        <w:tabs>
          <w:tab w:val="num" w:pos="5040"/>
        </w:tabs>
        <w:ind w:left="5040" w:hanging="360"/>
      </w:pPr>
    </w:lvl>
    <w:lvl w:ilvl="7">
      <w:start w:val="1"/>
      <w:numFmt w:val="lowerLetter"/>
      <w:lvlText w:val="%7.%8"/>
      <w:lvlJc w:val="left"/>
      <w:pPr>
        <w:tabs>
          <w:tab w:val="num" w:pos="5760"/>
        </w:tabs>
        <w:ind w:left="5760" w:hanging="360"/>
      </w:pPr>
    </w:lvl>
    <w:lvl w:ilvl="8">
      <w:start w:val="1"/>
      <w:numFmt w:val="lowerRoman"/>
      <w:lvlText w:val="%8.%9"/>
      <w:lvlJc w:val="right"/>
      <w:pPr>
        <w:tabs>
          <w:tab w:val="num" w:pos="6480"/>
        </w:tabs>
        <w:ind w:left="6480" w:hanging="180"/>
      </w:pPr>
    </w:lvl>
  </w:abstractNum>
  <w:abstractNum w:abstractNumId="89" w15:restartNumberingAfterBreak="0">
    <w:nsid w:val="739E513E"/>
    <w:multiLevelType w:val="multilevel"/>
    <w:tmpl w:val="9B6E633E"/>
    <w:lvl w:ilvl="0">
      <w:start w:val="1"/>
      <w:numFmt w:val="lowerLetter"/>
      <w:lvlText w:val="%1)"/>
      <w:lvlJc w:val="left"/>
      <w:pPr>
        <w:tabs>
          <w:tab w:val="num" w:pos="0"/>
        </w:tabs>
        <w:ind w:left="700" w:hanging="360"/>
      </w:pPr>
      <w:rPr>
        <w:rFonts w:ascii="Arial" w:eastAsia="Calibri" w:hAnsi="Arial" w:cs="Arial"/>
        <w:sz w:val="24"/>
        <w:szCs w:val="24"/>
      </w:rPr>
    </w:lvl>
    <w:lvl w:ilvl="1">
      <w:start w:val="1"/>
      <w:numFmt w:val="decimal"/>
      <w:lvlText w:val="%1.%2"/>
      <w:lvlJc w:val="left"/>
      <w:pPr>
        <w:tabs>
          <w:tab w:val="num" w:pos="1080"/>
        </w:tabs>
        <w:ind w:left="1080" w:hanging="360"/>
      </w:pPr>
    </w:lvl>
    <w:lvl w:ilvl="2">
      <w:start w:val="1"/>
      <w:numFmt w:val="decimal"/>
      <w:lvlText w:val="%2.%3"/>
      <w:lvlJc w:val="left"/>
      <w:pPr>
        <w:tabs>
          <w:tab w:val="num" w:pos="1440"/>
        </w:tabs>
        <w:ind w:left="1440" w:hanging="360"/>
      </w:pPr>
    </w:lvl>
    <w:lvl w:ilvl="3">
      <w:start w:val="1"/>
      <w:numFmt w:val="decimal"/>
      <w:lvlText w:val="%3.%4"/>
      <w:lvlJc w:val="left"/>
      <w:pPr>
        <w:tabs>
          <w:tab w:val="num" w:pos="1800"/>
        </w:tabs>
        <w:ind w:left="1800" w:hanging="360"/>
      </w:pPr>
    </w:lvl>
    <w:lvl w:ilvl="4">
      <w:start w:val="1"/>
      <w:numFmt w:val="decimal"/>
      <w:lvlText w:val="%4.%5"/>
      <w:lvlJc w:val="left"/>
      <w:pPr>
        <w:tabs>
          <w:tab w:val="num" w:pos="2160"/>
        </w:tabs>
        <w:ind w:left="2160" w:hanging="360"/>
      </w:pPr>
    </w:lvl>
    <w:lvl w:ilvl="5">
      <w:start w:val="1"/>
      <w:numFmt w:val="decimal"/>
      <w:lvlText w:val="%5.%6"/>
      <w:lvlJc w:val="left"/>
      <w:pPr>
        <w:tabs>
          <w:tab w:val="num" w:pos="2520"/>
        </w:tabs>
        <w:ind w:left="2520" w:hanging="360"/>
      </w:pPr>
    </w:lvl>
    <w:lvl w:ilvl="6">
      <w:start w:val="1"/>
      <w:numFmt w:val="decimal"/>
      <w:lvlText w:val="%6.%7"/>
      <w:lvlJc w:val="left"/>
      <w:pPr>
        <w:tabs>
          <w:tab w:val="num" w:pos="2880"/>
        </w:tabs>
        <w:ind w:left="2880" w:hanging="360"/>
      </w:pPr>
    </w:lvl>
    <w:lvl w:ilvl="7">
      <w:start w:val="1"/>
      <w:numFmt w:val="decimal"/>
      <w:lvlText w:val="%7.%8"/>
      <w:lvlJc w:val="left"/>
      <w:pPr>
        <w:tabs>
          <w:tab w:val="num" w:pos="3240"/>
        </w:tabs>
        <w:ind w:left="3240" w:hanging="360"/>
      </w:pPr>
    </w:lvl>
    <w:lvl w:ilvl="8">
      <w:start w:val="1"/>
      <w:numFmt w:val="decimal"/>
      <w:lvlText w:val="%8.%9"/>
      <w:lvlJc w:val="left"/>
      <w:pPr>
        <w:tabs>
          <w:tab w:val="num" w:pos="3600"/>
        </w:tabs>
        <w:ind w:left="3600" w:hanging="360"/>
      </w:pPr>
    </w:lvl>
  </w:abstractNum>
  <w:abstractNum w:abstractNumId="90" w15:restartNumberingAfterBreak="0">
    <w:nsid w:val="742033A6"/>
    <w:multiLevelType w:val="multilevel"/>
    <w:tmpl w:val="D1AC35E6"/>
    <w:lvl w:ilvl="0">
      <w:start w:val="1"/>
      <w:numFmt w:val="lowerLetter"/>
      <w:lvlText w:val="%1)"/>
      <w:lvlJc w:val="left"/>
      <w:pPr>
        <w:tabs>
          <w:tab w:val="num" w:pos="0"/>
        </w:tabs>
        <w:ind w:left="340" w:hanging="340"/>
      </w:pPr>
      <w:rPr>
        <w:rFonts w:ascii="Arial" w:eastAsia="Calibri" w:hAnsi="Arial" w:cs="Arial"/>
        <w:b w:val="0"/>
        <w:sz w:val="24"/>
        <w:szCs w:val="24"/>
      </w:rPr>
    </w:lvl>
    <w:lvl w:ilvl="1">
      <w:start w:val="1"/>
      <w:numFmt w:val="decimal"/>
      <w:lvlText w:val="%1.%2"/>
      <w:lvlJc w:val="left"/>
      <w:pPr>
        <w:tabs>
          <w:tab w:val="num" w:pos="1080"/>
        </w:tabs>
        <w:ind w:left="1080" w:hanging="360"/>
      </w:pPr>
    </w:lvl>
    <w:lvl w:ilvl="2">
      <w:start w:val="1"/>
      <w:numFmt w:val="decimal"/>
      <w:lvlText w:val="%2.%3"/>
      <w:lvlJc w:val="left"/>
      <w:pPr>
        <w:tabs>
          <w:tab w:val="num" w:pos="1440"/>
        </w:tabs>
        <w:ind w:left="1440" w:hanging="360"/>
      </w:pPr>
    </w:lvl>
    <w:lvl w:ilvl="3">
      <w:start w:val="1"/>
      <w:numFmt w:val="decimal"/>
      <w:lvlText w:val="%3.%4"/>
      <w:lvlJc w:val="left"/>
      <w:pPr>
        <w:tabs>
          <w:tab w:val="num" w:pos="1800"/>
        </w:tabs>
        <w:ind w:left="1800" w:hanging="360"/>
      </w:pPr>
    </w:lvl>
    <w:lvl w:ilvl="4">
      <w:start w:val="1"/>
      <w:numFmt w:val="decimal"/>
      <w:lvlText w:val="%4.%5"/>
      <w:lvlJc w:val="left"/>
      <w:pPr>
        <w:tabs>
          <w:tab w:val="num" w:pos="2160"/>
        </w:tabs>
        <w:ind w:left="2160" w:hanging="360"/>
      </w:pPr>
    </w:lvl>
    <w:lvl w:ilvl="5">
      <w:start w:val="1"/>
      <w:numFmt w:val="decimal"/>
      <w:lvlText w:val="%5.%6"/>
      <w:lvlJc w:val="left"/>
      <w:pPr>
        <w:tabs>
          <w:tab w:val="num" w:pos="2520"/>
        </w:tabs>
        <w:ind w:left="2520" w:hanging="360"/>
      </w:pPr>
    </w:lvl>
    <w:lvl w:ilvl="6">
      <w:start w:val="1"/>
      <w:numFmt w:val="decimal"/>
      <w:lvlText w:val="%6.%7"/>
      <w:lvlJc w:val="left"/>
      <w:pPr>
        <w:tabs>
          <w:tab w:val="num" w:pos="2880"/>
        </w:tabs>
        <w:ind w:left="2880" w:hanging="360"/>
      </w:pPr>
    </w:lvl>
    <w:lvl w:ilvl="7">
      <w:start w:val="1"/>
      <w:numFmt w:val="decimal"/>
      <w:lvlText w:val="%7.%8"/>
      <w:lvlJc w:val="left"/>
      <w:pPr>
        <w:tabs>
          <w:tab w:val="num" w:pos="3240"/>
        </w:tabs>
        <w:ind w:left="3240" w:hanging="360"/>
      </w:pPr>
    </w:lvl>
    <w:lvl w:ilvl="8">
      <w:start w:val="1"/>
      <w:numFmt w:val="decimal"/>
      <w:lvlText w:val="%8.%9"/>
      <w:lvlJc w:val="left"/>
      <w:pPr>
        <w:tabs>
          <w:tab w:val="num" w:pos="3600"/>
        </w:tabs>
        <w:ind w:left="3600" w:hanging="360"/>
      </w:pPr>
    </w:lvl>
  </w:abstractNum>
  <w:abstractNum w:abstractNumId="91" w15:restartNumberingAfterBreak="0">
    <w:nsid w:val="74955B4B"/>
    <w:multiLevelType w:val="hybridMultilevel"/>
    <w:tmpl w:val="148450AE"/>
    <w:lvl w:ilvl="0" w:tplc="9C7E09F2">
      <w:start w:val="1"/>
      <w:numFmt w:val="decimal"/>
      <w:lvlText w:val="%1."/>
      <w:lvlJc w:val="left"/>
      <w:pPr>
        <w:ind w:left="1140" w:hanging="360"/>
      </w:pPr>
    </w:lvl>
    <w:lvl w:ilvl="1" w:tplc="CE925B4C">
      <w:start w:val="1"/>
      <w:numFmt w:val="decimal"/>
      <w:lvlText w:val="%2."/>
      <w:lvlJc w:val="left"/>
      <w:pPr>
        <w:ind w:left="1140" w:hanging="360"/>
      </w:pPr>
    </w:lvl>
    <w:lvl w:ilvl="2" w:tplc="C98CB98A">
      <w:start w:val="1"/>
      <w:numFmt w:val="decimal"/>
      <w:lvlText w:val="%3."/>
      <w:lvlJc w:val="left"/>
      <w:pPr>
        <w:ind w:left="1140" w:hanging="360"/>
      </w:pPr>
    </w:lvl>
    <w:lvl w:ilvl="3" w:tplc="5630FE06">
      <w:start w:val="1"/>
      <w:numFmt w:val="decimal"/>
      <w:lvlText w:val="%4."/>
      <w:lvlJc w:val="left"/>
      <w:pPr>
        <w:ind w:left="1140" w:hanging="360"/>
      </w:pPr>
    </w:lvl>
    <w:lvl w:ilvl="4" w:tplc="E162EFD8">
      <w:start w:val="1"/>
      <w:numFmt w:val="decimal"/>
      <w:lvlText w:val="%5."/>
      <w:lvlJc w:val="left"/>
      <w:pPr>
        <w:ind w:left="1140" w:hanging="360"/>
      </w:pPr>
    </w:lvl>
    <w:lvl w:ilvl="5" w:tplc="E6E8103C">
      <w:start w:val="1"/>
      <w:numFmt w:val="decimal"/>
      <w:lvlText w:val="%6."/>
      <w:lvlJc w:val="left"/>
      <w:pPr>
        <w:ind w:left="1140" w:hanging="360"/>
      </w:pPr>
    </w:lvl>
    <w:lvl w:ilvl="6" w:tplc="2ED05632">
      <w:start w:val="1"/>
      <w:numFmt w:val="decimal"/>
      <w:lvlText w:val="%7."/>
      <w:lvlJc w:val="left"/>
      <w:pPr>
        <w:ind w:left="1140" w:hanging="360"/>
      </w:pPr>
    </w:lvl>
    <w:lvl w:ilvl="7" w:tplc="570E3EE2">
      <w:start w:val="1"/>
      <w:numFmt w:val="decimal"/>
      <w:lvlText w:val="%8."/>
      <w:lvlJc w:val="left"/>
      <w:pPr>
        <w:ind w:left="1140" w:hanging="360"/>
      </w:pPr>
    </w:lvl>
    <w:lvl w:ilvl="8" w:tplc="B846C89A">
      <w:start w:val="1"/>
      <w:numFmt w:val="decimal"/>
      <w:lvlText w:val="%9."/>
      <w:lvlJc w:val="left"/>
      <w:pPr>
        <w:ind w:left="1140" w:hanging="360"/>
      </w:pPr>
    </w:lvl>
  </w:abstractNum>
  <w:abstractNum w:abstractNumId="92" w15:restartNumberingAfterBreak="0">
    <w:nsid w:val="759A5CC3"/>
    <w:multiLevelType w:val="multilevel"/>
    <w:tmpl w:val="DC7050E2"/>
    <w:lvl w:ilvl="0">
      <w:start w:val="1"/>
      <w:numFmt w:val="decimal"/>
      <w:lvlText w:val="%1."/>
      <w:lvlJc w:val="left"/>
      <w:pPr>
        <w:tabs>
          <w:tab w:val="num" w:pos="720"/>
        </w:tabs>
        <w:ind w:left="720" w:hanging="360"/>
      </w:pPr>
    </w:lvl>
    <w:lvl w:ilvl="1">
      <w:start w:val="1"/>
      <w:numFmt w:val="decimal"/>
      <w:lvlText w:val="%2)"/>
      <w:lvlJc w:val="left"/>
      <w:pPr>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3" w15:restartNumberingAfterBreak="0">
    <w:nsid w:val="75DA7B52"/>
    <w:multiLevelType w:val="multilevel"/>
    <w:tmpl w:val="9DD45B18"/>
    <w:lvl w:ilvl="0">
      <w:start w:val="1"/>
      <w:numFmt w:val="decimal"/>
      <w:lvlText w:val="%1"/>
      <w:lvlJc w:val="left"/>
      <w:pPr>
        <w:tabs>
          <w:tab w:val="num" w:pos="0"/>
        </w:tabs>
        <w:ind w:left="720" w:hanging="360"/>
      </w:pPr>
      <w:rPr>
        <w:rFonts w:ascii="Arial" w:hAnsi="Arial"/>
        <w:b w:val="0"/>
        <w:i w:val="0"/>
        <w:sz w:val="22"/>
      </w:rPr>
    </w:lvl>
    <w:lvl w:ilvl="1">
      <w:start w:val="1"/>
      <w:numFmt w:val="lowerLetter"/>
      <w:lvlText w:val="%1.%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4"/>
      <w:lvlJc w:val="left"/>
      <w:pPr>
        <w:tabs>
          <w:tab w:val="num" w:pos="-2520"/>
        </w:tabs>
        <w:ind w:left="360" w:hanging="360"/>
      </w:pPr>
      <w:rPr>
        <w:rFonts w:ascii="Arial" w:eastAsia="Calibri" w:hAnsi="Arial" w:cs="Arial"/>
      </w:rPr>
    </w:lvl>
    <w:lvl w:ilvl="4">
      <w:start w:val="1"/>
      <w:numFmt w:val="lowerLetter"/>
      <w:lvlText w:val="%4.%5"/>
      <w:lvlJc w:val="left"/>
      <w:pPr>
        <w:tabs>
          <w:tab w:val="num" w:pos="0"/>
        </w:tabs>
        <w:ind w:left="3600" w:hanging="360"/>
      </w:pPr>
    </w:lvl>
    <w:lvl w:ilvl="5">
      <w:start w:val="1"/>
      <w:numFmt w:val="lowerRoman"/>
      <w:lvlText w:val="%5.%6"/>
      <w:lvlJc w:val="right"/>
      <w:pPr>
        <w:tabs>
          <w:tab w:val="num" w:pos="0"/>
        </w:tabs>
        <w:ind w:left="4320" w:hanging="180"/>
      </w:pPr>
    </w:lvl>
    <w:lvl w:ilvl="6">
      <w:start w:val="1"/>
      <w:numFmt w:val="decimal"/>
      <w:lvlText w:val="%6.%7"/>
      <w:lvlJc w:val="left"/>
      <w:pPr>
        <w:tabs>
          <w:tab w:val="num" w:pos="0"/>
        </w:tabs>
        <w:ind w:left="5040" w:hanging="360"/>
      </w:pPr>
    </w:lvl>
    <w:lvl w:ilvl="7">
      <w:start w:val="1"/>
      <w:numFmt w:val="lowerLetter"/>
      <w:lvlText w:val="%7.%8"/>
      <w:lvlJc w:val="left"/>
      <w:pPr>
        <w:tabs>
          <w:tab w:val="num" w:pos="0"/>
        </w:tabs>
        <w:ind w:left="5760" w:hanging="360"/>
      </w:pPr>
    </w:lvl>
    <w:lvl w:ilvl="8">
      <w:start w:val="1"/>
      <w:numFmt w:val="lowerRoman"/>
      <w:lvlText w:val="%8.%9"/>
      <w:lvlJc w:val="right"/>
      <w:pPr>
        <w:tabs>
          <w:tab w:val="num" w:pos="0"/>
        </w:tabs>
        <w:ind w:left="6480" w:hanging="180"/>
      </w:pPr>
    </w:lvl>
  </w:abstractNum>
  <w:abstractNum w:abstractNumId="94" w15:restartNumberingAfterBreak="0">
    <w:nsid w:val="7827414B"/>
    <w:multiLevelType w:val="multilevel"/>
    <w:tmpl w:val="6F12A730"/>
    <w:lvl w:ilvl="0">
      <w:start w:val="1"/>
      <w:numFmt w:val="decimal"/>
      <w:lvlText w:val="%1"/>
      <w:lvlJc w:val="left"/>
      <w:pPr>
        <w:tabs>
          <w:tab w:val="num" w:pos="0"/>
        </w:tabs>
        <w:ind w:left="340" w:hanging="340"/>
      </w:pPr>
    </w:lvl>
    <w:lvl w:ilvl="1">
      <w:start w:val="1"/>
      <w:numFmt w:val="decimal"/>
      <w:lvlText w:val="%1.%2"/>
      <w:lvlJc w:val="left"/>
      <w:pPr>
        <w:tabs>
          <w:tab w:val="num" w:pos="1080"/>
        </w:tabs>
        <w:ind w:left="1080" w:hanging="360"/>
      </w:pPr>
    </w:lvl>
    <w:lvl w:ilvl="2">
      <w:start w:val="1"/>
      <w:numFmt w:val="decimal"/>
      <w:lvlText w:val="%2.%3"/>
      <w:lvlJc w:val="left"/>
      <w:pPr>
        <w:tabs>
          <w:tab w:val="num" w:pos="1440"/>
        </w:tabs>
        <w:ind w:left="1440" w:hanging="360"/>
      </w:pPr>
    </w:lvl>
    <w:lvl w:ilvl="3">
      <w:start w:val="1"/>
      <w:numFmt w:val="decimal"/>
      <w:lvlText w:val="%3.%4"/>
      <w:lvlJc w:val="left"/>
      <w:pPr>
        <w:tabs>
          <w:tab w:val="num" w:pos="1800"/>
        </w:tabs>
        <w:ind w:left="1800" w:hanging="360"/>
      </w:pPr>
    </w:lvl>
    <w:lvl w:ilvl="4">
      <w:start w:val="1"/>
      <w:numFmt w:val="decimal"/>
      <w:lvlText w:val="%4.%5"/>
      <w:lvlJc w:val="left"/>
      <w:pPr>
        <w:tabs>
          <w:tab w:val="num" w:pos="2160"/>
        </w:tabs>
        <w:ind w:left="2160" w:hanging="360"/>
      </w:pPr>
    </w:lvl>
    <w:lvl w:ilvl="5">
      <w:start w:val="1"/>
      <w:numFmt w:val="decimal"/>
      <w:lvlText w:val="%5.%6"/>
      <w:lvlJc w:val="left"/>
      <w:pPr>
        <w:tabs>
          <w:tab w:val="num" w:pos="2520"/>
        </w:tabs>
        <w:ind w:left="2520" w:hanging="360"/>
      </w:pPr>
    </w:lvl>
    <w:lvl w:ilvl="6">
      <w:start w:val="1"/>
      <w:numFmt w:val="decimal"/>
      <w:lvlText w:val="%6.%7"/>
      <w:lvlJc w:val="left"/>
      <w:pPr>
        <w:tabs>
          <w:tab w:val="num" w:pos="2880"/>
        </w:tabs>
        <w:ind w:left="2880" w:hanging="360"/>
      </w:pPr>
    </w:lvl>
    <w:lvl w:ilvl="7">
      <w:start w:val="1"/>
      <w:numFmt w:val="decimal"/>
      <w:lvlText w:val="%7.%8"/>
      <w:lvlJc w:val="left"/>
      <w:pPr>
        <w:tabs>
          <w:tab w:val="num" w:pos="3240"/>
        </w:tabs>
        <w:ind w:left="3240" w:hanging="360"/>
      </w:pPr>
    </w:lvl>
    <w:lvl w:ilvl="8">
      <w:start w:val="1"/>
      <w:numFmt w:val="decimal"/>
      <w:lvlText w:val="%8.%9"/>
      <w:lvlJc w:val="left"/>
      <w:pPr>
        <w:tabs>
          <w:tab w:val="num" w:pos="3600"/>
        </w:tabs>
        <w:ind w:left="3600" w:hanging="360"/>
      </w:pPr>
    </w:lvl>
  </w:abstractNum>
  <w:abstractNum w:abstractNumId="95" w15:restartNumberingAfterBreak="0">
    <w:nsid w:val="7ACA5C97"/>
    <w:multiLevelType w:val="multilevel"/>
    <w:tmpl w:val="39BC4D1E"/>
    <w:lvl w:ilvl="0">
      <w:start w:val="1"/>
      <w:numFmt w:val="decimal"/>
      <w:lvlText w:val="%1"/>
      <w:lvlJc w:val="left"/>
      <w:pPr>
        <w:tabs>
          <w:tab w:val="num" w:pos="0"/>
        </w:tabs>
        <w:ind w:left="720" w:hanging="360"/>
      </w:pPr>
    </w:lvl>
    <w:lvl w:ilvl="1">
      <w:start w:val="1"/>
      <w:numFmt w:val="lowerLetter"/>
      <w:lvlText w:val="%1.%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4"/>
      <w:lvlJc w:val="left"/>
      <w:pPr>
        <w:tabs>
          <w:tab w:val="num" w:pos="-2520"/>
        </w:tabs>
        <w:ind w:left="360" w:hanging="360"/>
      </w:pPr>
      <w:rPr>
        <w:rFonts w:ascii="Arial" w:eastAsia="Calibri" w:hAnsi="Arial" w:cs="Arial"/>
        <w:bCs/>
        <w:sz w:val="24"/>
        <w:szCs w:val="24"/>
      </w:rPr>
    </w:lvl>
    <w:lvl w:ilvl="4">
      <w:start w:val="1"/>
      <w:numFmt w:val="lowerLetter"/>
      <w:lvlText w:val="%4.%5"/>
      <w:lvlJc w:val="left"/>
      <w:pPr>
        <w:tabs>
          <w:tab w:val="num" w:pos="0"/>
        </w:tabs>
        <w:ind w:left="3600" w:hanging="360"/>
      </w:pPr>
    </w:lvl>
    <w:lvl w:ilvl="5">
      <w:start w:val="1"/>
      <w:numFmt w:val="lowerRoman"/>
      <w:lvlText w:val="%5.%6"/>
      <w:lvlJc w:val="right"/>
      <w:pPr>
        <w:tabs>
          <w:tab w:val="num" w:pos="0"/>
        </w:tabs>
        <w:ind w:left="4320" w:hanging="180"/>
      </w:pPr>
    </w:lvl>
    <w:lvl w:ilvl="6">
      <w:start w:val="1"/>
      <w:numFmt w:val="decimal"/>
      <w:lvlText w:val="%6.%7"/>
      <w:lvlJc w:val="left"/>
      <w:pPr>
        <w:tabs>
          <w:tab w:val="num" w:pos="0"/>
        </w:tabs>
        <w:ind w:left="5040" w:hanging="360"/>
      </w:pPr>
    </w:lvl>
    <w:lvl w:ilvl="7">
      <w:start w:val="1"/>
      <w:numFmt w:val="lowerLetter"/>
      <w:lvlText w:val="%7.%8"/>
      <w:lvlJc w:val="left"/>
      <w:pPr>
        <w:tabs>
          <w:tab w:val="num" w:pos="0"/>
        </w:tabs>
        <w:ind w:left="5760" w:hanging="360"/>
      </w:pPr>
    </w:lvl>
    <w:lvl w:ilvl="8">
      <w:start w:val="1"/>
      <w:numFmt w:val="lowerRoman"/>
      <w:lvlText w:val="%8.%9"/>
      <w:lvlJc w:val="right"/>
      <w:pPr>
        <w:tabs>
          <w:tab w:val="num" w:pos="0"/>
        </w:tabs>
        <w:ind w:left="6480" w:hanging="180"/>
      </w:pPr>
    </w:lvl>
  </w:abstractNum>
  <w:abstractNum w:abstractNumId="96" w15:restartNumberingAfterBreak="0">
    <w:nsid w:val="7AF434DF"/>
    <w:multiLevelType w:val="hybridMultilevel"/>
    <w:tmpl w:val="1B725BA2"/>
    <w:lvl w:ilvl="0" w:tplc="D228D7AE">
      <w:start w:val="1"/>
      <w:numFmt w:val="decimal"/>
      <w:lvlText w:val="%1)"/>
      <w:lvlJc w:val="left"/>
      <w:pPr>
        <w:ind w:left="720" w:hanging="360"/>
      </w:pPr>
      <w:rPr>
        <w:rFonts w:ascii="Arial" w:hAnsi="Arial" w:cs="DejaVu Sans" w:hint="default"/>
        <w:b w:val="0"/>
        <w:i w:val="0"/>
        <w:strike w:val="0"/>
        <w:dstrike w:val="0"/>
        <w:color w:val="000000"/>
        <w:sz w:val="22"/>
        <w:szCs w:val="18"/>
        <w:u w:val="none" w:color="000000"/>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7" w15:restartNumberingAfterBreak="0">
    <w:nsid w:val="7FBB76A1"/>
    <w:multiLevelType w:val="multilevel"/>
    <w:tmpl w:val="FD3A315C"/>
    <w:lvl w:ilvl="0">
      <w:start w:val="2"/>
      <w:numFmt w:val="decimal"/>
      <w:lvlText w:val="%1"/>
      <w:lvlJc w:val="left"/>
      <w:pPr>
        <w:tabs>
          <w:tab w:val="num" w:pos="0"/>
        </w:tabs>
        <w:ind w:left="720" w:hanging="360"/>
      </w:pPr>
      <w:rPr>
        <w:rFonts w:ascii="Calibri" w:hAnsi="Calibri"/>
        <w:sz w:val="24"/>
        <w:szCs w:val="24"/>
      </w:rPr>
    </w:lvl>
    <w:lvl w:ilvl="1">
      <w:start w:val="1"/>
      <w:numFmt w:val="decimal"/>
      <w:lvlText w:val="%2)"/>
      <w:lvlJc w:val="left"/>
      <w:pPr>
        <w:ind w:left="1440" w:hanging="360"/>
      </w:pPr>
      <w:rPr>
        <w:rFonts w:ascii="Arial" w:eastAsia="SimSun" w:hAnsi="Arial" w:cs="Arial"/>
      </w:rPr>
    </w:lvl>
    <w:lvl w:ilvl="2">
      <w:start w:val="1"/>
      <w:numFmt w:val="lowerRoman"/>
      <w:lvlText w:val="%2.%3"/>
      <w:lvlJc w:val="right"/>
      <w:pPr>
        <w:tabs>
          <w:tab w:val="num" w:pos="0"/>
        </w:tabs>
        <w:ind w:left="2160" w:hanging="180"/>
      </w:pPr>
    </w:lvl>
    <w:lvl w:ilvl="3">
      <w:start w:val="1"/>
      <w:numFmt w:val="decimal"/>
      <w:lvlText w:val="%3.%4"/>
      <w:lvlJc w:val="left"/>
      <w:pPr>
        <w:tabs>
          <w:tab w:val="num" w:pos="0"/>
        </w:tabs>
        <w:ind w:left="2880" w:hanging="360"/>
      </w:pPr>
    </w:lvl>
    <w:lvl w:ilvl="4">
      <w:start w:val="1"/>
      <w:numFmt w:val="lowerLetter"/>
      <w:lvlText w:val="%4.%5"/>
      <w:lvlJc w:val="left"/>
      <w:pPr>
        <w:tabs>
          <w:tab w:val="num" w:pos="0"/>
        </w:tabs>
        <w:ind w:left="3600" w:hanging="360"/>
      </w:pPr>
    </w:lvl>
    <w:lvl w:ilvl="5">
      <w:start w:val="1"/>
      <w:numFmt w:val="lowerRoman"/>
      <w:lvlText w:val="%5.%6"/>
      <w:lvlJc w:val="right"/>
      <w:pPr>
        <w:tabs>
          <w:tab w:val="num" w:pos="0"/>
        </w:tabs>
        <w:ind w:left="4320" w:hanging="180"/>
      </w:pPr>
    </w:lvl>
    <w:lvl w:ilvl="6">
      <w:start w:val="1"/>
      <w:numFmt w:val="decimal"/>
      <w:lvlText w:val="%6.%7"/>
      <w:lvlJc w:val="left"/>
      <w:pPr>
        <w:tabs>
          <w:tab w:val="num" w:pos="0"/>
        </w:tabs>
        <w:ind w:left="5040" w:hanging="360"/>
      </w:pPr>
    </w:lvl>
    <w:lvl w:ilvl="7">
      <w:start w:val="1"/>
      <w:numFmt w:val="lowerLetter"/>
      <w:lvlText w:val="%7.%8"/>
      <w:lvlJc w:val="left"/>
      <w:pPr>
        <w:tabs>
          <w:tab w:val="num" w:pos="0"/>
        </w:tabs>
        <w:ind w:left="5760" w:hanging="360"/>
      </w:pPr>
    </w:lvl>
    <w:lvl w:ilvl="8">
      <w:start w:val="1"/>
      <w:numFmt w:val="lowerRoman"/>
      <w:lvlText w:val="%8.%9"/>
      <w:lvlJc w:val="right"/>
      <w:pPr>
        <w:tabs>
          <w:tab w:val="num" w:pos="0"/>
        </w:tabs>
        <w:ind w:left="6480" w:hanging="180"/>
      </w:pPr>
    </w:lvl>
  </w:abstractNum>
  <w:num w:numId="1" w16cid:durableId="1464497384">
    <w:abstractNumId w:val="38"/>
  </w:num>
  <w:num w:numId="2" w16cid:durableId="145099752">
    <w:abstractNumId w:val="52"/>
  </w:num>
  <w:num w:numId="3" w16cid:durableId="72245641">
    <w:abstractNumId w:val="6"/>
  </w:num>
  <w:num w:numId="4" w16cid:durableId="1044449707">
    <w:abstractNumId w:val="50"/>
  </w:num>
  <w:num w:numId="5" w16cid:durableId="1369068548">
    <w:abstractNumId w:val="3"/>
  </w:num>
  <w:num w:numId="6" w16cid:durableId="1570188635">
    <w:abstractNumId w:val="14"/>
  </w:num>
  <w:num w:numId="7" w16cid:durableId="972444642">
    <w:abstractNumId w:val="26"/>
  </w:num>
  <w:num w:numId="8" w16cid:durableId="1960069567">
    <w:abstractNumId w:val="16"/>
  </w:num>
  <w:num w:numId="9" w16cid:durableId="26175663">
    <w:abstractNumId w:val="95"/>
  </w:num>
  <w:num w:numId="10" w16cid:durableId="1614511445">
    <w:abstractNumId w:val="33"/>
  </w:num>
  <w:num w:numId="11" w16cid:durableId="1365593045">
    <w:abstractNumId w:val="70"/>
  </w:num>
  <w:num w:numId="12" w16cid:durableId="1783185116">
    <w:abstractNumId w:val="97"/>
  </w:num>
  <w:num w:numId="13" w16cid:durableId="743113071">
    <w:abstractNumId w:val="20"/>
  </w:num>
  <w:num w:numId="14" w16cid:durableId="858472813">
    <w:abstractNumId w:val="83"/>
  </w:num>
  <w:num w:numId="15" w16cid:durableId="699403435">
    <w:abstractNumId w:val="62"/>
  </w:num>
  <w:num w:numId="16" w16cid:durableId="1005133281">
    <w:abstractNumId w:val="74"/>
  </w:num>
  <w:num w:numId="17" w16cid:durableId="866066556">
    <w:abstractNumId w:val="19"/>
  </w:num>
  <w:num w:numId="18" w16cid:durableId="1731922892">
    <w:abstractNumId w:val="58"/>
  </w:num>
  <w:num w:numId="19" w16cid:durableId="500706695">
    <w:abstractNumId w:val="89"/>
  </w:num>
  <w:num w:numId="20" w16cid:durableId="384791636">
    <w:abstractNumId w:val="65"/>
  </w:num>
  <w:num w:numId="21" w16cid:durableId="1068309734">
    <w:abstractNumId w:val="30"/>
  </w:num>
  <w:num w:numId="22" w16cid:durableId="817394">
    <w:abstractNumId w:val="77"/>
  </w:num>
  <w:num w:numId="23" w16cid:durableId="1939218170">
    <w:abstractNumId w:val="1"/>
  </w:num>
  <w:num w:numId="24" w16cid:durableId="439684597">
    <w:abstractNumId w:val="93"/>
  </w:num>
  <w:num w:numId="25" w16cid:durableId="1812987909">
    <w:abstractNumId w:val="53"/>
  </w:num>
  <w:num w:numId="26" w16cid:durableId="518355793">
    <w:abstractNumId w:val="69"/>
  </w:num>
  <w:num w:numId="27" w16cid:durableId="538205858">
    <w:abstractNumId w:val="18"/>
  </w:num>
  <w:num w:numId="28" w16cid:durableId="1593585810">
    <w:abstractNumId w:val="67"/>
  </w:num>
  <w:num w:numId="29" w16cid:durableId="985084844">
    <w:abstractNumId w:val="42"/>
  </w:num>
  <w:num w:numId="30" w16cid:durableId="1409034473">
    <w:abstractNumId w:val="79"/>
  </w:num>
  <w:num w:numId="31" w16cid:durableId="654844123">
    <w:abstractNumId w:val="9"/>
  </w:num>
  <w:num w:numId="32" w16cid:durableId="908425551">
    <w:abstractNumId w:val="86"/>
  </w:num>
  <w:num w:numId="33" w16cid:durableId="992564764">
    <w:abstractNumId w:val="40"/>
  </w:num>
  <w:num w:numId="34" w16cid:durableId="830634029">
    <w:abstractNumId w:val="73"/>
  </w:num>
  <w:num w:numId="35" w16cid:durableId="1665163660">
    <w:abstractNumId w:val="56"/>
  </w:num>
  <w:num w:numId="36" w16cid:durableId="1670475030">
    <w:abstractNumId w:val="82"/>
  </w:num>
  <w:num w:numId="37" w16cid:durableId="489374173">
    <w:abstractNumId w:val="54"/>
  </w:num>
  <w:num w:numId="38" w16cid:durableId="607733995">
    <w:abstractNumId w:val="32"/>
  </w:num>
  <w:num w:numId="39" w16cid:durableId="602422004">
    <w:abstractNumId w:val="21"/>
  </w:num>
  <w:num w:numId="40" w16cid:durableId="1762875481">
    <w:abstractNumId w:val="2"/>
  </w:num>
  <w:num w:numId="41" w16cid:durableId="152528442">
    <w:abstractNumId w:val="59"/>
  </w:num>
  <w:num w:numId="42" w16cid:durableId="687681606">
    <w:abstractNumId w:val="60"/>
  </w:num>
  <w:num w:numId="43" w16cid:durableId="20671405">
    <w:abstractNumId w:val="29"/>
  </w:num>
  <w:num w:numId="44" w16cid:durableId="1387531535">
    <w:abstractNumId w:val="51"/>
  </w:num>
  <w:num w:numId="45" w16cid:durableId="333917171">
    <w:abstractNumId w:val="45"/>
  </w:num>
  <w:num w:numId="46" w16cid:durableId="1414006740">
    <w:abstractNumId w:val="75"/>
  </w:num>
  <w:num w:numId="47" w16cid:durableId="923029404">
    <w:abstractNumId w:val="34"/>
  </w:num>
  <w:num w:numId="48" w16cid:durableId="1209998552">
    <w:abstractNumId w:val="48"/>
  </w:num>
  <w:num w:numId="49" w16cid:durableId="1851672784">
    <w:abstractNumId w:val="85"/>
  </w:num>
  <w:num w:numId="50" w16cid:durableId="1376730687">
    <w:abstractNumId w:val="11"/>
  </w:num>
  <w:num w:numId="51" w16cid:durableId="533426159">
    <w:abstractNumId w:val="88"/>
  </w:num>
  <w:num w:numId="52" w16cid:durableId="776606004">
    <w:abstractNumId w:val="49"/>
  </w:num>
  <w:num w:numId="53" w16cid:durableId="562326930">
    <w:abstractNumId w:val="81"/>
  </w:num>
  <w:num w:numId="54" w16cid:durableId="273753330">
    <w:abstractNumId w:val="10"/>
  </w:num>
  <w:num w:numId="55" w16cid:durableId="1875071572">
    <w:abstractNumId w:val="36"/>
  </w:num>
  <w:num w:numId="56" w16cid:durableId="1860199940">
    <w:abstractNumId w:val="7"/>
  </w:num>
  <w:num w:numId="57" w16cid:durableId="1968733590">
    <w:abstractNumId w:val="64"/>
  </w:num>
  <w:num w:numId="58" w16cid:durableId="46145829">
    <w:abstractNumId w:val="25"/>
  </w:num>
  <w:num w:numId="59" w16cid:durableId="809715802">
    <w:abstractNumId w:val="44"/>
  </w:num>
  <w:num w:numId="60" w16cid:durableId="1578975281">
    <w:abstractNumId w:val="55"/>
  </w:num>
  <w:num w:numId="61" w16cid:durableId="19667884">
    <w:abstractNumId w:val="39"/>
  </w:num>
  <w:num w:numId="62" w16cid:durableId="1386757393">
    <w:abstractNumId w:val="37"/>
  </w:num>
  <w:num w:numId="63" w16cid:durableId="2141418547">
    <w:abstractNumId w:val="22"/>
  </w:num>
  <w:num w:numId="64" w16cid:durableId="929653535">
    <w:abstractNumId w:val="72"/>
  </w:num>
  <w:num w:numId="65" w16cid:durableId="1510412091">
    <w:abstractNumId w:val="90"/>
  </w:num>
  <w:num w:numId="66" w16cid:durableId="461847587">
    <w:abstractNumId w:val="57"/>
  </w:num>
  <w:num w:numId="67" w16cid:durableId="888226917">
    <w:abstractNumId w:val="46"/>
  </w:num>
  <w:num w:numId="68" w16cid:durableId="182868520">
    <w:abstractNumId w:val="35"/>
  </w:num>
  <w:num w:numId="69" w16cid:durableId="1815098292">
    <w:abstractNumId w:val="31"/>
  </w:num>
  <w:num w:numId="70" w16cid:durableId="1899128563">
    <w:abstractNumId w:val="71"/>
  </w:num>
  <w:num w:numId="71" w16cid:durableId="1210193163">
    <w:abstractNumId w:val="0"/>
  </w:num>
  <w:num w:numId="72" w16cid:durableId="662901087">
    <w:abstractNumId w:val="43"/>
  </w:num>
  <w:num w:numId="73" w16cid:durableId="28337164">
    <w:abstractNumId w:val="28"/>
  </w:num>
  <w:num w:numId="74" w16cid:durableId="1729257328">
    <w:abstractNumId w:val="91"/>
  </w:num>
  <w:num w:numId="75" w16cid:durableId="883908253">
    <w:abstractNumId w:val="80"/>
  </w:num>
  <w:num w:numId="76" w16cid:durableId="1486313427">
    <w:abstractNumId w:val="13"/>
  </w:num>
  <w:num w:numId="77" w16cid:durableId="1898055325">
    <w:abstractNumId w:val="24"/>
  </w:num>
  <w:num w:numId="78" w16cid:durableId="83375840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16cid:durableId="1534686828">
    <w:abstractNumId w:val="8"/>
  </w:num>
  <w:num w:numId="80" w16cid:durableId="94903661">
    <w:abstractNumId w:val="92"/>
  </w:num>
  <w:num w:numId="81" w16cid:durableId="225840230">
    <w:abstractNumId w:val="4"/>
  </w:num>
  <w:num w:numId="82" w16cid:durableId="908074985">
    <w:abstractNumId w:val="27"/>
  </w:num>
  <w:num w:numId="83" w16cid:durableId="781148312">
    <w:abstractNumId w:val="78"/>
  </w:num>
  <w:num w:numId="84" w16cid:durableId="1188718394">
    <w:abstractNumId w:val="15"/>
  </w:num>
  <w:num w:numId="85" w16cid:durableId="2010020427">
    <w:abstractNumId w:val="17"/>
  </w:num>
  <w:num w:numId="86" w16cid:durableId="1635065805">
    <w:abstractNumId w:val="84"/>
  </w:num>
  <w:num w:numId="87" w16cid:durableId="1805731216">
    <w:abstractNumId w:val="23"/>
  </w:num>
  <w:num w:numId="88" w16cid:durableId="572355296">
    <w:abstractNumId w:val="61"/>
  </w:num>
  <w:num w:numId="89" w16cid:durableId="71852734">
    <w:abstractNumId w:val="41"/>
  </w:num>
  <w:num w:numId="90" w16cid:durableId="426120521">
    <w:abstractNumId w:val="96"/>
  </w:num>
  <w:num w:numId="91" w16cid:durableId="1899972180">
    <w:abstractNumId w:val="87"/>
  </w:num>
  <w:num w:numId="92" w16cid:durableId="1214732425">
    <w:abstractNumId w:val="76"/>
  </w:num>
  <w:num w:numId="93" w16cid:durableId="1304698766">
    <w:abstractNumId w:val="5"/>
  </w:num>
  <w:num w:numId="94" w16cid:durableId="1629164075">
    <w:abstractNumId w:val="47"/>
  </w:num>
  <w:num w:numId="95" w16cid:durableId="1479490188">
    <w:abstractNumId w:val="12"/>
  </w:num>
  <w:num w:numId="96" w16cid:durableId="559635107">
    <w:abstractNumId w:val="66"/>
  </w:num>
  <w:num w:numId="97" w16cid:durableId="207956124">
    <w:abstractNumId w:val="68"/>
  </w:num>
  <w:num w:numId="98" w16cid:durableId="1507013756">
    <w:abstractNumId w:val="63"/>
  </w:num>
  <w:num w:numId="99" w16cid:durableId="1927573999">
    <w:abstractNumId w:val="94"/>
  </w:num>
  <w:numIdMacAtCleanup w:val="9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defaultTabStop w:val="709"/>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3279"/>
    <w:rsid w:val="000115C9"/>
    <w:rsid w:val="000179E0"/>
    <w:rsid w:val="00020573"/>
    <w:rsid w:val="000208EC"/>
    <w:rsid w:val="00024898"/>
    <w:rsid w:val="00025310"/>
    <w:rsid w:val="00027EFF"/>
    <w:rsid w:val="0003461E"/>
    <w:rsid w:val="00034775"/>
    <w:rsid w:val="000370C3"/>
    <w:rsid w:val="0003719D"/>
    <w:rsid w:val="00053C66"/>
    <w:rsid w:val="00053E17"/>
    <w:rsid w:val="00063A7F"/>
    <w:rsid w:val="0006435B"/>
    <w:rsid w:val="000803BC"/>
    <w:rsid w:val="00082FE3"/>
    <w:rsid w:val="000837C5"/>
    <w:rsid w:val="00083C94"/>
    <w:rsid w:val="00083D63"/>
    <w:rsid w:val="00090FC5"/>
    <w:rsid w:val="00091230"/>
    <w:rsid w:val="00094404"/>
    <w:rsid w:val="0009459C"/>
    <w:rsid w:val="000972CF"/>
    <w:rsid w:val="00097511"/>
    <w:rsid w:val="000B2A7C"/>
    <w:rsid w:val="000B5410"/>
    <w:rsid w:val="000C0961"/>
    <w:rsid w:val="000C1220"/>
    <w:rsid w:val="000C494F"/>
    <w:rsid w:val="000E22D5"/>
    <w:rsid w:val="000E253D"/>
    <w:rsid w:val="000E5E84"/>
    <w:rsid w:val="000E5F9C"/>
    <w:rsid w:val="000F2D1E"/>
    <w:rsid w:val="000F371A"/>
    <w:rsid w:val="00102800"/>
    <w:rsid w:val="0010283E"/>
    <w:rsid w:val="00103DD0"/>
    <w:rsid w:val="00105167"/>
    <w:rsid w:val="00105714"/>
    <w:rsid w:val="0011124F"/>
    <w:rsid w:val="00112ABD"/>
    <w:rsid w:val="00113796"/>
    <w:rsid w:val="0011441E"/>
    <w:rsid w:val="00121365"/>
    <w:rsid w:val="00122665"/>
    <w:rsid w:val="001235B9"/>
    <w:rsid w:val="001240BC"/>
    <w:rsid w:val="00124757"/>
    <w:rsid w:val="00126AE6"/>
    <w:rsid w:val="00133A44"/>
    <w:rsid w:val="00133E33"/>
    <w:rsid w:val="00134581"/>
    <w:rsid w:val="00135ACA"/>
    <w:rsid w:val="001368CC"/>
    <w:rsid w:val="00136DE5"/>
    <w:rsid w:val="00137595"/>
    <w:rsid w:val="00141E69"/>
    <w:rsid w:val="0014359C"/>
    <w:rsid w:val="00144A13"/>
    <w:rsid w:val="00151908"/>
    <w:rsid w:val="00161107"/>
    <w:rsid w:val="001621D0"/>
    <w:rsid w:val="0017085B"/>
    <w:rsid w:val="00172966"/>
    <w:rsid w:val="001729B9"/>
    <w:rsid w:val="001742C4"/>
    <w:rsid w:val="0018057E"/>
    <w:rsid w:val="001858AB"/>
    <w:rsid w:val="00186D05"/>
    <w:rsid w:val="00193334"/>
    <w:rsid w:val="00195C52"/>
    <w:rsid w:val="001A1DDF"/>
    <w:rsid w:val="001A3E87"/>
    <w:rsid w:val="001A4044"/>
    <w:rsid w:val="001A52C8"/>
    <w:rsid w:val="001B37C9"/>
    <w:rsid w:val="001B3CEC"/>
    <w:rsid w:val="001B549D"/>
    <w:rsid w:val="001B6165"/>
    <w:rsid w:val="001C26DD"/>
    <w:rsid w:val="001C26E5"/>
    <w:rsid w:val="001E39F8"/>
    <w:rsid w:val="001F0D95"/>
    <w:rsid w:val="001F62F6"/>
    <w:rsid w:val="001F6C5F"/>
    <w:rsid w:val="0021136D"/>
    <w:rsid w:val="002126B6"/>
    <w:rsid w:val="002141A8"/>
    <w:rsid w:val="00240E5E"/>
    <w:rsid w:val="00242DEE"/>
    <w:rsid w:val="00242F7F"/>
    <w:rsid w:val="00243844"/>
    <w:rsid w:val="0025199A"/>
    <w:rsid w:val="002677DE"/>
    <w:rsid w:val="00271233"/>
    <w:rsid w:val="002738CA"/>
    <w:rsid w:val="0028104B"/>
    <w:rsid w:val="0028617E"/>
    <w:rsid w:val="002876D4"/>
    <w:rsid w:val="0029061E"/>
    <w:rsid w:val="0029312C"/>
    <w:rsid w:val="00294C66"/>
    <w:rsid w:val="002A0BD0"/>
    <w:rsid w:val="002A7F7A"/>
    <w:rsid w:val="002B2AFB"/>
    <w:rsid w:val="002B74AC"/>
    <w:rsid w:val="002C076A"/>
    <w:rsid w:val="002C1969"/>
    <w:rsid w:val="002C4252"/>
    <w:rsid w:val="002D0BF7"/>
    <w:rsid w:val="002D46AF"/>
    <w:rsid w:val="002D4CC6"/>
    <w:rsid w:val="002D56FA"/>
    <w:rsid w:val="002E7A66"/>
    <w:rsid w:val="002F560D"/>
    <w:rsid w:val="002F6032"/>
    <w:rsid w:val="002F7B51"/>
    <w:rsid w:val="002F7B90"/>
    <w:rsid w:val="003022D8"/>
    <w:rsid w:val="00303A92"/>
    <w:rsid w:val="003043CD"/>
    <w:rsid w:val="00304E3E"/>
    <w:rsid w:val="00305C56"/>
    <w:rsid w:val="00320A98"/>
    <w:rsid w:val="00323A26"/>
    <w:rsid w:val="00344D06"/>
    <w:rsid w:val="003472F2"/>
    <w:rsid w:val="00355436"/>
    <w:rsid w:val="00355734"/>
    <w:rsid w:val="00360DCA"/>
    <w:rsid w:val="003630F3"/>
    <w:rsid w:val="00381477"/>
    <w:rsid w:val="00385549"/>
    <w:rsid w:val="00395490"/>
    <w:rsid w:val="003A5437"/>
    <w:rsid w:val="003A71AF"/>
    <w:rsid w:val="003B03BB"/>
    <w:rsid w:val="003B457D"/>
    <w:rsid w:val="003B62F4"/>
    <w:rsid w:val="003C0BE8"/>
    <w:rsid w:val="003C3305"/>
    <w:rsid w:val="003E0BAE"/>
    <w:rsid w:val="003E3646"/>
    <w:rsid w:val="003F037D"/>
    <w:rsid w:val="003F3A82"/>
    <w:rsid w:val="00400320"/>
    <w:rsid w:val="0040100A"/>
    <w:rsid w:val="004046C4"/>
    <w:rsid w:val="004077D9"/>
    <w:rsid w:val="00407D60"/>
    <w:rsid w:val="00410341"/>
    <w:rsid w:val="00410448"/>
    <w:rsid w:val="004121DE"/>
    <w:rsid w:val="0041483F"/>
    <w:rsid w:val="00417962"/>
    <w:rsid w:val="0042270A"/>
    <w:rsid w:val="00422E10"/>
    <w:rsid w:val="0042393D"/>
    <w:rsid w:val="00425D7D"/>
    <w:rsid w:val="00434B2D"/>
    <w:rsid w:val="00437377"/>
    <w:rsid w:val="004376BC"/>
    <w:rsid w:val="00440386"/>
    <w:rsid w:val="00453C4F"/>
    <w:rsid w:val="00465BEC"/>
    <w:rsid w:val="0046750C"/>
    <w:rsid w:val="0047355C"/>
    <w:rsid w:val="00474366"/>
    <w:rsid w:val="00474CE1"/>
    <w:rsid w:val="0047678A"/>
    <w:rsid w:val="004778E5"/>
    <w:rsid w:val="00483495"/>
    <w:rsid w:val="004967A7"/>
    <w:rsid w:val="004A1EE8"/>
    <w:rsid w:val="004A2AF6"/>
    <w:rsid w:val="004B3527"/>
    <w:rsid w:val="004B4AB2"/>
    <w:rsid w:val="004D1B97"/>
    <w:rsid w:val="004D3DE6"/>
    <w:rsid w:val="004D5FE6"/>
    <w:rsid w:val="004D7C37"/>
    <w:rsid w:val="004E582F"/>
    <w:rsid w:val="004F12C0"/>
    <w:rsid w:val="004F7E1F"/>
    <w:rsid w:val="005013AA"/>
    <w:rsid w:val="00507C82"/>
    <w:rsid w:val="005133B2"/>
    <w:rsid w:val="0051624D"/>
    <w:rsid w:val="00517438"/>
    <w:rsid w:val="005315C4"/>
    <w:rsid w:val="005338E7"/>
    <w:rsid w:val="0053390B"/>
    <w:rsid w:val="005439D3"/>
    <w:rsid w:val="00543AB4"/>
    <w:rsid w:val="0055160A"/>
    <w:rsid w:val="00557D46"/>
    <w:rsid w:val="00564FC8"/>
    <w:rsid w:val="00570358"/>
    <w:rsid w:val="00570D0C"/>
    <w:rsid w:val="005740C5"/>
    <w:rsid w:val="00577298"/>
    <w:rsid w:val="00582BE1"/>
    <w:rsid w:val="0058588A"/>
    <w:rsid w:val="005900BE"/>
    <w:rsid w:val="005A07B1"/>
    <w:rsid w:val="005A4656"/>
    <w:rsid w:val="005B1BE5"/>
    <w:rsid w:val="005B3345"/>
    <w:rsid w:val="005B4DFD"/>
    <w:rsid w:val="005C054F"/>
    <w:rsid w:val="005C54C4"/>
    <w:rsid w:val="005D08EE"/>
    <w:rsid w:val="005E1872"/>
    <w:rsid w:val="005E28BF"/>
    <w:rsid w:val="005E49FC"/>
    <w:rsid w:val="005E7978"/>
    <w:rsid w:val="005F5FD6"/>
    <w:rsid w:val="00602E62"/>
    <w:rsid w:val="00604337"/>
    <w:rsid w:val="00606095"/>
    <w:rsid w:val="00606796"/>
    <w:rsid w:val="0061000F"/>
    <w:rsid w:val="00612B85"/>
    <w:rsid w:val="00613723"/>
    <w:rsid w:val="00624783"/>
    <w:rsid w:val="0063112A"/>
    <w:rsid w:val="00634132"/>
    <w:rsid w:val="00634430"/>
    <w:rsid w:val="00635F64"/>
    <w:rsid w:val="00642769"/>
    <w:rsid w:val="00650F1C"/>
    <w:rsid w:val="00663207"/>
    <w:rsid w:val="00666B29"/>
    <w:rsid w:val="00675B45"/>
    <w:rsid w:val="00677D78"/>
    <w:rsid w:val="006852F3"/>
    <w:rsid w:val="006874FF"/>
    <w:rsid w:val="006908D2"/>
    <w:rsid w:val="006A47D3"/>
    <w:rsid w:val="006A4EC3"/>
    <w:rsid w:val="006A5EC8"/>
    <w:rsid w:val="006A7471"/>
    <w:rsid w:val="006B1021"/>
    <w:rsid w:val="006B44E7"/>
    <w:rsid w:val="006B4BC1"/>
    <w:rsid w:val="006B6F2B"/>
    <w:rsid w:val="006C7186"/>
    <w:rsid w:val="006D2C83"/>
    <w:rsid w:val="006D422A"/>
    <w:rsid w:val="006D4969"/>
    <w:rsid w:val="006D70F1"/>
    <w:rsid w:val="006E1692"/>
    <w:rsid w:val="006E540F"/>
    <w:rsid w:val="006E5905"/>
    <w:rsid w:val="006E681F"/>
    <w:rsid w:val="006F130B"/>
    <w:rsid w:val="006F4BD3"/>
    <w:rsid w:val="006F7A9A"/>
    <w:rsid w:val="00701296"/>
    <w:rsid w:val="0070703C"/>
    <w:rsid w:val="007101A1"/>
    <w:rsid w:val="007113F1"/>
    <w:rsid w:val="0071458A"/>
    <w:rsid w:val="0071529A"/>
    <w:rsid w:val="0071688C"/>
    <w:rsid w:val="00716FAA"/>
    <w:rsid w:val="0072103D"/>
    <w:rsid w:val="0072295F"/>
    <w:rsid w:val="007234C7"/>
    <w:rsid w:val="00726382"/>
    <w:rsid w:val="00727944"/>
    <w:rsid w:val="00727A00"/>
    <w:rsid w:val="007369AE"/>
    <w:rsid w:val="007372CE"/>
    <w:rsid w:val="007406BA"/>
    <w:rsid w:val="00740801"/>
    <w:rsid w:val="007420E3"/>
    <w:rsid w:val="00744C45"/>
    <w:rsid w:val="00744F6D"/>
    <w:rsid w:val="007453F9"/>
    <w:rsid w:val="0075541E"/>
    <w:rsid w:val="00756A01"/>
    <w:rsid w:val="00763C11"/>
    <w:rsid w:val="00764842"/>
    <w:rsid w:val="0077421D"/>
    <w:rsid w:val="00775AC4"/>
    <w:rsid w:val="007917E3"/>
    <w:rsid w:val="00795938"/>
    <w:rsid w:val="007A08C4"/>
    <w:rsid w:val="007A722C"/>
    <w:rsid w:val="007B0941"/>
    <w:rsid w:val="007B3F3B"/>
    <w:rsid w:val="007B4DC9"/>
    <w:rsid w:val="007C329D"/>
    <w:rsid w:val="007C5A23"/>
    <w:rsid w:val="007C72A3"/>
    <w:rsid w:val="007C7A96"/>
    <w:rsid w:val="007D3ED5"/>
    <w:rsid w:val="007D7BD9"/>
    <w:rsid w:val="007E3372"/>
    <w:rsid w:val="007F0075"/>
    <w:rsid w:val="007F0421"/>
    <w:rsid w:val="00811C37"/>
    <w:rsid w:val="008149DD"/>
    <w:rsid w:val="00827ABC"/>
    <w:rsid w:val="008369FD"/>
    <w:rsid w:val="00840772"/>
    <w:rsid w:val="008414D9"/>
    <w:rsid w:val="00842677"/>
    <w:rsid w:val="008438FE"/>
    <w:rsid w:val="00847949"/>
    <w:rsid w:val="00852A10"/>
    <w:rsid w:val="00865027"/>
    <w:rsid w:val="00871DF2"/>
    <w:rsid w:val="00874491"/>
    <w:rsid w:val="0088175E"/>
    <w:rsid w:val="00882757"/>
    <w:rsid w:val="00891AC3"/>
    <w:rsid w:val="00893279"/>
    <w:rsid w:val="0089429E"/>
    <w:rsid w:val="008A08FE"/>
    <w:rsid w:val="008A1949"/>
    <w:rsid w:val="008A2DC0"/>
    <w:rsid w:val="008A2EAE"/>
    <w:rsid w:val="008A7772"/>
    <w:rsid w:val="008B7628"/>
    <w:rsid w:val="008C2709"/>
    <w:rsid w:val="008C79EE"/>
    <w:rsid w:val="008D3A1C"/>
    <w:rsid w:val="008E23C2"/>
    <w:rsid w:val="008F555A"/>
    <w:rsid w:val="008F5C26"/>
    <w:rsid w:val="00902B62"/>
    <w:rsid w:val="00903952"/>
    <w:rsid w:val="00905A2E"/>
    <w:rsid w:val="00924047"/>
    <w:rsid w:val="00926F7D"/>
    <w:rsid w:val="00940EA5"/>
    <w:rsid w:val="00943F91"/>
    <w:rsid w:val="00946B98"/>
    <w:rsid w:val="009600C9"/>
    <w:rsid w:val="00960FD9"/>
    <w:rsid w:val="00973B45"/>
    <w:rsid w:val="009749AD"/>
    <w:rsid w:val="00975F4B"/>
    <w:rsid w:val="00980331"/>
    <w:rsid w:val="00980D2C"/>
    <w:rsid w:val="009810E2"/>
    <w:rsid w:val="00982FAB"/>
    <w:rsid w:val="00997AAD"/>
    <w:rsid w:val="009A4D56"/>
    <w:rsid w:val="009A636B"/>
    <w:rsid w:val="009B0B1E"/>
    <w:rsid w:val="009D6846"/>
    <w:rsid w:val="009F06ED"/>
    <w:rsid w:val="009F2B97"/>
    <w:rsid w:val="009F64D0"/>
    <w:rsid w:val="009F77B3"/>
    <w:rsid w:val="009F7DDC"/>
    <w:rsid w:val="00A02C05"/>
    <w:rsid w:val="00A03776"/>
    <w:rsid w:val="00A04E87"/>
    <w:rsid w:val="00A20423"/>
    <w:rsid w:val="00A235F2"/>
    <w:rsid w:val="00A40C66"/>
    <w:rsid w:val="00A41981"/>
    <w:rsid w:val="00A43FF8"/>
    <w:rsid w:val="00A47E2B"/>
    <w:rsid w:val="00A537A4"/>
    <w:rsid w:val="00A61121"/>
    <w:rsid w:val="00A61510"/>
    <w:rsid w:val="00A6576C"/>
    <w:rsid w:val="00A716C8"/>
    <w:rsid w:val="00A775DD"/>
    <w:rsid w:val="00A84BEF"/>
    <w:rsid w:val="00A84C81"/>
    <w:rsid w:val="00A862DA"/>
    <w:rsid w:val="00A8771C"/>
    <w:rsid w:val="00A939E5"/>
    <w:rsid w:val="00AA317F"/>
    <w:rsid w:val="00AA5350"/>
    <w:rsid w:val="00AB18E7"/>
    <w:rsid w:val="00AB3AEC"/>
    <w:rsid w:val="00AB4F6D"/>
    <w:rsid w:val="00AB6C34"/>
    <w:rsid w:val="00AD03AA"/>
    <w:rsid w:val="00AD1A06"/>
    <w:rsid w:val="00AD5706"/>
    <w:rsid w:val="00AE118C"/>
    <w:rsid w:val="00AE2B92"/>
    <w:rsid w:val="00AE48F7"/>
    <w:rsid w:val="00AF15F3"/>
    <w:rsid w:val="00AF686D"/>
    <w:rsid w:val="00B02A92"/>
    <w:rsid w:val="00B12C26"/>
    <w:rsid w:val="00B12E26"/>
    <w:rsid w:val="00B148E7"/>
    <w:rsid w:val="00B15A65"/>
    <w:rsid w:val="00B227CF"/>
    <w:rsid w:val="00B269E8"/>
    <w:rsid w:val="00B310C1"/>
    <w:rsid w:val="00B35E6F"/>
    <w:rsid w:val="00B40B39"/>
    <w:rsid w:val="00B41E08"/>
    <w:rsid w:val="00B43F8A"/>
    <w:rsid w:val="00B516DA"/>
    <w:rsid w:val="00B627FA"/>
    <w:rsid w:val="00B655BE"/>
    <w:rsid w:val="00B65BF0"/>
    <w:rsid w:val="00B663F7"/>
    <w:rsid w:val="00B712FC"/>
    <w:rsid w:val="00B74425"/>
    <w:rsid w:val="00B865D0"/>
    <w:rsid w:val="00B93DC9"/>
    <w:rsid w:val="00BA2122"/>
    <w:rsid w:val="00BA47A5"/>
    <w:rsid w:val="00BA4C2C"/>
    <w:rsid w:val="00BA6D7E"/>
    <w:rsid w:val="00BA7C15"/>
    <w:rsid w:val="00BB515C"/>
    <w:rsid w:val="00BB541B"/>
    <w:rsid w:val="00BB5889"/>
    <w:rsid w:val="00BC0A4F"/>
    <w:rsid w:val="00BC1B09"/>
    <w:rsid w:val="00BC34CE"/>
    <w:rsid w:val="00BC3EC2"/>
    <w:rsid w:val="00BC7F3D"/>
    <w:rsid w:val="00BE3365"/>
    <w:rsid w:val="00BF0668"/>
    <w:rsid w:val="00BF1F33"/>
    <w:rsid w:val="00C0728F"/>
    <w:rsid w:val="00C10F28"/>
    <w:rsid w:val="00C11454"/>
    <w:rsid w:val="00C1233C"/>
    <w:rsid w:val="00C164CE"/>
    <w:rsid w:val="00C17F37"/>
    <w:rsid w:val="00C20410"/>
    <w:rsid w:val="00C258CC"/>
    <w:rsid w:val="00C279AB"/>
    <w:rsid w:val="00C3331F"/>
    <w:rsid w:val="00C50F62"/>
    <w:rsid w:val="00C51F9C"/>
    <w:rsid w:val="00C54A48"/>
    <w:rsid w:val="00C70011"/>
    <w:rsid w:val="00C739B0"/>
    <w:rsid w:val="00C75E85"/>
    <w:rsid w:val="00C76222"/>
    <w:rsid w:val="00C809D4"/>
    <w:rsid w:val="00C8161D"/>
    <w:rsid w:val="00C824EB"/>
    <w:rsid w:val="00C90046"/>
    <w:rsid w:val="00CB23BA"/>
    <w:rsid w:val="00CB5D83"/>
    <w:rsid w:val="00CC428D"/>
    <w:rsid w:val="00CC535C"/>
    <w:rsid w:val="00CE3A1C"/>
    <w:rsid w:val="00CE46B5"/>
    <w:rsid w:val="00CF1720"/>
    <w:rsid w:val="00CF7E52"/>
    <w:rsid w:val="00D05357"/>
    <w:rsid w:val="00D1259C"/>
    <w:rsid w:val="00D139B2"/>
    <w:rsid w:val="00D21663"/>
    <w:rsid w:val="00D25938"/>
    <w:rsid w:val="00D3370C"/>
    <w:rsid w:val="00D37C54"/>
    <w:rsid w:val="00D43437"/>
    <w:rsid w:val="00D45F90"/>
    <w:rsid w:val="00D46169"/>
    <w:rsid w:val="00D53604"/>
    <w:rsid w:val="00D63FAB"/>
    <w:rsid w:val="00D672C0"/>
    <w:rsid w:val="00D77D23"/>
    <w:rsid w:val="00D926C8"/>
    <w:rsid w:val="00D96346"/>
    <w:rsid w:val="00D964D0"/>
    <w:rsid w:val="00DA0041"/>
    <w:rsid w:val="00DA6800"/>
    <w:rsid w:val="00DB345E"/>
    <w:rsid w:val="00DB56BF"/>
    <w:rsid w:val="00DB6A50"/>
    <w:rsid w:val="00DB78B4"/>
    <w:rsid w:val="00DC54E9"/>
    <w:rsid w:val="00DD0934"/>
    <w:rsid w:val="00DD322F"/>
    <w:rsid w:val="00DD36DA"/>
    <w:rsid w:val="00DD6CF2"/>
    <w:rsid w:val="00DE01D4"/>
    <w:rsid w:val="00DF1CEF"/>
    <w:rsid w:val="00DF42D1"/>
    <w:rsid w:val="00DF7396"/>
    <w:rsid w:val="00E01960"/>
    <w:rsid w:val="00E02CA4"/>
    <w:rsid w:val="00E145B8"/>
    <w:rsid w:val="00E15984"/>
    <w:rsid w:val="00E17D31"/>
    <w:rsid w:val="00E32885"/>
    <w:rsid w:val="00E33CC2"/>
    <w:rsid w:val="00E33DD1"/>
    <w:rsid w:val="00E45B74"/>
    <w:rsid w:val="00E540F3"/>
    <w:rsid w:val="00E546C2"/>
    <w:rsid w:val="00E5487C"/>
    <w:rsid w:val="00E55AEF"/>
    <w:rsid w:val="00E56B8D"/>
    <w:rsid w:val="00E63217"/>
    <w:rsid w:val="00E72F86"/>
    <w:rsid w:val="00E769C4"/>
    <w:rsid w:val="00E771A7"/>
    <w:rsid w:val="00E80E13"/>
    <w:rsid w:val="00E8319B"/>
    <w:rsid w:val="00E84888"/>
    <w:rsid w:val="00E86802"/>
    <w:rsid w:val="00E90D60"/>
    <w:rsid w:val="00E94C3B"/>
    <w:rsid w:val="00E95747"/>
    <w:rsid w:val="00E96A56"/>
    <w:rsid w:val="00EA17BD"/>
    <w:rsid w:val="00EB43FC"/>
    <w:rsid w:val="00EC01E5"/>
    <w:rsid w:val="00EC0B16"/>
    <w:rsid w:val="00EC5C94"/>
    <w:rsid w:val="00ED6DC1"/>
    <w:rsid w:val="00EE11E7"/>
    <w:rsid w:val="00EE169A"/>
    <w:rsid w:val="00EE2A6B"/>
    <w:rsid w:val="00EE3A5A"/>
    <w:rsid w:val="00EF1DD5"/>
    <w:rsid w:val="00EF2167"/>
    <w:rsid w:val="00EF29F2"/>
    <w:rsid w:val="00EF786D"/>
    <w:rsid w:val="00F011D2"/>
    <w:rsid w:val="00F01B64"/>
    <w:rsid w:val="00F02893"/>
    <w:rsid w:val="00F04046"/>
    <w:rsid w:val="00F046D2"/>
    <w:rsid w:val="00F04A34"/>
    <w:rsid w:val="00F05CC6"/>
    <w:rsid w:val="00F0624D"/>
    <w:rsid w:val="00F147AE"/>
    <w:rsid w:val="00F15AE7"/>
    <w:rsid w:val="00F17972"/>
    <w:rsid w:val="00F21FBF"/>
    <w:rsid w:val="00F22B8A"/>
    <w:rsid w:val="00F3027D"/>
    <w:rsid w:val="00F34AE0"/>
    <w:rsid w:val="00F4128E"/>
    <w:rsid w:val="00F42444"/>
    <w:rsid w:val="00F43271"/>
    <w:rsid w:val="00F45008"/>
    <w:rsid w:val="00F467D9"/>
    <w:rsid w:val="00F4766A"/>
    <w:rsid w:val="00F53DAC"/>
    <w:rsid w:val="00F5646D"/>
    <w:rsid w:val="00F814C3"/>
    <w:rsid w:val="00F83721"/>
    <w:rsid w:val="00F906C4"/>
    <w:rsid w:val="00F91F97"/>
    <w:rsid w:val="00F941DF"/>
    <w:rsid w:val="00F965B1"/>
    <w:rsid w:val="00FA0499"/>
    <w:rsid w:val="00FA53F2"/>
    <w:rsid w:val="00FA632A"/>
    <w:rsid w:val="00FA665B"/>
    <w:rsid w:val="00FB0E2F"/>
    <w:rsid w:val="00FB13D0"/>
    <w:rsid w:val="00FB1691"/>
    <w:rsid w:val="00FB1803"/>
    <w:rsid w:val="00FB7133"/>
    <w:rsid w:val="00FC0CCD"/>
    <w:rsid w:val="00FC33A7"/>
    <w:rsid w:val="00FD2C34"/>
    <w:rsid w:val="00FE548E"/>
    <w:rsid w:val="00FF520B"/>
    <w:rsid w:val="06A6634E"/>
    <w:rsid w:val="095644C7"/>
    <w:rsid w:val="0CD9FC2F"/>
    <w:rsid w:val="12CA7B3A"/>
    <w:rsid w:val="18BAD77B"/>
    <w:rsid w:val="1EE8651B"/>
    <w:rsid w:val="26E2B7C4"/>
    <w:rsid w:val="2D9078D9"/>
    <w:rsid w:val="3CFB6E82"/>
    <w:rsid w:val="49BA872D"/>
    <w:rsid w:val="508075CF"/>
    <w:rsid w:val="5FFF246C"/>
    <w:rsid w:val="60A351A8"/>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AF3D7E"/>
  <w15:docId w15:val="{28FC3262-18CA-46B5-98DB-84B6819807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809D4"/>
    <w:rPr>
      <w:rFonts w:ascii="Calibri" w:eastAsia="Calibri" w:hAnsi="Calibri" w:cs="Calibri"/>
      <w:kern w:val="2"/>
      <w:sz w:val="22"/>
      <w:szCs w:val="22"/>
      <w:lang w:eastAsia="zh-CN"/>
    </w:rPr>
  </w:style>
  <w:style w:type="paragraph" w:styleId="Nagwek1">
    <w:name w:val="heading 1"/>
    <w:basedOn w:val="Normalny"/>
    <w:next w:val="Tekstpodstawowy"/>
    <w:uiPriority w:val="9"/>
    <w:qFormat/>
    <w:pPr>
      <w:keepNext/>
      <w:numPr>
        <w:numId w:val="1"/>
      </w:numPr>
      <w:jc w:val="both"/>
      <w:outlineLvl w:val="0"/>
    </w:pPr>
    <w:rPr>
      <w:rFonts w:ascii="Times New Roman" w:eastAsia="Times New Roman" w:hAnsi="Times New Roman" w:cs="Times New Roman"/>
      <w:bCs/>
      <w:sz w:val="20"/>
      <w:szCs w:val="24"/>
    </w:rPr>
  </w:style>
  <w:style w:type="paragraph" w:styleId="Nagwek2">
    <w:name w:val="heading 2"/>
    <w:basedOn w:val="Normalny"/>
    <w:next w:val="Tekstpodstawowy"/>
    <w:uiPriority w:val="9"/>
    <w:unhideWhenUsed/>
    <w:qFormat/>
    <w:pPr>
      <w:keepNext/>
      <w:numPr>
        <w:ilvl w:val="1"/>
        <w:numId w:val="1"/>
      </w:numPr>
      <w:jc w:val="both"/>
      <w:outlineLvl w:val="1"/>
    </w:pPr>
    <w:rPr>
      <w:rFonts w:ascii="Times New Roman" w:eastAsia="Times New Roman" w:hAnsi="Times New Roman" w:cs="Times New Roman"/>
      <w:b/>
      <w:sz w:val="20"/>
      <w:szCs w:val="24"/>
    </w:rPr>
  </w:style>
  <w:style w:type="paragraph" w:styleId="Nagwek3">
    <w:name w:val="heading 3"/>
    <w:basedOn w:val="Normalny"/>
    <w:next w:val="Tekstpodstawowy"/>
    <w:uiPriority w:val="9"/>
    <w:semiHidden/>
    <w:unhideWhenUsed/>
    <w:qFormat/>
    <w:pPr>
      <w:keepNext/>
      <w:numPr>
        <w:ilvl w:val="2"/>
        <w:numId w:val="1"/>
      </w:numPr>
      <w:outlineLvl w:val="2"/>
    </w:pPr>
    <w:rPr>
      <w:rFonts w:ascii="Times New Roman" w:eastAsia="Times New Roman" w:hAnsi="Times New Roman" w:cs="Times New Roman"/>
      <w:bCs/>
      <w:sz w:val="28"/>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qFormat/>
  </w:style>
  <w:style w:type="character" w:customStyle="1" w:styleId="WW8Num1z1">
    <w:name w:val="WW8Num1z1"/>
    <w:qFormat/>
  </w:style>
  <w:style w:type="character" w:customStyle="1" w:styleId="WW8Num1z2">
    <w:name w:val="WW8Num1z2"/>
    <w:qFormat/>
  </w:style>
  <w:style w:type="character" w:customStyle="1" w:styleId="WW8Num1z3">
    <w:name w:val="WW8Num1z3"/>
    <w:qFormat/>
  </w:style>
  <w:style w:type="character" w:customStyle="1" w:styleId="WW8Num1z4">
    <w:name w:val="WW8Num1z4"/>
    <w:qFormat/>
  </w:style>
  <w:style w:type="character" w:customStyle="1" w:styleId="WW8Num1z5">
    <w:name w:val="WW8Num1z5"/>
    <w:qFormat/>
  </w:style>
  <w:style w:type="character" w:customStyle="1" w:styleId="WW8Num1z6">
    <w:name w:val="WW8Num1z6"/>
    <w:qFormat/>
  </w:style>
  <w:style w:type="character" w:customStyle="1" w:styleId="WW8Num1z7">
    <w:name w:val="WW8Num1z7"/>
    <w:qFormat/>
  </w:style>
  <w:style w:type="character" w:customStyle="1" w:styleId="WW8Num1z8">
    <w:name w:val="WW8Num1z8"/>
    <w:qFormat/>
  </w:style>
  <w:style w:type="character" w:customStyle="1" w:styleId="WW8Num2z0">
    <w:name w:val="WW8Num2z0"/>
    <w:qFormat/>
  </w:style>
  <w:style w:type="character" w:customStyle="1" w:styleId="WW8Num2z1">
    <w:name w:val="WW8Num2z1"/>
    <w:qFormat/>
  </w:style>
  <w:style w:type="character" w:customStyle="1" w:styleId="WW8Num2z2">
    <w:name w:val="WW8Num2z2"/>
    <w:qFormat/>
  </w:style>
  <w:style w:type="character" w:customStyle="1" w:styleId="WW8Num2z3">
    <w:name w:val="WW8Num2z3"/>
    <w:qFormat/>
  </w:style>
  <w:style w:type="character" w:customStyle="1" w:styleId="WW8Num2z4">
    <w:name w:val="WW8Num2z4"/>
    <w:qFormat/>
  </w:style>
  <w:style w:type="character" w:customStyle="1" w:styleId="WW8Num2z5">
    <w:name w:val="WW8Num2z5"/>
    <w:qFormat/>
  </w:style>
  <w:style w:type="character" w:customStyle="1" w:styleId="WW8Num2z6">
    <w:name w:val="WW8Num2z6"/>
    <w:qFormat/>
  </w:style>
  <w:style w:type="character" w:customStyle="1" w:styleId="WW8Num2z7">
    <w:name w:val="WW8Num2z7"/>
    <w:qFormat/>
  </w:style>
  <w:style w:type="character" w:customStyle="1" w:styleId="WW8Num2z8">
    <w:name w:val="WW8Num2z8"/>
    <w:qFormat/>
  </w:style>
  <w:style w:type="character" w:customStyle="1" w:styleId="WW8Num3z0">
    <w:name w:val="WW8Num3z0"/>
    <w:qFormat/>
    <w:rPr>
      <w:rFonts w:ascii="Times New Roman" w:hAnsi="Times New Roman" w:cs="Times New Roman"/>
      <w:sz w:val="24"/>
      <w:szCs w:val="24"/>
    </w:rPr>
  </w:style>
  <w:style w:type="character" w:customStyle="1" w:styleId="WW8Num3z1">
    <w:name w:val="WW8Num3z1"/>
    <w:qFormat/>
    <w:rPr>
      <w:rFonts w:ascii="Calibri" w:hAnsi="Calibri" w:cs="Times New Roman"/>
      <w:sz w:val="24"/>
      <w:szCs w:val="24"/>
    </w:rPr>
  </w:style>
  <w:style w:type="character" w:customStyle="1" w:styleId="WW8Num3z2">
    <w:name w:val="WW8Num3z2"/>
    <w:qFormat/>
  </w:style>
  <w:style w:type="character" w:customStyle="1" w:styleId="WW8Num3z3">
    <w:name w:val="WW8Num3z3"/>
    <w:qFormat/>
  </w:style>
  <w:style w:type="character" w:customStyle="1" w:styleId="WW8Num3z4">
    <w:name w:val="WW8Num3z4"/>
    <w:qFormat/>
  </w:style>
  <w:style w:type="character" w:customStyle="1" w:styleId="WW8Num3z5">
    <w:name w:val="WW8Num3z5"/>
    <w:qFormat/>
  </w:style>
  <w:style w:type="character" w:customStyle="1" w:styleId="WW8Num3z6">
    <w:name w:val="WW8Num3z6"/>
    <w:qFormat/>
  </w:style>
  <w:style w:type="character" w:customStyle="1" w:styleId="WW8Num3z7">
    <w:name w:val="WW8Num3z7"/>
    <w:qFormat/>
  </w:style>
  <w:style w:type="character" w:customStyle="1" w:styleId="WW8Num3z8">
    <w:name w:val="WW8Num3z8"/>
    <w:qFormat/>
  </w:style>
  <w:style w:type="character" w:customStyle="1" w:styleId="WW8Num4z0">
    <w:name w:val="WW8Num4z0"/>
    <w:qFormat/>
    <w:rPr>
      <w:rFonts w:ascii="Times New Roman" w:hAnsi="Times New Roman" w:cs="Times New Roman"/>
      <w:sz w:val="24"/>
      <w:szCs w:val="24"/>
    </w:rPr>
  </w:style>
  <w:style w:type="character" w:customStyle="1" w:styleId="WW8Num4z1">
    <w:name w:val="WW8Num4z1"/>
    <w:qFormat/>
  </w:style>
  <w:style w:type="character" w:customStyle="1" w:styleId="WW8Num4z2">
    <w:name w:val="WW8Num4z2"/>
    <w:qFormat/>
  </w:style>
  <w:style w:type="character" w:customStyle="1" w:styleId="WW8Num4z3">
    <w:name w:val="WW8Num4z3"/>
    <w:qFormat/>
  </w:style>
  <w:style w:type="character" w:customStyle="1" w:styleId="WW8Num4z4">
    <w:name w:val="WW8Num4z4"/>
    <w:qFormat/>
  </w:style>
  <w:style w:type="character" w:customStyle="1" w:styleId="WW8Num4z5">
    <w:name w:val="WW8Num4z5"/>
    <w:qFormat/>
  </w:style>
  <w:style w:type="character" w:customStyle="1" w:styleId="WW8Num4z6">
    <w:name w:val="WW8Num4z6"/>
    <w:qFormat/>
  </w:style>
  <w:style w:type="character" w:customStyle="1" w:styleId="WW8Num4z7">
    <w:name w:val="WW8Num4z7"/>
    <w:qFormat/>
  </w:style>
  <w:style w:type="character" w:customStyle="1" w:styleId="WW8Num4z8">
    <w:name w:val="WW8Num4z8"/>
    <w:qFormat/>
  </w:style>
  <w:style w:type="character" w:customStyle="1" w:styleId="WW8Num5z0">
    <w:name w:val="WW8Num5z0"/>
    <w:qFormat/>
    <w:rPr>
      <w:rFonts w:ascii="Times New Roman" w:hAnsi="Times New Roman" w:cs="Times New Roman"/>
      <w:iCs/>
      <w:strike w:val="0"/>
      <w:dstrike w:val="0"/>
      <w:sz w:val="24"/>
      <w:szCs w:val="24"/>
    </w:rPr>
  </w:style>
  <w:style w:type="character" w:customStyle="1" w:styleId="WW8Num5z1">
    <w:name w:val="WW8Num5z1"/>
    <w:qFormat/>
    <w:rPr>
      <w:rFonts w:ascii="Times New Roman" w:hAnsi="Times New Roman" w:cs="Times New Roman"/>
      <w:b w:val="0"/>
      <w:iCs/>
      <w:strike w:val="0"/>
      <w:dstrike w:val="0"/>
      <w:sz w:val="24"/>
      <w:szCs w:val="24"/>
    </w:rPr>
  </w:style>
  <w:style w:type="character" w:customStyle="1" w:styleId="WW8Num5z2">
    <w:name w:val="WW8Num5z2"/>
    <w:qFormat/>
  </w:style>
  <w:style w:type="character" w:customStyle="1" w:styleId="WW8Num5z3">
    <w:name w:val="WW8Num5z3"/>
    <w:qFormat/>
  </w:style>
  <w:style w:type="character" w:customStyle="1" w:styleId="WW8Num5z4">
    <w:name w:val="WW8Num5z4"/>
    <w:qFormat/>
  </w:style>
  <w:style w:type="character" w:customStyle="1" w:styleId="WW8Num5z5">
    <w:name w:val="WW8Num5z5"/>
    <w:qFormat/>
  </w:style>
  <w:style w:type="character" w:customStyle="1" w:styleId="WW8Num5z6">
    <w:name w:val="WW8Num5z6"/>
    <w:qFormat/>
  </w:style>
  <w:style w:type="character" w:customStyle="1" w:styleId="WW8Num5z7">
    <w:name w:val="WW8Num5z7"/>
    <w:qFormat/>
  </w:style>
  <w:style w:type="character" w:customStyle="1" w:styleId="WW8Num5z8">
    <w:name w:val="WW8Num5z8"/>
    <w:qFormat/>
  </w:style>
  <w:style w:type="character" w:customStyle="1" w:styleId="WW8Num6z0">
    <w:name w:val="WW8Num6z0"/>
    <w:qFormat/>
    <w:rPr>
      <w:rFonts w:ascii="Times New Roman" w:hAnsi="Times New Roman" w:cs="Times New Roman"/>
      <w:sz w:val="24"/>
      <w:szCs w:val="24"/>
    </w:rPr>
  </w:style>
  <w:style w:type="character" w:customStyle="1" w:styleId="WW8Num6z1">
    <w:name w:val="WW8Num6z1"/>
    <w:qFormat/>
  </w:style>
  <w:style w:type="character" w:customStyle="1" w:styleId="WW8Num6z2">
    <w:name w:val="WW8Num6z2"/>
    <w:qFormat/>
  </w:style>
  <w:style w:type="character" w:customStyle="1" w:styleId="WW8Num6z3">
    <w:name w:val="WW8Num6z3"/>
    <w:qFormat/>
  </w:style>
  <w:style w:type="character" w:customStyle="1" w:styleId="WW8Num6z4">
    <w:name w:val="WW8Num6z4"/>
    <w:qFormat/>
  </w:style>
  <w:style w:type="character" w:customStyle="1" w:styleId="WW8Num6z5">
    <w:name w:val="WW8Num6z5"/>
    <w:qFormat/>
  </w:style>
  <w:style w:type="character" w:customStyle="1" w:styleId="WW8Num6z6">
    <w:name w:val="WW8Num6z6"/>
    <w:qFormat/>
  </w:style>
  <w:style w:type="character" w:customStyle="1" w:styleId="WW8Num6z7">
    <w:name w:val="WW8Num6z7"/>
    <w:qFormat/>
  </w:style>
  <w:style w:type="character" w:customStyle="1" w:styleId="WW8Num6z8">
    <w:name w:val="WW8Num6z8"/>
    <w:qFormat/>
  </w:style>
  <w:style w:type="character" w:customStyle="1" w:styleId="WW8Num7z0">
    <w:name w:val="WW8Num7z0"/>
    <w:qFormat/>
    <w:rPr>
      <w:color w:val="auto"/>
      <w:sz w:val="24"/>
      <w:szCs w:val="24"/>
      <w:lang w:eastAsia="pl-PL"/>
    </w:rPr>
  </w:style>
  <w:style w:type="character" w:customStyle="1" w:styleId="WW8Num7z1">
    <w:name w:val="WW8Num7z1"/>
    <w:qFormat/>
  </w:style>
  <w:style w:type="character" w:customStyle="1" w:styleId="WW8Num7z2">
    <w:name w:val="WW8Num7z2"/>
    <w:qFormat/>
    <w:rPr>
      <w:rFonts w:ascii="Times New Roman" w:hAnsi="Times New Roman" w:cs="Times New Roman"/>
      <w:bCs/>
      <w:sz w:val="24"/>
      <w:szCs w:val="24"/>
    </w:rPr>
  </w:style>
  <w:style w:type="character" w:customStyle="1" w:styleId="WW8Num7z3">
    <w:name w:val="WW8Num7z3"/>
    <w:qFormat/>
    <w:rPr>
      <w:sz w:val="24"/>
      <w:szCs w:val="24"/>
    </w:rPr>
  </w:style>
  <w:style w:type="character" w:customStyle="1" w:styleId="WW8Num7z4">
    <w:name w:val="WW8Num7z4"/>
    <w:qFormat/>
  </w:style>
  <w:style w:type="character" w:customStyle="1" w:styleId="WW8Num7z5">
    <w:name w:val="WW8Num7z5"/>
    <w:qFormat/>
  </w:style>
  <w:style w:type="character" w:customStyle="1" w:styleId="WW8Num7z6">
    <w:name w:val="WW8Num7z6"/>
    <w:qFormat/>
    <w:rPr>
      <w:sz w:val="24"/>
      <w:szCs w:val="24"/>
    </w:rPr>
  </w:style>
  <w:style w:type="character" w:customStyle="1" w:styleId="WW8Num7z7">
    <w:name w:val="WW8Num7z7"/>
    <w:qFormat/>
  </w:style>
  <w:style w:type="character" w:customStyle="1" w:styleId="WW8Num7z8">
    <w:name w:val="WW8Num7z8"/>
    <w:qFormat/>
  </w:style>
  <w:style w:type="character" w:customStyle="1" w:styleId="WW8Num8z0">
    <w:name w:val="WW8Num8z0"/>
    <w:qFormat/>
  </w:style>
  <w:style w:type="character" w:customStyle="1" w:styleId="WW8Num8z1">
    <w:name w:val="WW8Num8z1"/>
    <w:qFormat/>
    <w:rPr>
      <w:rFonts w:ascii="Courier New" w:hAnsi="Courier New" w:cs="Courier New"/>
    </w:rPr>
  </w:style>
  <w:style w:type="character" w:customStyle="1" w:styleId="WW8Num8z2">
    <w:name w:val="WW8Num8z2"/>
    <w:qFormat/>
    <w:rPr>
      <w:rFonts w:ascii="Wingdings" w:hAnsi="Wingdings" w:cs="Wingdings"/>
    </w:rPr>
  </w:style>
  <w:style w:type="character" w:customStyle="1" w:styleId="WW8Num8z3">
    <w:name w:val="WW8Num8z3"/>
    <w:qFormat/>
    <w:rPr>
      <w:rFonts w:ascii="Symbol" w:hAnsi="Symbol" w:cs="Symbol"/>
    </w:rPr>
  </w:style>
  <w:style w:type="character" w:customStyle="1" w:styleId="WW8Num9z0">
    <w:name w:val="WW8Num9z0"/>
    <w:qFormat/>
  </w:style>
  <w:style w:type="character" w:customStyle="1" w:styleId="WW8Num9z1">
    <w:name w:val="WW8Num9z1"/>
    <w:qFormat/>
  </w:style>
  <w:style w:type="character" w:customStyle="1" w:styleId="WW8Num9z2">
    <w:name w:val="WW8Num9z2"/>
    <w:qFormat/>
    <w:rPr>
      <w:rFonts w:cs="Times New Roman"/>
    </w:rPr>
  </w:style>
  <w:style w:type="character" w:customStyle="1" w:styleId="WW8Num9z3">
    <w:name w:val="WW8Num9z3"/>
    <w:qFormat/>
  </w:style>
  <w:style w:type="character" w:customStyle="1" w:styleId="WW8Num9z4">
    <w:name w:val="WW8Num9z4"/>
    <w:qFormat/>
  </w:style>
  <w:style w:type="character" w:customStyle="1" w:styleId="WW8Num9z5">
    <w:name w:val="WW8Num9z5"/>
    <w:qFormat/>
  </w:style>
  <w:style w:type="character" w:customStyle="1" w:styleId="WW8Num9z6">
    <w:name w:val="WW8Num9z6"/>
    <w:qFormat/>
  </w:style>
  <w:style w:type="character" w:customStyle="1" w:styleId="WW8Num9z7">
    <w:name w:val="WW8Num9z7"/>
    <w:qFormat/>
  </w:style>
  <w:style w:type="character" w:customStyle="1" w:styleId="WW8Num9z8">
    <w:name w:val="WW8Num9z8"/>
    <w:qFormat/>
  </w:style>
  <w:style w:type="character" w:customStyle="1" w:styleId="WW8Num10z0">
    <w:name w:val="WW8Num10z0"/>
    <w:qFormat/>
    <w:rPr>
      <w:rFonts w:cs="Times New Roman"/>
      <w:lang w:eastAsia="pl-PL"/>
    </w:rPr>
  </w:style>
  <w:style w:type="character" w:customStyle="1" w:styleId="WW8Num11z0">
    <w:name w:val="WW8Num11z0"/>
    <w:qFormat/>
  </w:style>
  <w:style w:type="character" w:customStyle="1" w:styleId="WW8Num11z1">
    <w:name w:val="WW8Num11z1"/>
    <w:qFormat/>
  </w:style>
  <w:style w:type="character" w:customStyle="1" w:styleId="WW8Num11z2">
    <w:name w:val="WW8Num11z2"/>
    <w:qFormat/>
  </w:style>
  <w:style w:type="character" w:customStyle="1" w:styleId="WW8Num11z3">
    <w:name w:val="WW8Num11z3"/>
    <w:qFormat/>
  </w:style>
  <w:style w:type="character" w:customStyle="1" w:styleId="WW8Num11z4">
    <w:name w:val="WW8Num11z4"/>
    <w:qFormat/>
  </w:style>
  <w:style w:type="character" w:customStyle="1" w:styleId="WW8Num11z5">
    <w:name w:val="WW8Num11z5"/>
    <w:qFormat/>
  </w:style>
  <w:style w:type="character" w:customStyle="1" w:styleId="WW8Num11z6">
    <w:name w:val="WW8Num11z6"/>
    <w:qFormat/>
  </w:style>
  <w:style w:type="character" w:customStyle="1" w:styleId="WW8Num11z7">
    <w:name w:val="WW8Num11z7"/>
    <w:qFormat/>
  </w:style>
  <w:style w:type="character" w:customStyle="1" w:styleId="WW8Num11z8">
    <w:name w:val="WW8Num11z8"/>
    <w:qFormat/>
  </w:style>
  <w:style w:type="character" w:customStyle="1" w:styleId="WW8Num12z0">
    <w:name w:val="WW8Num12z0"/>
    <w:qFormat/>
  </w:style>
  <w:style w:type="character" w:customStyle="1" w:styleId="WW8Num12z1">
    <w:name w:val="WW8Num12z1"/>
    <w:qFormat/>
    <w:rPr>
      <w:rFonts w:ascii="Calibri" w:hAnsi="Calibri" w:cs="Calibri"/>
      <w:sz w:val="24"/>
    </w:rPr>
  </w:style>
  <w:style w:type="character" w:customStyle="1" w:styleId="WW8Num12z2">
    <w:name w:val="WW8Num12z2"/>
    <w:qFormat/>
  </w:style>
  <w:style w:type="character" w:customStyle="1" w:styleId="WW8Num12z3">
    <w:name w:val="WW8Num12z3"/>
    <w:qFormat/>
  </w:style>
  <w:style w:type="character" w:customStyle="1" w:styleId="WW8Num12z4">
    <w:name w:val="WW8Num12z4"/>
    <w:qFormat/>
  </w:style>
  <w:style w:type="character" w:customStyle="1" w:styleId="WW8Num12z5">
    <w:name w:val="WW8Num12z5"/>
    <w:qFormat/>
  </w:style>
  <w:style w:type="character" w:customStyle="1" w:styleId="WW8Num12z6">
    <w:name w:val="WW8Num12z6"/>
    <w:qFormat/>
  </w:style>
  <w:style w:type="character" w:customStyle="1" w:styleId="WW8Num12z7">
    <w:name w:val="WW8Num12z7"/>
    <w:qFormat/>
  </w:style>
  <w:style w:type="character" w:customStyle="1" w:styleId="WW8Num12z8">
    <w:name w:val="WW8Num12z8"/>
    <w:qFormat/>
  </w:style>
  <w:style w:type="character" w:customStyle="1" w:styleId="WW8Num13z0">
    <w:name w:val="WW8Num13z0"/>
    <w:qFormat/>
    <w:rPr>
      <w:rFonts w:ascii="Calibri" w:hAnsi="Calibri" w:cs="Calibri"/>
      <w:strike w:val="0"/>
      <w:dstrike w:val="0"/>
    </w:rPr>
  </w:style>
  <w:style w:type="character" w:customStyle="1" w:styleId="WW8Num13z1">
    <w:name w:val="WW8Num13z1"/>
    <w:qFormat/>
  </w:style>
  <w:style w:type="character" w:customStyle="1" w:styleId="WW8Num13z2">
    <w:name w:val="WW8Num13z2"/>
    <w:qFormat/>
  </w:style>
  <w:style w:type="character" w:customStyle="1" w:styleId="WW8Num13z3">
    <w:name w:val="WW8Num13z3"/>
    <w:qFormat/>
  </w:style>
  <w:style w:type="character" w:customStyle="1" w:styleId="WW8Num13z4">
    <w:name w:val="WW8Num13z4"/>
    <w:qFormat/>
  </w:style>
  <w:style w:type="character" w:customStyle="1" w:styleId="WW8Num13z5">
    <w:name w:val="WW8Num13z5"/>
    <w:qFormat/>
  </w:style>
  <w:style w:type="character" w:customStyle="1" w:styleId="WW8Num13z6">
    <w:name w:val="WW8Num13z6"/>
    <w:qFormat/>
  </w:style>
  <w:style w:type="character" w:customStyle="1" w:styleId="WW8Num13z7">
    <w:name w:val="WW8Num13z7"/>
    <w:qFormat/>
  </w:style>
  <w:style w:type="character" w:customStyle="1" w:styleId="WW8Num13z8">
    <w:name w:val="WW8Num13z8"/>
    <w:qFormat/>
  </w:style>
  <w:style w:type="character" w:customStyle="1" w:styleId="WW8Num14z0">
    <w:name w:val="WW8Num14z0"/>
    <w:qFormat/>
    <w:rPr>
      <w:rFonts w:ascii="Calibri" w:hAnsi="Calibri" w:cs="Calibri"/>
    </w:rPr>
  </w:style>
  <w:style w:type="character" w:customStyle="1" w:styleId="WW8Num14z1">
    <w:name w:val="WW8Num14z1"/>
    <w:qFormat/>
  </w:style>
  <w:style w:type="character" w:customStyle="1" w:styleId="WW8Num14z2">
    <w:name w:val="WW8Num14z2"/>
    <w:qFormat/>
  </w:style>
  <w:style w:type="character" w:customStyle="1" w:styleId="WW8Num14z3">
    <w:name w:val="WW8Num14z3"/>
    <w:qFormat/>
  </w:style>
  <w:style w:type="character" w:customStyle="1" w:styleId="WW8Num14z4">
    <w:name w:val="WW8Num14z4"/>
    <w:qFormat/>
  </w:style>
  <w:style w:type="character" w:customStyle="1" w:styleId="WW8Num14z5">
    <w:name w:val="WW8Num14z5"/>
    <w:qFormat/>
  </w:style>
  <w:style w:type="character" w:customStyle="1" w:styleId="WW8Num14z6">
    <w:name w:val="WW8Num14z6"/>
    <w:qFormat/>
  </w:style>
  <w:style w:type="character" w:customStyle="1" w:styleId="WW8Num14z7">
    <w:name w:val="WW8Num14z7"/>
    <w:qFormat/>
  </w:style>
  <w:style w:type="character" w:customStyle="1" w:styleId="WW8Num14z8">
    <w:name w:val="WW8Num14z8"/>
    <w:qFormat/>
  </w:style>
  <w:style w:type="character" w:customStyle="1" w:styleId="WW8Num15z0">
    <w:name w:val="WW8Num15z0"/>
    <w:qFormat/>
    <w:rPr>
      <w:rFonts w:ascii="Calibri" w:hAnsi="Calibri" w:cs="Calibri"/>
      <w:bCs/>
      <w:sz w:val="24"/>
    </w:rPr>
  </w:style>
  <w:style w:type="character" w:customStyle="1" w:styleId="WW8Num15z1">
    <w:name w:val="WW8Num15z1"/>
    <w:qFormat/>
  </w:style>
  <w:style w:type="character" w:customStyle="1" w:styleId="WW8Num15z2">
    <w:name w:val="WW8Num15z2"/>
    <w:qFormat/>
  </w:style>
  <w:style w:type="character" w:customStyle="1" w:styleId="WW8Num15z3">
    <w:name w:val="WW8Num15z3"/>
    <w:qFormat/>
  </w:style>
  <w:style w:type="character" w:customStyle="1" w:styleId="WW8Num15z4">
    <w:name w:val="WW8Num15z4"/>
    <w:qFormat/>
  </w:style>
  <w:style w:type="character" w:customStyle="1" w:styleId="WW8Num15z5">
    <w:name w:val="WW8Num15z5"/>
    <w:qFormat/>
  </w:style>
  <w:style w:type="character" w:customStyle="1" w:styleId="WW8Num15z6">
    <w:name w:val="WW8Num15z6"/>
    <w:qFormat/>
  </w:style>
  <w:style w:type="character" w:customStyle="1" w:styleId="WW8Num15z7">
    <w:name w:val="WW8Num15z7"/>
    <w:qFormat/>
  </w:style>
  <w:style w:type="character" w:customStyle="1" w:styleId="WW8Num15z8">
    <w:name w:val="WW8Num15z8"/>
    <w:qFormat/>
  </w:style>
  <w:style w:type="character" w:customStyle="1" w:styleId="WW8Num16z0">
    <w:name w:val="WW8Num16z0"/>
    <w:qFormat/>
    <w:rPr>
      <w:sz w:val="24"/>
      <w:szCs w:val="24"/>
    </w:rPr>
  </w:style>
  <w:style w:type="character" w:customStyle="1" w:styleId="WW8Num16z1">
    <w:name w:val="WW8Num16z1"/>
    <w:qFormat/>
    <w:rPr>
      <w:rFonts w:ascii="Calibri" w:hAnsi="Calibri" w:cs="Times New Roman"/>
      <w:bCs/>
      <w:i w:val="0"/>
      <w:iCs w:val="0"/>
      <w:strike w:val="0"/>
      <w:dstrike w:val="0"/>
      <w:sz w:val="24"/>
      <w:szCs w:val="24"/>
    </w:rPr>
  </w:style>
  <w:style w:type="character" w:customStyle="1" w:styleId="WW8Num16z2">
    <w:name w:val="WW8Num16z2"/>
    <w:qFormat/>
    <w:rPr>
      <w:rFonts w:cs="Calibri"/>
      <w:bCs/>
      <w:strike w:val="0"/>
      <w:dstrike w:val="0"/>
      <w:sz w:val="24"/>
      <w:szCs w:val="24"/>
    </w:rPr>
  </w:style>
  <w:style w:type="character" w:customStyle="1" w:styleId="WW8Num16z3">
    <w:name w:val="WW8Num16z3"/>
    <w:qFormat/>
  </w:style>
  <w:style w:type="character" w:customStyle="1" w:styleId="WW8Num16z4">
    <w:name w:val="WW8Num16z4"/>
    <w:qFormat/>
  </w:style>
  <w:style w:type="character" w:customStyle="1" w:styleId="WW8Num16z5">
    <w:name w:val="WW8Num16z5"/>
    <w:qFormat/>
  </w:style>
  <w:style w:type="character" w:customStyle="1" w:styleId="WW8Num16z6">
    <w:name w:val="WW8Num16z6"/>
    <w:qFormat/>
  </w:style>
  <w:style w:type="character" w:customStyle="1" w:styleId="WW8Num16z7">
    <w:name w:val="WW8Num16z7"/>
    <w:qFormat/>
  </w:style>
  <w:style w:type="character" w:customStyle="1" w:styleId="WW8Num16z8">
    <w:name w:val="WW8Num16z8"/>
    <w:qFormat/>
  </w:style>
  <w:style w:type="character" w:customStyle="1" w:styleId="WW8Num17z0">
    <w:name w:val="WW8Num17z0"/>
    <w:qFormat/>
    <w:rPr>
      <w:rFonts w:ascii="Calibri" w:hAnsi="Calibri" w:cs="Calibri"/>
      <w:b w:val="0"/>
      <w:iCs/>
      <w:sz w:val="24"/>
      <w:szCs w:val="24"/>
    </w:rPr>
  </w:style>
  <w:style w:type="character" w:customStyle="1" w:styleId="WW8Num17z1">
    <w:name w:val="WW8Num17z1"/>
    <w:qFormat/>
  </w:style>
  <w:style w:type="character" w:customStyle="1" w:styleId="WW8Num17z2">
    <w:name w:val="WW8Num17z2"/>
    <w:qFormat/>
  </w:style>
  <w:style w:type="character" w:customStyle="1" w:styleId="WW8Num17z3">
    <w:name w:val="WW8Num17z3"/>
    <w:qFormat/>
  </w:style>
  <w:style w:type="character" w:customStyle="1" w:styleId="WW8Num17z4">
    <w:name w:val="WW8Num17z4"/>
    <w:qFormat/>
  </w:style>
  <w:style w:type="character" w:customStyle="1" w:styleId="WW8Num17z5">
    <w:name w:val="WW8Num17z5"/>
    <w:qFormat/>
  </w:style>
  <w:style w:type="character" w:customStyle="1" w:styleId="WW8Num17z6">
    <w:name w:val="WW8Num17z6"/>
    <w:qFormat/>
  </w:style>
  <w:style w:type="character" w:customStyle="1" w:styleId="WW8Num17z7">
    <w:name w:val="WW8Num17z7"/>
    <w:qFormat/>
  </w:style>
  <w:style w:type="character" w:customStyle="1" w:styleId="WW8Num17z8">
    <w:name w:val="WW8Num17z8"/>
    <w:qFormat/>
  </w:style>
  <w:style w:type="character" w:customStyle="1" w:styleId="WW8Num18z0">
    <w:name w:val="WW8Num18z0"/>
    <w:qFormat/>
  </w:style>
  <w:style w:type="character" w:customStyle="1" w:styleId="WW8Num18z1">
    <w:name w:val="WW8Num18z1"/>
    <w:qFormat/>
    <w:rPr>
      <w:rFonts w:ascii="Calibri" w:hAnsi="Calibri" w:cs="Calibri"/>
    </w:rPr>
  </w:style>
  <w:style w:type="character" w:customStyle="1" w:styleId="WW8Num18z2">
    <w:name w:val="WW8Num18z2"/>
    <w:qFormat/>
  </w:style>
  <w:style w:type="character" w:customStyle="1" w:styleId="WW8Num18z3">
    <w:name w:val="WW8Num18z3"/>
    <w:qFormat/>
  </w:style>
  <w:style w:type="character" w:customStyle="1" w:styleId="WW8Num18z4">
    <w:name w:val="WW8Num18z4"/>
    <w:qFormat/>
  </w:style>
  <w:style w:type="character" w:customStyle="1" w:styleId="WW8Num18z5">
    <w:name w:val="WW8Num18z5"/>
    <w:qFormat/>
  </w:style>
  <w:style w:type="character" w:customStyle="1" w:styleId="WW8Num18z6">
    <w:name w:val="WW8Num18z6"/>
    <w:qFormat/>
  </w:style>
  <w:style w:type="character" w:customStyle="1" w:styleId="WW8Num18z7">
    <w:name w:val="WW8Num18z7"/>
    <w:qFormat/>
  </w:style>
  <w:style w:type="character" w:customStyle="1" w:styleId="WW8Num18z8">
    <w:name w:val="WW8Num18z8"/>
    <w:qFormat/>
  </w:style>
  <w:style w:type="character" w:customStyle="1" w:styleId="WW8Num19z0">
    <w:name w:val="WW8Num19z0"/>
    <w:qFormat/>
    <w:rPr>
      <w:rFonts w:ascii="Times New Roman" w:hAnsi="Times New Roman" w:cs="Times New Roman"/>
      <w:i w:val="0"/>
      <w:iCs/>
      <w:strike w:val="0"/>
      <w:dstrike w:val="0"/>
      <w:sz w:val="24"/>
      <w:szCs w:val="24"/>
    </w:rPr>
  </w:style>
  <w:style w:type="character" w:customStyle="1" w:styleId="WW8Num19z1">
    <w:name w:val="WW8Num19z1"/>
    <w:qFormat/>
  </w:style>
  <w:style w:type="character" w:customStyle="1" w:styleId="WW8Num19z2">
    <w:name w:val="WW8Num19z2"/>
    <w:qFormat/>
  </w:style>
  <w:style w:type="character" w:customStyle="1" w:styleId="WW8Num19z3">
    <w:name w:val="WW8Num19z3"/>
    <w:qFormat/>
  </w:style>
  <w:style w:type="character" w:customStyle="1" w:styleId="WW8Num19z4">
    <w:name w:val="WW8Num19z4"/>
    <w:qFormat/>
  </w:style>
  <w:style w:type="character" w:customStyle="1" w:styleId="WW8Num19z5">
    <w:name w:val="WW8Num19z5"/>
    <w:qFormat/>
  </w:style>
  <w:style w:type="character" w:customStyle="1" w:styleId="WW8Num19z6">
    <w:name w:val="WW8Num19z6"/>
    <w:qFormat/>
  </w:style>
  <w:style w:type="character" w:customStyle="1" w:styleId="WW8Num19z7">
    <w:name w:val="WW8Num19z7"/>
    <w:qFormat/>
  </w:style>
  <w:style w:type="character" w:customStyle="1" w:styleId="WW8Num19z8">
    <w:name w:val="WW8Num19z8"/>
    <w:qFormat/>
  </w:style>
  <w:style w:type="character" w:customStyle="1" w:styleId="WW8Num20z0">
    <w:name w:val="WW8Num20z0"/>
    <w:qFormat/>
    <w:rPr>
      <w:rFonts w:ascii="Calibri" w:hAnsi="Calibri" w:cs="Calibri"/>
      <w:sz w:val="24"/>
      <w:szCs w:val="24"/>
      <w:lang w:eastAsia="pl-PL"/>
    </w:rPr>
  </w:style>
  <w:style w:type="character" w:customStyle="1" w:styleId="WW8Num20z1">
    <w:name w:val="WW8Num20z1"/>
    <w:qFormat/>
  </w:style>
  <w:style w:type="character" w:customStyle="1" w:styleId="WW8Num20z2">
    <w:name w:val="WW8Num20z2"/>
    <w:qFormat/>
  </w:style>
  <w:style w:type="character" w:customStyle="1" w:styleId="WW8Num20z3">
    <w:name w:val="WW8Num20z3"/>
    <w:qFormat/>
  </w:style>
  <w:style w:type="character" w:customStyle="1" w:styleId="WW8Num20z4">
    <w:name w:val="WW8Num20z4"/>
    <w:qFormat/>
  </w:style>
  <w:style w:type="character" w:customStyle="1" w:styleId="WW8Num20z5">
    <w:name w:val="WW8Num20z5"/>
    <w:qFormat/>
  </w:style>
  <w:style w:type="character" w:customStyle="1" w:styleId="WW8Num20z6">
    <w:name w:val="WW8Num20z6"/>
    <w:qFormat/>
  </w:style>
  <w:style w:type="character" w:customStyle="1" w:styleId="WW8Num20z7">
    <w:name w:val="WW8Num20z7"/>
    <w:qFormat/>
  </w:style>
  <w:style w:type="character" w:customStyle="1" w:styleId="WW8Num20z8">
    <w:name w:val="WW8Num20z8"/>
    <w:qFormat/>
  </w:style>
  <w:style w:type="character" w:customStyle="1" w:styleId="WW8Num21z0">
    <w:name w:val="WW8Num21z0"/>
    <w:qFormat/>
    <w:rPr>
      <w:rFonts w:ascii="Times New Roman" w:hAnsi="Times New Roman" w:cs="Times New Roman"/>
      <w:color w:val="auto"/>
      <w:sz w:val="24"/>
      <w:szCs w:val="24"/>
    </w:rPr>
  </w:style>
  <w:style w:type="character" w:customStyle="1" w:styleId="WW8Num21z1">
    <w:name w:val="WW8Num21z1"/>
    <w:qFormat/>
    <w:rPr>
      <w:rFonts w:cs="Times New Roman"/>
      <w:sz w:val="24"/>
      <w:szCs w:val="24"/>
    </w:rPr>
  </w:style>
  <w:style w:type="character" w:customStyle="1" w:styleId="WW8Num21z2">
    <w:name w:val="WW8Num21z2"/>
    <w:qFormat/>
    <w:rPr>
      <w:rFonts w:ascii="Times New Roman" w:hAnsi="Times New Roman" w:cs="Times New Roman"/>
      <w:bCs/>
      <w:sz w:val="24"/>
      <w:szCs w:val="24"/>
    </w:rPr>
  </w:style>
  <w:style w:type="character" w:customStyle="1" w:styleId="WW8Num21z4">
    <w:name w:val="WW8Num21z4"/>
    <w:qFormat/>
  </w:style>
  <w:style w:type="character" w:customStyle="1" w:styleId="WW8Num21z5">
    <w:name w:val="WW8Num21z5"/>
    <w:qFormat/>
  </w:style>
  <w:style w:type="character" w:customStyle="1" w:styleId="WW8Num21z6">
    <w:name w:val="WW8Num21z6"/>
    <w:qFormat/>
  </w:style>
  <w:style w:type="character" w:customStyle="1" w:styleId="WW8Num21z7">
    <w:name w:val="WW8Num21z7"/>
    <w:qFormat/>
  </w:style>
  <w:style w:type="character" w:customStyle="1" w:styleId="WW8Num21z8">
    <w:name w:val="WW8Num21z8"/>
    <w:qFormat/>
  </w:style>
  <w:style w:type="character" w:customStyle="1" w:styleId="WW8Num22z0">
    <w:name w:val="WW8Num22z0"/>
    <w:qFormat/>
    <w:rPr>
      <w:rFonts w:ascii="Times New Roman" w:hAnsi="Times New Roman" w:cs="Times New Roman"/>
      <w:sz w:val="24"/>
      <w:szCs w:val="24"/>
    </w:rPr>
  </w:style>
  <w:style w:type="character" w:customStyle="1" w:styleId="WW8Num22z1">
    <w:name w:val="WW8Num22z1"/>
    <w:qFormat/>
  </w:style>
  <w:style w:type="character" w:customStyle="1" w:styleId="WW8Num22z2">
    <w:name w:val="WW8Num22z2"/>
    <w:qFormat/>
  </w:style>
  <w:style w:type="character" w:customStyle="1" w:styleId="WW8Num22z3">
    <w:name w:val="WW8Num22z3"/>
    <w:qFormat/>
  </w:style>
  <w:style w:type="character" w:customStyle="1" w:styleId="WW8Num22z4">
    <w:name w:val="WW8Num22z4"/>
    <w:qFormat/>
  </w:style>
  <w:style w:type="character" w:customStyle="1" w:styleId="WW8Num22z5">
    <w:name w:val="WW8Num22z5"/>
    <w:qFormat/>
  </w:style>
  <w:style w:type="character" w:customStyle="1" w:styleId="WW8Num22z6">
    <w:name w:val="WW8Num22z6"/>
    <w:qFormat/>
  </w:style>
  <w:style w:type="character" w:customStyle="1" w:styleId="WW8Num22z7">
    <w:name w:val="WW8Num22z7"/>
    <w:qFormat/>
  </w:style>
  <w:style w:type="character" w:customStyle="1" w:styleId="WW8Num22z8">
    <w:name w:val="WW8Num22z8"/>
    <w:qFormat/>
  </w:style>
  <w:style w:type="character" w:customStyle="1" w:styleId="WW8Num23z0">
    <w:name w:val="WW8Num23z0"/>
    <w:qFormat/>
    <w:rPr>
      <w:rFonts w:ascii="Times New Roman" w:hAnsi="Times New Roman" w:cs="Times New Roman"/>
      <w:bCs/>
      <w:i/>
      <w:iCs/>
      <w:sz w:val="24"/>
      <w:szCs w:val="24"/>
    </w:rPr>
  </w:style>
  <w:style w:type="character" w:customStyle="1" w:styleId="WW8Num23z1">
    <w:name w:val="WW8Num23z1"/>
    <w:qFormat/>
  </w:style>
  <w:style w:type="character" w:customStyle="1" w:styleId="WW8Num23z4">
    <w:name w:val="WW8Num23z4"/>
    <w:qFormat/>
  </w:style>
  <w:style w:type="character" w:customStyle="1" w:styleId="WW8Num23z5">
    <w:name w:val="WW8Num23z5"/>
    <w:qFormat/>
  </w:style>
  <w:style w:type="character" w:customStyle="1" w:styleId="WW8Num23z6">
    <w:name w:val="WW8Num23z6"/>
    <w:qFormat/>
  </w:style>
  <w:style w:type="character" w:customStyle="1" w:styleId="WW8Num23z7">
    <w:name w:val="WW8Num23z7"/>
    <w:qFormat/>
  </w:style>
  <w:style w:type="character" w:customStyle="1" w:styleId="WW8Num23z8">
    <w:name w:val="WW8Num23z8"/>
    <w:qFormat/>
  </w:style>
  <w:style w:type="character" w:customStyle="1" w:styleId="WW8Num24z0">
    <w:name w:val="WW8Num24z0"/>
    <w:qFormat/>
    <w:rPr>
      <w:bCs/>
      <w:spacing w:val="-8"/>
      <w:sz w:val="24"/>
      <w:szCs w:val="24"/>
    </w:rPr>
  </w:style>
  <w:style w:type="character" w:customStyle="1" w:styleId="WW8Num24z1">
    <w:name w:val="WW8Num24z1"/>
    <w:qFormat/>
  </w:style>
  <w:style w:type="character" w:customStyle="1" w:styleId="WW8Num24z2">
    <w:name w:val="WW8Num24z2"/>
    <w:qFormat/>
  </w:style>
  <w:style w:type="character" w:customStyle="1" w:styleId="WW8Num24z4">
    <w:name w:val="WW8Num24z4"/>
    <w:qFormat/>
  </w:style>
  <w:style w:type="character" w:customStyle="1" w:styleId="WW8Num24z5">
    <w:name w:val="WW8Num24z5"/>
    <w:qFormat/>
  </w:style>
  <w:style w:type="character" w:customStyle="1" w:styleId="WW8Num24z6">
    <w:name w:val="WW8Num24z6"/>
    <w:qFormat/>
  </w:style>
  <w:style w:type="character" w:customStyle="1" w:styleId="WW8Num24z7">
    <w:name w:val="WW8Num24z7"/>
    <w:qFormat/>
  </w:style>
  <w:style w:type="character" w:customStyle="1" w:styleId="WW8Num24z8">
    <w:name w:val="WW8Num24z8"/>
    <w:qFormat/>
  </w:style>
  <w:style w:type="character" w:customStyle="1" w:styleId="WW8Num25z0">
    <w:name w:val="WW8Num25z0"/>
    <w:qFormat/>
    <w:rPr>
      <w:rFonts w:ascii="Calibri" w:hAnsi="Calibri" w:cs="Calibri"/>
      <w:bCs/>
      <w:sz w:val="24"/>
      <w:szCs w:val="24"/>
    </w:rPr>
  </w:style>
  <w:style w:type="character" w:customStyle="1" w:styleId="WW8Num25z1">
    <w:name w:val="WW8Num25z1"/>
    <w:qFormat/>
    <w:rPr>
      <w:bCs/>
      <w:strike w:val="0"/>
      <w:dstrike w:val="0"/>
      <w:sz w:val="24"/>
      <w:szCs w:val="24"/>
    </w:rPr>
  </w:style>
  <w:style w:type="character" w:customStyle="1" w:styleId="WW8Num25z2">
    <w:name w:val="WW8Num25z2"/>
    <w:qFormat/>
  </w:style>
  <w:style w:type="character" w:customStyle="1" w:styleId="WW8Num25z3">
    <w:name w:val="WW8Num25z3"/>
    <w:qFormat/>
  </w:style>
  <w:style w:type="character" w:customStyle="1" w:styleId="WW8Num25z4">
    <w:name w:val="WW8Num25z4"/>
    <w:qFormat/>
  </w:style>
  <w:style w:type="character" w:customStyle="1" w:styleId="WW8Num25z5">
    <w:name w:val="WW8Num25z5"/>
    <w:qFormat/>
  </w:style>
  <w:style w:type="character" w:customStyle="1" w:styleId="WW8Num25z6">
    <w:name w:val="WW8Num25z6"/>
    <w:qFormat/>
  </w:style>
  <w:style w:type="character" w:customStyle="1" w:styleId="WW8Num25z7">
    <w:name w:val="WW8Num25z7"/>
    <w:qFormat/>
  </w:style>
  <w:style w:type="character" w:customStyle="1" w:styleId="WW8Num25z8">
    <w:name w:val="WW8Num25z8"/>
    <w:qFormat/>
  </w:style>
  <w:style w:type="character" w:customStyle="1" w:styleId="WW8Num26z0">
    <w:name w:val="WW8Num26z0"/>
    <w:qFormat/>
    <w:rPr>
      <w:rFonts w:ascii="Symbol" w:hAnsi="Symbol" w:cs="Symbol"/>
    </w:rPr>
  </w:style>
  <w:style w:type="character" w:customStyle="1" w:styleId="WW8Num26z1">
    <w:name w:val="WW8Num26z1"/>
    <w:qFormat/>
    <w:rPr>
      <w:rFonts w:ascii="Courier New" w:hAnsi="Courier New" w:cs="Courier New"/>
    </w:rPr>
  </w:style>
  <w:style w:type="character" w:customStyle="1" w:styleId="WW8Num26z2">
    <w:name w:val="WW8Num26z2"/>
    <w:qFormat/>
    <w:rPr>
      <w:rFonts w:ascii="Wingdings" w:hAnsi="Wingdings" w:cs="Wingdings"/>
    </w:rPr>
  </w:style>
  <w:style w:type="character" w:customStyle="1" w:styleId="WW8Num27z0">
    <w:name w:val="WW8Num27z0"/>
    <w:qFormat/>
    <w:rPr>
      <w:rFonts w:ascii="Times New Roman" w:hAnsi="Times New Roman" w:cs="Times New Roman"/>
      <w:bCs/>
      <w:strike w:val="0"/>
      <w:dstrike w:val="0"/>
      <w:color w:val="auto"/>
      <w:sz w:val="24"/>
      <w:szCs w:val="24"/>
      <w:u w:val="none"/>
    </w:rPr>
  </w:style>
  <w:style w:type="character" w:customStyle="1" w:styleId="WW8Num27z1">
    <w:name w:val="WW8Num27z1"/>
    <w:qFormat/>
  </w:style>
  <w:style w:type="character" w:customStyle="1" w:styleId="WW8Num27z2">
    <w:name w:val="WW8Num27z2"/>
    <w:qFormat/>
  </w:style>
  <w:style w:type="character" w:customStyle="1" w:styleId="WW8Num27z3">
    <w:name w:val="WW8Num27z3"/>
    <w:qFormat/>
  </w:style>
  <w:style w:type="character" w:customStyle="1" w:styleId="WW8Num27z4">
    <w:name w:val="WW8Num27z4"/>
    <w:qFormat/>
  </w:style>
  <w:style w:type="character" w:customStyle="1" w:styleId="WW8Num27z5">
    <w:name w:val="WW8Num27z5"/>
    <w:qFormat/>
  </w:style>
  <w:style w:type="character" w:customStyle="1" w:styleId="WW8Num27z6">
    <w:name w:val="WW8Num27z6"/>
    <w:qFormat/>
  </w:style>
  <w:style w:type="character" w:customStyle="1" w:styleId="WW8Num27z7">
    <w:name w:val="WW8Num27z7"/>
    <w:qFormat/>
  </w:style>
  <w:style w:type="character" w:customStyle="1" w:styleId="WW8Num27z8">
    <w:name w:val="WW8Num27z8"/>
    <w:qFormat/>
  </w:style>
  <w:style w:type="character" w:customStyle="1" w:styleId="WW8Num28z0">
    <w:name w:val="WW8Num28z0"/>
    <w:qFormat/>
    <w:rPr>
      <w:rFonts w:ascii="Times New Roman" w:hAnsi="Times New Roman" w:cs="Times New Roman"/>
      <w:b w:val="0"/>
      <w:bCs/>
      <w:sz w:val="24"/>
      <w:szCs w:val="24"/>
    </w:rPr>
  </w:style>
  <w:style w:type="character" w:customStyle="1" w:styleId="WW8Num28z2">
    <w:name w:val="WW8Num28z2"/>
    <w:qFormat/>
  </w:style>
  <w:style w:type="character" w:customStyle="1" w:styleId="WW8Num28z3">
    <w:name w:val="WW8Num28z3"/>
    <w:qFormat/>
  </w:style>
  <w:style w:type="character" w:customStyle="1" w:styleId="WW8Num28z4">
    <w:name w:val="WW8Num28z4"/>
    <w:qFormat/>
  </w:style>
  <w:style w:type="character" w:customStyle="1" w:styleId="WW8Num28z5">
    <w:name w:val="WW8Num28z5"/>
    <w:qFormat/>
  </w:style>
  <w:style w:type="character" w:customStyle="1" w:styleId="WW8Num28z6">
    <w:name w:val="WW8Num28z6"/>
    <w:qFormat/>
  </w:style>
  <w:style w:type="character" w:customStyle="1" w:styleId="WW8Num28z7">
    <w:name w:val="WW8Num28z7"/>
    <w:qFormat/>
  </w:style>
  <w:style w:type="character" w:customStyle="1" w:styleId="WW8Num28z8">
    <w:name w:val="WW8Num28z8"/>
    <w:qFormat/>
  </w:style>
  <w:style w:type="character" w:customStyle="1" w:styleId="WW8Num29z0">
    <w:name w:val="WW8Num29z0"/>
    <w:qFormat/>
    <w:rPr>
      <w:rFonts w:ascii="Calibri" w:hAnsi="Calibri" w:cs="Calibri"/>
      <w:b w:val="0"/>
      <w:sz w:val="24"/>
      <w:szCs w:val="24"/>
    </w:rPr>
  </w:style>
  <w:style w:type="character" w:customStyle="1" w:styleId="WW8Num29z1">
    <w:name w:val="WW8Num29z1"/>
    <w:qFormat/>
  </w:style>
  <w:style w:type="character" w:customStyle="1" w:styleId="WW8Num29z2">
    <w:name w:val="WW8Num29z2"/>
    <w:qFormat/>
  </w:style>
  <w:style w:type="character" w:customStyle="1" w:styleId="WW8Num29z3">
    <w:name w:val="WW8Num29z3"/>
    <w:qFormat/>
  </w:style>
  <w:style w:type="character" w:customStyle="1" w:styleId="WW8Num29z4">
    <w:name w:val="WW8Num29z4"/>
    <w:qFormat/>
  </w:style>
  <w:style w:type="character" w:customStyle="1" w:styleId="WW8Num29z5">
    <w:name w:val="WW8Num29z5"/>
    <w:qFormat/>
  </w:style>
  <w:style w:type="character" w:customStyle="1" w:styleId="WW8Num29z6">
    <w:name w:val="WW8Num29z6"/>
    <w:qFormat/>
  </w:style>
  <w:style w:type="character" w:customStyle="1" w:styleId="WW8Num29z7">
    <w:name w:val="WW8Num29z7"/>
    <w:qFormat/>
  </w:style>
  <w:style w:type="character" w:customStyle="1" w:styleId="WW8Num29z8">
    <w:name w:val="WW8Num29z8"/>
    <w:qFormat/>
  </w:style>
  <w:style w:type="character" w:customStyle="1" w:styleId="WW8Num30z0">
    <w:name w:val="WW8Num30z0"/>
    <w:qFormat/>
    <w:rPr>
      <w:rFonts w:cs="Times New Roman"/>
      <w:sz w:val="24"/>
      <w:szCs w:val="24"/>
    </w:rPr>
  </w:style>
  <w:style w:type="character" w:customStyle="1" w:styleId="WW8Num30z1">
    <w:name w:val="WW8Num30z1"/>
    <w:qFormat/>
  </w:style>
  <w:style w:type="character" w:customStyle="1" w:styleId="WW8Num30z2">
    <w:name w:val="WW8Num30z2"/>
    <w:qFormat/>
  </w:style>
  <w:style w:type="character" w:customStyle="1" w:styleId="WW8Num30z3">
    <w:name w:val="WW8Num30z3"/>
    <w:qFormat/>
  </w:style>
  <w:style w:type="character" w:customStyle="1" w:styleId="WW8Num30z4">
    <w:name w:val="WW8Num30z4"/>
    <w:qFormat/>
  </w:style>
  <w:style w:type="character" w:customStyle="1" w:styleId="WW8Num30z5">
    <w:name w:val="WW8Num30z5"/>
    <w:qFormat/>
  </w:style>
  <w:style w:type="character" w:customStyle="1" w:styleId="WW8Num30z6">
    <w:name w:val="WW8Num30z6"/>
    <w:qFormat/>
  </w:style>
  <w:style w:type="character" w:customStyle="1" w:styleId="WW8Num30z7">
    <w:name w:val="WW8Num30z7"/>
    <w:qFormat/>
  </w:style>
  <w:style w:type="character" w:customStyle="1" w:styleId="WW8Num30z8">
    <w:name w:val="WW8Num30z8"/>
    <w:qFormat/>
  </w:style>
  <w:style w:type="character" w:customStyle="1" w:styleId="WW8Num31z0">
    <w:name w:val="WW8Num31z0"/>
    <w:qFormat/>
    <w:rPr>
      <w:rFonts w:ascii="Times New Roman" w:hAnsi="Times New Roman" w:cs="Times New Roman"/>
      <w:sz w:val="24"/>
      <w:szCs w:val="24"/>
    </w:rPr>
  </w:style>
  <w:style w:type="character" w:customStyle="1" w:styleId="WW8Num31z1">
    <w:name w:val="WW8Num31z1"/>
    <w:qFormat/>
  </w:style>
  <w:style w:type="character" w:customStyle="1" w:styleId="WW8Num31z2">
    <w:name w:val="WW8Num31z2"/>
    <w:qFormat/>
  </w:style>
  <w:style w:type="character" w:customStyle="1" w:styleId="WW8Num31z3">
    <w:name w:val="WW8Num31z3"/>
    <w:qFormat/>
  </w:style>
  <w:style w:type="character" w:customStyle="1" w:styleId="WW8Num31z4">
    <w:name w:val="WW8Num31z4"/>
    <w:qFormat/>
  </w:style>
  <w:style w:type="character" w:customStyle="1" w:styleId="WW8Num31z5">
    <w:name w:val="WW8Num31z5"/>
    <w:qFormat/>
  </w:style>
  <w:style w:type="character" w:customStyle="1" w:styleId="WW8Num31z6">
    <w:name w:val="WW8Num31z6"/>
    <w:qFormat/>
  </w:style>
  <w:style w:type="character" w:customStyle="1" w:styleId="WW8Num31z7">
    <w:name w:val="WW8Num31z7"/>
    <w:qFormat/>
  </w:style>
  <w:style w:type="character" w:customStyle="1" w:styleId="WW8Num31z8">
    <w:name w:val="WW8Num31z8"/>
    <w:qFormat/>
  </w:style>
  <w:style w:type="character" w:customStyle="1" w:styleId="WW8Num32z0">
    <w:name w:val="WW8Num32z0"/>
    <w:qFormat/>
  </w:style>
  <w:style w:type="character" w:customStyle="1" w:styleId="WW8Num32z1">
    <w:name w:val="WW8Num32z1"/>
    <w:qFormat/>
  </w:style>
  <w:style w:type="character" w:customStyle="1" w:styleId="WW8Num32z2">
    <w:name w:val="WW8Num32z2"/>
    <w:qFormat/>
  </w:style>
  <w:style w:type="character" w:customStyle="1" w:styleId="WW8Num32z3">
    <w:name w:val="WW8Num32z3"/>
    <w:qFormat/>
    <w:rPr>
      <w:rFonts w:ascii="Times New Roman" w:hAnsi="Times New Roman" w:cs="Times New Roman"/>
      <w:bCs/>
      <w:sz w:val="24"/>
      <w:szCs w:val="24"/>
    </w:rPr>
  </w:style>
  <w:style w:type="character" w:customStyle="1" w:styleId="WW8Num32z4">
    <w:name w:val="WW8Num32z4"/>
    <w:qFormat/>
  </w:style>
  <w:style w:type="character" w:customStyle="1" w:styleId="WW8Num32z5">
    <w:name w:val="WW8Num32z5"/>
    <w:qFormat/>
  </w:style>
  <w:style w:type="character" w:customStyle="1" w:styleId="WW8Num32z6">
    <w:name w:val="WW8Num32z6"/>
    <w:qFormat/>
  </w:style>
  <w:style w:type="character" w:customStyle="1" w:styleId="WW8Num32z7">
    <w:name w:val="WW8Num32z7"/>
    <w:qFormat/>
  </w:style>
  <w:style w:type="character" w:customStyle="1" w:styleId="WW8Num32z8">
    <w:name w:val="WW8Num32z8"/>
    <w:qFormat/>
  </w:style>
  <w:style w:type="character" w:customStyle="1" w:styleId="WW8Num33z0">
    <w:name w:val="WW8Num33z0"/>
    <w:qFormat/>
    <w:rPr>
      <w:rFonts w:ascii="Calibri" w:hAnsi="Calibri" w:cs="Calibri"/>
      <w:lang w:eastAsia="pl-PL"/>
    </w:rPr>
  </w:style>
  <w:style w:type="character" w:customStyle="1" w:styleId="WW8Num33z1">
    <w:name w:val="WW8Num33z1"/>
    <w:qFormat/>
    <w:rPr>
      <w:bCs/>
      <w:sz w:val="24"/>
      <w:szCs w:val="24"/>
    </w:rPr>
  </w:style>
  <w:style w:type="character" w:customStyle="1" w:styleId="WW8Num33z2">
    <w:name w:val="WW8Num33z2"/>
    <w:qFormat/>
  </w:style>
  <w:style w:type="character" w:customStyle="1" w:styleId="WW8Num33z3">
    <w:name w:val="WW8Num33z3"/>
    <w:qFormat/>
  </w:style>
  <w:style w:type="character" w:customStyle="1" w:styleId="WW8Num33z4">
    <w:name w:val="WW8Num33z4"/>
    <w:qFormat/>
  </w:style>
  <w:style w:type="character" w:customStyle="1" w:styleId="WW8Num33z5">
    <w:name w:val="WW8Num33z5"/>
    <w:qFormat/>
  </w:style>
  <w:style w:type="character" w:customStyle="1" w:styleId="WW8Num33z6">
    <w:name w:val="WW8Num33z6"/>
    <w:qFormat/>
  </w:style>
  <w:style w:type="character" w:customStyle="1" w:styleId="WW8Num33z7">
    <w:name w:val="WW8Num33z7"/>
    <w:qFormat/>
  </w:style>
  <w:style w:type="character" w:customStyle="1" w:styleId="WW8Num33z8">
    <w:name w:val="WW8Num33z8"/>
    <w:qFormat/>
  </w:style>
  <w:style w:type="character" w:customStyle="1" w:styleId="WW8Num34z0">
    <w:name w:val="WW8Num34z0"/>
    <w:qFormat/>
  </w:style>
  <w:style w:type="character" w:customStyle="1" w:styleId="WW8Num34z1">
    <w:name w:val="WW8Num34z1"/>
    <w:qFormat/>
  </w:style>
  <w:style w:type="character" w:customStyle="1" w:styleId="WW8Num34z2">
    <w:name w:val="WW8Num34z2"/>
    <w:qFormat/>
  </w:style>
  <w:style w:type="character" w:customStyle="1" w:styleId="WW8Num34z3">
    <w:name w:val="WW8Num34z3"/>
    <w:qFormat/>
  </w:style>
  <w:style w:type="character" w:customStyle="1" w:styleId="WW8Num34z4">
    <w:name w:val="WW8Num34z4"/>
    <w:qFormat/>
  </w:style>
  <w:style w:type="character" w:customStyle="1" w:styleId="WW8Num34z5">
    <w:name w:val="WW8Num34z5"/>
    <w:qFormat/>
  </w:style>
  <w:style w:type="character" w:customStyle="1" w:styleId="WW8Num34z6">
    <w:name w:val="WW8Num34z6"/>
    <w:qFormat/>
  </w:style>
  <w:style w:type="character" w:customStyle="1" w:styleId="WW8Num34z7">
    <w:name w:val="WW8Num34z7"/>
    <w:qFormat/>
  </w:style>
  <w:style w:type="character" w:customStyle="1" w:styleId="WW8Num34z8">
    <w:name w:val="WW8Num34z8"/>
    <w:qFormat/>
  </w:style>
  <w:style w:type="character" w:customStyle="1" w:styleId="WW8Num35z0">
    <w:name w:val="WW8Num35z0"/>
    <w:qFormat/>
    <w:rPr>
      <w:strike/>
      <w:sz w:val="24"/>
      <w:szCs w:val="24"/>
    </w:rPr>
  </w:style>
  <w:style w:type="character" w:customStyle="1" w:styleId="WW8Num35z1">
    <w:name w:val="WW8Num35z1"/>
    <w:qFormat/>
    <w:rPr>
      <w:rFonts w:ascii="Times New Roman" w:hAnsi="Times New Roman" w:cs="Times New Roman"/>
      <w:strike w:val="0"/>
      <w:dstrike w:val="0"/>
      <w:sz w:val="24"/>
      <w:szCs w:val="24"/>
    </w:rPr>
  </w:style>
  <w:style w:type="character" w:customStyle="1" w:styleId="WW8Num35z2">
    <w:name w:val="WW8Num35z2"/>
    <w:qFormat/>
    <w:rPr>
      <w:rFonts w:ascii="Calibri" w:hAnsi="Calibri" w:cs="Times New Roman"/>
      <w:i w:val="0"/>
      <w:iCs/>
      <w:spacing w:val="6"/>
      <w:sz w:val="24"/>
      <w:szCs w:val="24"/>
    </w:rPr>
  </w:style>
  <w:style w:type="character" w:customStyle="1" w:styleId="WW8Num35z3">
    <w:name w:val="WW8Num35z3"/>
    <w:qFormat/>
  </w:style>
  <w:style w:type="character" w:customStyle="1" w:styleId="WW8Num35z4">
    <w:name w:val="WW8Num35z4"/>
    <w:qFormat/>
  </w:style>
  <w:style w:type="character" w:customStyle="1" w:styleId="WW8Num35z5">
    <w:name w:val="WW8Num35z5"/>
    <w:qFormat/>
  </w:style>
  <w:style w:type="character" w:customStyle="1" w:styleId="WW8Num35z6">
    <w:name w:val="WW8Num35z6"/>
    <w:qFormat/>
  </w:style>
  <w:style w:type="character" w:customStyle="1" w:styleId="WW8Num35z7">
    <w:name w:val="WW8Num35z7"/>
    <w:qFormat/>
  </w:style>
  <w:style w:type="character" w:customStyle="1" w:styleId="WW8Num35z8">
    <w:name w:val="WW8Num35z8"/>
    <w:qFormat/>
  </w:style>
  <w:style w:type="character" w:customStyle="1" w:styleId="WW8Num36z0">
    <w:name w:val="WW8Num36z0"/>
    <w:qFormat/>
    <w:rPr>
      <w:rFonts w:cs="Times New Roman"/>
      <w:sz w:val="24"/>
      <w:szCs w:val="24"/>
    </w:rPr>
  </w:style>
  <w:style w:type="character" w:customStyle="1" w:styleId="WW8Num36z1">
    <w:name w:val="WW8Num36z1"/>
    <w:qFormat/>
    <w:rPr>
      <w:rFonts w:cs="Times New Roman"/>
      <w:strike w:val="0"/>
      <w:dstrike w:val="0"/>
      <w:sz w:val="24"/>
      <w:szCs w:val="24"/>
    </w:rPr>
  </w:style>
  <w:style w:type="character" w:customStyle="1" w:styleId="WW8Num36z2">
    <w:name w:val="WW8Num36z2"/>
    <w:qFormat/>
  </w:style>
  <w:style w:type="character" w:customStyle="1" w:styleId="WW8Num36z3">
    <w:name w:val="WW8Num36z3"/>
    <w:qFormat/>
  </w:style>
  <w:style w:type="character" w:customStyle="1" w:styleId="WW8Num36z4">
    <w:name w:val="WW8Num36z4"/>
    <w:qFormat/>
  </w:style>
  <w:style w:type="character" w:customStyle="1" w:styleId="WW8Num36z5">
    <w:name w:val="WW8Num36z5"/>
    <w:qFormat/>
  </w:style>
  <w:style w:type="character" w:customStyle="1" w:styleId="WW8Num36z6">
    <w:name w:val="WW8Num36z6"/>
    <w:qFormat/>
  </w:style>
  <w:style w:type="character" w:customStyle="1" w:styleId="WW8Num36z7">
    <w:name w:val="WW8Num36z7"/>
    <w:qFormat/>
  </w:style>
  <w:style w:type="character" w:customStyle="1" w:styleId="WW8Num36z8">
    <w:name w:val="WW8Num36z8"/>
    <w:qFormat/>
  </w:style>
  <w:style w:type="character" w:customStyle="1" w:styleId="WW8Num37z0">
    <w:name w:val="WW8Num37z0"/>
    <w:qFormat/>
    <w:rPr>
      <w:rFonts w:ascii="Times New Roman" w:hAnsi="Times New Roman" w:cs="Times New Roman"/>
      <w:b w:val="0"/>
      <w:sz w:val="24"/>
      <w:szCs w:val="24"/>
    </w:rPr>
  </w:style>
  <w:style w:type="character" w:customStyle="1" w:styleId="WW8Num37z1">
    <w:name w:val="WW8Num37z1"/>
    <w:qFormat/>
  </w:style>
  <w:style w:type="character" w:customStyle="1" w:styleId="WW8Num37z2">
    <w:name w:val="WW8Num37z2"/>
    <w:qFormat/>
  </w:style>
  <w:style w:type="character" w:customStyle="1" w:styleId="WW8Num37z3">
    <w:name w:val="WW8Num37z3"/>
    <w:qFormat/>
  </w:style>
  <w:style w:type="character" w:customStyle="1" w:styleId="WW8Num37z4">
    <w:name w:val="WW8Num37z4"/>
    <w:qFormat/>
  </w:style>
  <w:style w:type="character" w:customStyle="1" w:styleId="WW8Num37z5">
    <w:name w:val="WW8Num37z5"/>
    <w:qFormat/>
  </w:style>
  <w:style w:type="character" w:customStyle="1" w:styleId="WW8Num37z6">
    <w:name w:val="WW8Num37z6"/>
    <w:qFormat/>
  </w:style>
  <w:style w:type="character" w:customStyle="1" w:styleId="WW8Num37z7">
    <w:name w:val="WW8Num37z7"/>
    <w:qFormat/>
  </w:style>
  <w:style w:type="character" w:customStyle="1" w:styleId="WW8Num37z8">
    <w:name w:val="WW8Num37z8"/>
    <w:qFormat/>
  </w:style>
  <w:style w:type="character" w:customStyle="1" w:styleId="WW8Num38z0">
    <w:name w:val="WW8Num38z0"/>
    <w:qFormat/>
    <w:rPr>
      <w:rFonts w:ascii="Times New Roman" w:hAnsi="Times New Roman" w:cs="Times New Roman"/>
      <w:sz w:val="24"/>
      <w:szCs w:val="24"/>
    </w:rPr>
  </w:style>
  <w:style w:type="character" w:customStyle="1" w:styleId="WW8Num38z1">
    <w:name w:val="WW8Num38z1"/>
    <w:qFormat/>
  </w:style>
  <w:style w:type="character" w:customStyle="1" w:styleId="WW8Num39z0">
    <w:name w:val="WW8Num39z0"/>
    <w:qFormat/>
  </w:style>
  <w:style w:type="character" w:customStyle="1" w:styleId="WW8Num39z1">
    <w:name w:val="WW8Num39z1"/>
    <w:qFormat/>
    <w:rPr>
      <w:bCs/>
      <w:sz w:val="24"/>
      <w:szCs w:val="24"/>
    </w:rPr>
  </w:style>
  <w:style w:type="character" w:customStyle="1" w:styleId="WW8Num40z0">
    <w:name w:val="WW8Num40z0"/>
    <w:qFormat/>
    <w:rPr>
      <w:rFonts w:ascii="Calibri" w:hAnsi="Calibri" w:cs="Calibri"/>
      <w:sz w:val="24"/>
      <w:szCs w:val="24"/>
    </w:rPr>
  </w:style>
  <w:style w:type="character" w:customStyle="1" w:styleId="WW8Num40z1">
    <w:name w:val="WW8Num40z1"/>
    <w:qFormat/>
  </w:style>
  <w:style w:type="character" w:customStyle="1" w:styleId="WW8Num40z2">
    <w:name w:val="WW8Num40z2"/>
    <w:qFormat/>
  </w:style>
  <w:style w:type="character" w:customStyle="1" w:styleId="WW8Num40z3">
    <w:name w:val="WW8Num40z3"/>
    <w:qFormat/>
  </w:style>
  <w:style w:type="character" w:customStyle="1" w:styleId="WW8Num40z4">
    <w:name w:val="WW8Num40z4"/>
    <w:qFormat/>
  </w:style>
  <w:style w:type="character" w:customStyle="1" w:styleId="WW8Num40z5">
    <w:name w:val="WW8Num40z5"/>
    <w:qFormat/>
  </w:style>
  <w:style w:type="character" w:customStyle="1" w:styleId="WW8Num40z6">
    <w:name w:val="WW8Num40z6"/>
    <w:qFormat/>
  </w:style>
  <w:style w:type="character" w:customStyle="1" w:styleId="WW8Num40z7">
    <w:name w:val="WW8Num40z7"/>
    <w:qFormat/>
  </w:style>
  <w:style w:type="character" w:customStyle="1" w:styleId="WW8Num40z8">
    <w:name w:val="WW8Num40z8"/>
    <w:qFormat/>
  </w:style>
  <w:style w:type="character" w:customStyle="1" w:styleId="WW8Num41z0">
    <w:name w:val="WW8Num41z0"/>
    <w:qFormat/>
  </w:style>
  <w:style w:type="character" w:customStyle="1" w:styleId="WW8Num41z1">
    <w:name w:val="WW8Num41z1"/>
    <w:qFormat/>
  </w:style>
  <w:style w:type="character" w:customStyle="1" w:styleId="WW8Num41z2">
    <w:name w:val="WW8Num41z2"/>
    <w:qFormat/>
  </w:style>
  <w:style w:type="character" w:customStyle="1" w:styleId="WW8Num41z3">
    <w:name w:val="WW8Num41z3"/>
    <w:qFormat/>
  </w:style>
  <w:style w:type="character" w:customStyle="1" w:styleId="WW8Num41z4">
    <w:name w:val="WW8Num41z4"/>
    <w:qFormat/>
  </w:style>
  <w:style w:type="character" w:customStyle="1" w:styleId="WW8Num41z5">
    <w:name w:val="WW8Num41z5"/>
    <w:qFormat/>
  </w:style>
  <w:style w:type="character" w:customStyle="1" w:styleId="WW8Num41z6">
    <w:name w:val="WW8Num41z6"/>
    <w:qFormat/>
  </w:style>
  <w:style w:type="character" w:customStyle="1" w:styleId="WW8Num41z7">
    <w:name w:val="WW8Num41z7"/>
    <w:qFormat/>
  </w:style>
  <w:style w:type="character" w:customStyle="1" w:styleId="WW8Num41z8">
    <w:name w:val="WW8Num41z8"/>
    <w:qFormat/>
  </w:style>
  <w:style w:type="character" w:customStyle="1" w:styleId="WW8Num42z0">
    <w:name w:val="WW8Num42z0"/>
    <w:qFormat/>
    <w:rPr>
      <w:rFonts w:ascii="Calibri" w:hAnsi="Calibri" w:cs="Calibri"/>
    </w:rPr>
  </w:style>
  <w:style w:type="character" w:customStyle="1" w:styleId="WW8Num42z1">
    <w:name w:val="WW8Num42z1"/>
    <w:qFormat/>
  </w:style>
  <w:style w:type="character" w:customStyle="1" w:styleId="WW8Num42z2">
    <w:name w:val="WW8Num42z2"/>
    <w:qFormat/>
  </w:style>
  <w:style w:type="character" w:customStyle="1" w:styleId="WW8Num42z3">
    <w:name w:val="WW8Num42z3"/>
    <w:qFormat/>
  </w:style>
  <w:style w:type="character" w:customStyle="1" w:styleId="WW8Num42z4">
    <w:name w:val="WW8Num42z4"/>
    <w:qFormat/>
  </w:style>
  <w:style w:type="character" w:customStyle="1" w:styleId="WW8Num42z5">
    <w:name w:val="WW8Num42z5"/>
    <w:qFormat/>
  </w:style>
  <w:style w:type="character" w:customStyle="1" w:styleId="WW8Num42z6">
    <w:name w:val="WW8Num42z6"/>
    <w:qFormat/>
  </w:style>
  <w:style w:type="character" w:customStyle="1" w:styleId="WW8Num42z7">
    <w:name w:val="WW8Num42z7"/>
    <w:qFormat/>
  </w:style>
  <w:style w:type="character" w:customStyle="1" w:styleId="WW8Num42z8">
    <w:name w:val="WW8Num42z8"/>
    <w:qFormat/>
  </w:style>
  <w:style w:type="character" w:customStyle="1" w:styleId="WW8Num43z0">
    <w:name w:val="WW8Num43z0"/>
    <w:qFormat/>
    <w:rPr>
      <w:rFonts w:ascii="Calibri" w:hAnsi="Calibri" w:cs="Calibri"/>
      <w:lang w:eastAsia="pl-PL"/>
    </w:rPr>
  </w:style>
  <w:style w:type="character" w:customStyle="1" w:styleId="WW8Num43z1">
    <w:name w:val="WW8Num43z1"/>
    <w:qFormat/>
    <w:rPr>
      <w:bCs/>
      <w:sz w:val="24"/>
      <w:szCs w:val="24"/>
    </w:rPr>
  </w:style>
  <w:style w:type="character" w:customStyle="1" w:styleId="WW8Num43z2">
    <w:name w:val="WW8Num43z2"/>
    <w:qFormat/>
  </w:style>
  <w:style w:type="character" w:customStyle="1" w:styleId="WW8Num43z3">
    <w:name w:val="WW8Num43z3"/>
    <w:qFormat/>
  </w:style>
  <w:style w:type="character" w:customStyle="1" w:styleId="WW8Num43z4">
    <w:name w:val="WW8Num43z4"/>
    <w:qFormat/>
  </w:style>
  <w:style w:type="character" w:customStyle="1" w:styleId="WW8Num43z5">
    <w:name w:val="WW8Num43z5"/>
    <w:qFormat/>
  </w:style>
  <w:style w:type="character" w:customStyle="1" w:styleId="WW8Num43z6">
    <w:name w:val="WW8Num43z6"/>
    <w:qFormat/>
  </w:style>
  <w:style w:type="character" w:customStyle="1" w:styleId="WW8Num43z7">
    <w:name w:val="WW8Num43z7"/>
    <w:qFormat/>
  </w:style>
  <w:style w:type="character" w:customStyle="1" w:styleId="WW8Num43z8">
    <w:name w:val="WW8Num43z8"/>
    <w:qFormat/>
  </w:style>
  <w:style w:type="character" w:customStyle="1" w:styleId="WW8Num44z0">
    <w:name w:val="WW8Num44z0"/>
    <w:qFormat/>
    <w:rPr>
      <w:lang w:eastAsia="pl-PL"/>
    </w:rPr>
  </w:style>
  <w:style w:type="character" w:customStyle="1" w:styleId="WW8Num44z1">
    <w:name w:val="WW8Num44z1"/>
    <w:qFormat/>
    <w:rPr>
      <w:bCs/>
      <w:sz w:val="24"/>
      <w:szCs w:val="24"/>
    </w:rPr>
  </w:style>
  <w:style w:type="character" w:customStyle="1" w:styleId="WW8Num44z2">
    <w:name w:val="WW8Num44z2"/>
    <w:qFormat/>
  </w:style>
  <w:style w:type="character" w:customStyle="1" w:styleId="WW8Num44z3">
    <w:name w:val="WW8Num44z3"/>
    <w:qFormat/>
  </w:style>
  <w:style w:type="character" w:customStyle="1" w:styleId="WW8Num44z4">
    <w:name w:val="WW8Num44z4"/>
    <w:qFormat/>
  </w:style>
  <w:style w:type="character" w:customStyle="1" w:styleId="WW8Num44z5">
    <w:name w:val="WW8Num44z5"/>
    <w:qFormat/>
  </w:style>
  <w:style w:type="character" w:customStyle="1" w:styleId="WW8Num44z6">
    <w:name w:val="WW8Num44z6"/>
    <w:qFormat/>
  </w:style>
  <w:style w:type="character" w:customStyle="1" w:styleId="WW8Num44z7">
    <w:name w:val="WW8Num44z7"/>
    <w:qFormat/>
  </w:style>
  <w:style w:type="character" w:customStyle="1" w:styleId="WW8Num44z8">
    <w:name w:val="WW8Num44z8"/>
    <w:qFormat/>
  </w:style>
  <w:style w:type="character" w:customStyle="1" w:styleId="WW8Num45z0">
    <w:name w:val="WW8Num45z0"/>
    <w:qFormat/>
  </w:style>
  <w:style w:type="character" w:customStyle="1" w:styleId="WW8Num45z1">
    <w:name w:val="WW8Num45z1"/>
    <w:qFormat/>
  </w:style>
  <w:style w:type="character" w:customStyle="1" w:styleId="WW8Num45z2">
    <w:name w:val="WW8Num45z2"/>
    <w:qFormat/>
  </w:style>
  <w:style w:type="character" w:customStyle="1" w:styleId="WW8Num45z3">
    <w:name w:val="WW8Num45z3"/>
    <w:qFormat/>
  </w:style>
  <w:style w:type="character" w:customStyle="1" w:styleId="WW8Num45z4">
    <w:name w:val="WW8Num45z4"/>
    <w:qFormat/>
  </w:style>
  <w:style w:type="character" w:customStyle="1" w:styleId="WW8Num45z5">
    <w:name w:val="WW8Num45z5"/>
    <w:qFormat/>
  </w:style>
  <w:style w:type="character" w:customStyle="1" w:styleId="WW8Num45z6">
    <w:name w:val="WW8Num45z6"/>
    <w:qFormat/>
  </w:style>
  <w:style w:type="character" w:customStyle="1" w:styleId="WW8Num45z7">
    <w:name w:val="WW8Num45z7"/>
    <w:qFormat/>
  </w:style>
  <w:style w:type="character" w:customStyle="1" w:styleId="WW8Num45z8">
    <w:name w:val="WW8Num45z8"/>
    <w:qFormat/>
  </w:style>
  <w:style w:type="character" w:customStyle="1" w:styleId="WW8Num46z0">
    <w:name w:val="WW8Num46z0"/>
    <w:qFormat/>
    <w:rPr>
      <w:rFonts w:ascii="Times New Roman" w:hAnsi="Times New Roman" w:cs="Times New Roman"/>
      <w:b w:val="0"/>
      <w:bCs/>
      <w:sz w:val="24"/>
      <w:szCs w:val="24"/>
    </w:rPr>
  </w:style>
  <w:style w:type="character" w:customStyle="1" w:styleId="WW8Num46z2">
    <w:name w:val="WW8Num46z2"/>
    <w:qFormat/>
  </w:style>
  <w:style w:type="character" w:customStyle="1" w:styleId="WW8Num47z0">
    <w:name w:val="WW8Num47z0"/>
    <w:qFormat/>
  </w:style>
  <w:style w:type="character" w:customStyle="1" w:styleId="WW8Num47z1">
    <w:name w:val="WW8Num47z1"/>
    <w:qFormat/>
  </w:style>
  <w:style w:type="character" w:customStyle="1" w:styleId="WW8Num47z2">
    <w:name w:val="WW8Num47z2"/>
    <w:qFormat/>
  </w:style>
  <w:style w:type="character" w:customStyle="1" w:styleId="WW8Num47z3">
    <w:name w:val="WW8Num47z3"/>
    <w:qFormat/>
  </w:style>
  <w:style w:type="character" w:customStyle="1" w:styleId="WW8Num47z4">
    <w:name w:val="WW8Num47z4"/>
    <w:qFormat/>
  </w:style>
  <w:style w:type="character" w:customStyle="1" w:styleId="WW8Num47z5">
    <w:name w:val="WW8Num47z5"/>
    <w:qFormat/>
  </w:style>
  <w:style w:type="character" w:customStyle="1" w:styleId="WW8Num47z6">
    <w:name w:val="WW8Num47z6"/>
    <w:qFormat/>
  </w:style>
  <w:style w:type="character" w:customStyle="1" w:styleId="WW8Num47z7">
    <w:name w:val="WW8Num47z7"/>
    <w:qFormat/>
  </w:style>
  <w:style w:type="character" w:customStyle="1" w:styleId="WW8Num47z8">
    <w:name w:val="WW8Num47z8"/>
    <w:qFormat/>
  </w:style>
  <w:style w:type="character" w:customStyle="1" w:styleId="WW8Num48z0">
    <w:name w:val="WW8Num48z0"/>
    <w:qFormat/>
    <w:rPr>
      <w:rFonts w:ascii="Calibri" w:hAnsi="Calibri" w:cs="Calibri"/>
      <w:lang w:eastAsia="pl-PL"/>
    </w:rPr>
  </w:style>
  <w:style w:type="character" w:customStyle="1" w:styleId="WW8Num48z1">
    <w:name w:val="WW8Num48z1"/>
    <w:qFormat/>
    <w:rPr>
      <w:bCs/>
      <w:sz w:val="24"/>
      <w:szCs w:val="24"/>
    </w:rPr>
  </w:style>
  <w:style w:type="character" w:customStyle="1" w:styleId="WW8Num48z2">
    <w:name w:val="WW8Num48z2"/>
    <w:qFormat/>
  </w:style>
  <w:style w:type="character" w:customStyle="1" w:styleId="WW8Num49z0">
    <w:name w:val="WW8Num49z0"/>
    <w:qFormat/>
    <w:rPr>
      <w:sz w:val="24"/>
      <w:szCs w:val="24"/>
    </w:rPr>
  </w:style>
  <w:style w:type="character" w:customStyle="1" w:styleId="WW8Num49z1">
    <w:name w:val="WW8Num49z1"/>
    <w:qFormat/>
  </w:style>
  <w:style w:type="character" w:customStyle="1" w:styleId="WW8Num49z2">
    <w:name w:val="WW8Num49z2"/>
    <w:qFormat/>
  </w:style>
  <w:style w:type="character" w:customStyle="1" w:styleId="WW8Num49z3">
    <w:name w:val="WW8Num49z3"/>
    <w:qFormat/>
  </w:style>
  <w:style w:type="character" w:customStyle="1" w:styleId="WW8Num49z4">
    <w:name w:val="WW8Num49z4"/>
    <w:qFormat/>
  </w:style>
  <w:style w:type="character" w:customStyle="1" w:styleId="WW8Num49z5">
    <w:name w:val="WW8Num49z5"/>
    <w:qFormat/>
  </w:style>
  <w:style w:type="character" w:customStyle="1" w:styleId="WW8Num49z6">
    <w:name w:val="WW8Num49z6"/>
    <w:qFormat/>
  </w:style>
  <w:style w:type="character" w:customStyle="1" w:styleId="WW8Num49z7">
    <w:name w:val="WW8Num49z7"/>
    <w:qFormat/>
  </w:style>
  <w:style w:type="character" w:customStyle="1" w:styleId="WW8Num49z8">
    <w:name w:val="WW8Num49z8"/>
    <w:qFormat/>
  </w:style>
  <w:style w:type="character" w:customStyle="1" w:styleId="WW8Num50z0">
    <w:name w:val="WW8Num50z0"/>
    <w:qFormat/>
    <w:rPr>
      <w:rFonts w:ascii="Calibri" w:hAnsi="Calibri" w:cs="Calibri"/>
      <w:lang w:eastAsia="pl-PL"/>
    </w:rPr>
  </w:style>
  <w:style w:type="character" w:customStyle="1" w:styleId="WW8Num50z1">
    <w:name w:val="WW8Num50z1"/>
    <w:qFormat/>
    <w:rPr>
      <w:bCs/>
      <w:sz w:val="24"/>
      <w:szCs w:val="24"/>
    </w:rPr>
  </w:style>
  <w:style w:type="character" w:customStyle="1" w:styleId="WW8Num50z2">
    <w:name w:val="WW8Num50z2"/>
    <w:qFormat/>
  </w:style>
  <w:style w:type="character" w:customStyle="1" w:styleId="WW8Num50z3">
    <w:name w:val="WW8Num50z3"/>
    <w:qFormat/>
  </w:style>
  <w:style w:type="character" w:customStyle="1" w:styleId="WW8Num50z4">
    <w:name w:val="WW8Num50z4"/>
    <w:qFormat/>
  </w:style>
  <w:style w:type="character" w:customStyle="1" w:styleId="WW8Num50z5">
    <w:name w:val="WW8Num50z5"/>
    <w:qFormat/>
  </w:style>
  <w:style w:type="character" w:customStyle="1" w:styleId="WW8Num50z6">
    <w:name w:val="WW8Num50z6"/>
    <w:qFormat/>
  </w:style>
  <w:style w:type="character" w:customStyle="1" w:styleId="WW8Num50z7">
    <w:name w:val="WW8Num50z7"/>
    <w:qFormat/>
  </w:style>
  <w:style w:type="character" w:customStyle="1" w:styleId="WW8Num50z8">
    <w:name w:val="WW8Num50z8"/>
    <w:qFormat/>
  </w:style>
  <w:style w:type="character" w:customStyle="1" w:styleId="WW8Num51z0">
    <w:name w:val="WW8Num51z0"/>
    <w:qFormat/>
    <w:rPr>
      <w:rFonts w:ascii="Calibri" w:hAnsi="Calibri" w:cs="Calibri"/>
      <w:lang w:eastAsia="pl-PL"/>
    </w:rPr>
  </w:style>
  <w:style w:type="character" w:customStyle="1" w:styleId="WW8Num51z1">
    <w:name w:val="WW8Num51z1"/>
    <w:qFormat/>
    <w:rPr>
      <w:bCs/>
      <w:sz w:val="24"/>
      <w:szCs w:val="24"/>
    </w:rPr>
  </w:style>
  <w:style w:type="character" w:customStyle="1" w:styleId="WW8Num51z2">
    <w:name w:val="WW8Num51z2"/>
    <w:qFormat/>
  </w:style>
  <w:style w:type="character" w:customStyle="1" w:styleId="WW8Num52z0">
    <w:name w:val="WW8Num52z0"/>
    <w:qFormat/>
    <w:rPr>
      <w:rFonts w:ascii="Calibri" w:hAnsi="Calibri" w:cs="Calibri"/>
      <w:sz w:val="24"/>
      <w:szCs w:val="24"/>
    </w:rPr>
  </w:style>
  <w:style w:type="character" w:customStyle="1" w:styleId="WW8Num52z2">
    <w:name w:val="WW8Num52z2"/>
    <w:qFormat/>
  </w:style>
  <w:style w:type="character" w:customStyle="1" w:styleId="WW8Num52z3">
    <w:name w:val="WW8Num52z3"/>
    <w:qFormat/>
  </w:style>
  <w:style w:type="character" w:customStyle="1" w:styleId="WW8Num52z4">
    <w:name w:val="WW8Num52z4"/>
    <w:qFormat/>
  </w:style>
  <w:style w:type="character" w:customStyle="1" w:styleId="WW8Num52z5">
    <w:name w:val="WW8Num52z5"/>
    <w:qFormat/>
  </w:style>
  <w:style w:type="character" w:customStyle="1" w:styleId="WW8Num52z6">
    <w:name w:val="WW8Num52z6"/>
    <w:qFormat/>
  </w:style>
  <w:style w:type="character" w:customStyle="1" w:styleId="WW8Num52z7">
    <w:name w:val="WW8Num52z7"/>
    <w:qFormat/>
  </w:style>
  <w:style w:type="character" w:customStyle="1" w:styleId="WW8Num52z8">
    <w:name w:val="WW8Num52z8"/>
    <w:qFormat/>
  </w:style>
  <w:style w:type="character" w:customStyle="1" w:styleId="WW8Num53z0">
    <w:name w:val="WW8Num53z0"/>
    <w:qFormat/>
    <w:rPr>
      <w:rFonts w:ascii="Calibri" w:hAnsi="Calibri" w:cs="Calibri"/>
    </w:rPr>
  </w:style>
  <w:style w:type="character" w:customStyle="1" w:styleId="WW8Num53z1">
    <w:name w:val="WW8Num53z1"/>
    <w:qFormat/>
    <w:rPr>
      <w:sz w:val="24"/>
    </w:rPr>
  </w:style>
  <w:style w:type="character" w:customStyle="1" w:styleId="WW8Num53z3">
    <w:name w:val="WW8Num53z3"/>
    <w:qFormat/>
  </w:style>
  <w:style w:type="character" w:customStyle="1" w:styleId="WW8Num53z4">
    <w:name w:val="WW8Num53z4"/>
    <w:qFormat/>
  </w:style>
  <w:style w:type="character" w:customStyle="1" w:styleId="WW8Num53z5">
    <w:name w:val="WW8Num53z5"/>
    <w:qFormat/>
  </w:style>
  <w:style w:type="character" w:customStyle="1" w:styleId="WW8Num53z6">
    <w:name w:val="WW8Num53z6"/>
    <w:qFormat/>
  </w:style>
  <w:style w:type="character" w:customStyle="1" w:styleId="WW8Num53z7">
    <w:name w:val="WW8Num53z7"/>
    <w:qFormat/>
  </w:style>
  <w:style w:type="character" w:customStyle="1" w:styleId="WW8Num53z8">
    <w:name w:val="WW8Num53z8"/>
    <w:qFormat/>
  </w:style>
  <w:style w:type="character" w:customStyle="1" w:styleId="WW8Num54z0">
    <w:name w:val="WW8Num54z0"/>
    <w:qFormat/>
    <w:rPr>
      <w:rFonts w:ascii="Calibri" w:hAnsi="Calibri" w:cs="Calibri"/>
    </w:rPr>
  </w:style>
  <w:style w:type="character" w:customStyle="1" w:styleId="WW8Num54z1">
    <w:name w:val="WW8Num54z1"/>
    <w:qFormat/>
  </w:style>
  <w:style w:type="character" w:customStyle="1" w:styleId="WW8Num54z2">
    <w:name w:val="WW8Num54z2"/>
    <w:qFormat/>
  </w:style>
  <w:style w:type="character" w:customStyle="1" w:styleId="WW8Num54z3">
    <w:name w:val="WW8Num54z3"/>
    <w:qFormat/>
  </w:style>
  <w:style w:type="character" w:customStyle="1" w:styleId="WW8Num54z4">
    <w:name w:val="WW8Num54z4"/>
    <w:qFormat/>
  </w:style>
  <w:style w:type="character" w:customStyle="1" w:styleId="WW8Num54z5">
    <w:name w:val="WW8Num54z5"/>
    <w:qFormat/>
  </w:style>
  <w:style w:type="character" w:customStyle="1" w:styleId="WW8Num54z6">
    <w:name w:val="WW8Num54z6"/>
    <w:qFormat/>
  </w:style>
  <w:style w:type="character" w:customStyle="1" w:styleId="WW8Num54z7">
    <w:name w:val="WW8Num54z7"/>
    <w:qFormat/>
  </w:style>
  <w:style w:type="character" w:customStyle="1" w:styleId="WW8Num54z8">
    <w:name w:val="WW8Num54z8"/>
    <w:qFormat/>
  </w:style>
  <w:style w:type="character" w:customStyle="1" w:styleId="WW8Num55z0">
    <w:name w:val="WW8Num55z0"/>
    <w:qFormat/>
    <w:rPr>
      <w:color w:val="auto"/>
      <w:sz w:val="24"/>
      <w:szCs w:val="24"/>
    </w:rPr>
  </w:style>
  <w:style w:type="character" w:customStyle="1" w:styleId="WW8Num55z1">
    <w:name w:val="WW8Num55z1"/>
    <w:qFormat/>
  </w:style>
  <w:style w:type="character" w:customStyle="1" w:styleId="WW8Num55z2">
    <w:name w:val="WW8Num55z2"/>
    <w:qFormat/>
    <w:rPr>
      <w:rFonts w:ascii="Times New Roman" w:hAnsi="Times New Roman" w:cs="Times New Roman"/>
      <w:bCs/>
      <w:sz w:val="24"/>
      <w:szCs w:val="24"/>
    </w:rPr>
  </w:style>
  <w:style w:type="character" w:customStyle="1" w:styleId="WW8Num55z6">
    <w:name w:val="WW8Num55z6"/>
    <w:qFormat/>
    <w:rPr>
      <w:sz w:val="24"/>
      <w:szCs w:val="24"/>
    </w:rPr>
  </w:style>
  <w:style w:type="character" w:customStyle="1" w:styleId="Domylnaczcionkaakapitu7">
    <w:name w:val="Domyślna czcionka akapitu7"/>
    <w:qFormat/>
  </w:style>
  <w:style w:type="character" w:customStyle="1" w:styleId="Domylnaczcionkaakapitu6">
    <w:name w:val="Domyślna czcionka akapitu6"/>
    <w:qFormat/>
  </w:style>
  <w:style w:type="character" w:customStyle="1" w:styleId="WW8Num38z2">
    <w:name w:val="WW8Num38z2"/>
    <w:qFormat/>
  </w:style>
  <w:style w:type="character" w:customStyle="1" w:styleId="WW8Num39z2">
    <w:name w:val="WW8Num39z2"/>
    <w:qFormat/>
  </w:style>
  <w:style w:type="character" w:customStyle="1" w:styleId="WW8Num39z3">
    <w:name w:val="WW8Num39z3"/>
    <w:qFormat/>
  </w:style>
  <w:style w:type="character" w:customStyle="1" w:styleId="WW8Num39z4">
    <w:name w:val="WW8Num39z4"/>
    <w:qFormat/>
  </w:style>
  <w:style w:type="character" w:customStyle="1" w:styleId="WW8Num39z5">
    <w:name w:val="WW8Num39z5"/>
    <w:qFormat/>
  </w:style>
  <w:style w:type="character" w:customStyle="1" w:styleId="WW8Num39z6">
    <w:name w:val="WW8Num39z6"/>
    <w:qFormat/>
  </w:style>
  <w:style w:type="character" w:customStyle="1" w:styleId="WW8Num39z7">
    <w:name w:val="WW8Num39z7"/>
    <w:qFormat/>
  </w:style>
  <w:style w:type="character" w:customStyle="1" w:styleId="WW8Num39z8">
    <w:name w:val="WW8Num39z8"/>
    <w:qFormat/>
  </w:style>
  <w:style w:type="character" w:customStyle="1" w:styleId="Domylnaczcionkaakapitu5">
    <w:name w:val="Domyślna czcionka akapitu5"/>
    <w:qFormat/>
  </w:style>
  <w:style w:type="character" w:customStyle="1" w:styleId="WW8Num8z4">
    <w:name w:val="WW8Num8z4"/>
    <w:qFormat/>
  </w:style>
  <w:style w:type="character" w:customStyle="1" w:styleId="WW8Num8z5">
    <w:name w:val="WW8Num8z5"/>
    <w:qFormat/>
  </w:style>
  <w:style w:type="character" w:customStyle="1" w:styleId="WW8Num8z6">
    <w:name w:val="WW8Num8z6"/>
    <w:qFormat/>
  </w:style>
  <w:style w:type="character" w:customStyle="1" w:styleId="WW8Num8z7">
    <w:name w:val="WW8Num8z7"/>
    <w:qFormat/>
  </w:style>
  <w:style w:type="character" w:customStyle="1" w:styleId="WW8Num8z8">
    <w:name w:val="WW8Num8z8"/>
    <w:qFormat/>
  </w:style>
  <w:style w:type="character" w:customStyle="1" w:styleId="WW8Num10z1">
    <w:name w:val="WW8Num10z1"/>
    <w:qFormat/>
  </w:style>
  <w:style w:type="character" w:customStyle="1" w:styleId="WW8Num10z2">
    <w:name w:val="WW8Num10z2"/>
    <w:qFormat/>
  </w:style>
  <w:style w:type="character" w:customStyle="1" w:styleId="WW8Num10z3">
    <w:name w:val="WW8Num10z3"/>
    <w:qFormat/>
  </w:style>
  <w:style w:type="character" w:customStyle="1" w:styleId="WW8Num10z4">
    <w:name w:val="WW8Num10z4"/>
    <w:qFormat/>
  </w:style>
  <w:style w:type="character" w:customStyle="1" w:styleId="WW8Num10z5">
    <w:name w:val="WW8Num10z5"/>
    <w:qFormat/>
  </w:style>
  <w:style w:type="character" w:customStyle="1" w:styleId="WW8Num10z6">
    <w:name w:val="WW8Num10z6"/>
    <w:qFormat/>
  </w:style>
  <w:style w:type="character" w:customStyle="1" w:styleId="WW8Num10z7">
    <w:name w:val="WW8Num10z7"/>
    <w:qFormat/>
  </w:style>
  <w:style w:type="character" w:customStyle="1" w:styleId="WW8Num10z8">
    <w:name w:val="WW8Num10z8"/>
    <w:qFormat/>
  </w:style>
  <w:style w:type="character" w:customStyle="1" w:styleId="Domylnaczcionkaakapitu4">
    <w:name w:val="Domyślna czcionka akapitu4"/>
    <w:qFormat/>
  </w:style>
  <w:style w:type="character" w:customStyle="1" w:styleId="WW8Num21z3">
    <w:name w:val="WW8Num21z3"/>
    <w:qFormat/>
  </w:style>
  <w:style w:type="character" w:customStyle="1" w:styleId="WW8Num23z2">
    <w:name w:val="WW8Num23z2"/>
    <w:qFormat/>
  </w:style>
  <w:style w:type="character" w:customStyle="1" w:styleId="WW8Num23z3">
    <w:name w:val="WW8Num23z3"/>
    <w:qFormat/>
  </w:style>
  <w:style w:type="character" w:customStyle="1" w:styleId="WW8Num24z3">
    <w:name w:val="WW8Num24z3"/>
    <w:qFormat/>
  </w:style>
  <w:style w:type="character" w:customStyle="1" w:styleId="WW8Num26z3">
    <w:name w:val="WW8Num26z3"/>
    <w:qFormat/>
  </w:style>
  <w:style w:type="character" w:customStyle="1" w:styleId="WW8Num26z4">
    <w:name w:val="WW8Num26z4"/>
    <w:qFormat/>
  </w:style>
  <w:style w:type="character" w:customStyle="1" w:styleId="WW8Num26z5">
    <w:name w:val="WW8Num26z5"/>
    <w:qFormat/>
  </w:style>
  <w:style w:type="character" w:customStyle="1" w:styleId="WW8Num26z6">
    <w:name w:val="WW8Num26z6"/>
    <w:qFormat/>
  </w:style>
  <w:style w:type="character" w:customStyle="1" w:styleId="WW8Num26z7">
    <w:name w:val="WW8Num26z7"/>
    <w:qFormat/>
  </w:style>
  <w:style w:type="character" w:customStyle="1" w:styleId="WW8Num26z8">
    <w:name w:val="WW8Num26z8"/>
    <w:qFormat/>
  </w:style>
  <w:style w:type="character" w:customStyle="1" w:styleId="Domylnaczcionkaakapitu3">
    <w:name w:val="Domyślna czcionka akapitu3"/>
    <w:qFormat/>
  </w:style>
  <w:style w:type="character" w:customStyle="1" w:styleId="Domylnaczcionkaakapitu2">
    <w:name w:val="Domyślna czcionka akapitu2"/>
    <w:qFormat/>
  </w:style>
  <w:style w:type="character" w:customStyle="1" w:styleId="WW8Num28z1">
    <w:name w:val="WW8Num28z1"/>
    <w:qFormat/>
  </w:style>
  <w:style w:type="character" w:customStyle="1" w:styleId="WW8Num38z3">
    <w:name w:val="WW8Num38z3"/>
    <w:qFormat/>
  </w:style>
  <w:style w:type="character" w:customStyle="1" w:styleId="WW8Num38z4">
    <w:name w:val="WW8Num38z4"/>
    <w:qFormat/>
  </w:style>
  <w:style w:type="character" w:customStyle="1" w:styleId="WW8Num38z5">
    <w:name w:val="WW8Num38z5"/>
    <w:qFormat/>
  </w:style>
  <w:style w:type="character" w:customStyle="1" w:styleId="WW8Num38z6">
    <w:name w:val="WW8Num38z6"/>
    <w:qFormat/>
  </w:style>
  <w:style w:type="character" w:customStyle="1" w:styleId="WW8Num38z7">
    <w:name w:val="WW8Num38z7"/>
    <w:qFormat/>
  </w:style>
  <w:style w:type="character" w:customStyle="1" w:styleId="WW8Num38z8">
    <w:name w:val="WW8Num38z8"/>
    <w:qFormat/>
  </w:style>
  <w:style w:type="character" w:customStyle="1" w:styleId="WW8NumSt10z0">
    <w:name w:val="WW8NumSt10z0"/>
    <w:qFormat/>
    <w:rPr>
      <w:rFonts w:ascii="Times New Roman" w:hAnsi="Times New Roman" w:cs="Times New Roman"/>
      <w:sz w:val="24"/>
      <w:szCs w:val="24"/>
    </w:rPr>
  </w:style>
  <w:style w:type="character" w:customStyle="1" w:styleId="WW8NumSt29z0">
    <w:name w:val="WW8NumSt29z0"/>
    <w:qFormat/>
  </w:style>
  <w:style w:type="character" w:customStyle="1" w:styleId="Domylnaczcionkaakapitu1">
    <w:name w:val="Domyślna czcionka akapitu1"/>
    <w:qFormat/>
  </w:style>
  <w:style w:type="character" w:customStyle="1" w:styleId="TekstdymkaZnak">
    <w:name w:val="Tekst dymka Znak"/>
    <w:qFormat/>
    <w:rPr>
      <w:rFonts w:ascii="Tahoma" w:hAnsi="Tahoma" w:cs="Tahoma"/>
      <w:sz w:val="16"/>
      <w:szCs w:val="16"/>
    </w:rPr>
  </w:style>
  <w:style w:type="character" w:customStyle="1" w:styleId="TytuZnak">
    <w:name w:val="Tytuł Znak"/>
    <w:qFormat/>
    <w:rPr>
      <w:rFonts w:ascii="Times New Roman" w:eastAsia="Times New Roman" w:hAnsi="Times New Roman" w:cs="Times New Roman"/>
      <w:sz w:val="36"/>
      <w:szCs w:val="20"/>
    </w:rPr>
  </w:style>
  <w:style w:type="character" w:customStyle="1" w:styleId="Tekstpodstawowy2Znak">
    <w:name w:val="Tekst podstawowy 2 Znak"/>
    <w:qFormat/>
    <w:rPr>
      <w:rFonts w:ascii="Times New Roman" w:eastAsia="Times New Roman" w:hAnsi="Times New Roman" w:cs="Times New Roman"/>
      <w:szCs w:val="20"/>
    </w:rPr>
  </w:style>
  <w:style w:type="character" w:customStyle="1" w:styleId="Znakiprzypiswdolnych">
    <w:name w:val="Znaki przypisów dolnych"/>
    <w:qFormat/>
    <w:rPr>
      <w:vertAlign w:val="superscript"/>
    </w:rPr>
  </w:style>
  <w:style w:type="character" w:customStyle="1" w:styleId="TekstpodstawowyZnak">
    <w:name w:val="Tekst podstawowy Znak"/>
    <w:qFormat/>
    <w:rPr>
      <w:rFonts w:ascii="Times New Roman" w:eastAsia="Times New Roman" w:hAnsi="Times New Roman" w:cs="Times New Roman"/>
      <w:sz w:val="24"/>
      <w:szCs w:val="24"/>
    </w:rPr>
  </w:style>
  <w:style w:type="character" w:customStyle="1" w:styleId="TekstprzypisudolnegoZnak">
    <w:name w:val="Tekst przypisu dolnego Znak"/>
    <w:aliases w:val="Podrozdział Znak,Footnote Znak,Podrozdzia3 Znak,Podrozdzia3 Znak Znak Znak Znak,Tekst przypisu Znak Znak Znak Znak Znak1,Tekst przypisu Znak Znak Znak Znak Znak Znak,Tekst przypisu Znak Znak Znak Znak Znak Znak Znak Znak"/>
    <w:uiPriority w:val="99"/>
    <w:qFormat/>
    <w:rPr>
      <w:rFonts w:ascii="Times New Roman" w:eastAsia="Times New Roman" w:hAnsi="Times New Roman" w:cs="Times New Roman"/>
      <w:sz w:val="20"/>
      <w:szCs w:val="20"/>
    </w:rPr>
  </w:style>
  <w:style w:type="character" w:customStyle="1" w:styleId="PodtytuZnak">
    <w:name w:val="Podtytuł Znak"/>
    <w:qFormat/>
    <w:rPr>
      <w:rFonts w:ascii="Times New Roman" w:eastAsia="Times New Roman" w:hAnsi="Times New Roman" w:cs="Times New Roman"/>
      <w:b/>
      <w:bCs/>
      <w:sz w:val="28"/>
      <w:szCs w:val="24"/>
    </w:rPr>
  </w:style>
  <w:style w:type="character" w:customStyle="1" w:styleId="Tekstpodstawowy3Znak">
    <w:name w:val="Tekst podstawowy 3 Znak"/>
    <w:qFormat/>
    <w:rPr>
      <w:sz w:val="16"/>
      <w:szCs w:val="16"/>
    </w:rPr>
  </w:style>
  <w:style w:type="character" w:customStyle="1" w:styleId="Nagwek1Znak">
    <w:name w:val="Nagłówek 1 Znak"/>
    <w:qFormat/>
    <w:rPr>
      <w:rFonts w:ascii="Times New Roman" w:eastAsia="Times New Roman" w:hAnsi="Times New Roman" w:cs="Times New Roman"/>
      <w:bCs/>
      <w:sz w:val="20"/>
      <w:szCs w:val="24"/>
    </w:rPr>
  </w:style>
  <w:style w:type="character" w:customStyle="1" w:styleId="Nagwek2Znak">
    <w:name w:val="Nagłówek 2 Znak"/>
    <w:qFormat/>
    <w:rPr>
      <w:rFonts w:ascii="Times New Roman" w:eastAsia="Times New Roman" w:hAnsi="Times New Roman" w:cs="Times New Roman"/>
      <w:b/>
      <w:sz w:val="20"/>
      <w:szCs w:val="24"/>
    </w:rPr>
  </w:style>
  <w:style w:type="character" w:customStyle="1" w:styleId="Nagwek3Znak">
    <w:name w:val="Nagłówek 3 Znak"/>
    <w:qFormat/>
    <w:rPr>
      <w:rFonts w:ascii="Times New Roman" w:eastAsia="Times New Roman" w:hAnsi="Times New Roman" w:cs="Times New Roman"/>
      <w:bCs/>
      <w:sz w:val="28"/>
      <w:szCs w:val="24"/>
    </w:rPr>
  </w:style>
  <w:style w:type="character" w:customStyle="1" w:styleId="Odwoaniedokomentarza1">
    <w:name w:val="Odwołanie do komentarza1"/>
    <w:qFormat/>
    <w:rPr>
      <w:sz w:val="16"/>
      <w:szCs w:val="16"/>
    </w:rPr>
  </w:style>
  <w:style w:type="character" w:customStyle="1" w:styleId="NagwekZnak">
    <w:name w:val="Nagłówek Znak"/>
    <w:basedOn w:val="Domylnaczcionkaakapitu1"/>
    <w:uiPriority w:val="99"/>
    <w:qFormat/>
  </w:style>
  <w:style w:type="character" w:customStyle="1" w:styleId="StopkaZnak">
    <w:name w:val="Stopka Znak"/>
    <w:basedOn w:val="Domylnaczcionkaakapitu1"/>
    <w:qFormat/>
  </w:style>
  <w:style w:type="character" w:customStyle="1" w:styleId="h1">
    <w:name w:val="h1"/>
    <w:basedOn w:val="Domylnaczcionkaakapitu1"/>
    <w:qFormat/>
  </w:style>
  <w:style w:type="character" w:customStyle="1" w:styleId="TekstprzypisukocowegoZnak">
    <w:name w:val="Tekst przypisu końcowego Znak"/>
    <w:qFormat/>
  </w:style>
  <w:style w:type="character" w:customStyle="1" w:styleId="Znakiprzypiswkocowych">
    <w:name w:val="Znaki przypisów końcowych"/>
    <w:qFormat/>
    <w:rPr>
      <w:vertAlign w:val="superscript"/>
    </w:rPr>
  </w:style>
  <w:style w:type="character" w:customStyle="1" w:styleId="Odwoanieprzypisudolnego1">
    <w:name w:val="Odwołanie przypisu dolnego1"/>
    <w:qFormat/>
    <w:rPr>
      <w:vertAlign w:val="superscript"/>
    </w:rPr>
  </w:style>
  <w:style w:type="character" w:customStyle="1" w:styleId="czeinternetowe">
    <w:name w:val="Łącze internetowe"/>
    <w:rPr>
      <w:color w:val="000080"/>
      <w:u w:val="single"/>
    </w:rPr>
  </w:style>
  <w:style w:type="character" w:customStyle="1" w:styleId="Odwoanieprzypisukocowego1">
    <w:name w:val="Odwołanie przypisu końcowego1"/>
    <w:qFormat/>
    <w:rPr>
      <w:vertAlign w:val="superscript"/>
    </w:rPr>
  </w:style>
  <w:style w:type="character" w:customStyle="1" w:styleId="Odwoanieprzypisudolnego2">
    <w:name w:val="Odwołanie przypisu dolnego2"/>
    <w:qFormat/>
    <w:rPr>
      <w:vertAlign w:val="superscript"/>
    </w:rPr>
  </w:style>
  <w:style w:type="character" w:customStyle="1" w:styleId="Odwoanieprzypisukocowego2">
    <w:name w:val="Odwołanie przypisu końcowego2"/>
    <w:qFormat/>
    <w:rPr>
      <w:vertAlign w:val="superscript"/>
    </w:rPr>
  </w:style>
  <w:style w:type="character" w:customStyle="1" w:styleId="Odwoanieprzypisudolnego3">
    <w:name w:val="Odwołanie przypisu dolnego3"/>
    <w:qFormat/>
    <w:rPr>
      <w:vertAlign w:val="superscript"/>
    </w:rPr>
  </w:style>
  <w:style w:type="character" w:customStyle="1" w:styleId="Odwoanieprzypisukocowego3">
    <w:name w:val="Odwołanie przypisu końcowego3"/>
    <w:qFormat/>
    <w:rPr>
      <w:vertAlign w:val="superscript"/>
    </w:rPr>
  </w:style>
  <w:style w:type="character" w:customStyle="1" w:styleId="Odwoaniedokomentarza2">
    <w:name w:val="Odwołanie do komentarza2"/>
    <w:qFormat/>
    <w:rPr>
      <w:sz w:val="16"/>
      <w:szCs w:val="16"/>
    </w:rPr>
  </w:style>
  <w:style w:type="character" w:customStyle="1" w:styleId="TekstkomentarzaZnak">
    <w:name w:val="Tekst komentarza Znak"/>
    <w:qFormat/>
    <w:rPr>
      <w:rFonts w:ascii="Calibri" w:eastAsia="Calibri" w:hAnsi="Calibri" w:cs="Calibri"/>
      <w:lang w:eastAsia="zh-CN"/>
    </w:rPr>
  </w:style>
  <w:style w:type="character" w:customStyle="1" w:styleId="TematkomentarzaZnak">
    <w:name w:val="Temat komentarza Znak"/>
    <w:qFormat/>
    <w:rPr>
      <w:rFonts w:ascii="Calibri" w:eastAsia="Calibri" w:hAnsi="Calibri" w:cs="Calibri"/>
      <w:b/>
      <w:bCs/>
      <w:lang w:eastAsia="zh-CN"/>
    </w:rPr>
  </w:style>
  <w:style w:type="character" w:customStyle="1" w:styleId="Odwoanieprzypisudolnego4">
    <w:name w:val="Odwołanie przypisu dolnego4"/>
    <w:qFormat/>
    <w:rPr>
      <w:vertAlign w:val="superscript"/>
    </w:rPr>
  </w:style>
  <w:style w:type="character" w:customStyle="1" w:styleId="Odwoanieprzypisukocowego4">
    <w:name w:val="Odwołanie przypisu końcowego4"/>
    <w:qFormat/>
    <w:rPr>
      <w:vertAlign w:val="superscript"/>
    </w:rPr>
  </w:style>
  <w:style w:type="character" w:customStyle="1" w:styleId="Odwoaniedokomentarza3">
    <w:name w:val="Odwołanie do komentarza3"/>
    <w:qFormat/>
    <w:rPr>
      <w:sz w:val="16"/>
      <w:szCs w:val="16"/>
    </w:rPr>
  </w:style>
  <w:style w:type="character" w:customStyle="1" w:styleId="TekstkomentarzaZnak1">
    <w:name w:val="Tekst komentarza Znak1"/>
    <w:qFormat/>
    <w:rPr>
      <w:rFonts w:ascii="Calibri" w:eastAsia="Calibri" w:hAnsi="Calibri" w:cs="Calibri"/>
      <w:lang w:eastAsia="zh-CN"/>
    </w:rPr>
  </w:style>
  <w:style w:type="character" w:customStyle="1" w:styleId="Odwoanieprzypisudolnego5">
    <w:name w:val="Odwołanie przypisu dolnego5"/>
    <w:qFormat/>
    <w:rPr>
      <w:vertAlign w:val="superscript"/>
    </w:rPr>
  </w:style>
  <w:style w:type="character" w:customStyle="1" w:styleId="Odwoanieprzypisukocowego5">
    <w:name w:val="Odwołanie przypisu końcowego5"/>
    <w:qFormat/>
    <w:rPr>
      <w:vertAlign w:val="superscript"/>
    </w:rPr>
  </w:style>
  <w:style w:type="character" w:customStyle="1" w:styleId="Odwoaniedokomentarza4">
    <w:name w:val="Odwołanie do komentarza4"/>
    <w:qFormat/>
    <w:rPr>
      <w:sz w:val="16"/>
      <w:szCs w:val="16"/>
    </w:rPr>
  </w:style>
  <w:style w:type="character" w:customStyle="1" w:styleId="TekstkomentarzaZnak2">
    <w:name w:val="Tekst komentarza Znak2"/>
    <w:qFormat/>
    <w:rPr>
      <w:rFonts w:ascii="Calibri" w:eastAsia="Calibri" w:hAnsi="Calibri" w:cs="Calibri"/>
      <w:lang w:eastAsia="zh-CN"/>
    </w:rPr>
  </w:style>
  <w:style w:type="character" w:styleId="Nierozpoznanawzmianka">
    <w:name w:val="Unresolved Mention"/>
    <w:qFormat/>
    <w:rPr>
      <w:color w:val="808080"/>
      <w:shd w:val="clear" w:color="auto" w:fill="E6E6E6"/>
    </w:rPr>
  </w:style>
  <w:style w:type="character" w:customStyle="1" w:styleId="Odwoanieprzypisudolnego6">
    <w:name w:val="Odwołanie przypisu dolnego6"/>
    <w:qFormat/>
    <w:rPr>
      <w:vertAlign w:val="superscript"/>
    </w:rPr>
  </w:style>
  <w:style w:type="character" w:customStyle="1" w:styleId="Odwoanieprzypisukocowego6">
    <w:name w:val="Odwołanie przypisu końcowego6"/>
    <w:qFormat/>
    <w:rPr>
      <w:vertAlign w:val="superscript"/>
    </w:rPr>
  </w:style>
  <w:style w:type="character" w:customStyle="1" w:styleId="Odwoaniedokomentarza5">
    <w:name w:val="Odwołanie do komentarza5"/>
    <w:qFormat/>
    <w:rPr>
      <w:sz w:val="16"/>
      <w:szCs w:val="16"/>
    </w:rPr>
  </w:style>
  <w:style w:type="character" w:customStyle="1" w:styleId="TekstkomentarzaZnak3">
    <w:name w:val="Tekst komentarza Znak3"/>
    <w:qFormat/>
    <w:rPr>
      <w:rFonts w:ascii="Calibri" w:eastAsia="Calibri" w:hAnsi="Calibri" w:cs="Calibri"/>
      <w:kern w:val="2"/>
      <w:lang w:eastAsia="zh-CN"/>
    </w:rPr>
  </w:style>
  <w:style w:type="character" w:customStyle="1" w:styleId="Zakotwiczenieprzypisudolnego">
    <w:name w:val="Zakotwiczenie przypisu dolnego"/>
    <w:rPr>
      <w:vertAlign w:val="superscript"/>
    </w:rPr>
  </w:style>
  <w:style w:type="character" w:customStyle="1" w:styleId="FootnoteCharacters">
    <w:name w:val="Footnote Characters"/>
    <w:qFormat/>
    <w:rPr>
      <w:vertAlign w:val="superscript"/>
    </w:rPr>
  </w:style>
  <w:style w:type="character" w:customStyle="1" w:styleId="Zakotwiczenieprzypisukocowego">
    <w:name w:val="Zakotwiczenie przypisu końcowego"/>
    <w:rPr>
      <w:vertAlign w:val="superscript"/>
    </w:rPr>
  </w:style>
  <w:style w:type="character" w:customStyle="1" w:styleId="EndnoteCharacters">
    <w:name w:val="Endnote Characters"/>
    <w:qFormat/>
    <w:rPr>
      <w:vertAlign w:val="superscript"/>
    </w:rPr>
  </w:style>
  <w:style w:type="character" w:customStyle="1" w:styleId="ListParagraphChar">
    <w:name w:val="List Paragraph Char"/>
    <w:qFormat/>
    <w:rPr>
      <w:kern w:val="2"/>
      <w:sz w:val="24"/>
      <w:szCs w:val="24"/>
      <w:lang w:eastAsia="zh-CN"/>
    </w:rPr>
  </w:style>
  <w:style w:type="character" w:styleId="Odwoaniedokomentarza">
    <w:name w:val="annotation reference"/>
    <w:qFormat/>
    <w:rPr>
      <w:sz w:val="16"/>
      <w:szCs w:val="16"/>
    </w:rPr>
  </w:style>
  <w:style w:type="character" w:customStyle="1" w:styleId="CommentTextChar">
    <w:name w:val="Comment Text Char"/>
    <w:qFormat/>
    <w:rPr>
      <w:rFonts w:ascii="Calibri" w:eastAsia="Calibri" w:hAnsi="Calibri" w:cs="Calibri"/>
      <w:kern w:val="2"/>
      <w:lang w:eastAsia="zh-CN"/>
    </w:rPr>
  </w:style>
  <w:style w:type="character" w:customStyle="1" w:styleId="Odwiedzoneczeinternetowe">
    <w:name w:val="Odwiedzone łącze internetowe"/>
    <w:rPr>
      <w:color w:val="800000"/>
      <w:u w:val="single"/>
    </w:rPr>
  </w:style>
  <w:style w:type="paragraph" w:styleId="Nagwek">
    <w:name w:val="header"/>
    <w:basedOn w:val="Normalny"/>
    <w:next w:val="Tekstpodstawowy"/>
    <w:uiPriority w:val="99"/>
    <w:pPr>
      <w:keepNext/>
      <w:spacing w:before="240" w:after="120"/>
    </w:pPr>
    <w:rPr>
      <w:rFonts w:ascii="Liberation Sans" w:eastAsia="Microsoft YaHei" w:hAnsi="Liberation Sans" w:cs="Mangal"/>
      <w:sz w:val="28"/>
      <w:szCs w:val="28"/>
    </w:rPr>
  </w:style>
  <w:style w:type="paragraph" w:styleId="Tekstpodstawowy">
    <w:name w:val="Body Text"/>
    <w:basedOn w:val="Normalny"/>
    <w:pPr>
      <w:jc w:val="both"/>
    </w:pPr>
    <w:rPr>
      <w:rFonts w:ascii="Times New Roman" w:eastAsia="Times New Roman" w:hAnsi="Times New Roman" w:cs="Times New Roman"/>
      <w:sz w:val="24"/>
      <w:szCs w:val="24"/>
    </w:rPr>
  </w:style>
  <w:style w:type="paragraph" w:styleId="Lista">
    <w:name w:val="List"/>
    <w:basedOn w:val="Tekstpodstawowy"/>
    <w:rPr>
      <w:rFonts w:cs="Mangal"/>
    </w:rPr>
  </w:style>
  <w:style w:type="paragraph" w:styleId="Legenda">
    <w:name w:val="caption"/>
    <w:basedOn w:val="Normalny"/>
    <w:qFormat/>
    <w:pPr>
      <w:suppressLineNumbers/>
      <w:spacing w:before="120" w:after="120"/>
    </w:pPr>
    <w:rPr>
      <w:rFonts w:cs="Mangal"/>
      <w:i/>
      <w:iCs/>
      <w:sz w:val="24"/>
      <w:szCs w:val="24"/>
    </w:rPr>
  </w:style>
  <w:style w:type="paragraph" w:customStyle="1" w:styleId="Indeks">
    <w:name w:val="Indeks"/>
    <w:basedOn w:val="Normalny"/>
    <w:qFormat/>
    <w:pPr>
      <w:suppressLineNumbers/>
    </w:pPr>
    <w:rPr>
      <w:rFonts w:cs="Mangal"/>
    </w:rPr>
  </w:style>
  <w:style w:type="paragraph" w:customStyle="1" w:styleId="Nagwek7">
    <w:name w:val="Nagłówek7"/>
    <w:basedOn w:val="Normalny"/>
    <w:next w:val="Tekstpodstawowy"/>
    <w:qFormat/>
    <w:pPr>
      <w:keepNext/>
      <w:spacing w:before="240" w:after="120"/>
    </w:pPr>
    <w:rPr>
      <w:rFonts w:ascii="Liberation Sans" w:eastAsia="Microsoft YaHei" w:hAnsi="Liberation Sans" w:cs="Mangal"/>
      <w:sz w:val="28"/>
      <w:szCs w:val="28"/>
    </w:rPr>
  </w:style>
  <w:style w:type="paragraph" w:customStyle="1" w:styleId="Nagwek6">
    <w:name w:val="Nagłówek6"/>
    <w:basedOn w:val="Normalny"/>
    <w:next w:val="Tekstpodstawowy"/>
    <w:qFormat/>
    <w:pPr>
      <w:keepNext/>
      <w:spacing w:before="240" w:after="120"/>
    </w:pPr>
    <w:rPr>
      <w:rFonts w:ascii="Liberation Sans" w:eastAsia="Microsoft YaHei" w:hAnsi="Liberation Sans" w:cs="Mangal"/>
      <w:sz w:val="28"/>
      <w:szCs w:val="28"/>
    </w:rPr>
  </w:style>
  <w:style w:type="paragraph" w:customStyle="1" w:styleId="Legenda6">
    <w:name w:val="Legenda6"/>
    <w:basedOn w:val="Normalny"/>
    <w:qFormat/>
    <w:pPr>
      <w:suppressLineNumbers/>
      <w:spacing w:before="120" w:after="120"/>
    </w:pPr>
    <w:rPr>
      <w:rFonts w:cs="Mangal"/>
      <w:i/>
      <w:iCs/>
      <w:sz w:val="24"/>
      <w:szCs w:val="24"/>
    </w:rPr>
  </w:style>
  <w:style w:type="paragraph" w:customStyle="1" w:styleId="Nagwek5">
    <w:name w:val="Nagłówek5"/>
    <w:basedOn w:val="Normalny"/>
    <w:next w:val="Tekstpodstawowy"/>
    <w:qFormat/>
    <w:pPr>
      <w:keepNext/>
      <w:spacing w:before="240" w:after="120"/>
    </w:pPr>
    <w:rPr>
      <w:rFonts w:ascii="Liberation Sans" w:eastAsia="Microsoft YaHei" w:hAnsi="Liberation Sans" w:cs="Mangal"/>
      <w:sz w:val="28"/>
      <w:szCs w:val="28"/>
    </w:rPr>
  </w:style>
  <w:style w:type="paragraph" w:customStyle="1" w:styleId="Legenda5">
    <w:name w:val="Legenda5"/>
    <w:basedOn w:val="Normalny"/>
    <w:qFormat/>
    <w:pPr>
      <w:suppressLineNumbers/>
      <w:spacing w:before="120" w:after="120"/>
    </w:pPr>
    <w:rPr>
      <w:rFonts w:cs="Mangal"/>
      <w:i/>
      <w:iCs/>
      <w:sz w:val="24"/>
      <w:szCs w:val="24"/>
    </w:rPr>
  </w:style>
  <w:style w:type="paragraph" w:customStyle="1" w:styleId="Nagwek4">
    <w:name w:val="Nagłówek4"/>
    <w:basedOn w:val="Normalny"/>
    <w:next w:val="Tekstpodstawowy"/>
    <w:qFormat/>
    <w:pPr>
      <w:keepNext/>
      <w:spacing w:before="240" w:after="120"/>
    </w:pPr>
    <w:rPr>
      <w:rFonts w:ascii="Liberation Sans" w:eastAsia="Microsoft YaHei" w:hAnsi="Liberation Sans" w:cs="Mangal"/>
      <w:sz w:val="28"/>
      <w:szCs w:val="28"/>
    </w:rPr>
  </w:style>
  <w:style w:type="paragraph" w:customStyle="1" w:styleId="Legenda4">
    <w:name w:val="Legenda4"/>
    <w:basedOn w:val="Normalny"/>
    <w:qFormat/>
    <w:pPr>
      <w:suppressLineNumbers/>
      <w:spacing w:before="120" w:after="120"/>
    </w:pPr>
    <w:rPr>
      <w:rFonts w:cs="Mangal"/>
      <w:i/>
      <w:iCs/>
      <w:sz w:val="24"/>
      <w:szCs w:val="24"/>
    </w:rPr>
  </w:style>
  <w:style w:type="paragraph" w:customStyle="1" w:styleId="Gwkaistopka">
    <w:name w:val="Główka i stopka"/>
    <w:basedOn w:val="Normalny"/>
    <w:qFormat/>
  </w:style>
  <w:style w:type="paragraph" w:customStyle="1" w:styleId="WW-Gwka">
    <w:name w:val="WW-Główka"/>
    <w:basedOn w:val="Normalny"/>
    <w:qFormat/>
    <w:pPr>
      <w:keepNext/>
      <w:spacing w:before="240"/>
    </w:pPr>
    <w:rPr>
      <w:rFonts w:ascii="Liberation Sans" w:eastAsia="Microsoft YaHei" w:hAnsi="Liberation Sans" w:cs="Mangal"/>
      <w:sz w:val="28"/>
      <w:szCs w:val="28"/>
    </w:rPr>
  </w:style>
  <w:style w:type="paragraph" w:customStyle="1" w:styleId="WW-Sygnatura">
    <w:name w:val="WW-Sygnatura"/>
    <w:basedOn w:val="Normalny"/>
    <w:qFormat/>
    <w:pPr>
      <w:suppressLineNumbers/>
      <w:spacing w:before="120" w:after="120"/>
    </w:pPr>
    <w:rPr>
      <w:rFonts w:cs="Mangal"/>
      <w:i/>
      <w:iCs/>
      <w:sz w:val="24"/>
      <w:szCs w:val="24"/>
    </w:rPr>
  </w:style>
  <w:style w:type="paragraph" w:customStyle="1" w:styleId="Nagwek30">
    <w:name w:val="Nagłówek3"/>
    <w:basedOn w:val="Normalny"/>
    <w:qFormat/>
    <w:pPr>
      <w:keepNext/>
      <w:spacing w:before="240" w:after="120"/>
    </w:pPr>
    <w:rPr>
      <w:rFonts w:ascii="Liberation Sans" w:eastAsia="Microsoft YaHei" w:hAnsi="Liberation Sans" w:cs="Mangal"/>
      <w:sz w:val="28"/>
      <w:szCs w:val="28"/>
    </w:rPr>
  </w:style>
  <w:style w:type="paragraph" w:customStyle="1" w:styleId="Legenda3">
    <w:name w:val="Legenda3"/>
    <w:basedOn w:val="Normalny"/>
    <w:qFormat/>
    <w:pPr>
      <w:suppressLineNumbers/>
      <w:spacing w:before="120" w:after="120"/>
    </w:pPr>
    <w:rPr>
      <w:rFonts w:cs="Mangal"/>
      <w:i/>
      <w:iCs/>
      <w:sz w:val="24"/>
      <w:szCs w:val="24"/>
    </w:rPr>
  </w:style>
  <w:style w:type="paragraph" w:customStyle="1" w:styleId="Nagwek20">
    <w:name w:val="Nagłówek2"/>
    <w:basedOn w:val="Normalny"/>
    <w:qFormat/>
    <w:pPr>
      <w:keepNext/>
      <w:spacing w:before="240" w:after="120"/>
    </w:pPr>
    <w:rPr>
      <w:rFonts w:ascii="Liberation Sans" w:eastAsia="Microsoft YaHei" w:hAnsi="Liberation Sans" w:cs="Mangal"/>
      <w:sz w:val="28"/>
      <w:szCs w:val="28"/>
    </w:rPr>
  </w:style>
  <w:style w:type="paragraph" w:customStyle="1" w:styleId="Legenda2">
    <w:name w:val="Legenda2"/>
    <w:basedOn w:val="Normalny"/>
    <w:qFormat/>
    <w:pPr>
      <w:suppressLineNumbers/>
      <w:spacing w:before="120" w:after="120"/>
    </w:pPr>
    <w:rPr>
      <w:rFonts w:cs="Mangal"/>
      <w:i/>
      <w:iCs/>
      <w:sz w:val="24"/>
      <w:szCs w:val="24"/>
    </w:rPr>
  </w:style>
  <w:style w:type="paragraph" w:customStyle="1" w:styleId="Nagwek10">
    <w:name w:val="Nagłówek1"/>
    <w:basedOn w:val="Normalny"/>
    <w:qFormat/>
    <w:pPr>
      <w:jc w:val="center"/>
    </w:pPr>
    <w:rPr>
      <w:rFonts w:ascii="Times New Roman" w:eastAsia="Times New Roman" w:hAnsi="Times New Roman" w:cs="Times New Roman"/>
      <w:sz w:val="36"/>
      <w:szCs w:val="20"/>
    </w:rPr>
  </w:style>
  <w:style w:type="paragraph" w:customStyle="1" w:styleId="Legenda1">
    <w:name w:val="Legenda1"/>
    <w:basedOn w:val="Normalny"/>
    <w:qFormat/>
    <w:pPr>
      <w:suppressLineNumbers/>
      <w:spacing w:before="120" w:after="120"/>
    </w:pPr>
    <w:rPr>
      <w:rFonts w:cs="Mangal"/>
      <w:i/>
      <w:iCs/>
      <w:sz w:val="24"/>
      <w:szCs w:val="24"/>
    </w:rPr>
  </w:style>
  <w:style w:type="paragraph" w:styleId="Tekstdymka">
    <w:name w:val="Balloon Text"/>
    <w:basedOn w:val="Normalny"/>
    <w:qFormat/>
    <w:rPr>
      <w:rFonts w:ascii="Tahoma" w:hAnsi="Tahoma" w:cs="Tahoma"/>
      <w:sz w:val="16"/>
      <w:szCs w:val="16"/>
    </w:rPr>
  </w:style>
  <w:style w:type="paragraph" w:customStyle="1" w:styleId="Tekstpodstawowy21">
    <w:name w:val="Tekst podstawowy 21"/>
    <w:basedOn w:val="Normalny"/>
    <w:qFormat/>
    <w:pPr>
      <w:spacing w:after="120" w:line="360" w:lineRule="auto"/>
      <w:jc w:val="both"/>
    </w:pPr>
    <w:rPr>
      <w:rFonts w:ascii="Times New Roman" w:eastAsia="Times New Roman" w:hAnsi="Times New Roman" w:cs="Times New Roman"/>
      <w:szCs w:val="20"/>
    </w:rPr>
  </w:style>
  <w:style w:type="paragraph" w:styleId="Tekstprzypisudolnego">
    <w:name w:val="footnote text"/>
    <w:aliases w:val="Podrozdział,Footnote,Podrozdzia3,Podrozdzia3 Znak Znak Znak,Tekst przypisu Znak Znak Znak Znak,Tekst przypisu Znak Znak Znak Znak Znak,Tekst przypisu Znak Znak Znak Znak Znak Znak Znak,Fußnote,PRZYPISKI,-E Fuﬂnotentext"/>
    <w:basedOn w:val="Normalny"/>
    <w:uiPriority w:val="99"/>
    <w:qFormat/>
    <w:rPr>
      <w:rFonts w:ascii="Times New Roman" w:eastAsia="Times New Roman" w:hAnsi="Times New Roman" w:cs="Times New Roman"/>
      <w:sz w:val="20"/>
      <w:szCs w:val="20"/>
    </w:rPr>
  </w:style>
  <w:style w:type="paragraph" w:customStyle="1" w:styleId="Pisma">
    <w:name w:val="Pisma"/>
    <w:basedOn w:val="Normalny"/>
    <w:qFormat/>
    <w:pPr>
      <w:jc w:val="both"/>
    </w:pPr>
    <w:rPr>
      <w:rFonts w:ascii="Times New Roman" w:eastAsia="Times New Roman" w:hAnsi="Times New Roman" w:cs="Times New Roman"/>
      <w:sz w:val="20"/>
      <w:szCs w:val="24"/>
    </w:rPr>
  </w:style>
  <w:style w:type="paragraph" w:styleId="Podtytu">
    <w:name w:val="Subtitle"/>
    <w:basedOn w:val="Normalny"/>
    <w:next w:val="Tekstpodstawowy"/>
    <w:uiPriority w:val="11"/>
    <w:qFormat/>
    <w:pPr>
      <w:jc w:val="center"/>
    </w:pPr>
    <w:rPr>
      <w:rFonts w:ascii="Times New Roman" w:eastAsia="Times New Roman" w:hAnsi="Times New Roman" w:cs="Times New Roman"/>
      <w:b/>
      <w:bCs/>
      <w:sz w:val="28"/>
      <w:szCs w:val="24"/>
    </w:rPr>
  </w:style>
  <w:style w:type="paragraph" w:styleId="Akapitzlist">
    <w:name w:val="List Paragraph"/>
    <w:aliases w:val="Paragraf,Punkt 1.1,Akapit z listą1"/>
    <w:basedOn w:val="Normalny"/>
    <w:link w:val="AkapitzlistZnak"/>
    <w:uiPriority w:val="34"/>
    <w:qFormat/>
    <w:pPr>
      <w:ind w:left="720"/>
      <w:contextualSpacing/>
    </w:pPr>
    <w:rPr>
      <w:rFonts w:ascii="Times New Roman" w:eastAsia="Times New Roman" w:hAnsi="Times New Roman" w:cs="Times New Roman"/>
      <w:sz w:val="24"/>
      <w:szCs w:val="24"/>
    </w:rPr>
  </w:style>
  <w:style w:type="paragraph" w:customStyle="1" w:styleId="Tekstpodstawowy31">
    <w:name w:val="Tekst podstawowy 31"/>
    <w:basedOn w:val="Normalny"/>
    <w:qFormat/>
    <w:pPr>
      <w:spacing w:after="120"/>
    </w:pPr>
    <w:rPr>
      <w:sz w:val="16"/>
      <w:szCs w:val="16"/>
    </w:rPr>
  </w:style>
  <w:style w:type="paragraph" w:customStyle="1" w:styleId="Applicationdirecte">
    <w:name w:val="Application directe"/>
    <w:basedOn w:val="Normalny"/>
    <w:qFormat/>
    <w:pPr>
      <w:spacing w:before="480" w:after="120"/>
      <w:jc w:val="both"/>
    </w:pPr>
    <w:rPr>
      <w:rFonts w:ascii="Times New Roman" w:eastAsia="Times New Roman" w:hAnsi="Times New Roman" w:cs="Times New Roman"/>
      <w:sz w:val="24"/>
      <w:szCs w:val="24"/>
      <w:lang w:val="en-GB"/>
    </w:rPr>
  </w:style>
  <w:style w:type="paragraph" w:styleId="Stopka">
    <w:name w:val="footer"/>
    <w:basedOn w:val="Normalny"/>
  </w:style>
  <w:style w:type="paragraph" w:styleId="Tekstprzypisukocowego">
    <w:name w:val="endnote text"/>
    <w:basedOn w:val="Normalny"/>
    <w:rPr>
      <w:sz w:val="20"/>
      <w:szCs w:val="20"/>
    </w:rPr>
  </w:style>
  <w:style w:type="paragraph" w:customStyle="1" w:styleId="Tekstkomentarza1">
    <w:name w:val="Tekst komentarza1"/>
    <w:basedOn w:val="Normalny"/>
    <w:qFormat/>
    <w:rPr>
      <w:sz w:val="20"/>
      <w:szCs w:val="20"/>
    </w:rPr>
  </w:style>
  <w:style w:type="paragraph" w:styleId="Tematkomentarza">
    <w:name w:val="annotation subject"/>
    <w:basedOn w:val="Tekstkomentarza1"/>
    <w:qFormat/>
    <w:rPr>
      <w:b/>
      <w:bCs/>
    </w:rPr>
  </w:style>
  <w:style w:type="paragraph" w:styleId="Poprawka">
    <w:name w:val="Revision"/>
    <w:qFormat/>
    <w:rPr>
      <w:rFonts w:ascii="Calibri" w:eastAsia="Calibri" w:hAnsi="Calibri" w:cs="Calibri"/>
      <w:kern w:val="2"/>
      <w:sz w:val="22"/>
      <w:szCs w:val="22"/>
      <w:lang w:eastAsia="zh-CN"/>
    </w:rPr>
  </w:style>
  <w:style w:type="paragraph" w:customStyle="1" w:styleId="WW-Przypisdolny">
    <w:name w:val="WW-Przypis dolny"/>
    <w:basedOn w:val="Normalny"/>
    <w:qFormat/>
  </w:style>
  <w:style w:type="paragraph" w:customStyle="1" w:styleId="Tekstkomentarza2">
    <w:name w:val="Tekst komentarza2"/>
    <w:basedOn w:val="Normalny"/>
    <w:qFormat/>
    <w:rPr>
      <w:rFonts w:cs="Times New Roman"/>
      <w:sz w:val="20"/>
      <w:szCs w:val="20"/>
      <w:lang w:val="x-none"/>
    </w:rPr>
  </w:style>
  <w:style w:type="paragraph" w:customStyle="1" w:styleId="Tekstkomentarza3">
    <w:name w:val="Tekst komentarza3"/>
    <w:basedOn w:val="Normalny"/>
    <w:qFormat/>
    <w:rPr>
      <w:sz w:val="20"/>
      <w:szCs w:val="20"/>
    </w:rPr>
  </w:style>
  <w:style w:type="paragraph" w:customStyle="1" w:styleId="Zawartotabeli">
    <w:name w:val="Zawartość tabeli"/>
    <w:basedOn w:val="Normalny"/>
    <w:qFormat/>
    <w:pPr>
      <w:suppressLineNumbers/>
    </w:pPr>
  </w:style>
  <w:style w:type="paragraph" w:customStyle="1" w:styleId="Nagwektabeli">
    <w:name w:val="Nagłówek tabeli"/>
    <w:basedOn w:val="Zawartotabeli"/>
    <w:qFormat/>
    <w:pPr>
      <w:jc w:val="center"/>
    </w:pPr>
    <w:rPr>
      <w:b/>
      <w:bCs/>
    </w:rPr>
  </w:style>
  <w:style w:type="paragraph" w:customStyle="1" w:styleId="Default">
    <w:name w:val="Default"/>
    <w:qFormat/>
    <w:rPr>
      <w:rFonts w:ascii="Arial" w:eastAsia="SimSun" w:hAnsi="Arial" w:cs="Arial"/>
      <w:color w:val="000000"/>
      <w:kern w:val="2"/>
      <w:sz w:val="24"/>
      <w:szCs w:val="24"/>
      <w:lang w:eastAsia="zh-CN" w:bidi="hi-IN"/>
    </w:rPr>
  </w:style>
  <w:style w:type="paragraph" w:customStyle="1" w:styleId="Tekstkomentarza4">
    <w:name w:val="Tekst komentarza4"/>
    <w:basedOn w:val="Normalny"/>
    <w:qFormat/>
    <w:rPr>
      <w:sz w:val="20"/>
      <w:szCs w:val="20"/>
    </w:rPr>
  </w:style>
  <w:style w:type="paragraph" w:styleId="Tekstkomentarza">
    <w:name w:val="annotation text"/>
    <w:basedOn w:val="Normalny"/>
    <w:link w:val="TekstkomentarzaZnak4"/>
    <w:qFormat/>
    <w:rPr>
      <w:sz w:val="20"/>
      <w:szCs w:val="20"/>
    </w:rPr>
  </w:style>
  <w:style w:type="character" w:styleId="Hipercze">
    <w:name w:val="Hyperlink"/>
    <w:basedOn w:val="Domylnaczcionkaakapitu"/>
    <w:uiPriority w:val="99"/>
    <w:unhideWhenUsed/>
    <w:rsid w:val="00975F4B"/>
    <w:rPr>
      <w:color w:val="0563C1" w:themeColor="hyperlink"/>
      <w:u w:val="single"/>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rsid w:val="002C1969"/>
    <w:rPr>
      <w:vertAlign w:val="superscript"/>
    </w:rPr>
  </w:style>
  <w:style w:type="character" w:customStyle="1" w:styleId="AkapitzlistZnak">
    <w:name w:val="Akapit z listą Znak"/>
    <w:aliases w:val="Paragraf Znak,Punkt 1.1 Znak,Akapit z listą1 Znak"/>
    <w:link w:val="Akapitzlist"/>
    <w:uiPriority w:val="34"/>
    <w:locked/>
    <w:rsid w:val="00437377"/>
    <w:rPr>
      <w:kern w:val="2"/>
      <w:sz w:val="24"/>
      <w:szCs w:val="24"/>
      <w:lang w:eastAsia="zh-CN"/>
    </w:rPr>
  </w:style>
  <w:style w:type="character" w:customStyle="1" w:styleId="TekstkomentarzaZnak4">
    <w:name w:val="Tekst komentarza Znak4"/>
    <w:link w:val="Tekstkomentarza"/>
    <w:rsid w:val="00410448"/>
    <w:rPr>
      <w:rFonts w:ascii="Calibri" w:eastAsia="Calibri" w:hAnsi="Calibri" w:cs="Calibri"/>
      <w:kern w:val="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0336908">
      <w:bodyDiv w:val="1"/>
      <w:marLeft w:val="0"/>
      <w:marRight w:val="0"/>
      <w:marTop w:val="0"/>
      <w:marBottom w:val="0"/>
      <w:divBdr>
        <w:top w:val="none" w:sz="0" w:space="0" w:color="auto"/>
        <w:left w:val="none" w:sz="0" w:space="0" w:color="auto"/>
        <w:bottom w:val="none" w:sz="0" w:space="0" w:color="auto"/>
        <w:right w:val="none" w:sz="0" w:space="0" w:color="auto"/>
      </w:divBdr>
    </w:div>
    <w:div w:id="322240859">
      <w:bodyDiv w:val="1"/>
      <w:marLeft w:val="0"/>
      <w:marRight w:val="0"/>
      <w:marTop w:val="0"/>
      <w:marBottom w:val="0"/>
      <w:divBdr>
        <w:top w:val="none" w:sz="0" w:space="0" w:color="auto"/>
        <w:left w:val="none" w:sz="0" w:space="0" w:color="auto"/>
        <w:bottom w:val="none" w:sz="0" w:space="0" w:color="auto"/>
        <w:right w:val="none" w:sz="0" w:space="0" w:color="auto"/>
      </w:divBdr>
    </w:div>
    <w:div w:id="109609545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unduszeeuropejskie.gov.pl/" TargetMode="External"/><Relationship Id="rId13" Type="http://schemas.openxmlformats.org/officeDocument/2006/relationships/hyperlink" Target="mailto:koordynacja@mfipr.gov.pl"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efrr@lubelskie.pl"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azakonkurencyjnosci.funduszeeuropejskie.gov.pl/"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bazakonkurencyjnosci.funduszeeuropejskie.gov.pl/"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funduszeUE.lubelskie.pl" TargetMode="External"/><Relationship Id="rId14" Type="http://schemas.openxmlformats.org/officeDocument/2006/relationships/hyperlink" Target="mailto:defrr@lubelskie.pl"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F6E88B-E64F-4EB2-BAC0-744A597F8B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41</Pages>
  <Words>17097</Words>
  <Characters>102585</Characters>
  <Application>Microsoft Office Word</Application>
  <DocSecurity>0</DocSecurity>
  <Lines>854</Lines>
  <Paragraphs>238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119444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Kamil Łoza</dc:creator>
  <dc:description/>
  <cp:lastModifiedBy>DWEFRR</cp:lastModifiedBy>
  <cp:revision>5</cp:revision>
  <cp:lastPrinted>2023-06-19T06:33:00Z</cp:lastPrinted>
  <dcterms:created xsi:type="dcterms:W3CDTF">2023-06-19T06:24:00Z</dcterms:created>
  <dcterms:modified xsi:type="dcterms:W3CDTF">2023-06-19T12:40:00Z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4</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